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lang w:val="da-DK"/>
        </w:rPr>
        <w:id w:val="1009564062"/>
        <w:docPartObj>
          <w:docPartGallery w:val="Cover Pages"/>
          <w:docPartUnique/>
        </w:docPartObj>
      </w:sdtPr>
      <w:sdtEndPr/>
      <w:sdtContent>
        <w:p w14:paraId="76329CC5" w14:textId="77777777" w:rsidR="006C39C6" w:rsidRPr="001A6BED" w:rsidRDefault="006C39C6" w:rsidP="006C39C6">
          <w:pPr>
            <w:ind w:left="-851"/>
            <w:rPr>
              <w:lang w:val="da-DK"/>
            </w:rPr>
          </w:pPr>
          <w:r w:rsidRPr="001A6BED">
            <w:rPr>
              <w:noProof/>
              <w:lang w:val="da-DK" w:eastAsia="da-DK"/>
            </w:rPr>
            <w:drawing>
              <wp:inline distT="0" distB="0" distL="0" distR="0" wp14:anchorId="32666D08" wp14:editId="1E71A54C">
                <wp:extent cx="6829508" cy="3848100"/>
                <wp:effectExtent l="0" t="0" r="9525" b="0"/>
                <wp:docPr id="8" name="Slika 8"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vezana slik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33068" cy="3906451"/>
                        </a:xfrm>
                        <a:prstGeom prst="rect">
                          <a:avLst/>
                        </a:prstGeom>
                        <a:noFill/>
                        <a:ln>
                          <a:noFill/>
                        </a:ln>
                      </pic:spPr>
                    </pic:pic>
                  </a:graphicData>
                </a:graphic>
              </wp:inline>
            </w:drawing>
          </w:r>
          <w:r w:rsidRPr="001A6BED">
            <w:rPr>
              <w:noProof/>
              <w:lang w:val="da-DK" w:eastAsia="da-DK"/>
            </w:rPr>
            <w:drawing>
              <wp:inline distT="0" distB="0" distL="0" distR="0" wp14:anchorId="08DF22D7" wp14:editId="7348377E">
                <wp:extent cx="6838248" cy="146685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2188" cy="1469840"/>
                        </a:xfrm>
                        <a:prstGeom prst="rect">
                          <a:avLst/>
                        </a:prstGeom>
                        <a:noFill/>
                      </pic:spPr>
                    </pic:pic>
                  </a:graphicData>
                </a:graphic>
              </wp:inline>
            </w:drawing>
          </w:r>
        </w:p>
        <w:p w14:paraId="0EB52D80" w14:textId="77777777" w:rsidR="006C39C6" w:rsidRPr="001A6BED" w:rsidRDefault="006C39C6" w:rsidP="006C39C6">
          <w:pPr>
            <w:rPr>
              <w:color w:val="1F3864" w:themeColor="accent1" w:themeShade="80"/>
              <w:lang w:val="da-DK"/>
            </w:rPr>
          </w:pPr>
          <w:r w:rsidRPr="001A6BED">
            <w:rPr>
              <w:lang w:val="da-DK"/>
            </w:rPr>
            <w:t xml:space="preserve"> 27 juni </w:t>
          </w:r>
        </w:p>
        <w:p w14:paraId="579F4BC2" w14:textId="799262FF" w:rsidR="006C39C6" w:rsidRPr="001A6BED" w:rsidRDefault="006C39C6" w:rsidP="006C39C6">
          <w:pPr>
            <w:jc w:val="center"/>
            <w:rPr>
              <w:color w:val="2F5496" w:themeColor="accent1" w:themeShade="BF"/>
              <w:sz w:val="40"/>
              <w:szCs w:val="40"/>
              <w:lang w:val="da-DK"/>
            </w:rPr>
          </w:pPr>
          <w:r w:rsidRPr="001A6BED">
            <w:rPr>
              <w:color w:val="2F5496" w:themeColor="accent1" w:themeShade="BF"/>
              <w:sz w:val="40"/>
              <w:szCs w:val="40"/>
              <w:lang w:val="da-DK"/>
            </w:rPr>
            <w:t>STRATEGI FOR LANCERING AF UDDAN</w:t>
          </w:r>
          <w:r w:rsidR="00FD28F1" w:rsidRPr="001A6BED">
            <w:rPr>
              <w:color w:val="2F5496" w:themeColor="accent1" w:themeShade="BF"/>
              <w:sz w:val="40"/>
              <w:szCs w:val="40"/>
              <w:lang w:val="da-DK"/>
            </w:rPr>
            <w:t>NELSES</w:t>
          </w:r>
          <w:r w:rsidRPr="001A6BED">
            <w:rPr>
              <w:color w:val="2F5496" w:themeColor="accent1" w:themeShade="BF"/>
              <w:sz w:val="40"/>
              <w:szCs w:val="40"/>
              <w:lang w:val="da-DK"/>
            </w:rPr>
            <w:t xml:space="preserve">PROGRAMMER FOR </w:t>
          </w:r>
        </w:p>
        <w:p w14:paraId="152A3D87" w14:textId="27B52EA2" w:rsidR="006C39C6" w:rsidRPr="001A6BED" w:rsidRDefault="00E044D5" w:rsidP="006C39C6">
          <w:pPr>
            <w:jc w:val="center"/>
            <w:rPr>
              <w:color w:val="2F5496" w:themeColor="accent1" w:themeShade="BF"/>
              <w:sz w:val="72"/>
              <w:szCs w:val="72"/>
              <w:lang w:val="da-DK"/>
            </w:rPr>
          </w:pPr>
          <w:r>
            <w:rPr>
              <w:color w:val="2F5496" w:themeColor="accent1" w:themeShade="BF"/>
              <w:sz w:val="72"/>
              <w:szCs w:val="72"/>
              <w:lang w:val="da-DK"/>
            </w:rPr>
            <w:t>EN BEDRE FORBEREDELSE TIL</w:t>
          </w:r>
          <w:r w:rsidR="006C39C6" w:rsidRPr="001A6BED">
            <w:rPr>
              <w:color w:val="2F5496" w:themeColor="accent1" w:themeShade="BF"/>
              <w:sz w:val="72"/>
              <w:szCs w:val="72"/>
              <w:lang w:val="da-DK"/>
            </w:rPr>
            <w:t xml:space="preserve"> SENIOR LIV</w:t>
          </w:r>
          <w:r>
            <w:rPr>
              <w:color w:val="2F5496" w:themeColor="accent1" w:themeShade="BF"/>
              <w:sz w:val="72"/>
              <w:szCs w:val="72"/>
              <w:lang w:val="da-DK"/>
            </w:rPr>
            <w:t>ET</w:t>
          </w:r>
        </w:p>
        <w:p w14:paraId="108714AD" w14:textId="77777777" w:rsidR="006C39C6" w:rsidRPr="002D05F8" w:rsidRDefault="006C39C6" w:rsidP="006C39C6">
          <w:pPr>
            <w:jc w:val="both"/>
            <w:rPr>
              <w:color w:val="1F3864" w:themeColor="accent1" w:themeShade="80"/>
              <w:sz w:val="28"/>
              <w:szCs w:val="28"/>
              <w:lang w:val="en-US"/>
            </w:rPr>
          </w:pPr>
          <w:r w:rsidRPr="002003A7">
            <w:rPr>
              <w:noProof/>
              <w:color w:val="1F3864" w:themeColor="accent1" w:themeShade="80"/>
              <w:lang w:val="da-DK" w:eastAsia="sl-SI"/>
            </w:rPr>
            <w:t xml:space="preserve">                                                                                                                                                            </w:t>
          </w:r>
          <w:r w:rsidRPr="001A6BED">
            <w:rPr>
              <w:noProof/>
              <w:color w:val="1F3864" w:themeColor="accent1" w:themeShade="80"/>
              <w:sz w:val="28"/>
              <w:szCs w:val="28"/>
              <w:lang w:val="da-DK" w:eastAsia="da-DK"/>
            </w:rPr>
            <w:drawing>
              <wp:inline distT="0" distB="0" distL="0" distR="0" wp14:anchorId="3485CF1D" wp14:editId="0C676C92">
                <wp:extent cx="1944313" cy="44259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2688" cy="455883"/>
                        </a:xfrm>
                        <a:prstGeom prst="rect">
                          <a:avLst/>
                        </a:prstGeom>
                        <a:noFill/>
                      </pic:spPr>
                    </pic:pic>
                  </a:graphicData>
                </a:graphic>
              </wp:inline>
            </w:drawing>
          </w:r>
          <w:r w:rsidRPr="002D05F8">
            <w:rPr>
              <w:noProof/>
              <w:color w:val="1F3864" w:themeColor="accent1" w:themeShade="80"/>
              <w:sz w:val="28"/>
              <w:szCs w:val="28"/>
              <w:lang w:val="en-US" w:eastAsia="sl-SI"/>
            </w:rPr>
            <w:t xml:space="preserve">                                                                KA204-2017-012          </w:t>
          </w:r>
        </w:p>
      </w:sdtContent>
    </w:sdt>
    <w:p w14:paraId="2930DFE8" w14:textId="77777777" w:rsidR="006C39C6" w:rsidRPr="002D05F8" w:rsidRDefault="006C39C6" w:rsidP="006C39C6">
      <w:pPr>
        <w:rPr>
          <w:lang w:val="en-US"/>
        </w:rPr>
      </w:pPr>
    </w:p>
    <w:p w14:paraId="530A7D74" w14:textId="77777777" w:rsidR="006C39C6" w:rsidRPr="002D05F8" w:rsidRDefault="006C39C6" w:rsidP="006C39C6">
      <w:pPr>
        <w:rPr>
          <w:color w:val="1F3864" w:themeColor="accent1" w:themeShade="80"/>
          <w:lang w:val="en-US"/>
        </w:rPr>
      </w:pPr>
    </w:p>
    <w:p w14:paraId="547BB17E" w14:textId="5F3CA2BE" w:rsidR="006C39C6" w:rsidRPr="002D05F8" w:rsidRDefault="006C39C6" w:rsidP="006C39C6">
      <w:pPr>
        <w:jc w:val="both"/>
        <w:rPr>
          <w:color w:val="1F3864" w:themeColor="accent1" w:themeShade="80"/>
          <w:sz w:val="32"/>
          <w:szCs w:val="32"/>
          <w:lang w:val="en-US"/>
        </w:rPr>
      </w:pPr>
      <w:r w:rsidRPr="002D05F8">
        <w:rPr>
          <w:color w:val="1F3864" w:themeColor="accent1" w:themeShade="80"/>
          <w:sz w:val="32"/>
          <w:szCs w:val="32"/>
          <w:lang w:val="en-US"/>
        </w:rPr>
        <w:t>Projekttitel: B</w:t>
      </w:r>
      <w:r w:rsidR="00643B12">
        <w:rPr>
          <w:color w:val="1F3864" w:themeColor="accent1" w:themeShade="80"/>
          <w:sz w:val="32"/>
          <w:szCs w:val="32"/>
          <w:lang w:val="en-US"/>
        </w:rPr>
        <w:t>E</w:t>
      </w:r>
      <w:r w:rsidRPr="002D05F8">
        <w:rPr>
          <w:color w:val="1F3864" w:themeColor="accent1" w:themeShade="80"/>
          <w:sz w:val="32"/>
          <w:szCs w:val="32"/>
          <w:lang w:val="en-US"/>
        </w:rPr>
        <w:t>prese</w:t>
      </w:r>
      <w:r w:rsidR="00643B12">
        <w:rPr>
          <w:color w:val="1F3864" w:themeColor="accent1" w:themeShade="80"/>
          <w:sz w:val="32"/>
          <w:szCs w:val="32"/>
          <w:lang w:val="en-US"/>
        </w:rPr>
        <w:t>L</w:t>
      </w:r>
    </w:p>
    <w:p w14:paraId="28550D43" w14:textId="77777777" w:rsidR="006C39C6" w:rsidRPr="002D05F8" w:rsidRDefault="006C39C6" w:rsidP="006C39C6">
      <w:pPr>
        <w:spacing w:line="240" w:lineRule="auto"/>
        <w:jc w:val="both"/>
        <w:rPr>
          <w:color w:val="FF0000"/>
          <w:lang w:val="en-US"/>
        </w:rPr>
      </w:pPr>
      <w:r w:rsidRPr="002D05F8">
        <w:rPr>
          <w:color w:val="FF0000"/>
          <w:lang w:val="en-US"/>
        </w:rPr>
        <w:t xml:space="preserve">Grand Agreement Number: KA204-2017-012 </w:t>
      </w:r>
    </w:p>
    <w:p w14:paraId="50737B3D" w14:textId="76F90737" w:rsidR="006C39C6" w:rsidRPr="002D05F8" w:rsidRDefault="006C39C6" w:rsidP="006C39C6">
      <w:pPr>
        <w:spacing w:line="240" w:lineRule="auto"/>
        <w:jc w:val="both"/>
        <w:rPr>
          <w:color w:val="FF0000"/>
          <w:lang w:val="en-US"/>
        </w:rPr>
      </w:pPr>
      <w:r w:rsidRPr="002D05F8">
        <w:rPr>
          <w:color w:val="FF0000"/>
          <w:lang w:val="en-US"/>
        </w:rPr>
        <w:t>Udgiver: The partnership of the ERASMUS+ project B</w:t>
      </w:r>
      <w:r w:rsidR="00643B12">
        <w:rPr>
          <w:color w:val="FF0000"/>
          <w:lang w:val="en-US"/>
        </w:rPr>
        <w:t>E</w:t>
      </w:r>
      <w:r w:rsidRPr="002D05F8">
        <w:rPr>
          <w:color w:val="FF0000"/>
          <w:lang w:val="en-US"/>
        </w:rPr>
        <w:t>prese</w:t>
      </w:r>
      <w:r w:rsidR="00643B12">
        <w:rPr>
          <w:color w:val="FF0000"/>
          <w:lang w:val="en-US"/>
        </w:rPr>
        <w:t>L</w:t>
      </w:r>
    </w:p>
    <w:p w14:paraId="66E82E4A" w14:textId="77777777" w:rsidR="006C39C6" w:rsidRPr="0083548F" w:rsidRDefault="006C39C6" w:rsidP="006C39C6">
      <w:pPr>
        <w:spacing w:line="240" w:lineRule="auto"/>
        <w:jc w:val="both"/>
        <w:rPr>
          <w:color w:val="1F3864" w:themeColor="accent1" w:themeShade="80"/>
          <w:lang w:val="en-US"/>
        </w:rPr>
      </w:pPr>
      <w:r w:rsidRPr="001A6BED">
        <w:rPr>
          <w:noProof/>
          <w:color w:val="1F3864" w:themeColor="accent1" w:themeShade="80"/>
          <w:sz w:val="32"/>
          <w:szCs w:val="32"/>
          <w:lang w:val="da-DK" w:eastAsia="da-DK"/>
        </w:rPr>
        <w:drawing>
          <wp:anchor distT="0" distB="0" distL="114300" distR="114300" simplePos="0" relativeHeight="251716608" behindDoc="0" locked="0" layoutInCell="1" allowOverlap="1" wp14:anchorId="76BCD921" wp14:editId="45E2BAC1">
            <wp:simplePos x="0" y="0"/>
            <wp:positionH relativeFrom="column">
              <wp:posOffset>217805</wp:posOffset>
            </wp:positionH>
            <wp:positionV relativeFrom="paragraph">
              <wp:posOffset>164465</wp:posOffset>
            </wp:positionV>
            <wp:extent cx="5758815" cy="3839210"/>
            <wp:effectExtent l="0" t="0" r="0" b="8890"/>
            <wp:wrapNone/>
            <wp:docPr id="13" name="Slika 13" descr="Rezultat iskanja slik za SEN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zultat iskanja slik za SENIO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8815" cy="3839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548F">
        <w:rPr>
          <w:color w:val="1F3864" w:themeColor="accent1" w:themeShade="80"/>
          <w:lang w:val="en-US"/>
        </w:rPr>
        <w:t xml:space="preserve">       </w:t>
      </w:r>
    </w:p>
    <w:p w14:paraId="7444CD15" w14:textId="77777777" w:rsidR="006C39C6" w:rsidRPr="0083548F" w:rsidRDefault="006C39C6" w:rsidP="006C39C6">
      <w:pPr>
        <w:jc w:val="both"/>
        <w:rPr>
          <w:noProof/>
          <w:color w:val="1F3864" w:themeColor="accent1" w:themeShade="80"/>
          <w:sz w:val="32"/>
          <w:szCs w:val="32"/>
          <w:lang w:val="en-US" w:eastAsia="da-DK"/>
        </w:rPr>
      </w:pPr>
    </w:p>
    <w:p w14:paraId="0E7C96AB" w14:textId="77777777" w:rsidR="006C39C6" w:rsidRPr="0083548F" w:rsidRDefault="006C39C6" w:rsidP="006C39C6">
      <w:pPr>
        <w:jc w:val="both"/>
        <w:rPr>
          <w:noProof/>
          <w:color w:val="1F3864" w:themeColor="accent1" w:themeShade="80"/>
          <w:sz w:val="32"/>
          <w:szCs w:val="32"/>
          <w:lang w:val="en-US" w:eastAsia="da-DK"/>
        </w:rPr>
      </w:pPr>
    </w:p>
    <w:p w14:paraId="5CACD14C" w14:textId="77777777" w:rsidR="006C39C6" w:rsidRPr="0083548F" w:rsidRDefault="006C39C6" w:rsidP="006C39C6">
      <w:pPr>
        <w:jc w:val="both"/>
        <w:rPr>
          <w:color w:val="1F3864" w:themeColor="accent1" w:themeShade="80"/>
          <w:sz w:val="32"/>
          <w:szCs w:val="32"/>
          <w:lang w:val="en-US"/>
        </w:rPr>
      </w:pPr>
    </w:p>
    <w:p w14:paraId="6CE62CC5" w14:textId="77777777" w:rsidR="006C39C6" w:rsidRPr="0083548F" w:rsidRDefault="006C39C6" w:rsidP="006C39C6">
      <w:pPr>
        <w:jc w:val="both"/>
        <w:rPr>
          <w:color w:val="1F3864" w:themeColor="accent1" w:themeShade="80"/>
          <w:sz w:val="32"/>
          <w:szCs w:val="32"/>
          <w:lang w:val="en-US"/>
        </w:rPr>
      </w:pPr>
    </w:p>
    <w:p w14:paraId="55506B70" w14:textId="77777777" w:rsidR="006C39C6" w:rsidRPr="0083548F" w:rsidRDefault="006C39C6" w:rsidP="006C39C6">
      <w:pPr>
        <w:jc w:val="both"/>
        <w:rPr>
          <w:color w:val="1F3864" w:themeColor="accent1" w:themeShade="80"/>
          <w:sz w:val="32"/>
          <w:szCs w:val="32"/>
          <w:lang w:val="en-US"/>
        </w:rPr>
      </w:pPr>
    </w:p>
    <w:p w14:paraId="09369ADB" w14:textId="77777777" w:rsidR="006C39C6" w:rsidRPr="0083548F" w:rsidRDefault="006C39C6" w:rsidP="006C39C6">
      <w:pPr>
        <w:jc w:val="both"/>
        <w:rPr>
          <w:color w:val="1F3864" w:themeColor="accent1" w:themeShade="80"/>
          <w:sz w:val="32"/>
          <w:szCs w:val="32"/>
          <w:lang w:val="en-US"/>
        </w:rPr>
      </w:pPr>
    </w:p>
    <w:p w14:paraId="0EDF7E02" w14:textId="77777777" w:rsidR="006C39C6" w:rsidRPr="0083548F" w:rsidRDefault="006C39C6" w:rsidP="006C39C6">
      <w:pPr>
        <w:jc w:val="both"/>
        <w:rPr>
          <w:color w:val="1F3864" w:themeColor="accent1" w:themeShade="80"/>
          <w:sz w:val="32"/>
          <w:szCs w:val="32"/>
          <w:lang w:val="en-US"/>
        </w:rPr>
      </w:pPr>
    </w:p>
    <w:p w14:paraId="2EF1B9EA" w14:textId="77777777" w:rsidR="006C39C6" w:rsidRPr="0083548F" w:rsidRDefault="006C39C6" w:rsidP="006C39C6">
      <w:pPr>
        <w:jc w:val="both"/>
        <w:rPr>
          <w:color w:val="1F3864" w:themeColor="accent1" w:themeShade="80"/>
          <w:sz w:val="32"/>
          <w:szCs w:val="32"/>
          <w:lang w:val="en-US"/>
        </w:rPr>
      </w:pPr>
    </w:p>
    <w:p w14:paraId="0A761FC7" w14:textId="77777777" w:rsidR="006C39C6" w:rsidRPr="0083548F" w:rsidRDefault="006C39C6" w:rsidP="006C39C6">
      <w:pPr>
        <w:jc w:val="both"/>
        <w:rPr>
          <w:color w:val="1F3864" w:themeColor="accent1" w:themeShade="80"/>
          <w:sz w:val="32"/>
          <w:szCs w:val="32"/>
          <w:lang w:val="en-US"/>
        </w:rPr>
      </w:pPr>
    </w:p>
    <w:p w14:paraId="70ADB9A1" w14:textId="77777777" w:rsidR="006C39C6" w:rsidRPr="0083548F" w:rsidRDefault="006C39C6" w:rsidP="006C39C6">
      <w:pPr>
        <w:rPr>
          <w:color w:val="1F3864" w:themeColor="accent1" w:themeShade="80"/>
          <w:lang w:val="en-US"/>
        </w:rPr>
      </w:pPr>
    </w:p>
    <w:p w14:paraId="53B7595C" w14:textId="0F90725F" w:rsidR="006C39C6" w:rsidRPr="001A6BED" w:rsidRDefault="0083548F" w:rsidP="006C39C6">
      <w:pPr>
        <w:rPr>
          <w:color w:val="1F3864" w:themeColor="accent1" w:themeShade="80"/>
          <w:sz w:val="22"/>
          <w:lang w:val="da-DK"/>
        </w:rPr>
      </w:pPr>
      <w:r>
        <w:rPr>
          <w:color w:val="1F3864" w:themeColor="accent1" w:themeShade="80"/>
          <w:sz w:val="22"/>
          <w:lang w:val="da-DK"/>
        </w:rPr>
        <w:t>Vi håber</w:t>
      </w:r>
      <w:r w:rsidR="00FF16A1">
        <w:rPr>
          <w:color w:val="1F3864" w:themeColor="accent1" w:themeShade="80"/>
          <w:sz w:val="22"/>
          <w:lang w:val="da-DK"/>
        </w:rPr>
        <w:t>,</w:t>
      </w:r>
      <w:r>
        <w:rPr>
          <w:color w:val="1F3864" w:themeColor="accent1" w:themeShade="80"/>
          <w:sz w:val="22"/>
          <w:lang w:val="da-DK"/>
        </w:rPr>
        <w:t xml:space="preserve"> at disse ideer og </w:t>
      </w:r>
      <w:r w:rsidR="006C39C6" w:rsidRPr="001A6BED">
        <w:rPr>
          <w:color w:val="1F3864" w:themeColor="accent1" w:themeShade="80"/>
          <w:sz w:val="22"/>
          <w:lang w:val="da-DK"/>
        </w:rPr>
        <w:t>strategi</w:t>
      </w:r>
      <w:r>
        <w:rPr>
          <w:color w:val="1F3864" w:themeColor="accent1" w:themeShade="80"/>
          <w:sz w:val="22"/>
          <w:lang w:val="da-DK"/>
        </w:rPr>
        <w:t xml:space="preserve">forslag </w:t>
      </w:r>
      <w:r w:rsidR="006C39C6" w:rsidRPr="001A6BED">
        <w:rPr>
          <w:color w:val="1F3864" w:themeColor="accent1" w:themeShade="80"/>
          <w:sz w:val="22"/>
          <w:lang w:val="da-DK"/>
        </w:rPr>
        <w:t>og det tilhørende materiale produceret i EU projektet B</w:t>
      </w:r>
      <w:r w:rsidR="00643B12">
        <w:rPr>
          <w:color w:val="1F3864" w:themeColor="accent1" w:themeShade="80"/>
          <w:sz w:val="22"/>
          <w:lang w:val="da-DK"/>
        </w:rPr>
        <w:t>E</w:t>
      </w:r>
      <w:r w:rsidR="00FF16A1">
        <w:rPr>
          <w:color w:val="1F3864" w:themeColor="accent1" w:themeShade="80"/>
          <w:sz w:val="22"/>
          <w:lang w:val="da-DK"/>
        </w:rPr>
        <w:t>pre</w:t>
      </w:r>
      <w:r w:rsidR="00643B12">
        <w:rPr>
          <w:color w:val="1F3864" w:themeColor="accent1" w:themeShade="80"/>
          <w:sz w:val="22"/>
          <w:lang w:val="da-DK"/>
        </w:rPr>
        <w:t>se</w:t>
      </w:r>
      <w:r w:rsidR="006C39C6" w:rsidRPr="001A6BED">
        <w:rPr>
          <w:color w:val="1F3864" w:themeColor="accent1" w:themeShade="80"/>
          <w:sz w:val="22"/>
          <w:lang w:val="da-DK"/>
        </w:rPr>
        <w:t>L vil kunne inspirere alle interessenter inden for seniorsundhed til at reflektere over spørgsmålet:</w:t>
      </w:r>
    </w:p>
    <w:p w14:paraId="3BEC12A3" w14:textId="56A12C79" w:rsidR="006C39C6" w:rsidRPr="001A6BED" w:rsidRDefault="006C39C6" w:rsidP="006C39C6">
      <w:pPr>
        <w:jc w:val="center"/>
        <w:rPr>
          <w:b/>
          <w:i/>
          <w:color w:val="1F3864" w:themeColor="accent1" w:themeShade="80"/>
          <w:sz w:val="22"/>
          <w:lang w:val="da-DK"/>
        </w:rPr>
      </w:pPr>
      <w:r w:rsidRPr="001A6BED">
        <w:rPr>
          <w:b/>
          <w:i/>
          <w:color w:val="1F3864" w:themeColor="accent1" w:themeShade="80"/>
          <w:sz w:val="22"/>
          <w:lang w:val="da-DK"/>
        </w:rPr>
        <w:t>"Er det på tide at begynde at ud</w:t>
      </w:r>
      <w:r w:rsidR="0083548F">
        <w:rPr>
          <w:b/>
          <w:i/>
          <w:color w:val="1F3864" w:themeColor="accent1" w:themeShade="80"/>
          <w:sz w:val="22"/>
          <w:lang w:val="da-DK"/>
        </w:rPr>
        <w:t>danne </w:t>
      </w:r>
      <w:r w:rsidR="0083548F">
        <w:rPr>
          <w:b/>
          <w:i/>
          <w:color w:val="1F3864" w:themeColor="accent1" w:themeShade="80"/>
          <w:sz w:val="22"/>
          <w:lang w:val="da-DK"/>
        </w:rPr>
        <w:br/>
        <w:t xml:space="preserve">vores </w:t>
      </w:r>
      <w:r w:rsidR="00FF16A1">
        <w:rPr>
          <w:b/>
          <w:i/>
          <w:color w:val="1F3864" w:themeColor="accent1" w:themeShade="80"/>
          <w:sz w:val="22"/>
          <w:lang w:val="da-DK"/>
        </w:rPr>
        <w:t xml:space="preserve">nuværende og kommende </w:t>
      </w:r>
      <w:r w:rsidR="0083548F">
        <w:rPr>
          <w:b/>
          <w:i/>
          <w:color w:val="1F3864" w:themeColor="accent1" w:themeShade="80"/>
          <w:sz w:val="22"/>
          <w:lang w:val="da-DK"/>
        </w:rPr>
        <w:t>seniore</w:t>
      </w:r>
      <w:r w:rsidR="00FF16A1">
        <w:rPr>
          <w:b/>
          <w:i/>
          <w:color w:val="1F3864" w:themeColor="accent1" w:themeShade="80"/>
          <w:sz w:val="22"/>
          <w:lang w:val="da-DK"/>
        </w:rPr>
        <w:t>r, så</w:t>
      </w:r>
      <w:r w:rsidR="006316AC">
        <w:rPr>
          <w:b/>
          <w:i/>
          <w:color w:val="1F3864" w:themeColor="accent1" w:themeShade="80"/>
          <w:sz w:val="22"/>
          <w:lang w:val="da-DK"/>
        </w:rPr>
        <w:t xml:space="preserve"> </w:t>
      </w:r>
      <w:r w:rsidR="006316AC">
        <w:rPr>
          <w:b/>
          <w:i/>
          <w:color w:val="1F3864" w:themeColor="accent1" w:themeShade="80"/>
          <w:sz w:val="22"/>
          <w:lang w:val="da-DK"/>
        </w:rPr>
        <w:br/>
      </w:r>
      <w:r w:rsidR="00FF16A1">
        <w:rPr>
          <w:b/>
          <w:i/>
          <w:color w:val="1F3864" w:themeColor="accent1" w:themeShade="80"/>
          <w:sz w:val="22"/>
          <w:lang w:val="da-DK"/>
        </w:rPr>
        <w:t>de får</w:t>
      </w:r>
      <w:r w:rsidR="006316AC">
        <w:rPr>
          <w:b/>
          <w:i/>
          <w:color w:val="1F3864" w:themeColor="accent1" w:themeShade="80"/>
          <w:sz w:val="22"/>
          <w:lang w:val="da-DK"/>
        </w:rPr>
        <w:t xml:space="preserve"> mere viden og blive</w:t>
      </w:r>
      <w:r w:rsidRPr="001A6BED">
        <w:rPr>
          <w:b/>
          <w:i/>
          <w:color w:val="1F3864" w:themeColor="accent1" w:themeShade="80"/>
          <w:sz w:val="22"/>
          <w:lang w:val="da-DK"/>
        </w:rPr>
        <w:t xml:space="preserve"> mere kompetent</w:t>
      </w:r>
      <w:r w:rsidR="00D67205" w:rsidRPr="001A6BED">
        <w:rPr>
          <w:b/>
          <w:i/>
          <w:color w:val="1F3864" w:themeColor="accent1" w:themeShade="80"/>
          <w:sz w:val="22"/>
          <w:lang w:val="da-DK"/>
        </w:rPr>
        <w:t>e</w:t>
      </w:r>
      <w:r w:rsidRPr="001A6BED">
        <w:rPr>
          <w:b/>
          <w:i/>
          <w:color w:val="1F3864" w:themeColor="accent1" w:themeShade="80"/>
          <w:sz w:val="22"/>
          <w:lang w:val="da-DK"/>
        </w:rPr>
        <w:br/>
        <w:t xml:space="preserve"> omkring</w:t>
      </w:r>
      <w:r w:rsidR="006316AC">
        <w:rPr>
          <w:b/>
          <w:i/>
          <w:color w:val="1F3864" w:themeColor="accent1" w:themeShade="80"/>
          <w:sz w:val="22"/>
          <w:lang w:val="da-DK"/>
        </w:rPr>
        <w:t xml:space="preserve"> egen aldringsproces</w:t>
      </w:r>
      <w:r w:rsidRPr="001A6BED">
        <w:rPr>
          <w:b/>
          <w:i/>
          <w:color w:val="1F3864" w:themeColor="accent1" w:themeShade="80"/>
          <w:sz w:val="22"/>
          <w:lang w:val="da-DK"/>
        </w:rPr>
        <w:t>? ".</w:t>
      </w:r>
    </w:p>
    <w:p w14:paraId="6A93C67D" w14:textId="77777777" w:rsidR="006C39C6" w:rsidRPr="001A6BED" w:rsidRDefault="006C39C6" w:rsidP="006C39C6">
      <w:pPr>
        <w:jc w:val="both"/>
        <w:rPr>
          <w:b/>
          <w:i/>
          <w:color w:val="1F3864" w:themeColor="accent1" w:themeShade="80"/>
          <w:sz w:val="24"/>
          <w:szCs w:val="24"/>
          <w:lang w:val="da-DK"/>
        </w:rPr>
      </w:pPr>
    </w:p>
    <w:p w14:paraId="423289FE" w14:textId="77777777" w:rsidR="006C39C6" w:rsidRPr="001A6BED" w:rsidRDefault="006C39C6" w:rsidP="006C39C6">
      <w:pPr>
        <w:jc w:val="both"/>
        <w:rPr>
          <w:color w:val="1F3864" w:themeColor="accent1" w:themeShade="80"/>
          <w:sz w:val="32"/>
          <w:szCs w:val="32"/>
          <w:lang w:val="da-DK"/>
        </w:rPr>
      </w:pPr>
    </w:p>
    <w:p w14:paraId="27E4B449" w14:textId="77777777" w:rsidR="006C39C6" w:rsidRPr="001A6BED" w:rsidRDefault="006C39C6" w:rsidP="006C39C6">
      <w:pPr>
        <w:jc w:val="both"/>
        <w:rPr>
          <w:color w:val="1F3864" w:themeColor="accent1" w:themeShade="80"/>
          <w:sz w:val="32"/>
          <w:szCs w:val="32"/>
          <w:lang w:val="da-DK"/>
        </w:rPr>
      </w:pPr>
    </w:p>
    <w:p w14:paraId="0BE51449" w14:textId="77777777" w:rsidR="006C39C6" w:rsidRPr="001A6BED" w:rsidRDefault="006C39C6" w:rsidP="006C39C6">
      <w:pPr>
        <w:jc w:val="both"/>
        <w:rPr>
          <w:color w:val="1F3864" w:themeColor="accent1" w:themeShade="80"/>
          <w:sz w:val="32"/>
          <w:szCs w:val="32"/>
          <w:lang w:val="da-DK"/>
        </w:rPr>
      </w:pPr>
    </w:p>
    <w:p w14:paraId="4BA79033" w14:textId="77777777" w:rsidR="006316AC" w:rsidRDefault="006316AC" w:rsidP="006C39C6">
      <w:pPr>
        <w:pStyle w:val="Indholdsfortegnelse2"/>
        <w:tabs>
          <w:tab w:val="right" w:leader="dot" w:pos="9062"/>
        </w:tabs>
        <w:rPr>
          <w:b/>
          <w:color w:val="1F3864" w:themeColor="accent1" w:themeShade="80"/>
          <w:sz w:val="72"/>
          <w:szCs w:val="96"/>
          <w:lang w:val="da-DK"/>
        </w:rPr>
      </w:pPr>
    </w:p>
    <w:p w14:paraId="6E47FE19" w14:textId="0C2D9486" w:rsidR="006C39C6" w:rsidRPr="001A6BED" w:rsidRDefault="006C39C6" w:rsidP="006C39C6">
      <w:pPr>
        <w:pStyle w:val="Indholdsfortegnelse2"/>
        <w:tabs>
          <w:tab w:val="right" w:leader="dot" w:pos="9062"/>
        </w:tabs>
        <w:rPr>
          <w:b/>
          <w:color w:val="1F3864" w:themeColor="accent1" w:themeShade="80"/>
          <w:sz w:val="72"/>
          <w:szCs w:val="96"/>
          <w:lang w:val="da-DK"/>
        </w:rPr>
      </w:pPr>
      <w:r w:rsidRPr="001A6BED">
        <w:rPr>
          <w:b/>
          <w:color w:val="1F3864" w:themeColor="accent1" w:themeShade="80"/>
          <w:sz w:val="72"/>
          <w:szCs w:val="96"/>
          <w:lang w:val="da-DK"/>
        </w:rPr>
        <w:t>INDHOLDSFORTEGNELSE</w:t>
      </w:r>
    </w:p>
    <w:p w14:paraId="5AEBED28" w14:textId="26D2BC35" w:rsidR="006C39C6" w:rsidRPr="001A6BED" w:rsidRDefault="006C39C6" w:rsidP="006C39C6">
      <w:pPr>
        <w:pStyle w:val="Indholdsfortegnelse1"/>
        <w:rPr>
          <w:noProof/>
          <w:sz w:val="22"/>
          <w:szCs w:val="22"/>
          <w:lang w:val="da-DK" w:eastAsia="da-DK"/>
        </w:rPr>
      </w:pPr>
      <w:r w:rsidRPr="001A6BED">
        <w:rPr>
          <w:b/>
          <w:color w:val="1F3864" w:themeColor="accent1" w:themeShade="80"/>
          <w:sz w:val="24"/>
          <w:szCs w:val="24"/>
          <w:lang w:val="da-DK"/>
        </w:rPr>
        <w:fldChar w:fldCharType="begin"/>
      </w:r>
      <w:r w:rsidRPr="001A6BED">
        <w:rPr>
          <w:b/>
          <w:color w:val="1F3864" w:themeColor="accent1" w:themeShade="80"/>
          <w:sz w:val="24"/>
          <w:szCs w:val="24"/>
          <w:lang w:val="da-DK"/>
        </w:rPr>
        <w:instrText xml:space="preserve"> TOC \o "1-2" \h \z \u </w:instrText>
      </w:r>
      <w:r w:rsidRPr="001A6BED">
        <w:rPr>
          <w:b/>
          <w:color w:val="1F3864" w:themeColor="accent1" w:themeShade="80"/>
          <w:sz w:val="24"/>
          <w:szCs w:val="24"/>
          <w:lang w:val="da-DK"/>
        </w:rPr>
        <w:fldChar w:fldCharType="separate"/>
      </w:r>
      <w:hyperlink w:anchor="_Toc17186946" w:history="1">
        <w:r w:rsidRPr="001A6BED">
          <w:rPr>
            <w:rStyle w:val="Hyperlink"/>
            <w:noProof/>
            <w:lang w:val="da-DK"/>
          </w:rPr>
          <w:t>1.</w:t>
        </w:r>
        <w:r w:rsidRPr="001A6BED">
          <w:rPr>
            <w:noProof/>
            <w:sz w:val="22"/>
            <w:szCs w:val="22"/>
            <w:lang w:val="da-DK" w:eastAsia="da-DK"/>
          </w:rPr>
          <w:tab/>
        </w:r>
        <w:r w:rsidRPr="001A6BED">
          <w:rPr>
            <w:rStyle w:val="Hyperlink"/>
            <w:noProof/>
            <w:lang w:val="da-DK"/>
          </w:rPr>
          <w:t>Intro</w:t>
        </w:r>
        <w:r w:rsidR="00D67205" w:rsidRPr="001A6BED">
          <w:rPr>
            <w:rStyle w:val="Hyperlink"/>
            <w:noProof/>
            <w:lang w:val="da-DK"/>
          </w:rPr>
          <w:t>duktion</w:t>
        </w:r>
        <w:r w:rsidRPr="001A6BED">
          <w:rPr>
            <w:noProof/>
            <w:webHidden/>
            <w:lang w:val="da-DK"/>
          </w:rPr>
          <w:tab/>
        </w:r>
        <w:r w:rsidRPr="001A6BED">
          <w:rPr>
            <w:noProof/>
            <w:webHidden/>
            <w:lang w:val="da-DK"/>
          </w:rPr>
          <w:fldChar w:fldCharType="begin"/>
        </w:r>
        <w:r w:rsidRPr="001A6BED">
          <w:rPr>
            <w:noProof/>
            <w:webHidden/>
            <w:lang w:val="da-DK"/>
          </w:rPr>
          <w:instrText xml:space="preserve"> PAGEREF _Toc17186946 \h </w:instrText>
        </w:r>
        <w:r w:rsidRPr="001A6BED">
          <w:rPr>
            <w:noProof/>
            <w:webHidden/>
            <w:lang w:val="da-DK"/>
          </w:rPr>
        </w:r>
        <w:r w:rsidRPr="001A6BED">
          <w:rPr>
            <w:noProof/>
            <w:webHidden/>
            <w:lang w:val="da-DK"/>
          </w:rPr>
          <w:fldChar w:fldCharType="separate"/>
        </w:r>
        <w:r w:rsidRPr="001A6BED">
          <w:rPr>
            <w:noProof/>
            <w:webHidden/>
            <w:lang w:val="da-DK"/>
          </w:rPr>
          <w:t>0</w:t>
        </w:r>
        <w:r w:rsidRPr="001A6BED">
          <w:rPr>
            <w:noProof/>
            <w:webHidden/>
            <w:lang w:val="da-DK"/>
          </w:rPr>
          <w:fldChar w:fldCharType="end"/>
        </w:r>
      </w:hyperlink>
    </w:p>
    <w:p w14:paraId="27F5FCE9" w14:textId="29E0DEF5" w:rsidR="006C39C6" w:rsidRPr="001A6BED" w:rsidRDefault="00AF3AC9" w:rsidP="006C39C6">
      <w:pPr>
        <w:pStyle w:val="Indholdsfortegnelse2"/>
        <w:tabs>
          <w:tab w:val="right" w:leader="dot" w:pos="9062"/>
        </w:tabs>
        <w:rPr>
          <w:noProof/>
          <w:sz w:val="22"/>
          <w:szCs w:val="22"/>
          <w:lang w:val="da-DK" w:eastAsia="da-DK"/>
        </w:rPr>
      </w:pPr>
      <w:hyperlink w:anchor="_Toc17186947" w:history="1">
        <w:r w:rsidR="006C39C6" w:rsidRPr="001A6BED">
          <w:rPr>
            <w:rStyle w:val="Hyperlink"/>
            <w:caps/>
            <w:noProof/>
            <w:spacing w:val="15"/>
            <w:lang w:val="da-DK"/>
          </w:rPr>
          <w:t xml:space="preserve">1.1 </w:t>
        </w:r>
        <w:r w:rsidR="00FF16A1">
          <w:rPr>
            <w:rStyle w:val="Hyperlink"/>
            <w:caps/>
            <w:noProof/>
            <w:spacing w:val="15"/>
            <w:lang w:val="da-DK"/>
          </w:rPr>
          <w:t>indledende statements</w:t>
        </w:r>
        <w:r w:rsidR="006C39C6" w:rsidRPr="001A6BED">
          <w:rPr>
            <w:noProof/>
            <w:webHidden/>
            <w:lang w:val="da-DK"/>
          </w:rPr>
          <w:tab/>
        </w:r>
        <w:r w:rsidR="006C39C6" w:rsidRPr="001A6BED">
          <w:rPr>
            <w:noProof/>
            <w:webHidden/>
            <w:lang w:val="da-DK"/>
          </w:rPr>
          <w:fldChar w:fldCharType="begin"/>
        </w:r>
        <w:r w:rsidR="006C39C6" w:rsidRPr="001A6BED">
          <w:rPr>
            <w:noProof/>
            <w:webHidden/>
            <w:lang w:val="da-DK"/>
          </w:rPr>
          <w:instrText xml:space="preserve"> PAGEREF _Toc17186947 \h </w:instrText>
        </w:r>
        <w:r w:rsidR="006C39C6" w:rsidRPr="001A6BED">
          <w:rPr>
            <w:noProof/>
            <w:webHidden/>
            <w:lang w:val="da-DK"/>
          </w:rPr>
        </w:r>
        <w:r w:rsidR="006C39C6" w:rsidRPr="001A6BED">
          <w:rPr>
            <w:noProof/>
            <w:webHidden/>
            <w:lang w:val="da-DK"/>
          </w:rPr>
          <w:fldChar w:fldCharType="separate"/>
        </w:r>
        <w:r w:rsidR="006C39C6" w:rsidRPr="001A6BED">
          <w:rPr>
            <w:noProof/>
            <w:webHidden/>
            <w:lang w:val="da-DK"/>
          </w:rPr>
          <w:t>1</w:t>
        </w:r>
        <w:r w:rsidR="006C39C6" w:rsidRPr="001A6BED">
          <w:rPr>
            <w:noProof/>
            <w:webHidden/>
            <w:lang w:val="da-DK"/>
          </w:rPr>
          <w:fldChar w:fldCharType="end"/>
        </w:r>
      </w:hyperlink>
    </w:p>
    <w:p w14:paraId="22F44745" w14:textId="77777777" w:rsidR="006C39C6" w:rsidRPr="001A6BED" w:rsidRDefault="00AF3AC9" w:rsidP="006C39C6">
      <w:pPr>
        <w:pStyle w:val="Indholdsfortegnelse2"/>
        <w:tabs>
          <w:tab w:val="right" w:leader="dot" w:pos="9062"/>
        </w:tabs>
        <w:rPr>
          <w:noProof/>
          <w:sz w:val="22"/>
          <w:szCs w:val="22"/>
          <w:lang w:val="da-DK" w:eastAsia="da-DK"/>
        </w:rPr>
      </w:pPr>
      <w:hyperlink w:anchor="_Toc17186948" w:history="1">
        <w:r w:rsidR="006C39C6" w:rsidRPr="001A6BED">
          <w:rPr>
            <w:rStyle w:val="Hyperlink"/>
            <w:caps/>
            <w:noProof/>
            <w:spacing w:val="15"/>
            <w:lang w:val="da-DK"/>
          </w:rPr>
          <w:t>1.2 ambition</w:t>
        </w:r>
        <w:r w:rsidR="006C39C6" w:rsidRPr="001A6BED">
          <w:rPr>
            <w:noProof/>
            <w:webHidden/>
            <w:lang w:val="da-DK"/>
          </w:rPr>
          <w:tab/>
        </w:r>
        <w:r w:rsidR="006C39C6" w:rsidRPr="001A6BED">
          <w:rPr>
            <w:noProof/>
            <w:webHidden/>
            <w:lang w:val="da-DK"/>
          </w:rPr>
          <w:fldChar w:fldCharType="begin"/>
        </w:r>
        <w:r w:rsidR="006C39C6" w:rsidRPr="001A6BED">
          <w:rPr>
            <w:noProof/>
            <w:webHidden/>
            <w:lang w:val="da-DK"/>
          </w:rPr>
          <w:instrText xml:space="preserve"> PAGEREF _Toc17186948 \h </w:instrText>
        </w:r>
        <w:r w:rsidR="006C39C6" w:rsidRPr="001A6BED">
          <w:rPr>
            <w:noProof/>
            <w:webHidden/>
            <w:lang w:val="da-DK"/>
          </w:rPr>
        </w:r>
        <w:r w:rsidR="006C39C6" w:rsidRPr="001A6BED">
          <w:rPr>
            <w:noProof/>
            <w:webHidden/>
            <w:lang w:val="da-DK"/>
          </w:rPr>
          <w:fldChar w:fldCharType="separate"/>
        </w:r>
        <w:r w:rsidR="006C39C6" w:rsidRPr="001A6BED">
          <w:rPr>
            <w:noProof/>
            <w:webHidden/>
            <w:lang w:val="da-DK"/>
          </w:rPr>
          <w:t>2</w:t>
        </w:r>
        <w:r w:rsidR="006C39C6" w:rsidRPr="001A6BED">
          <w:rPr>
            <w:noProof/>
            <w:webHidden/>
            <w:lang w:val="da-DK"/>
          </w:rPr>
          <w:fldChar w:fldCharType="end"/>
        </w:r>
      </w:hyperlink>
    </w:p>
    <w:p w14:paraId="105EE6A1" w14:textId="129C5AAF" w:rsidR="006C39C6" w:rsidRPr="001A6BED" w:rsidRDefault="00AF3AC9" w:rsidP="006C39C6">
      <w:pPr>
        <w:pStyle w:val="Indholdsfortegnelse2"/>
        <w:tabs>
          <w:tab w:val="right" w:leader="dot" w:pos="9062"/>
        </w:tabs>
        <w:rPr>
          <w:noProof/>
          <w:sz w:val="22"/>
          <w:szCs w:val="22"/>
          <w:lang w:val="da-DK" w:eastAsia="da-DK"/>
        </w:rPr>
      </w:pPr>
      <w:hyperlink w:anchor="_Toc17186949" w:history="1">
        <w:r w:rsidR="006C39C6" w:rsidRPr="001A6BED">
          <w:rPr>
            <w:rStyle w:val="Hyperlink"/>
            <w:caps/>
            <w:noProof/>
            <w:spacing w:val="15"/>
            <w:lang w:val="da-DK"/>
          </w:rPr>
          <w:t xml:space="preserve">1.3 </w:t>
        </w:r>
        <w:r w:rsidR="00D67205" w:rsidRPr="001A6BED">
          <w:rPr>
            <w:rStyle w:val="Hyperlink"/>
            <w:caps/>
            <w:noProof/>
            <w:spacing w:val="15"/>
            <w:lang w:val="da-DK"/>
          </w:rPr>
          <w:t>DET KRÆVER EN STRATEGI</w:t>
        </w:r>
        <w:r w:rsidR="006C39C6" w:rsidRPr="001A6BED">
          <w:rPr>
            <w:noProof/>
            <w:webHidden/>
            <w:lang w:val="da-DK"/>
          </w:rPr>
          <w:tab/>
        </w:r>
        <w:r w:rsidR="006C39C6" w:rsidRPr="001A6BED">
          <w:rPr>
            <w:noProof/>
            <w:webHidden/>
            <w:lang w:val="da-DK"/>
          </w:rPr>
          <w:fldChar w:fldCharType="begin"/>
        </w:r>
        <w:r w:rsidR="006C39C6" w:rsidRPr="001A6BED">
          <w:rPr>
            <w:noProof/>
            <w:webHidden/>
            <w:lang w:val="da-DK"/>
          </w:rPr>
          <w:instrText xml:space="preserve"> PAGEREF _Toc17186949 \h </w:instrText>
        </w:r>
        <w:r w:rsidR="006C39C6" w:rsidRPr="001A6BED">
          <w:rPr>
            <w:noProof/>
            <w:webHidden/>
            <w:lang w:val="da-DK"/>
          </w:rPr>
        </w:r>
        <w:r w:rsidR="006C39C6" w:rsidRPr="001A6BED">
          <w:rPr>
            <w:noProof/>
            <w:webHidden/>
            <w:lang w:val="da-DK"/>
          </w:rPr>
          <w:fldChar w:fldCharType="separate"/>
        </w:r>
        <w:r w:rsidR="006C39C6" w:rsidRPr="001A6BED">
          <w:rPr>
            <w:noProof/>
            <w:webHidden/>
            <w:lang w:val="da-DK"/>
          </w:rPr>
          <w:t>3</w:t>
        </w:r>
        <w:r w:rsidR="006C39C6" w:rsidRPr="001A6BED">
          <w:rPr>
            <w:noProof/>
            <w:webHidden/>
            <w:lang w:val="da-DK"/>
          </w:rPr>
          <w:fldChar w:fldCharType="end"/>
        </w:r>
      </w:hyperlink>
    </w:p>
    <w:p w14:paraId="23C269AF" w14:textId="35A59D71" w:rsidR="006C39C6" w:rsidRPr="001A6BED" w:rsidRDefault="00AF3AC9" w:rsidP="006C39C6">
      <w:pPr>
        <w:pStyle w:val="Indholdsfortegnelse2"/>
        <w:tabs>
          <w:tab w:val="right" w:leader="dot" w:pos="9062"/>
        </w:tabs>
        <w:rPr>
          <w:noProof/>
          <w:sz w:val="22"/>
          <w:szCs w:val="22"/>
          <w:lang w:val="da-DK" w:eastAsia="da-DK"/>
        </w:rPr>
      </w:pPr>
      <w:hyperlink w:anchor="_Toc17186950" w:history="1">
        <w:r w:rsidR="006C39C6" w:rsidRPr="001A6BED">
          <w:rPr>
            <w:rStyle w:val="Hyperlink"/>
            <w:caps/>
            <w:noProof/>
            <w:spacing w:val="15"/>
            <w:lang w:val="da-DK"/>
          </w:rPr>
          <w:t xml:space="preserve">1.4 </w:t>
        </w:r>
        <w:r w:rsidR="00D67205" w:rsidRPr="001A6BED">
          <w:rPr>
            <w:rStyle w:val="Hyperlink"/>
            <w:caps/>
            <w:noProof/>
            <w:spacing w:val="15"/>
            <w:lang w:val="da-DK"/>
          </w:rPr>
          <w:t>REFERENCER I DOKUMENTET</w:t>
        </w:r>
        <w:r w:rsidR="006C39C6" w:rsidRPr="001A6BED">
          <w:rPr>
            <w:noProof/>
            <w:webHidden/>
            <w:lang w:val="da-DK"/>
          </w:rPr>
          <w:tab/>
        </w:r>
        <w:r w:rsidR="006C39C6" w:rsidRPr="001A6BED">
          <w:rPr>
            <w:noProof/>
            <w:webHidden/>
            <w:lang w:val="da-DK"/>
          </w:rPr>
          <w:fldChar w:fldCharType="begin"/>
        </w:r>
        <w:r w:rsidR="006C39C6" w:rsidRPr="001A6BED">
          <w:rPr>
            <w:noProof/>
            <w:webHidden/>
            <w:lang w:val="da-DK"/>
          </w:rPr>
          <w:instrText xml:space="preserve"> PAGEREF _Toc17186950 \h </w:instrText>
        </w:r>
        <w:r w:rsidR="006C39C6" w:rsidRPr="001A6BED">
          <w:rPr>
            <w:noProof/>
            <w:webHidden/>
            <w:lang w:val="da-DK"/>
          </w:rPr>
        </w:r>
        <w:r w:rsidR="006C39C6" w:rsidRPr="001A6BED">
          <w:rPr>
            <w:noProof/>
            <w:webHidden/>
            <w:lang w:val="da-DK"/>
          </w:rPr>
          <w:fldChar w:fldCharType="separate"/>
        </w:r>
        <w:r w:rsidR="006C39C6" w:rsidRPr="001A6BED">
          <w:rPr>
            <w:noProof/>
            <w:webHidden/>
            <w:lang w:val="da-DK"/>
          </w:rPr>
          <w:t>4</w:t>
        </w:r>
        <w:r w:rsidR="006C39C6" w:rsidRPr="001A6BED">
          <w:rPr>
            <w:noProof/>
            <w:webHidden/>
            <w:lang w:val="da-DK"/>
          </w:rPr>
          <w:fldChar w:fldCharType="end"/>
        </w:r>
      </w:hyperlink>
    </w:p>
    <w:p w14:paraId="745D2514" w14:textId="200F7EF5" w:rsidR="006C39C6" w:rsidRPr="001A6BED" w:rsidRDefault="00AF3AC9" w:rsidP="006C39C6">
      <w:pPr>
        <w:pStyle w:val="Indholdsfortegnelse2"/>
        <w:tabs>
          <w:tab w:val="right" w:leader="dot" w:pos="9062"/>
        </w:tabs>
        <w:rPr>
          <w:noProof/>
          <w:sz w:val="22"/>
          <w:szCs w:val="22"/>
          <w:lang w:val="da-DK" w:eastAsia="da-DK"/>
        </w:rPr>
      </w:pPr>
      <w:hyperlink w:anchor="_Toc17186951" w:history="1">
        <w:r w:rsidR="006C39C6" w:rsidRPr="001A6BED">
          <w:rPr>
            <w:rStyle w:val="Hyperlink"/>
            <w:caps/>
            <w:noProof/>
            <w:spacing w:val="15"/>
            <w:lang w:val="da-DK"/>
          </w:rPr>
          <w:t>1.5 prim</w:t>
        </w:r>
        <w:r w:rsidR="00D67205" w:rsidRPr="001A6BED">
          <w:rPr>
            <w:rStyle w:val="Hyperlink"/>
            <w:caps/>
            <w:noProof/>
            <w:spacing w:val="15"/>
            <w:lang w:val="da-DK"/>
          </w:rPr>
          <w:t>ÆRE MÅLGRUPPE</w:t>
        </w:r>
        <w:r w:rsidR="006C39C6" w:rsidRPr="001A6BED">
          <w:rPr>
            <w:noProof/>
            <w:webHidden/>
            <w:lang w:val="da-DK"/>
          </w:rPr>
          <w:tab/>
        </w:r>
        <w:r w:rsidR="006C39C6" w:rsidRPr="001A6BED">
          <w:rPr>
            <w:noProof/>
            <w:webHidden/>
            <w:lang w:val="da-DK"/>
          </w:rPr>
          <w:fldChar w:fldCharType="begin"/>
        </w:r>
        <w:r w:rsidR="006C39C6" w:rsidRPr="001A6BED">
          <w:rPr>
            <w:noProof/>
            <w:webHidden/>
            <w:lang w:val="da-DK"/>
          </w:rPr>
          <w:instrText xml:space="preserve"> PAGEREF _Toc17186951 \h </w:instrText>
        </w:r>
        <w:r w:rsidR="006C39C6" w:rsidRPr="001A6BED">
          <w:rPr>
            <w:noProof/>
            <w:webHidden/>
            <w:lang w:val="da-DK"/>
          </w:rPr>
        </w:r>
        <w:r w:rsidR="006C39C6" w:rsidRPr="001A6BED">
          <w:rPr>
            <w:noProof/>
            <w:webHidden/>
            <w:lang w:val="da-DK"/>
          </w:rPr>
          <w:fldChar w:fldCharType="separate"/>
        </w:r>
        <w:r w:rsidR="006C39C6" w:rsidRPr="001A6BED">
          <w:rPr>
            <w:noProof/>
            <w:webHidden/>
            <w:lang w:val="da-DK"/>
          </w:rPr>
          <w:t>5</w:t>
        </w:r>
        <w:r w:rsidR="006C39C6" w:rsidRPr="001A6BED">
          <w:rPr>
            <w:noProof/>
            <w:webHidden/>
            <w:lang w:val="da-DK"/>
          </w:rPr>
          <w:fldChar w:fldCharType="end"/>
        </w:r>
      </w:hyperlink>
    </w:p>
    <w:p w14:paraId="34646D8C" w14:textId="22B91C70" w:rsidR="006C39C6" w:rsidRPr="001A6BED" w:rsidRDefault="00AF3AC9" w:rsidP="006C39C6">
      <w:pPr>
        <w:pStyle w:val="Indholdsfortegnelse1"/>
        <w:rPr>
          <w:noProof/>
          <w:sz w:val="22"/>
          <w:szCs w:val="22"/>
          <w:lang w:val="da-DK" w:eastAsia="da-DK"/>
        </w:rPr>
      </w:pPr>
      <w:hyperlink w:anchor="_Toc17186952" w:history="1">
        <w:r w:rsidR="006C39C6" w:rsidRPr="001A6BED">
          <w:rPr>
            <w:rStyle w:val="Hyperlink"/>
            <w:noProof/>
            <w:lang w:val="da-DK"/>
          </w:rPr>
          <w:t>2.</w:t>
        </w:r>
        <w:r w:rsidR="006C39C6" w:rsidRPr="001A6BED">
          <w:rPr>
            <w:noProof/>
            <w:sz w:val="22"/>
            <w:szCs w:val="22"/>
            <w:lang w:val="da-DK" w:eastAsia="da-DK"/>
          </w:rPr>
          <w:tab/>
        </w:r>
        <w:r w:rsidR="009A5DD0" w:rsidRPr="001A6BED">
          <w:rPr>
            <w:rStyle w:val="Hyperlink"/>
            <w:noProof/>
            <w:lang w:val="da-DK"/>
          </w:rPr>
          <w:t>Ny tilgang til aldring</w:t>
        </w:r>
        <w:r w:rsidR="006C39C6" w:rsidRPr="001A6BED">
          <w:rPr>
            <w:noProof/>
            <w:webHidden/>
            <w:lang w:val="da-DK"/>
          </w:rPr>
          <w:tab/>
        </w:r>
        <w:r w:rsidR="006C39C6" w:rsidRPr="001A6BED">
          <w:rPr>
            <w:noProof/>
            <w:webHidden/>
            <w:lang w:val="da-DK"/>
          </w:rPr>
          <w:fldChar w:fldCharType="begin"/>
        </w:r>
        <w:r w:rsidR="006C39C6" w:rsidRPr="001A6BED">
          <w:rPr>
            <w:noProof/>
            <w:webHidden/>
            <w:lang w:val="da-DK"/>
          </w:rPr>
          <w:instrText xml:space="preserve"> PAGEREF _Toc17186952 \h </w:instrText>
        </w:r>
        <w:r w:rsidR="006C39C6" w:rsidRPr="001A6BED">
          <w:rPr>
            <w:noProof/>
            <w:webHidden/>
            <w:lang w:val="da-DK"/>
          </w:rPr>
        </w:r>
        <w:r w:rsidR="006C39C6" w:rsidRPr="001A6BED">
          <w:rPr>
            <w:noProof/>
            <w:webHidden/>
            <w:lang w:val="da-DK"/>
          </w:rPr>
          <w:fldChar w:fldCharType="separate"/>
        </w:r>
        <w:r w:rsidR="006C39C6" w:rsidRPr="001A6BED">
          <w:rPr>
            <w:noProof/>
            <w:webHidden/>
            <w:lang w:val="da-DK"/>
          </w:rPr>
          <w:t>6</w:t>
        </w:r>
        <w:r w:rsidR="006C39C6" w:rsidRPr="001A6BED">
          <w:rPr>
            <w:noProof/>
            <w:webHidden/>
            <w:lang w:val="da-DK"/>
          </w:rPr>
          <w:fldChar w:fldCharType="end"/>
        </w:r>
      </w:hyperlink>
    </w:p>
    <w:p w14:paraId="0BCB6250" w14:textId="08CE66B0" w:rsidR="006C39C6" w:rsidRPr="001A6BED" w:rsidRDefault="00AF3AC9" w:rsidP="006C39C6">
      <w:pPr>
        <w:pStyle w:val="Indholdsfortegnelse2"/>
        <w:tabs>
          <w:tab w:val="right" w:leader="dot" w:pos="9062"/>
        </w:tabs>
        <w:rPr>
          <w:noProof/>
          <w:sz w:val="22"/>
          <w:szCs w:val="22"/>
          <w:lang w:val="da-DK" w:eastAsia="da-DK"/>
        </w:rPr>
      </w:pPr>
      <w:hyperlink w:anchor="_Toc17186953" w:history="1">
        <w:r w:rsidR="006C39C6" w:rsidRPr="001A6BED">
          <w:rPr>
            <w:rStyle w:val="Hyperlink"/>
            <w:caps/>
            <w:noProof/>
            <w:spacing w:val="15"/>
            <w:lang w:val="da-DK"/>
          </w:rPr>
          <w:t>2.1 n</w:t>
        </w:r>
        <w:r w:rsidR="009A5DD0" w:rsidRPr="001A6BED">
          <w:rPr>
            <w:rStyle w:val="Hyperlink"/>
            <w:caps/>
            <w:noProof/>
            <w:spacing w:val="15"/>
            <w:lang w:val="da-DK"/>
          </w:rPr>
          <w:t>y og bredere tilgang til</w:t>
        </w:r>
        <w:r w:rsidR="00634A95" w:rsidRPr="001A6BED">
          <w:rPr>
            <w:rStyle w:val="Hyperlink"/>
            <w:caps/>
            <w:noProof/>
            <w:spacing w:val="15"/>
            <w:lang w:val="da-DK"/>
          </w:rPr>
          <w:t xml:space="preserve"> aktiv</w:t>
        </w:r>
        <w:r w:rsidR="009A5DD0" w:rsidRPr="001A6BED">
          <w:rPr>
            <w:rStyle w:val="Hyperlink"/>
            <w:caps/>
            <w:noProof/>
            <w:spacing w:val="15"/>
            <w:lang w:val="da-DK"/>
          </w:rPr>
          <w:t xml:space="preserve"> al</w:t>
        </w:r>
        <w:r w:rsidR="00634A95" w:rsidRPr="001A6BED">
          <w:rPr>
            <w:rStyle w:val="Hyperlink"/>
            <w:caps/>
            <w:noProof/>
            <w:spacing w:val="15"/>
            <w:lang w:val="da-DK"/>
          </w:rPr>
          <w:t>dring</w:t>
        </w:r>
        <w:r w:rsidR="006C39C6" w:rsidRPr="001A6BED">
          <w:rPr>
            <w:noProof/>
            <w:webHidden/>
            <w:lang w:val="da-DK"/>
          </w:rPr>
          <w:tab/>
        </w:r>
        <w:r w:rsidR="006C39C6" w:rsidRPr="001A6BED">
          <w:rPr>
            <w:noProof/>
            <w:webHidden/>
            <w:lang w:val="da-DK"/>
          </w:rPr>
          <w:fldChar w:fldCharType="begin"/>
        </w:r>
        <w:r w:rsidR="006C39C6" w:rsidRPr="001A6BED">
          <w:rPr>
            <w:noProof/>
            <w:webHidden/>
            <w:lang w:val="da-DK"/>
          </w:rPr>
          <w:instrText xml:space="preserve"> PAGEREF _Toc17186953 \h </w:instrText>
        </w:r>
        <w:r w:rsidR="006C39C6" w:rsidRPr="001A6BED">
          <w:rPr>
            <w:noProof/>
            <w:webHidden/>
            <w:lang w:val="da-DK"/>
          </w:rPr>
        </w:r>
        <w:r w:rsidR="006C39C6" w:rsidRPr="001A6BED">
          <w:rPr>
            <w:noProof/>
            <w:webHidden/>
            <w:lang w:val="da-DK"/>
          </w:rPr>
          <w:fldChar w:fldCharType="separate"/>
        </w:r>
        <w:r w:rsidR="006C39C6" w:rsidRPr="001A6BED">
          <w:rPr>
            <w:noProof/>
            <w:webHidden/>
            <w:lang w:val="da-DK"/>
          </w:rPr>
          <w:t>7</w:t>
        </w:r>
        <w:r w:rsidR="006C39C6" w:rsidRPr="001A6BED">
          <w:rPr>
            <w:noProof/>
            <w:webHidden/>
            <w:lang w:val="da-DK"/>
          </w:rPr>
          <w:fldChar w:fldCharType="end"/>
        </w:r>
      </w:hyperlink>
    </w:p>
    <w:p w14:paraId="1487515C" w14:textId="4CA6FDC3" w:rsidR="006C39C6" w:rsidRPr="001A6BED" w:rsidRDefault="00AF3AC9" w:rsidP="006C39C6">
      <w:pPr>
        <w:pStyle w:val="Indholdsfortegnelse1"/>
        <w:rPr>
          <w:noProof/>
          <w:sz w:val="22"/>
          <w:szCs w:val="22"/>
          <w:lang w:val="da-DK" w:eastAsia="da-DK"/>
        </w:rPr>
      </w:pPr>
      <w:hyperlink w:anchor="_Toc17186954" w:history="1">
        <w:r w:rsidR="006C39C6" w:rsidRPr="001A6BED">
          <w:rPr>
            <w:rStyle w:val="Hyperlink"/>
            <w:noProof/>
            <w:lang w:val="da-DK"/>
          </w:rPr>
          <w:t>3.</w:t>
        </w:r>
        <w:r w:rsidR="006C39C6" w:rsidRPr="001A6BED">
          <w:rPr>
            <w:noProof/>
            <w:sz w:val="22"/>
            <w:szCs w:val="22"/>
            <w:lang w:val="da-DK" w:eastAsia="da-DK"/>
          </w:rPr>
          <w:tab/>
        </w:r>
        <w:r w:rsidR="00634A95" w:rsidRPr="001A6BED">
          <w:rPr>
            <w:rStyle w:val="Hyperlink"/>
            <w:noProof/>
            <w:lang w:val="da-DK"/>
          </w:rPr>
          <w:t>Det betaler sig</w:t>
        </w:r>
        <w:r w:rsidR="006C39C6" w:rsidRPr="001A6BED">
          <w:rPr>
            <w:noProof/>
            <w:webHidden/>
            <w:lang w:val="da-DK"/>
          </w:rPr>
          <w:tab/>
        </w:r>
        <w:r w:rsidR="006C39C6" w:rsidRPr="001A6BED">
          <w:rPr>
            <w:noProof/>
            <w:webHidden/>
            <w:lang w:val="da-DK"/>
          </w:rPr>
          <w:fldChar w:fldCharType="begin"/>
        </w:r>
        <w:r w:rsidR="006C39C6" w:rsidRPr="001A6BED">
          <w:rPr>
            <w:noProof/>
            <w:webHidden/>
            <w:lang w:val="da-DK"/>
          </w:rPr>
          <w:instrText xml:space="preserve"> PAGEREF _Toc17186954 \h </w:instrText>
        </w:r>
        <w:r w:rsidR="006C39C6" w:rsidRPr="001A6BED">
          <w:rPr>
            <w:noProof/>
            <w:webHidden/>
            <w:lang w:val="da-DK"/>
          </w:rPr>
        </w:r>
        <w:r w:rsidR="006C39C6" w:rsidRPr="001A6BED">
          <w:rPr>
            <w:noProof/>
            <w:webHidden/>
            <w:lang w:val="da-DK"/>
          </w:rPr>
          <w:fldChar w:fldCharType="separate"/>
        </w:r>
        <w:r w:rsidR="006C39C6" w:rsidRPr="001A6BED">
          <w:rPr>
            <w:noProof/>
            <w:webHidden/>
            <w:lang w:val="da-DK"/>
          </w:rPr>
          <w:t>19</w:t>
        </w:r>
        <w:r w:rsidR="006C39C6" w:rsidRPr="001A6BED">
          <w:rPr>
            <w:noProof/>
            <w:webHidden/>
            <w:lang w:val="da-DK"/>
          </w:rPr>
          <w:fldChar w:fldCharType="end"/>
        </w:r>
      </w:hyperlink>
    </w:p>
    <w:p w14:paraId="2648F60A" w14:textId="0F85E73C" w:rsidR="006C39C6" w:rsidRPr="001A6BED" w:rsidRDefault="00AF3AC9" w:rsidP="006C39C6">
      <w:pPr>
        <w:pStyle w:val="Indholdsfortegnelse2"/>
        <w:tabs>
          <w:tab w:val="right" w:leader="dot" w:pos="9062"/>
        </w:tabs>
        <w:rPr>
          <w:noProof/>
          <w:sz w:val="22"/>
          <w:szCs w:val="22"/>
          <w:lang w:val="da-DK" w:eastAsia="da-DK"/>
        </w:rPr>
      </w:pPr>
      <w:hyperlink w:anchor="_Toc17186955" w:history="1">
        <w:r w:rsidR="006C39C6" w:rsidRPr="001A6BED">
          <w:rPr>
            <w:rStyle w:val="Hyperlink"/>
            <w:caps/>
            <w:noProof/>
            <w:spacing w:val="15"/>
            <w:lang w:val="da-DK"/>
          </w:rPr>
          <w:t xml:space="preserve">3.1  </w:t>
        </w:r>
        <w:r w:rsidR="00634A95" w:rsidRPr="001A6BED">
          <w:rPr>
            <w:rStyle w:val="Hyperlink"/>
            <w:caps/>
            <w:noProof/>
            <w:spacing w:val="15"/>
            <w:lang w:val="da-DK"/>
          </w:rPr>
          <w:t>uddannelse af seniorer – det betaler sig</w:t>
        </w:r>
        <w:r w:rsidR="006C39C6" w:rsidRPr="001A6BED">
          <w:rPr>
            <w:noProof/>
            <w:webHidden/>
            <w:lang w:val="da-DK"/>
          </w:rPr>
          <w:tab/>
        </w:r>
        <w:r w:rsidR="006C39C6" w:rsidRPr="001A6BED">
          <w:rPr>
            <w:noProof/>
            <w:webHidden/>
            <w:lang w:val="da-DK"/>
          </w:rPr>
          <w:fldChar w:fldCharType="begin"/>
        </w:r>
        <w:r w:rsidR="006C39C6" w:rsidRPr="001A6BED">
          <w:rPr>
            <w:noProof/>
            <w:webHidden/>
            <w:lang w:val="da-DK"/>
          </w:rPr>
          <w:instrText xml:space="preserve"> PAGEREF _Toc17186955 \h </w:instrText>
        </w:r>
        <w:r w:rsidR="006C39C6" w:rsidRPr="001A6BED">
          <w:rPr>
            <w:noProof/>
            <w:webHidden/>
            <w:lang w:val="da-DK"/>
          </w:rPr>
        </w:r>
        <w:r w:rsidR="006C39C6" w:rsidRPr="001A6BED">
          <w:rPr>
            <w:noProof/>
            <w:webHidden/>
            <w:lang w:val="da-DK"/>
          </w:rPr>
          <w:fldChar w:fldCharType="separate"/>
        </w:r>
        <w:r w:rsidR="006C39C6" w:rsidRPr="001A6BED">
          <w:rPr>
            <w:noProof/>
            <w:webHidden/>
            <w:lang w:val="da-DK"/>
          </w:rPr>
          <w:t>20</w:t>
        </w:r>
        <w:r w:rsidR="006C39C6" w:rsidRPr="001A6BED">
          <w:rPr>
            <w:noProof/>
            <w:webHidden/>
            <w:lang w:val="da-DK"/>
          </w:rPr>
          <w:fldChar w:fldCharType="end"/>
        </w:r>
      </w:hyperlink>
    </w:p>
    <w:p w14:paraId="58139946" w14:textId="34901AD0" w:rsidR="006C39C6" w:rsidRPr="001A6BED" w:rsidRDefault="00AF3AC9" w:rsidP="006C39C6">
      <w:pPr>
        <w:pStyle w:val="Indholdsfortegnelse2"/>
        <w:tabs>
          <w:tab w:val="right" w:leader="dot" w:pos="9062"/>
        </w:tabs>
        <w:rPr>
          <w:noProof/>
          <w:sz w:val="22"/>
          <w:szCs w:val="22"/>
          <w:lang w:val="da-DK" w:eastAsia="da-DK"/>
        </w:rPr>
      </w:pPr>
      <w:hyperlink w:anchor="_Toc17186956" w:history="1">
        <w:r w:rsidR="006C39C6" w:rsidRPr="001A6BED">
          <w:rPr>
            <w:rStyle w:val="Hyperlink"/>
            <w:caps/>
            <w:noProof/>
            <w:spacing w:val="15"/>
            <w:lang w:val="da-DK"/>
          </w:rPr>
          <w:t xml:space="preserve">3.1   </w:t>
        </w:r>
        <w:r w:rsidR="00634A95" w:rsidRPr="001A6BED">
          <w:rPr>
            <w:rStyle w:val="Hyperlink"/>
            <w:caps/>
            <w:noProof/>
            <w:spacing w:val="15"/>
            <w:lang w:val="da-DK"/>
          </w:rPr>
          <w:t>det betaler sig</w:t>
        </w:r>
        <w:r w:rsidR="006C39C6" w:rsidRPr="001A6BED">
          <w:rPr>
            <w:rStyle w:val="Hyperlink"/>
            <w:caps/>
            <w:noProof/>
            <w:spacing w:val="15"/>
            <w:lang w:val="da-DK"/>
          </w:rPr>
          <w:t xml:space="preserve"> 1</w:t>
        </w:r>
        <w:r w:rsidR="006C39C6" w:rsidRPr="001A6BED">
          <w:rPr>
            <w:noProof/>
            <w:webHidden/>
            <w:lang w:val="da-DK"/>
          </w:rPr>
          <w:tab/>
        </w:r>
        <w:r w:rsidR="006C39C6" w:rsidRPr="001A6BED">
          <w:rPr>
            <w:noProof/>
            <w:webHidden/>
            <w:lang w:val="da-DK"/>
          </w:rPr>
          <w:fldChar w:fldCharType="begin"/>
        </w:r>
        <w:r w:rsidR="006C39C6" w:rsidRPr="001A6BED">
          <w:rPr>
            <w:noProof/>
            <w:webHidden/>
            <w:lang w:val="da-DK"/>
          </w:rPr>
          <w:instrText xml:space="preserve"> PAGEREF _Toc17186956 \h </w:instrText>
        </w:r>
        <w:r w:rsidR="006C39C6" w:rsidRPr="001A6BED">
          <w:rPr>
            <w:noProof/>
            <w:webHidden/>
            <w:lang w:val="da-DK"/>
          </w:rPr>
        </w:r>
        <w:r w:rsidR="006C39C6" w:rsidRPr="001A6BED">
          <w:rPr>
            <w:noProof/>
            <w:webHidden/>
            <w:lang w:val="da-DK"/>
          </w:rPr>
          <w:fldChar w:fldCharType="separate"/>
        </w:r>
        <w:r w:rsidR="006C39C6" w:rsidRPr="001A6BED">
          <w:rPr>
            <w:noProof/>
            <w:webHidden/>
            <w:lang w:val="da-DK"/>
          </w:rPr>
          <w:t>22</w:t>
        </w:r>
        <w:r w:rsidR="006C39C6" w:rsidRPr="001A6BED">
          <w:rPr>
            <w:noProof/>
            <w:webHidden/>
            <w:lang w:val="da-DK"/>
          </w:rPr>
          <w:fldChar w:fldCharType="end"/>
        </w:r>
      </w:hyperlink>
    </w:p>
    <w:p w14:paraId="02EC02C0" w14:textId="67EAE0C4" w:rsidR="006C39C6" w:rsidRPr="001A6BED" w:rsidRDefault="00AF3AC9" w:rsidP="006C39C6">
      <w:pPr>
        <w:pStyle w:val="Indholdsfortegnelse2"/>
        <w:tabs>
          <w:tab w:val="right" w:leader="dot" w:pos="9062"/>
        </w:tabs>
        <w:rPr>
          <w:noProof/>
          <w:sz w:val="22"/>
          <w:szCs w:val="22"/>
          <w:lang w:val="da-DK" w:eastAsia="da-DK"/>
        </w:rPr>
      </w:pPr>
      <w:hyperlink w:anchor="_Toc17186957" w:history="1">
        <w:r w:rsidR="006C39C6" w:rsidRPr="001A6BED">
          <w:rPr>
            <w:rStyle w:val="Hyperlink"/>
            <w:caps/>
            <w:noProof/>
            <w:spacing w:val="15"/>
            <w:lang w:val="da-DK"/>
          </w:rPr>
          <w:t xml:space="preserve">3.2   </w:t>
        </w:r>
        <w:r w:rsidR="00634A95" w:rsidRPr="001A6BED">
          <w:rPr>
            <w:rStyle w:val="Hyperlink"/>
            <w:caps/>
            <w:noProof/>
            <w:spacing w:val="15"/>
            <w:lang w:val="da-DK"/>
          </w:rPr>
          <w:t>det betaler sig</w:t>
        </w:r>
        <w:r w:rsidR="006C39C6" w:rsidRPr="001A6BED">
          <w:rPr>
            <w:rStyle w:val="Hyperlink"/>
            <w:caps/>
            <w:noProof/>
            <w:spacing w:val="15"/>
            <w:lang w:val="da-DK"/>
          </w:rPr>
          <w:t xml:space="preserve"> 2</w:t>
        </w:r>
        <w:r w:rsidR="006C39C6" w:rsidRPr="001A6BED">
          <w:rPr>
            <w:noProof/>
            <w:webHidden/>
            <w:lang w:val="da-DK"/>
          </w:rPr>
          <w:tab/>
        </w:r>
        <w:r w:rsidR="006C39C6" w:rsidRPr="001A6BED">
          <w:rPr>
            <w:noProof/>
            <w:webHidden/>
            <w:lang w:val="da-DK"/>
          </w:rPr>
          <w:fldChar w:fldCharType="begin"/>
        </w:r>
        <w:r w:rsidR="006C39C6" w:rsidRPr="001A6BED">
          <w:rPr>
            <w:noProof/>
            <w:webHidden/>
            <w:lang w:val="da-DK"/>
          </w:rPr>
          <w:instrText xml:space="preserve"> PAGEREF _Toc17186957 \h </w:instrText>
        </w:r>
        <w:r w:rsidR="006C39C6" w:rsidRPr="001A6BED">
          <w:rPr>
            <w:noProof/>
            <w:webHidden/>
            <w:lang w:val="da-DK"/>
          </w:rPr>
        </w:r>
        <w:r w:rsidR="006C39C6" w:rsidRPr="001A6BED">
          <w:rPr>
            <w:noProof/>
            <w:webHidden/>
            <w:lang w:val="da-DK"/>
          </w:rPr>
          <w:fldChar w:fldCharType="separate"/>
        </w:r>
        <w:r w:rsidR="006C39C6" w:rsidRPr="001A6BED">
          <w:rPr>
            <w:noProof/>
            <w:webHidden/>
            <w:lang w:val="da-DK"/>
          </w:rPr>
          <w:t>28</w:t>
        </w:r>
        <w:r w:rsidR="006C39C6" w:rsidRPr="001A6BED">
          <w:rPr>
            <w:noProof/>
            <w:webHidden/>
            <w:lang w:val="da-DK"/>
          </w:rPr>
          <w:fldChar w:fldCharType="end"/>
        </w:r>
      </w:hyperlink>
    </w:p>
    <w:p w14:paraId="33323DF1" w14:textId="390DDBF2" w:rsidR="006C39C6" w:rsidRPr="001A6BED" w:rsidRDefault="00AF3AC9" w:rsidP="006C39C6">
      <w:pPr>
        <w:pStyle w:val="Indholdsfortegnelse1"/>
        <w:rPr>
          <w:noProof/>
          <w:sz w:val="22"/>
          <w:szCs w:val="22"/>
          <w:lang w:val="da-DK" w:eastAsia="da-DK"/>
        </w:rPr>
      </w:pPr>
      <w:hyperlink w:anchor="_Toc17186958" w:history="1">
        <w:r w:rsidR="006C39C6" w:rsidRPr="001A6BED">
          <w:rPr>
            <w:rStyle w:val="Hyperlink"/>
            <w:caps/>
            <w:noProof/>
            <w:spacing w:val="15"/>
            <w:lang w:val="da-DK"/>
          </w:rPr>
          <w:t>4.</w:t>
        </w:r>
        <w:r w:rsidR="006C39C6" w:rsidRPr="001A6BED">
          <w:rPr>
            <w:noProof/>
            <w:sz w:val="22"/>
            <w:szCs w:val="22"/>
            <w:lang w:val="da-DK" w:eastAsia="da-DK"/>
          </w:rPr>
          <w:tab/>
        </w:r>
        <w:r w:rsidR="00634A95" w:rsidRPr="001A6BED">
          <w:rPr>
            <w:rStyle w:val="Hyperlink"/>
            <w:caps/>
            <w:noProof/>
            <w:spacing w:val="15"/>
            <w:lang w:val="da-DK"/>
          </w:rPr>
          <w:t>pris og betaling</w:t>
        </w:r>
        <w:r w:rsidR="006C39C6" w:rsidRPr="001A6BED">
          <w:rPr>
            <w:noProof/>
            <w:webHidden/>
            <w:lang w:val="da-DK"/>
          </w:rPr>
          <w:tab/>
        </w:r>
        <w:r w:rsidR="006C39C6" w:rsidRPr="001A6BED">
          <w:rPr>
            <w:noProof/>
            <w:webHidden/>
            <w:lang w:val="da-DK"/>
          </w:rPr>
          <w:fldChar w:fldCharType="begin"/>
        </w:r>
        <w:r w:rsidR="006C39C6" w:rsidRPr="001A6BED">
          <w:rPr>
            <w:noProof/>
            <w:webHidden/>
            <w:lang w:val="da-DK"/>
          </w:rPr>
          <w:instrText xml:space="preserve"> PAGEREF _Toc17186958 \h </w:instrText>
        </w:r>
        <w:r w:rsidR="006C39C6" w:rsidRPr="001A6BED">
          <w:rPr>
            <w:noProof/>
            <w:webHidden/>
            <w:lang w:val="da-DK"/>
          </w:rPr>
        </w:r>
        <w:r w:rsidR="006C39C6" w:rsidRPr="001A6BED">
          <w:rPr>
            <w:noProof/>
            <w:webHidden/>
            <w:lang w:val="da-DK"/>
          </w:rPr>
          <w:fldChar w:fldCharType="separate"/>
        </w:r>
        <w:r w:rsidR="006C39C6" w:rsidRPr="001A6BED">
          <w:rPr>
            <w:noProof/>
            <w:webHidden/>
            <w:lang w:val="da-DK"/>
          </w:rPr>
          <w:t>32</w:t>
        </w:r>
        <w:r w:rsidR="006C39C6" w:rsidRPr="001A6BED">
          <w:rPr>
            <w:noProof/>
            <w:webHidden/>
            <w:lang w:val="da-DK"/>
          </w:rPr>
          <w:fldChar w:fldCharType="end"/>
        </w:r>
      </w:hyperlink>
    </w:p>
    <w:p w14:paraId="297F1741" w14:textId="64E521FB" w:rsidR="006C39C6" w:rsidRPr="001A6BED" w:rsidRDefault="00AF3AC9" w:rsidP="006C39C6">
      <w:pPr>
        <w:pStyle w:val="Indholdsfortegnelse2"/>
        <w:tabs>
          <w:tab w:val="right" w:leader="dot" w:pos="9062"/>
        </w:tabs>
        <w:rPr>
          <w:noProof/>
          <w:sz w:val="22"/>
          <w:szCs w:val="22"/>
          <w:lang w:val="da-DK" w:eastAsia="da-DK"/>
        </w:rPr>
      </w:pPr>
      <w:hyperlink w:anchor="_Toc17186959" w:history="1">
        <w:r w:rsidR="006C39C6" w:rsidRPr="001A6BED">
          <w:rPr>
            <w:rStyle w:val="Hyperlink"/>
            <w:caps/>
            <w:noProof/>
            <w:spacing w:val="15"/>
            <w:lang w:val="da-DK"/>
          </w:rPr>
          <w:t xml:space="preserve">4.1   </w:t>
        </w:r>
        <w:r w:rsidR="00634A95" w:rsidRPr="001A6BED">
          <w:rPr>
            <w:rStyle w:val="Hyperlink"/>
            <w:caps/>
            <w:noProof/>
            <w:spacing w:val="15"/>
            <w:lang w:val="da-DK"/>
          </w:rPr>
          <w:t>pris for kurserne</w:t>
        </w:r>
        <w:r w:rsidR="006C39C6" w:rsidRPr="001A6BED">
          <w:rPr>
            <w:noProof/>
            <w:webHidden/>
            <w:lang w:val="da-DK"/>
          </w:rPr>
          <w:tab/>
        </w:r>
        <w:r w:rsidR="006C39C6" w:rsidRPr="001A6BED">
          <w:rPr>
            <w:noProof/>
            <w:webHidden/>
            <w:lang w:val="da-DK"/>
          </w:rPr>
          <w:fldChar w:fldCharType="begin"/>
        </w:r>
        <w:r w:rsidR="006C39C6" w:rsidRPr="001A6BED">
          <w:rPr>
            <w:noProof/>
            <w:webHidden/>
            <w:lang w:val="da-DK"/>
          </w:rPr>
          <w:instrText xml:space="preserve"> PAGEREF _Toc17186959 \h </w:instrText>
        </w:r>
        <w:r w:rsidR="006C39C6" w:rsidRPr="001A6BED">
          <w:rPr>
            <w:noProof/>
            <w:webHidden/>
            <w:lang w:val="da-DK"/>
          </w:rPr>
        </w:r>
        <w:r w:rsidR="006C39C6" w:rsidRPr="001A6BED">
          <w:rPr>
            <w:noProof/>
            <w:webHidden/>
            <w:lang w:val="da-DK"/>
          </w:rPr>
          <w:fldChar w:fldCharType="separate"/>
        </w:r>
        <w:r w:rsidR="006C39C6" w:rsidRPr="001A6BED">
          <w:rPr>
            <w:noProof/>
            <w:webHidden/>
            <w:lang w:val="da-DK"/>
          </w:rPr>
          <w:t>33</w:t>
        </w:r>
        <w:r w:rsidR="006C39C6" w:rsidRPr="001A6BED">
          <w:rPr>
            <w:noProof/>
            <w:webHidden/>
            <w:lang w:val="da-DK"/>
          </w:rPr>
          <w:fldChar w:fldCharType="end"/>
        </w:r>
      </w:hyperlink>
    </w:p>
    <w:p w14:paraId="5A0ED106" w14:textId="6F6CD5F4" w:rsidR="006C39C6" w:rsidRPr="001A6BED" w:rsidRDefault="00AF3AC9" w:rsidP="00634A95">
      <w:pPr>
        <w:pStyle w:val="Indholdsfortegnelse1"/>
        <w:rPr>
          <w:noProof/>
          <w:sz w:val="22"/>
          <w:szCs w:val="22"/>
          <w:lang w:val="da-DK" w:eastAsia="da-DK"/>
        </w:rPr>
      </w:pPr>
      <w:hyperlink w:anchor="_Toc17186960" w:history="1">
        <w:r w:rsidR="006C39C6" w:rsidRPr="001A6BED">
          <w:rPr>
            <w:rStyle w:val="Hyperlink"/>
            <w:noProof/>
            <w:lang w:val="da-DK"/>
          </w:rPr>
          <w:t>5.</w:t>
        </w:r>
        <w:r w:rsidR="006C39C6" w:rsidRPr="001A6BED">
          <w:rPr>
            <w:noProof/>
            <w:sz w:val="22"/>
            <w:szCs w:val="22"/>
            <w:lang w:val="da-DK" w:eastAsia="da-DK"/>
          </w:rPr>
          <w:tab/>
        </w:r>
        <w:r w:rsidR="00634A95" w:rsidRPr="001A6BED">
          <w:rPr>
            <w:rStyle w:val="Hyperlink"/>
            <w:noProof/>
            <w:lang w:val="da-DK"/>
          </w:rPr>
          <w:t>Nå ud til</w:t>
        </w:r>
        <w:r w:rsidR="00AD29DA" w:rsidRPr="001A6BED">
          <w:rPr>
            <w:rStyle w:val="Hyperlink"/>
            <w:noProof/>
            <w:lang w:val="da-DK"/>
          </w:rPr>
          <w:t xml:space="preserve"> seniorerne</w:t>
        </w:r>
        <w:r w:rsidR="006C39C6" w:rsidRPr="001A6BED">
          <w:rPr>
            <w:noProof/>
            <w:webHidden/>
            <w:lang w:val="da-DK"/>
          </w:rPr>
          <w:tab/>
        </w:r>
        <w:r w:rsidR="006C39C6" w:rsidRPr="001A6BED">
          <w:rPr>
            <w:noProof/>
            <w:webHidden/>
            <w:lang w:val="da-DK"/>
          </w:rPr>
          <w:fldChar w:fldCharType="begin"/>
        </w:r>
        <w:r w:rsidR="006C39C6" w:rsidRPr="001A6BED">
          <w:rPr>
            <w:noProof/>
            <w:webHidden/>
            <w:lang w:val="da-DK"/>
          </w:rPr>
          <w:instrText xml:space="preserve"> PAGEREF _Toc17186960 \h </w:instrText>
        </w:r>
        <w:r w:rsidR="006C39C6" w:rsidRPr="001A6BED">
          <w:rPr>
            <w:noProof/>
            <w:webHidden/>
            <w:lang w:val="da-DK"/>
          </w:rPr>
        </w:r>
        <w:r w:rsidR="006C39C6" w:rsidRPr="001A6BED">
          <w:rPr>
            <w:noProof/>
            <w:webHidden/>
            <w:lang w:val="da-DK"/>
          </w:rPr>
          <w:fldChar w:fldCharType="separate"/>
        </w:r>
        <w:r w:rsidR="006C39C6" w:rsidRPr="001A6BED">
          <w:rPr>
            <w:noProof/>
            <w:webHidden/>
            <w:lang w:val="da-DK"/>
          </w:rPr>
          <w:t>40</w:t>
        </w:r>
        <w:r w:rsidR="006C39C6" w:rsidRPr="001A6BED">
          <w:rPr>
            <w:noProof/>
            <w:webHidden/>
            <w:lang w:val="da-DK"/>
          </w:rPr>
          <w:fldChar w:fldCharType="end"/>
        </w:r>
      </w:hyperlink>
    </w:p>
    <w:p w14:paraId="0575C141" w14:textId="1CE34874" w:rsidR="006C39C6" w:rsidRPr="001A6BED" w:rsidRDefault="00AF3AC9" w:rsidP="006C39C6">
      <w:pPr>
        <w:pStyle w:val="Indholdsfortegnelse2"/>
        <w:tabs>
          <w:tab w:val="right" w:leader="dot" w:pos="9062"/>
        </w:tabs>
        <w:rPr>
          <w:noProof/>
          <w:sz w:val="22"/>
          <w:szCs w:val="22"/>
          <w:lang w:val="da-DK" w:eastAsia="da-DK"/>
        </w:rPr>
      </w:pPr>
      <w:hyperlink w:anchor="_Toc17186962" w:history="1">
        <w:r w:rsidR="006C39C6" w:rsidRPr="001A6BED">
          <w:rPr>
            <w:rStyle w:val="Hyperlink"/>
            <w:noProof/>
            <w:lang w:val="da-DK"/>
          </w:rPr>
          <w:t xml:space="preserve">5.1  </w:t>
        </w:r>
        <w:r w:rsidR="00AD29DA" w:rsidRPr="001A6BED">
          <w:rPr>
            <w:rStyle w:val="Hyperlink"/>
            <w:noProof/>
            <w:lang w:val="da-DK"/>
          </w:rPr>
          <w:t>Opbyg en informativ hjemmeside</w:t>
        </w:r>
        <w:r w:rsidR="006C39C6" w:rsidRPr="001A6BED">
          <w:rPr>
            <w:noProof/>
            <w:webHidden/>
            <w:lang w:val="da-DK"/>
          </w:rPr>
          <w:tab/>
        </w:r>
        <w:r w:rsidR="006C39C6" w:rsidRPr="001A6BED">
          <w:rPr>
            <w:noProof/>
            <w:webHidden/>
            <w:lang w:val="da-DK"/>
          </w:rPr>
          <w:fldChar w:fldCharType="begin"/>
        </w:r>
        <w:r w:rsidR="006C39C6" w:rsidRPr="001A6BED">
          <w:rPr>
            <w:noProof/>
            <w:webHidden/>
            <w:lang w:val="da-DK"/>
          </w:rPr>
          <w:instrText xml:space="preserve"> PAGEREF _Toc17186962 \h </w:instrText>
        </w:r>
        <w:r w:rsidR="006C39C6" w:rsidRPr="001A6BED">
          <w:rPr>
            <w:noProof/>
            <w:webHidden/>
            <w:lang w:val="da-DK"/>
          </w:rPr>
        </w:r>
        <w:r w:rsidR="006C39C6" w:rsidRPr="001A6BED">
          <w:rPr>
            <w:noProof/>
            <w:webHidden/>
            <w:lang w:val="da-DK"/>
          </w:rPr>
          <w:fldChar w:fldCharType="separate"/>
        </w:r>
        <w:r w:rsidR="006C39C6" w:rsidRPr="001A6BED">
          <w:rPr>
            <w:noProof/>
            <w:webHidden/>
            <w:lang w:val="da-DK"/>
          </w:rPr>
          <w:t>41</w:t>
        </w:r>
        <w:r w:rsidR="006C39C6" w:rsidRPr="001A6BED">
          <w:rPr>
            <w:noProof/>
            <w:webHidden/>
            <w:lang w:val="da-DK"/>
          </w:rPr>
          <w:fldChar w:fldCharType="end"/>
        </w:r>
      </w:hyperlink>
    </w:p>
    <w:p w14:paraId="11838793" w14:textId="2EBFF2FD" w:rsidR="006C39C6" w:rsidRPr="001A6BED" w:rsidRDefault="00AF3AC9" w:rsidP="006C39C6">
      <w:pPr>
        <w:pStyle w:val="Indholdsfortegnelse2"/>
        <w:tabs>
          <w:tab w:val="right" w:leader="dot" w:pos="9062"/>
        </w:tabs>
        <w:rPr>
          <w:noProof/>
          <w:sz w:val="22"/>
          <w:szCs w:val="22"/>
          <w:lang w:val="da-DK" w:eastAsia="da-DK"/>
        </w:rPr>
      </w:pPr>
      <w:hyperlink w:anchor="_Toc17186963" w:history="1">
        <w:r w:rsidR="006C39C6" w:rsidRPr="001A6BED">
          <w:rPr>
            <w:rStyle w:val="Hyperlink"/>
            <w:caps/>
            <w:noProof/>
            <w:spacing w:val="15"/>
            <w:lang w:val="da-DK"/>
          </w:rPr>
          <w:t xml:space="preserve">5.2 </w:t>
        </w:r>
        <w:r w:rsidR="00AD29DA" w:rsidRPr="001A6BED">
          <w:rPr>
            <w:rStyle w:val="Hyperlink"/>
            <w:caps/>
            <w:noProof/>
            <w:spacing w:val="15"/>
            <w:lang w:val="da-DK"/>
          </w:rPr>
          <w:t>påvirk den offentlige opfattelse</w:t>
        </w:r>
        <w:r w:rsidR="006C39C6" w:rsidRPr="001A6BED">
          <w:rPr>
            <w:noProof/>
            <w:webHidden/>
            <w:lang w:val="da-DK"/>
          </w:rPr>
          <w:tab/>
        </w:r>
        <w:r w:rsidR="006C39C6" w:rsidRPr="001A6BED">
          <w:rPr>
            <w:noProof/>
            <w:webHidden/>
            <w:lang w:val="da-DK"/>
          </w:rPr>
          <w:fldChar w:fldCharType="begin"/>
        </w:r>
        <w:r w:rsidR="006C39C6" w:rsidRPr="001A6BED">
          <w:rPr>
            <w:noProof/>
            <w:webHidden/>
            <w:lang w:val="da-DK"/>
          </w:rPr>
          <w:instrText xml:space="preserve"> PAGEREF _Toc17186963 \h </w:instrText>
        </w:r>
        <w:r w:rsidR="006C39C6" w:rsidRPr="001A6BED">
          <w:rPr>
            <w:noProof/>
            <w:webHidden/>
            <w:lang w:val="da-DK"/>
          </w:rPr>
        </w:r>
        <w:r w:rsidR="006C39C6" w:rsidRPr="001A6BED">
          <w:rPr>
            <w:noProof/>
            <w:webHidden/>
            <w:lang w:val="da-DK"/>
          </w:rPr>
          <w:fldChar w:fldCharType="separate"/>
        </w:r>
        <w:r w:rsidR="006C39C6" w:rsidRPr="001A6BED">
          <w:rPr>
            <w:noProof/>
            <w:webHidden/>
            <w:lang w:val="da-DK"/>
          </w:rPr>
          <w:t>42</w:t>
        </w:r>
        <w:r w:rsidR="006C39C6" w:rsidRPr="001A6BED">
          <w:rPr>
            <w:noProof/>
            <w:webHidden/>
            <w:lang w:val="da-DK"/>
          </w:rPr>
          <w:fldChar w:fldCharType="end"/>
        </w:r>
      </w:hyperlink>
    </w:p>
    <w:p w14:paraId="7DF4C546" w14:textId="618BDC63" w:rsidR="006C39C6" w:rsidRPr="001A6BED" w:rsidRDefault="00AF3AC9" w:rsidP="006C39C6">
      <w:pPr>
        <w:pStyle w:val="Indholdsfortegnelse2"/>
        <w:tabs>
          <w:tab w:val="right" w:leader="dot" w:pos="9062"/>
        </w:tabs>
        <w:rPr>
          <w:noProof/>
          <w:sz w:val="22"/>
          <w:szCs w:val="22"/>
          <w:lang w:val="da-DK" w:eastAsia="da-DK"/>
        </w:rPr>
      </w:pPr>
      <w:hyperlink w:anchor="_Toc17186964" w:history="1">
        <w:r w:rsidR="006C39C6" w:rsidRPr="001A6BED">
          <w:rPr>
            <w:rStyle w:val="Hyperlink"/>
            <w:caps/>
            <w:noProof/>
            <w:spacing w:val="15"/>
            <w:lang w:val="da-DK"/>
          </w:rPr>
          <w:t>5.3    1 da</w:t>
        </w:r>
        <w:r w:rsidR="00AD29DA" w:rsidRPr="001A6BED">
          <w:rPr>
            <w:rStyle w:val="Hyperlink"/>
            <w:caps/>
            <w:noProof/>
            <w:spacing w:val="15"/>
            <w:lang w:val="da-DK"/>
          </w:rPr>
          <w:t>gs begivenheder</w:t>
        </w:r>
        <w:r w:rsidR="006C39C6" w:rsidRPr="001A6BED">
          <w:rPr>
            <w:noProof/>
            <w:webHidden/>
            <w:lang w:val="da-DK"/>
          </w:rPr>
          <w:tab/>
        </w:r>
        <w:r w:rsidR="006C39C6" w:rsidRPr="001A6BED">
          <w:rPr>
            <w:noProof/>
            <w:webHidden/>
            <w:lang w:val="da-DK"/>
          </w:rPr>
          <w:fldChar w:fldCharType="begin"/>
        </w:r>
        <w:r w:rsidR="006C39C6" w:rsidRPr="001A6BED">
          <w:rPr>
            <w:noProof/>
            <w:webHidden/>
            <w:lang w:val="da-DK"/>
          </w:rPr>
          <w:instrText xml:space="preserve"> PAGEREF _Toc17186964 \h </w:instrText>
        </w:r>
        <w:r w:rsidR="006C39C6" w:rsidRPr="001A6BED">
          <w:rPr>
            <w:noProof/>
            <w:webHidden/>
            <w:lang w:val="da-DK"/>
          </w:rPr>
        </w:r>
        <w:r w:rsidR="006C39C6" w:rsidRPr="001A6BED">
          <w:rPr>
            <w:noProof/>
            <w:webHidden/>
            <w:lang w:val="da-DK"/>
          </w:rPr>
          <w:fldChar w:fldCharType="separate"/>
        </w:r>
        <w:r w:rsidR="006C39C6" w:rsidRPr="001A6BED">
          <w:rPr>
            <w:noProof/>
            <w:webHidden/>
            <w:lang w:val="da-DK"/>
          </w:rPr>
          <w:t>43</w:t>
        </w:r>
        <w:r w:rsidR="006C39C6" w:rsidRPr="001A6BED">
          <w:rPr>
            <w:noProof/>
            <w:webHidden/>
            <w:lang w:val="da-DK"/>
          </w:rPr>
          <w:fldChar w:fldCharType="end"/>
        </w:r>
      </w:hyperlink>
    </w:p>
    <w:p w14:paraId="32411B72" w14:textId="66B50517" w:rsidR="006C39C6" w:rsidRPr="001A6BED" w:rsidRDefault="00AF3AC9" w:rsidP="006C39C6">
      <w:pPr>
        <w:pStyle w:val="Indholdsfortegnelse2"/>
        <w:tabs>
          <w:tab w:val="right" w:leader="dot" w:pos="9062"/>
        </w:tabs>
        <w:rPr>
          <w:noProof/>
          <w:sz w:val="22"/>
          <w:szCs w:val="22"/>
          <w:lang w:val="da-DK" w:eastAsia="da-DK"/>
        </w:rPr>
      </w:pPr>
      <w:hyperlink w:anchor="_Toc17186965" w:history="1">
        <w:r w:rsidR="006C39C6" w:rsidRPr="001A6BED">
          <w:rPr>
            <w:rStyle w:val="Hyperlink"/>
            <w:caps/>
            <w:noProof/>
            <w:spacing w:val="15"/>
            <w:lang w:val="da-DK"/>
          </w:rPr>
          <w:t xml:space="preserve">5.4    </w:t>
        </w:r>
        <w:r w:rsidR="00AD29DA" w:rsidRPr="001A6BED">
          <w:rPr>
            <w:rStyle w:val="Hyperlink"/>
            <w:caps/>
            <w:noProof/>
            <w:spacing w:val="15"/>
            <w:lang w:val="da-DK"/>
          </w:rPr>
          <w:t xml:space="preserve">offentlig </w:t>
        </w:r>
        <w:r w:rsidR="00E34BD4" w:rsidRPr="001A6BED">
          <w:rPr>
            <w:rStyle w:val="Hyperlink"/>
            <w:caps/>
            <w:noProof/>
            <w:spacing w:val="15"/>
            <w:lang w:val="da-DK"/>
          </w:rPr>
          <w:t>reklame</w:t>
        </w:r>
        <w:r w:rsidR="006C39C6" w:rsidRPr="001A6BED">
          <w:rPr>
            <w:rStyle w:val="Hyperlink"/>
            <w:caps/>
            <w:noProof/>
            <w:spacing w:val="15"/>
            <w:lang w:val="da-DK"/>
          </w:rPr>
          <w:t xml:space="preserve"> - brochure</w:t>
        </w:r>
        <w:r w:rsidR="00AD29DA" w:rsidRPr="001A6BED">
          <w:rPr>
            <w:rStyle w:val="Hyperlink"/>
            <w:caps/>
            <w:noProof/>
            <w:spacing w:val="15"/>
            <w:lang w:val="da-DK"/>
          </w:rPr>
          <w:t>r</w:t>
        </w:r>
        <w:r w:rsidR="006C39C6" w:rsidRPr="001A6BED">
          <w:rPr>
            <w:noProof/>
            <w:webHidden/>
            <w:lang w:val="da-DK"/>
          </w:rPr>
          <w:tab/>
        </w:r>
        <w:r w:rsidR="006C39C6" w:rsidRPr="001A6BED">
          <w:rPr>
            <w:noProof/>
            <w:webHidden/>
            <w:lang w:val="da-DK"/>
          </w:rPr>
          <w:fldChar w:fldCharType="begin"/>
        </w:r>
        <w:r w:rsidR="006C39C6" w:rsidRPr="001A6BED">
          <w:rPr>
            <w:noProof/>
            <w:webHidden/>
            <w:lang w:val="da-DK"/>
          </w:rPr>
          <w:instrText xml:space="preserve"> PAGEREF _Toc17186965 \h </w:instrText>
        </w:r>
        <w:r w:rsidR="006C39C6" w:rsidRPr="001A6BED">
          <w:rPr>
            <w:noProof/>
            <w:webHidden/>
            <w:lang w:val="da-DK"/>
          </w:rPr>
        </w:r>
        <w:r w:rsidR="006C39C6" w:rsidRPr="001A6BED">
          <w:rPr>
            <w:noProof/>
            <w:webHidden/>
            <w:lang w:val="da-DK"/>
          </w:rPr>
          <w:fldChar w:fldCharType="separate"/>
        </w:r>
        <w:r w:rsidR="006C39C6" w:rsidRPr="001A6BED">
          <w:rPr>
            <w:noProof/>
            <w:webHidden/>
            <w:lang w:val="da-DK"/>
          </w:rPr>
          <w:t>46</w:t>
        </w:r>
        <w:r w:rsidR="006C39C6" w:rsidRPr="001A6BED">
          <w:rPr>
            <w:noProof/>
            <w:webHidden/>
            <w:lang w:val="da-DK"/>
          </w:rPr>
          <w:fldChar w:fldCharType="end"/>
        </w:r>
      </w:hyperlink>
    </w:p>
    <w:p w14:paraId="06C6B890" w14:textId="4B7BDCF8" w:rsidR="006C39C6" w:rsidRPr="001A6BED" w:rsidRDefault="00AF3AC9" w:rsidP="006C39C6">
      <w:pPr>
        <w:pStyle w:val="Indholdsfortegnelse2"/>
        <w:tabs>
          <w:tab w:val="right" w:leader="dot" w:pos="9062"/>
        </w:tabs>
        <w:rPr>
          <w:noProof/>
          <w:sz w:val="22"/>
          <w:szCs w:val="22"/>
          <w:lang w:val="da-DK" w:eastAsia="da-DK"/>
        </w:rPr>
      </w:pPr>
      <w:hyperlink w:anchor="_Toc17186966" w:history="1">
        <w:r w:rsidR="006C39C6" w:rsidRPr="001A6BED">
          <w:rPr>
            <w:rStyle w:val="Hyperlink"/>
            <w:caps/>
            <w:noProof/>
            <w:spacing w:val="15"/>
            <w:lang w:val="da-DK"/>
          </w:rPr>
          <w:t>5.5    plac</w:t>
        </w:r>
        <w:r w:rsidR="00E34BD4" w:rsidRPr="001A6BED">
          <w:rPr>
            <w:rStyle w:val="Hyperlink"/>
            <w:caps/>
            <w:noProof/>
            <w:spacing w:val="15"/>
            <w:lang w:val="da-DK"/>
          </w:rPr>
          <w:t>ering af</w:t>
        </w:r>
        <w:r w:rsidR="006C39C6" w:rsidRPr="001A6BED">
          <w:rPr>
            <w:rStyle w:val="Hyperlink"/>
            <w:caps/>
            <w:noProof/>
            <w:spacing w:val="15"/>
            <w:lang w:val="da-DK"/>
          </w:rPr>
          <w:t xml:space="preserve"> brochure</w:t>
        </w:r>
        <w:r w:rsidR="00E34BD4" w:rsidRPr="001A6BED">
          <w:rPr>
            <w:rStyle w:val="Hyperlink"/>
            <w:caps/>
            <w:noProof/>
            <w:spacing w:val="15"/>
            <w:lang w:val="da-DK"/>
          </w:rPr>
          <w:t>r</w:t>
        </w:r>
        <w:r w:rsidR="006C39C6" w:rsidRPr="001A6BED">
          <w:rPr>
            <w:rStyle w:val="Hyperlink"/>
            <w:caps/>
            <w:noProof/>
            <w:spacing w:val="15"/>
            <w:lang w:val="da-DK"/>
          </w:rPr>
          <w:t>.</w:t>
        </w:r>
        <w:r w:rsidR="006C39C6" w:rsidRPr="001A6BED">
          <w:rPr>
            <w:noProof/>
            <w:webHidden/>
            <w:lang w:val="da-DK"/>
          </w:rPr>
          <w:tab/>
        </w:r>
        <w:r w:rsidR="006C39C6" w:rsidRPr="001A6BED">
          <w:rPr>
            <w:noProof/>
            <w:webHidden/>
            <w:lang w:val="da-DK"/>
          </w:rPr>
          <w:fldChar w:fldCharType="begin"/>
        </w:r>
        <w:r w:rsidR="006C39C6" w:rsidRPr="001A6BED">
          <w:rPr>
            <w:noProof/>
            <w:webHidden/>
            <w:lang w:val="da-DK"/>
          </w:rPr>
          <w:instrText xml:space="preserve"> PAGEREF _Toc17186966 \h </w:instrText>
        </w:r>
        <w:r w:rsidR="006C39C6" w:rsidRPr="001A6BED">
          <w:rPr>
            <w:noProof/>
            <w:webHidden/>
            <w:lang w:val="da-DK"/>
          </w:rPr>
        </w:r>
        <w:r w:rsidR="006C39C6" w:rsidRPr="001A6BED">
          <w:rPr>
            <w:noProof/>
            <w:webHidden/>
            <w:lang w:val="da-DK"/>
          </w:rPr>
          <w:fldChar w:fldCharType="separate"/>
        </w:r>
        <w:r w:rsidR="006C39C6" w:rsidRPr="001A6BED">
          <w:rPr>
            <w:noProof/>
            <w:webHidden/>
            <w:lang w:val="da-DK"/>
          </w:rPr>
          <w:t>50</w:t>
        </w:r>
        <w:r w:rsidR="006C39C6" w:rsidRPr="001A6BED">
          <w:rPr>
            <w:noProof/>
            <w:webHidden/>
            <w:lang w:val="da-DK"/>
          </w:rPr>
          <w:fldChar w:fldCharType="end"/>
        </w:r>
      </w:hyperlink>
    </w:p>
    <w:p w14:paraId="10A31F1E" w14:textId="69B97443" w:rsidR="006C39C6" w:rsidRPr="001A6BED" w:rsidRDefault="00AF3AC9" w:rsidP="006C39C6">
      <w:pPr>
        <w:pStyle w:val="Indholdsfortegnelse2"/>
        <w:tabs>
          <w:tab w:val="right" w:leader="dot" w:pos="9062"/>
        </w:tabs>
        <w:rPr>
          <w:noProof/>
          <w:sz w:val="22"/>
          <w:szCs w:val="22"/>
          <w:lang w:val="da-DK" w:eastAsia="da-DK"/>
        </w:rPr>
      </w:pPr>
      <w:hyperlink w:anchor="_Toc17186967" w:history="1">
        <w:r w:rsidR="006C39C6" w:rsidRPr="001A6BED">
          <w:rPr>
            <w:rStyle w:val="Hyperlink"/>
            <w:caps/>
            <w:noProof/>
            <w:spacing w:val="15"/>
            <w:lang w:val="da-DK"/>
          </w:rPr>
          <w:t>5.6    G</w:t>
        </w:r>
        <w:r w:rsidR="00E34BD4" w:rsidRPr="001A6BED">
          <w:rPr>
            <w:rStyle w:val="Hyperlink"/>
            <w:caps/>
            <w:noProof/>
            <w:spacing w:val="15"/>
            <w:lang w:val="da-DK"/>
          </w:rPr>
          <w:t>å efter pårørende</w:t>
        </w:r>
        <w:r w:rsidR="006C39C6" w:rsidRPr="001A6BED">
          <w:rPr>
            <w:noProof/>
            <w:webHidden/>
            <w:lang w:val="da-DK"/>
          </w:rPr>
          <w:tab/>
        </w:r>
        <w:r w:rsidR="006C39C6" w:rsidRPr="001A6BED">
          <w:rPr>
            <w:noProof/>
            <w:webHidden/>
            <w:lang w:val="da-DK"/>
          </w:rPr>
          <w:fldChar w:fldCharType="begin"/>
        </w:r>
        <w:r w:rsidR="006C39C6" w:rsidRPr="001A6BED">
          <w:rPr>
            <w:noProof/>
            <w:webHidden/>
            <w:lang w:val="da-DK"/>
          </w:rPr>
          <w:instrText xml:space="preserve"> PAGEREF _Toc17186967 \h </w:instrText>
        </w:r>
        <w:r w:rsidR="006C39C6" w:rsidRPr="001A6BED">
          <w:rPr>
            <w:noProof/>
            <w:webHidden/>
            <w:lang w:val="da-DK"/>
          </w:rPr>
        </w:r>
        <w:r w:rsidR="006C39C6" w:rsidRPr="001A6BED">
          <w:rPr>
            <w:noProof/>
            <w:webHidden/>
            <w:lang w:val="da-DK"/>
          </w:rPr>
          <w:fldChar w:fldCharType="separate"/>
        </w:r>
        <w:r w:rsidR="006C39C6" w:rsidRPr="001A6BED">
          <w:rPr>
            <w:noProof/>
            <w:webHidden/>
            <w:lang w:val="da-DK"/>
          </w:rPr>
          <w:t>51</w:t>
        </w:r>
        <w:r w:rsidR="006C39C6" w:rsidRPr="001A6BED">
          <w:rPr>
            <w:noProof/>
            <w:webHidden/>
            <w:lang w:val="da-DK"/>
          </w:rPr>
          <w:fldChar w:fldCharType="end"/>
        </w:r>
      </w:hyperlink>
    </w:p>
    <w:p w14:paraId="5CED7B38" w14:textId="120034D5" w:rsidR="006C39C6" w:rsidRPr="001A6BED" w:rsidRDefault="00AF3AC9" w:rsidP="006C39C6">
      <w:pPr>
        <w:pStyle w:val="Indholdsfortegnelse2"/>
        <w:tabs>
          <w:tab w:val="right" w:leader="dot" w:pos="9062"/>
        </w:tabs>
        <w:rPr>
          <w:noProof/>
          <w:sz w:val="22"/>
          <w:szCs w:val="22"/>
          <w:lang w:val="da-DK" w:eastAsia="da-DK"/>
        </w:rPr>
      </w:pPr>
      <w:hyperlink w:anchor="_Toc17186968" w:history="1">
        <w:r w:rsidR="006C39C6" w:rsidRPr="001A6BED">
          <w:rPr>
            <w:rStyle w:val="Hyperlink"/>
            <w:caps/>
            <w:noProof/>
            <w:spacing w:val="15"/>
            <w:lang w:val="da-DK"/>
          </w:rPr>
          <w:t>5.7    G</w:t>
        </w:r>
        <w:r w:rsidR="00E34BD4" w:rsidRPr="001A6BED">
          <w:rPr>
            <w:rStyle w:val="Hyperlink"/>
            <w:caps/>
            <w:noProof/>
            <w:spacing w:val="15"/>
            <w:lang w:val="da-DK"/>
          </w:rPr>
          <w:t>å efter firmaer</w:t>
        </w:r>
        <w:r w:rsidR="006C39C6" w:rsidRPr="001A6BED">
          <w:rPr>
            <w:noProof/>
            <w:webHidden/>
            <w:lang w:val="da-DK"/>
          </w:rPr>
          <w:tab/>
        </w:r>
        <w:r w:rsidR="006C39C6" w:rsidRPr="001A6BED">
          <w:rPr>
            <w:noProof/>
            <w:webHidden/>
            <w:lang w:val="da-DK"/>
          </w:rPr>
          <w:fldChar w:fldCharType="begin"/>
        </w:r>
        <w:r w:rsidR="006C39C6" w:rsidRPr="001A6BED">
          <w:rPr>
            <w:noProof/>
            <w:webHidden/>
            <w:lang w:val="da-DK"/>
          </w:rPr>
          <w:instrText xml:space="preserve"> PAGEREF _Toc17186968 \h </w:instrText>
        </w:r>
        <w:r w:rsidR="006C39C6" w:rsidRPr="001A6BED">
          <w:rPr>
            <w:noProof/>
            <w:webHidden/>
            <w:lang w:val="da-DK"/>
          </w:rPr>
        </w:r>
        <w:r w:rsidR="006C39C6" w:rsidRPr="001A6BED">
          <w:rPr>
            <w:noProof/>
            <w:webHidden/>
            <w:lang w:val="da-DK"/>
          </w:rPr>
          <w:fldChar w:fldCharType="separate"/>
        </w:r>
        <w:r w:rsidR="006C39C6" w:rsidRPr="001A6BED">
          <w:rPr>
            <w:noProof/>
            <w:webHidden/>
            <w:lang w:val="da-DK"/>
          </w:rPr>
          <w:t>55</w:t>
        </w:r>
        <w:r w:rsidR="006C39C6" w:rsidRPr="001A6BED">
          <w:rPr>
            <w:noProof/>
            <w:webHidden/>
            <w:lang w:val="da-DK"/>
          </w:rPr>
          <w:fldChar w:fldCharType="end"/>
        </w:r>
      </w:hyperlink>
    </w:p>
    <w:p w14:paraId="1D9CEB76" w14:textId="0059E1D3" w:rsidR="006C39C6" w:rsidRPr="001A6BED" w:rsidRDefault="00AF3AC9" w:rsidP="006C39C6">
      <w:pPr>
        <w:pStyle w:val="Indholdsfortegnelse2"/>
        <w:tabs>
          <w:tab w:val="right" w:leader="dot" w:pos="9062"/>
        </w:tabs>
        <w:rPr>
          <w:noProof/>
          <w:sz w:val="22"/>
          <w:szCs w:val="22"/>
          <w:lang w:val="da-DK" w:eastAsia="da-DK"/>
        </w:rPr>
      </w:pPr>
      <w:hyperlink w:anchor="_Toc17186969" w:history="1">
        <w:r w:rsidR="006C39C6" w:rsidRPr="001A6BED">
          <w:rPr>
            <w:rStyle w:val="Hyperlink"/>
            <w:caps/>
            <w:noProof/>
            <w:spacing w:val="15"/>
            <w:lang w:val="da-DK"/>
          </w:rPr>
          <w:t>5.8  G</w:t>
        </w:r>
        <w:r w:rsidR="00E34BD4" w:rsidRPr="001A6BED">
          <w:rPr>
            <w:rStyle w:val="Hyperlink"/>
            <w:caps/>
            <w:noProof/>
            <w:spacing w:val="15"/>
            <w:lang w:val="da-DK"/>
          </w:rPr>
          <w:t>å efter børn og unge</w:t>
        </w:r>
        <w:r w:rsidR="006C39C6" w:rsidRPr="001A6BED">
          <w:rPr>
            <w:noProof/>
            <w:webHidden/>
            <w:lang w:val="da-DK"/>
          </w:rPr>
          <w:tab/>
        </w:r>
        <w:r w:rsidR="006C39C6" w:rsidRPr="001A6BED">
          <w:rPr>
            <w:noProof/>
            <w:webHidden/>
            <w:lang w:val="da-DK"/>
          </w:rPr>
          <w:fldChar w:fldCharType="begin"/>
        </w:r>
        <w:r w:rsidR="006C39C6" w:rsidRPr="001A6BED">
          <w:rPr>
            <w:noProof/>
            <w:webHidden/>
            <w:lang w:val="da-DK"/>
          </w:rPr>
          <w:instrText xml:space="preserve"> PAGEREF _Toc17186969 \h </w:instrText>
        </w:r>
        <w:r w:rsidR="006C39C6" w:rsidRPr="001A6BED">
          <w:rPr>
            <w:noProof/>
            <w:webHidden/>
            <w:lang w:val="da-DK"/>
          </w:rPr>
        </w:r>
        <w:r w:rsidR="006C39C6" w:rsidRPr="001A6BED">
          <w:rPr>
            <w:noProof/>
            <w:webHidden/>
            <w:lang w:val="da-DK"/>
          </w:rPr>
          <w:fldChar w:fldCharType="separate"/>
        </w:r>
        <w:r w:rsidR="006C39C6" w:rsidRPr="001A6BED">
          <w:rPr>
            <w:noProof/>
            <w:webHidden/>
            <w:lang w:val="da-DK"/>
          </w:rPr>
          <w:t>56</w:t>
        </w:r>
        <w:r w:rsidR="006C39C6" w:rsidRPr="001A6BED">
          <w:rPr>
            <w:noProof/>
            <w:webHidden/>
            <w:lang w:val="da-DK"/>
          </w:rPr>
          <w:fldChar w:fldCharType="end"/>
        </w:r>
      </w:hyperlink>
    </w:p>
    <w:p w14:paraId="2801D8B9" w14:textId="250377ED" w:rsidR="006C39C6" w:rsidRPr="001A6BED" w:rsidRDefault="00AF3AC9" w:rsidP="006C39C6">
      <w:pPr>
        <w:pStyle w:val="Indholdsfortegnelse2"/>
        <w:tabs>
          <w:tab w:val="right" w:leader="dot" w:pos="9062"/>
        </w:tabs>
        <w:rPr>
          <w:noProof/>
          <w:sz w:val="22"/>
          <w:szCs w:val="22"/>
          <w:lang w:val="da-DK" w:eastAsia="da-DK"/>
        </w:rPr>
      </w:pPr>
      <w:hyperlink w:anchor="_Toc17186970" w:history="1">
        <w:r w:rsidR="006C39C6" w:rsidRPr="001A6BED">
          <w:rPr>
            <w:rStyle w:val="Hyperlink"/>
            <w:caps/>
            <w:noProof/>
            <w:spacing w:val="15"/>
            <w:lang w:val="da-DK"/>
          </w:rPr>
          <w:t xml:space="preserve">5.9  </w:t>
        </w:r>
        <w:r w:rsidR="00F849BD" w:rsidRPr="001A6BED">
          <w:rPr>
            <w:rStyle w:val="Hyperlink"/>
            <w:caps/>
            <w:noProof/>
            <w:spacing w:val="15"/>
            <w:lang w:val="da-DK"/>
          </w:rPr>
          <w:t>ældre immigranter</w:t>
        </w:r>
        <w:r w:rsidR="006C39C6" w:rsidRPr="001A6BED">
          <w:rPr>
            <w:noProof/>
            <w:webHidden/>
            <w:lang w:val="da-DK"/>
          </w:rPr>
          <w:tab/>
        </w:r>
        <w:r w:rsidR="006C39C6" w:rsidRPr="001A6BED">
          <w:rPr>
            <w:noProof/>
            <w:webHidden/>
            <w:lang w:val="da-DK"/>
          </w:rPr>
          <w:fldChar w:fldCharType="begin"/>
        </w:r>
        <w:r w:rsidR="006C39C6" w:rsidRPr="001A6BED">
          <w:rPr>
            <w:noProof/>
            <w:webHidden/>
            <w:lang w:val="da-DK"/>
          </w:rPr>
          <w:instrText xml:space="preserve"> PAGEREF _Toc17186970 \h </w:instrText>
        </w:r>
        <w:r w:rsidR="006C39C6" w:rsidRPr="001A6BED">
          <w:rPr>
            <w:noProof/>
            <w:webHidden/>
            <w:lang w:val="da-DK"/>
          </w:rPr>
        </w:r>
        <w:r w:rsidR="006C39C6" w:rsidRPr="001A6BED">
          <w:rPr>
            <w:noProof/>
            <w:webHidden/>
            <w:lang w:val="da-DK"/>
          </w:rPr>
          <w:fldChar w:fldCharType="separate"/>
        </w:r>
        <w:r w:rsidR="006C39C6" w:rsidRPr="001A6BED">
          <w:rPr>
            <w:noProof/>
            <w:webHidden/>
            <w:lang w:val="da-DK"/>
          </w:rPr>
          <w:t>58</w:t>
        </w:r>
        <w:r w:rsidR="006C39C6" w:rsidRPr="001A6BED">
          <w:rPr>
            <w:noProof/>
            <w:webHidden/>
            <w:lang w:val="da-DK"/>
          </w:rPr>
          <w:fldChar w:fldCharType="end"/>
        </w:r>
      </w:hyperlink>
    </w:p>
    <w:p w14:paraId="69E3F64A" w14:textId="77777777" w:rsidR="006C39C6" w:rsidRPr="001A6BED" w:rsidRDefault="00AF3AC9" w:rsidP="006C39C6">
      <w:pPr>
        <w:pStyle w:val="Indholdsfortegnelse2"/>
        <w:tabs>
          <w:tab w:val="right" w:leader="dot" w:pos="9062"/>
        </w:tabs>
        <w:rPr>
          <w:noProof/>
          <w:sz w:val="22"/>
          <w:szCs w:val="22"/>
          <w:lang w:val="da-DK" w:eastAsia="da-DK"/>
        </w:rPr>
      </w:pPr>
      <w:hyperlink w:anchor="_Toc17186971" w:history="1">
        <w:r w:rsidR="006C39C6" w:rsidRPr="001A6BED">
          <w:rPr>
            <w:rStyle w:val="Hyperlink"/>
            <w:caps/>
            <w:noProof/>
            <w:spacing w:val="15"/>
            <w:lang w:val="da-DK"/>
          </w:rPr>
          <w:t>5.10  Tv program</w:t>
        </w:r>
        <w:r w:rsidR="006C39C6" w:rsidRPr="001A6BED">
          <w:rPr>
            <w:noProof/>
            <w:webHidden/>
            <w:lang w:val="da-DK"/>
          </w:rPr>
          <w:tab/>
        </w:r>
        <w:r w:rsidR="006C39C6" w:rsidRPr="001A6BED">
          <w:rPr>
            <w:noProof/>
            <w:webHidden/>
            <w:lang w:val="da-DK"/>
          </w:rPr>
          <w:fldChar w:fldCharType="begin"/>
        </w:r>
        <w:r w:rsidR="006C39C6" w:rsidRPr="001A6BED">
          <w:rPr>
            <w:noProof/>
            <w:webHidden/>
            <w:lang w:val="da-DK"/>
          </w:rPr>
          <w:instrText xml:space="preserve"> PAGEREF _Toc17186971 \h </w:instrText>
        </w:r>
        <w:r w:rsidR="006C39C6" w:rsidRPr="001A6BED">
          <w:rPr>
            <w:noProof/>
            <w:webHidden/>
            <w:lang w:val="da-DK"/>
          </w:rPr>
        </w:r>
        <w:r w:rsidR="006C39C6" w:rsidRPr="001A6BED">
          <w:rPr>
            <w:noProof/>
            <w:webHidden/>
            <w:lang w:val="da-DK"/>
          </w:rPr>
          <w:fldChar w:fldCharType="separate"/>
        </w:r>
        <w:r w:rsidR="006C39C6" w:rsidRPr="001A6BED">
          <w:rPr>
            <w:noProof/>
            <w:webHidden/>
            <w:lang w:val="da-DK"/>
          </w:rPr>
          <w:t>60</w:t>
        </w:r>
        <w:r w:rsidR="006C39C6" w:rsidRPr="001A6BED">
          <w:rPr>
            <w:noProof/>
            <w:webHidden/>
            <w:lang w:val="da-DK"/>
          </w:rPr>
          <w:fldChar w:fldCharType="end"/>
        </w:r>
      </w:hyperlink>
    </w:p>
    <w:p w14:paraId="696C60DA" w14:textId="1A0262D0" w:rsidR="006C39C6" w:rsidRPr="001A6BED" w:rsidRDefault="00AF3AC9" w:rsidP="006C39C6">
      <w:pPr>
        <w:pStyle w:val="Indholdsfortegnelse1"/>
        <w:rPr>
          <w:noProof/>
          <w:sz w:val="22"/>
          <w:szCs w:val="22"/>
          <w:lang w:val="da-DK" w:eastAsia="da-DK"/>
        </w:rPr>
      </w:pPr>
      <w:hyperlink w:anchor="_Toc17186972" w:history="1">
        <w:r w:rsidR="006C39C6" w:rsidRPr="001A6BED">
          <w:rPr>
            <w:rStyle w:val="Hyperlink"/>
            <w:noProof/>
            <w:lang w:val="da-DK"/>
          </w:rPr>
          <w:t>6.</w:t>
        </w:r>
        <w:r w:rsidR="006C39C6" w:rsidRPr="001A6BED">
          <w:rPr>
            <w:noProof/>
            <w:sz w:val="22"/>
            <w:szCs w:val="22"/>
            <w:lang w:val="da-DK" w:eastAsia="da-DK"/>
          </w:rPr>
          <w:tab/>
        </w:r>
        <w:r w:rsidR="00B665D2">
          <w:rPr>
            <w:rStyle w:val="Hyperlink"/>
            <w:noProof/>
            <w:lang w:val="da-DK"/>
          </w:rPr>
          <w:t>Hvem</w:t>
        </w:r>
        <w:r w:rsidR="00F849BD" w:rsidRPr="001A6BED">
          <w:rPr>
            <w:rStyle w:val="Hyperlink"/>
            <w:noProof/>
            <w:lang w:val="da-DK"/>
          </w:rPr>
          <w:t xml:space="preserve"> er underviseren</w:t>
        </w:r>
        <w:r w:rsidR="00B665D2">
          <w:rPr>
            <w:rStyle w:val="Hyperlink"/>
            <w:noProof/>
            <w:lang w:val="da-DK"/>
          </w:rPr>
          <w:t>?</w:t>
        </w:r>
        <w:r w:rsidR="006C39C6" w:rsidRPr="001A6BED">
          <w:rPr>
            <w:noProof/>
            <w:webHidden/>
            <w:lang w:val="da-DK"/>
          </w:rPr>
          <w:tab/>
        </w:r>
        <w:r w:rsidR="006C39C6" w:rsidRPr="001A6BED">
          <w:rPr>
            <w:noProof/>
            <w:webHidden/>
            <w:lang w:val="da-DK"/>
          </w:rPr>
          <w:fldChar w:fldCharType="begin"/>
        </w:r>
        <w:r w:rsidR="006C39C6" w:rsidRPr="001A6BED">
          <w:rPr>
            <w:noProof/>
            <w:webHidden/>
            <w:lang w:val="da-DK"/>
          </w:rPr>
          <w:instrText xml:space="preserve"> PAGEREF _Toc17186972 \h </w:instrText>
        </w:r>
        <w:r w:rsidR="006C39C6" w:rsidRPr="001A6BED">
          <w:rPr>
            <w:noProof/>
            <w:webHidden/>
            <w:lang w:val="da-DK"/>
          </w:rPr>
        </w:r>
        <w:r w:rsidR="006C39C6" w:rsidRPr="001A6BED">
          <w:rPr>
            <w:noProof/>
            <w:webHidden/>
            <w:lang w:val="da-DK"/>
          </w:rPr>
          <w:fldChar w:fldCharType="separate"/>
        </w:r>
        <w:r w:rsidR="006C39C6" w:rsidRPr="001A6BED">
          <w:rPr>
            <w:noProof/>
            <w:webHidden/>
            <w:lang w:val="da-DK"/>
          </w:rPr>
          <w:t>61</w:t>
        </w:r>
        <w:r w:rsidR="006C39C6" w:rsidRPr="001A6BED">
          <w:rPr>
            <w:noProof/>
            <w:webHidden/>
            <w:lang w:val="da-DK"/>
          </w:rPr>
          <w:fldChar w:fldCharType="end"/>
        </w:r>
      </w:hyperlink>
    </w:p>
    <w:p w14:paraId="7DCC8194" w14:textId="1346B109" w:rsidR="006C39C6" w:rsidRPr="001A6BED" w:rsidRDefault="00AF3AC9" w:rsidP="006C39C6">
      <w:pPr>
        <w:pStyle w:val="Indholdsfortegnelse2"/>
        <w:tabs>
          <w:tab w:val="right" w:leader="dot" w:pos="9062"/>
        </w:tabs>
        <w:rPr>
          <w:noProof/>
          <w:sz w:val="22"/>
          <w:szCs w:val="22"/>
          <w:lang w:val="da-DK" w:eastAsia="da-DK"/>
        </w:rPr>
      </w:pPr>
      <w:hyperlink w:anchor="_Toc17186973" w:history="1">
        <w:r w:rsidR="006C39C6" w:rsidRPr="001A6BED">
          <w:rPr>
            <w:rStyle w:val="Hyperlink"/>
            <w:noProof/>
            <w:lang w:val="da-DK"/>
          </w:rPr>
          <w:t xml:space="preserve">6.1         </w:t>
        </w:r>
        <w:r w:rsidR="00F849BD" w:rsidRPr="001A6BED">
          <w:rPr>
            <w:rStyle w:val="Hyperlink"/>
            <w:noProof/>
            <w:lang w:val="da-DK"/>
          </w:rPr>
          <w:t>Undervisernes profiler</w:t>
        </w:r>
        <w:r w:rsidR="006C39C6" w:rsidRPr="001A6BED">
          <w:rPr>
            <w:rStyle w:val="Hyperlink"/>
            <w:noProof/>
            <w:lang w:val="da-DK"/>
          </w:rPr>
          <w:t>.</w:t>
        </w:r>
        <w:r w:rsidR="006C39C6" w:rsidRPr="001A6BED">
          <w:rPr>
            <w:noProof/>
            <w:webHidden/>
            <w:lang w:val="da-DK"/>
          </w:rPr>
          <w:tab/>
        </w:r>
        <w:r w:rsidR="006C39C6" w:rsidRPr="001A6BED">
          <w:rPr>
            <w:noProof/>
            <w:webHidden/>
            <w:lang w:val="da-DK"/>
          </w:rPr>
          <w:fldChar w:fldCharType="begin"/>
        </w:r>
        <w:r w:rsidR="006C39C6" w:rsidRPr="001A6BED">
          <w:rPr>
            <w:noProof/>
            <w:webHidden/>
            <w:lang w:val="da-DK"/>
          </w:rPr>
          <w:instrText xml:space="preserve"> PAGEREF _Toc17186973 \h </w:instrText>
        </w:r>
        <w:r w:rsidR="006C39C6" w:rsidRPr="001A6BED">
          <w:rPr>
            <w:noProof/>
            <w:webHidden/>
            <w:lang w:val="da-DK"/>
          </w:rPr>
        </w:r>
        <w:r w:rsidR="006C39C6" w:rsidRPr="001A6BED">
          <w:rPr>
            <w:noProof/>
            <w:webHidden/>
            <w:lang w:val="da-DK"/>
          </w:rPr>
          <w:fldChar w:fldCharType="separate"/>
        </w:r>
        <w:r w:rsidR="006C39C6" w:rsidRPr="001A6BED">
          <w:rPr>
            <w:noProof/>
            <w:webHidden/>
            <w:lang w:val="da-DK"/>
          </w:rPr>
          <w:t>61</w:t>
        </w:r>
        <w:r w:rsidR="006C39C6" w:rsidRPr="001A6BED">
          <w:rPr>
            <w:noProof/>
            <w:webHidden/>
            <w:lang w:val="da-DK"/>
          </w:rPr>
          <w:fldChar w:fldCharType="end"/>
        </w:r>
      </w:hyperlink>
    </w:p>
    <w:p w14:paraId="29940AAB" w14:textId="73CB1AE7" w:rsidR="006C39C6" w:rsidRPr="001A6BED" w:rsidRDefault="00AF3AC9" w:rsidP="006C39C6">
      <w:pPr>
        <w:pStyle w:val="Indholdsfortegnelse2"/>
        <w:tabs>
          <w:tab w:val="right" w:leader="dot" w:pos="9062"/>
        </w:tabs>
        <w:rPr>
          <w:noProof/>
          <w:sz w:val="22"/>
          <w:szCs w:val="22"/>
          <w:lang w:val="da-DK" w:eastAsia="da-DK"/>
        </w:rPr>
      </w:pPr>
      <w:hyperlink w:anchor="_Toc17186974" w:history="1">
        <w:r w:rsidR="006C39C6" w:rsidRPr="001A6BED">
          <w:rPr>
            <w:rStyle w:val="Hyperlink"/>
            <w:noProof/>
            <w:lang w:val="da-DK"/>
          </w:rPr>
          <w:t xml:space="preserve">3.2      </w:t>
        </w:r>
        <w:r w:rsidR="00F849BD" w:rsidRPr="001A6BED">
          <w:rPr>
            <w:rStyle w:val="Hyperlink"/>
            <w:noProof/>
            <w:lang w:val="da-DK"/>
          </w:rPr>
          <w:t>Gør det gratis for alle</w:t>
        </w:r>
        <w:r w:rsidR="006C39C6" w:rsidRPr="001A6BED">
          <w:rPr>
            <w:rStyle w:val="Hyperlink"/>
            <w:noProof/>
            <w:lang w:val="da-DK"/>
          </w:rPr>
          <w:t xml:space="preserve"> – </w:t>
        </w:r>
        <w:r w:rsidR="00F849BD" w:rsidRPr="001A6BED">
          <w:rPr>
            <w:rStyle w:val="Hyperlink"/>
            <w:noProof/>
            <w:lang w:val="da-DK"/>
          </w:rPr>
          <w:t>en</w:t>
        </w:r>
        <w:r w:rsidR="006C39C6" w:rsidRPr="001A6BED">
          <w:rPr>
            <w:rStyle w:val="Hyperlink"/>
            <w:noProof/>
            <w:lang w:val="da-DK"/>
          </w:rPr>
          <w:t xml:space="preserve"> cost benefit analyse</w:t>
        </w:r>
        <w:r w:rsidR="006C39C6" w:rsidRPr="001A6BED">
          <w:rPr>
            <w:noProof/>
            <w:webHidden/>
            <w:lang w:val="da-DK"/>
          </w:rPr>
          <w:tab/>
        </w:r>
        <w:r w:rsidR="006C39C6" w:rsidRPr="001A6BED">
          <w:rPr>
            <w:noProof/>
            <w:webHidden/>
            <w:lang w:val="da-DK"/>
          </w:rPr>
          <w:fldChar w:fldCharType="begin"/>
        </w:r>
        <w:r w:rsidR="006C39C6" w:rsidRPr="001A6BED">
          <w:rPr>
            <w:noProof/>
            <w:webHidden/>
            <w:lang w:val="da-DK"/>
          </w:rPr>
          <w:instrText xml:space="preserve"> PAGEREF _Toc17186974 \h </w:instrText>
        </w:r>
        <w:r w:rsidR="006C39C6" w:rsidRPr="001A6BED">
          <w:rPr>
            <w:noProof/>
            <w:webHidden/>
            <w:lang w:val="da-DK"/>
          </w:rPr>
        </w:r>
        <w:r w:rsidR="006C39C6" w:rsidRPr="001A6BED">
          <w:rPr>
            <w:noProof/>
            <w:webHidden/>
            <w:lang w:val="da-DK"/>
          </w:rPr>
          <w:fldChar w:fldCharType="separate"/>
        </w:r>
        <w:r w:rsidR="006C39C6" w:rsidRPr="001A6BED">
          <w:rPr>
            <w:noProof/>
            <w:webHidden/>
            <w:lang w:val="da-DK"/>
          </w:rPr>
          <w:t>62</w:t>
        </w:r>
        <w:r w:rsidR="006C39C6" w:rsidRPr="001A6BED">
          <w:rPr>
            <w:noProof/>
            <w:webHidden/>
            <w:lang w:val="da-DK"/>
          </w:rPr>
          <w:fldChar w:fldCharType="end"/>
        </w:r>
      </w:hyperlink>
    </w:p>
    <w:p w14:paraId="2F6A1E5C" w14:textId="6CD9E229" w:rsidR="006C39C6" w:rsidRPr="001A6BED" w:rsidRDefault="00AF3AC9" w:rsidP="006C39C6">
      <w:pPr>
        <w:pStyle w:val="Indholdsfortegnelse2"/>
        <w:tabs>
          <w:tab w:val="right" w:leader="dot" w:pos="9062"/>
        </w:tabs>
        <w:rPr>
          <w:noProof/>
          <w:sz w:val="22"/>
          <w:szCs w:val="22"/>
          <w:lang w:val="da-DK" w:eastAsia="da-DK"/>
        </w:rPr>
      </w:pPr>
      <w:hyperlink w:anchor="_Toc17186975" w:history="1">
        <w:r w:rsidR="006C39C6" w:rsidRPr="001A6BED">
          <w:rPr>
            <w:rStyle w:val="Hyperlink"/>
            <w:noProof/>
            <w:lang w:val="da-DK"/>
          </w:rPr>
          <w:t xml:space="preserve">3.5 MODUL 5: </w:t>
        </w:r>
        <w:r w:rsidR="00F849BD" w:rsidRPr="001A6BED">
          <w:rPr>
            <w:rStyle w:val="Hyperlink"/>
            <w:noProof/>
            <w:lang w:val="da-DK"/>
          </w:rPr>
          <w:t>undervisernes læringsplaner</w:t>
        </w:r>
        <w:r w:rsidR="006C39C6" w:rsidRPr="001A6BED">
          <w:rPr>
            <w:rStyle w:val="Hyperlink"/>
            <w:noProof/>
            <w:lang w:val="da-DK"/>
          </w:rPr>
          <w:t xml:space="preserve"> –</w:t>
        </w:r>
        <w:r w:rsidR="006C39C6" w:rsidRPr="001A6BED">
          <w:rPr>
            <w:noProof/>
            <w:webHidden/>
            <w:lang w:val="da-DK"/>
          </w:rPr>
          <w:tab/>
        </w:r>
        <w:r w:rsidR="006C39C6" w:rsidRPr="001A6BED">
          <w:rPr>
            <w:noProof/>
            <w:webHidden/>
            <w:lang w:val="da-DK"/>
          </w:rPr>
          <w:fldChar w:fldCharType="begin"/>
        </w:r>
        <w:r w:rsidR="006C39C6" w:rsidRPr="001A6BED">
          <w:rPr>
            <w:noProof/>
            <w:webHidden/>
            <w:lang w:val="da-DK"/>
          </w:rPr>
          <w:instrText xml:space="preserve"> PAGEREF _Toc17186975 \h </w:instrText>
        </w:r>
        <w:r w:rsidR="006C39C6" w:rsidRPr="001A6BED">
          <w:rPr>
            <w:noProof/>
            <w:webHidden/>
            <w:lang w:val="da-DK"/>
          </w:rPr>
        </w:r>
        <w:r w:rsidR="006C39C6" w:rsidRPr="001A6BED">
          <w:rPr>
            <w:noProof/>
            <w:webHidden/>
            <w:lang w:val="da-DK"/>
          </w:rPr>
          <w:fldChar w:fldCharType="separate"/>
        </w:r>
        <w:r w:rsidR="006C39C6" w:rsidRPr="001A6BED">
          <w:rPr>
            <w:noProof/>
            <w:webHidden/>
            <w:lang w:val="da-DK"/>
          </w:rPr>
          <w:t>62</w:t>
        </w:r>
        <w:r w:rsidR="006C39C6" w:rsidRPr="001A6BED">
          <w:rPr>
            <w:noProof/>
            <w:webHidden/>
            <w:lang w:val="da-DK"/>
          </w:rPr>
          <w:fldChar w:fldCharType="end"/>
        </w:r>
      </w:hyperlink>
    </w:p>
    <w:p w14:paraId="151B79E7" w14:textId="07407BD8" w:rsidR="006C39C6" w:rsidRPr="001A6BED" w:rsidRDefault="00AF3AC9" w:rsidP="006C39C6">
      <w:pPr>
        <w:pStyle w:val="Indholdsfortegnelse1"/>
        <w:rPr>
          <w:noProof/>
          <w:sz w:val="22"/>
          <w:szCs w:val="22"/>
          <w:lang w:val="da-DK" w:eastAsia="da-DK"/>
        </w:rPr>
      </w:pPr>
      <w:hyperlink w:anchor="_Toc17186976" w:history="1">
        <w:r w:rsidR="006C39C6" w:rsidRPr="001A6BED">
          <w:rPr>
            <w:rStyle w:val="Hyperlink"/>
            <w:noProof/>
            <w:lang w:val="da-DK"/>
          </w:rPr>
          <w:t>7.</w:t>
        </w:r>
        <w:r w:rsidR="006C39C6" w:rsidRPr="001A6BED">
          <w:rPr>
            <w:noProof/>
            <w:sz w:val="22"/>
            <w:szCs w:val="22"/>
            <w:lang w:val="da-DK" w:eastAsia="da-DK"/>
          </w:rPr>
          <w:tab/>
        </w:r>
        <w:r w:rsidR="00F849BD" w:rsidRPr="001A6BED">
          <w:rPr>
            <w:rStyle w:val="Hyperlink"/>
            <w:noProof/>
            <w:lang w:val="da-DK"/>
          </w:rPr>
          <w:t>Bilag</w:t>
        </w:r>
        <w:r w:rsidR="006C39C6" w:rsidRPr="001A6BED">
          <w:rPr>
            <w:noProof/>
            <w:webHidden/>
            <w:lang w:val="da-DK"/>
          </w:rPr>
          <w:tab/>
        </w:r>
        <w:r w:rsidR="006C39C6" w:rsidRPr="001A6BED">
          <w:rPr>
            <w:noProof/>
            <w:webHidden/>
            <w:lang w:val="da-DK"/>
          </w:rPr>
          <w:fldChar w:fldCharType="begin"/>
        </w:r>
        <w:r w:rsidR="006C39C6" w:rsidRPr="001A6BED">
          <w:rPr>
            <w:noProof/>
            <w:webHidden/>
            <w:lang w:val="da-DK"/>
          </w:rPr>
          <w:instrText xml:space="preserve"> PAGEREF _Toc17186976 \h </w:instrText>
        </w:r>
        <w:r w:rsidR="006C39C6" w:rsidRPr="001A6BED">
          <w:rPr>
            <w:noProof/>
            <w:webHidden/>
            <w:lang w:val="da-DK"/>
          </w:rPr>
        </w:r>
        <w:r w:rsidR="006C39C6" w:rsidRPr="001A6BED">
          <w:rPr>
            <w:noProof/>
            <w:webHidden/>
            <w:lang w:val="da-DK"/>
          </w:rPr>
          <w:fldChar w:fldCharType="separate"/>
        </w:r>
        <w:r w:rsidR="006C39C6" w:rsidRPr="001A6BED">
          <w:rPr>
            <w:noProof/>
            <w:webHidden/>
            <w:lang w:val="da-DK"/>
          </w:rPr>
          <w:t>64</w:t>
        </w:r>
        <w:r w:rsidR="006C39C6" w:rsidRPr="001A6BED">
          <w:rPr>
            <w:noProof/>
            <w:webHidden/>
            <w:lang w:val="da-DK"/>
          </w:rPr>
          <w:fldChar w:fldCharType="end"/>
        </w:r>
      </w:hyperlink>
    </w:p>
    <w:p w14:paraId="1D7685AD" w14:textId="77777777" w:rsidR="006C39C6" w:rsidRPr="001A6BED" w:rsidRDefault="006C39C6" w:rsidP="006C39C6">
      <w:pPr>
        <w:jc w:val="both"/>
        <w:rPr>
          <w:color w:val="1F3864" w:themeColor="accent1" w:themeShade="80"/>
          <w:sz w:val="24"/>
          <w:szCs w:val="24"/>
          <w:lang w:val="da-DK"/>
        </w:rPr>
        <w:sectPr w:rsidR="006C39C6" w:rsidRPr="001A6BED" w:rsidSect="006C39C6">
          <w:footerReference w:type="default" r:id="rId11"/>
          <w:pgSz w:w="11906" w:h="16838"/>
          <w:pgMar w:top="568" w:right="1417" w:bottom="1417" w:left="1417" w:header="708" w:footer="708" w:gutter="0"/>
          <w:pgBorders w:offsetFrom="page">
            <w:top w:val="thinThickMediumGap" w:sz="24" w:space="24" w:color="2F5496" w:themeColor="accent1" w:themeShade="BF"/>
            <w:left w:val="thinThickMediumGap" w:sz="24" w:space="24" w:color="2F5496" w:themeColor="accent1" w:themeShade="BF"/>
            <w:bottom w:val="thickThinMediumGap" w:sz="24" w:space="24" w:color="2F5496" w:themeColor="accent1" w:themeShade="BF"/>
            <w:right w:val="thickThinMediumGap" w:sz="24" w:space="24" w:color="2F5496" w:themeColor="accent1" w:themeShade="BF"/>
          </w:pgBorders>
          <w:pgNumType w:start="0"/>
          <w:cols w:space="708"/>
          <w:titlePg/>
          <w:docGrid w:linePitch="360"/>
        </w:sectPr>
      </w:pPr>
      <w:r w:rsidRPr="001A6BED">
        <w:rPr>
          <w:b/>
          <w:color w:val="1F3864" w:themeColor="accent1" w:themeShade="80"/>
          <w:sz w:val="24"/>
          <w:szCs w:val="24"/>
          <w:lang w:val="da-DK"/>
        </w:rPr>
        <w:fldChar w:fldCharType="end"/>
      </w:r>
    </w:p>
    <w:p w14:paraId="66F2F465" w14:textId="3DA829A6" w:rsidR="006C39C6" w:rsidRDefault="006C39C6" w:rsidP="006C39C6">
      <w:pPr>
        <w:jc w:val="both"/>
        <w:rPr>
          <w:color w:val="1F3864" w:themeColor="accent1" w:themeShade="80"/>
          <w:sz w:val="24"/>
          <w:szCs w:val="24"/>
          <w:lang w:val="da-DK"/>
        </w:rPr>
      </w:pPr>
    </w:p>
    <w:p w14:paraId="775289C9" w14:textId="72ABD567" w:rsidR="0083548F" w:rsidRDefault="0083548F" w:rsidP="006C39C6">
      <w:pPr>
        <w:jc w:val="both"/>
        <w:rPr>
          <w:color w:val="1F3864" w:themeColor="accent1" w:themeShade="80"/>
          <w:sz w:val="24"/>
          <w:szCs w:val="24"/>
          <w:lang w:val="da-DK"/>
        </w:rPr>
      </w:pPr>
    </w:p>
    <w:p w14:paraId="4526C4A2" w14:textId="31D5B653" w:rsidR="0083548F" w:rsidRDefault="0083548F" w:rsidP="006C39C6">
      <w:pPr>
        <w:jc w:val="both"/>
        <w:rPr>
          <w:color w:val="1F3864" w:themeColor="accent1" w:themeShade="80"/>
          <w:sz w:val="24"/>
          <w:szCs w:val="24"/>
          <w:lang w:val="da-DK"/>
        </w:rPr>
      </w:pPr>
    </w:p>
    <w:p w14:paraId="6EC0625F" w14:textId="2BD57973" w:rsidR="0083548F" w:rsidRDefault="0083548F" w:rsidP="006C39C6">
      <w:pPr>
        <w:jc w:val="both"/>
        <w:rPr>
          <w:color w:val="1F3864" w:themeColor="accent1" w:themeShade="80"/>
          <w:sz w:val="24"/>
          <w:szCs w:val="24"/>
          <w:lang w:val="da-DK"/>
        </w:rPr>
      </w:pPr>
    </w:p>
    <w:p w14:paraId="37A0FBB5" w14:textId="2F24CEE6" w:rsidR="0083548F" w:rsidRDefault="0083548F" w:rsidP="006C39C6">
      <w:pPr>
        <w:jc w:val="both"/>
        <w:rPr>
          <w:color w:val="1F3864" w:themeColor="accent1" w:themeShade="80"/>
          <w:sz w:val="24"/>
          <w:szCs w:val="24"/>
          <w:lang w:val="da-DK"/>
        </w:rPr>
      </w:pPr>
    </w:p>
    <w:p w14:paraId="322212F1" w14:textId="1281400E" w:rsidR="0083548F" w:rsidRDefault="0083548F" w:rsidP="006C39C6">
      <w:pPr>
        <w:jc w:val="both"/>
        <w:rPr>
          <w:color w:val="1F3864" w:themeColor="accent1" w:themeShade="80"/>
          <w:sz w:val="24"/>
          <w:szCs w:val="24"/>
          <w:lang w:val="da-DK"/>
        </w:rPr>
      </w:pPr>
    </w:p>
    <w:p w14:paraId="038306F2" w14:textId="3ED2BC56" w:rsidR="0083548F" w:rsidRDefault="0083548F" w:rsidP="006C39C6">
      <w:pPr>
        <w:jc w:val="both"/>
        <w:rPr>
          <w:color w:val="1F3864" w:themeColor="accent1" w:themeShade="80"/>
          <w:sz w:val="24"/>
          <w:szCs w:val="24"/>
          <w:lang w:val="da-DK"/>
        </w:rPr>
      </w:pPr>
    </w:p>
    <w:p w14:paraId="358FF6BA" w14:textId="71C7C15E" w:rsidR="0083548F" w:rsidRDefault="0083548F" w:rsidP="006C39C6">
      <w:pPr>
        <w:jc w:val="both"/>
        <w:rPr>
          <w:color w:val="1F3864" w:themeColor="accent1" w:themeShade="80"/>
          <w:sz w:val="24"/>
          <w:szCs w:val="24"/>
          <w:lang w:val="da-DK"/>
        </w:rPr>
      </w:pPr>
    </w:p>
    <w:p w14:paraId="17521575" w14:textId="3BF54FA8" w:rsidR="0083548F" w:rsidRDefault="0083548F" w:rsidP="006C39C6">
      <w:pPr>
        <w:jc w:val="both"/>
        <w:rPr>
          <w:color w:val="1F3864" w:themeColor="accent1" w:themeShade="80"/>
          <w:sz w:val="24"/>
          <w:szCs w:val="24"/>
          <w:lang w:val="da-DK"/>
        </w:rPr>
      </w:pPr>
    </w:p>
    <w:p w14:paraId="4CFDAE7B" w14:textId="77777777" w:rsidR="0083548F" w:rsidRPr="001A6BED" w:rsidRDefault="0083548F" w:rsidP="006C39C6">
      <w:pPr>
        <w:jc w:val="both"/>
        <w:rPr>
          <w:color w:val="1F3864" w:themeColor="accent1" w:themeShade="80"/>
          <w:sz w:val="24"/>
          <w:szCs w:val="24"/>
          <w:lang w:val="da-DK"/>
        </w:rPr>
      </w:pPr>
    </w:p>
    <w:p w14:paraId="7816A288" w14:textId="77777777" w:rsidR="006C39C6" w:rsidRPr="001A6BED" w:rsidRDefault="006C39C6" w:rsidP="006C39C6">
      <w:pPr>
        <w:pStyle w:val="Overskrift1"/>
        <w:numPr>
          <w:ilvl w:val="0"/>
          <w:numId w:val="1"/>
        </w:numPr>
        <w:rPr>
          <w:sz w:val="72"/>
          <w:szCs w:val="72"/>
          <w:lang w:val="da-DK"/>
        </w:rPr>
      </w:pPr>
      <w:bookmarkStart w:id="1" w:name="_Toc12610630"/>
      <w:r w:rsidRPr="001A6BED">
        <w:rPr>
          <w:sz w:val="72"/>
          <w:szCs w:val="72"/>
          <w:lang w:val="da-DK"/>
        </w:rPr>
        <w:t>introduktion</w:t>
      </w:r>
      <w:bookmarkEnd w:id="1"/>
    </w:p>
    <w:p w14:paraId="17663697" w14:textId="77777777" w:rsidR="006C39C6" w:rsidRPr="001A6BED" w:rsidRDefault="006C39C6" w:rsidP="006C39C6">
      <w:pPr>
        <w:rPr>
          <w:rFonts w:ascii="Corbel" w:hAnsi="Corbel" w:cs="Arial"/>
          <w:sz w:val="24"/>
          <w:szCs w:val="24"/>
          <w:lang w:val="da-DK"/>
        </w:rPr>
      </w:pPr>
    </w:p>
    <w:p w14:paraId="47490A02" w14:textId="77777777" w:rsidR="006C39C6" w:rsidRPr="001A6BED" w:rsidRDefault="006C39C6" w:rsidP="006C39C6">
      <w:pPr>
        <w:rPr>
          <w:rFonts w:ascii="Corbel" w:hAnsi="Corbel" w:cs="Arial"/>
          <w:sz w:val="22"/>
          <w:szCs w:val="22"/>
          <w:lang w:val="da-DK"/>
        </w:rPr>
      </w:pPr>
    </w:p>
    <w:p w14:paraId="5811CFAF" w14:textId="77777777" w:rsidR="006C39C6" w:rsidRPr="001A6BED" w:rsidRDefault="006C39C6" w:rsidP="006C39C6">
      <w:pPr>
        <w:rPr>
          <w:rFonts w:ascii="Corbel" w:hAnsi="Corbel" w:cs="Arial"/>
          <w:sz w:val="24"/>
          <w:szCs w:val="24"/>
          <w:lang w:val="da-DK"/>
        </w:rPr>
      </w:pPr>
    </w:p>
    <w:p w14:paraId="3E594810" w14:textId="17C31698" w:rsidR="006C39C6" w:rsidRPr="001A6BED" w:rsidRDefault="006C39C6" w:rsidP="006C39C6">
      <w:pPr>
        <w:rPr>
          <w:rFonts w:ascii="Corbel" w:hAnsi="Corbel" w:cs="Arial"/>
          <w:sz w:val="24"/>
          <w:szCs w:val="24"/>
          <w:lang w:val="da-DK"/>
        </w:rPr>
      </w:pPr>
    </w:p>
    <w:p w14:paraId="324686C8" w14:textId="77777777" w:rsidR="00F849BD" w:rsidRPr="001A6BED" w:rsidRDefault="00F849BD" w:rsidP="006C39C6">
      <w:pPr>
        <w:rPr>
          <w:rFonts w:ascii="Corbel" w:hAnsi="Corbel" w:cs="Arial"/>
          <w:sz w:val="24"/>
          <w:szCs w:val="24"/>
          <w:lang w:val="da-DK"/>
        </w:rPr>
      </w:pPr>
    </w:p>
    <w:p w14:paraId="022E5F57" w14:textId="77777777" w:rsidR="006C39C6" w:rsidRPr="001A6BED" w:rsidRDefault="006C39C6" w:rsidP="006C39C6">
      <w:pPr>
        <w:rPr>
          <w:rFonts w:ascii="Corbel" w:hAnsi="Corbel" w:cs="Arial"/>
          <w:sz w:val="24"/>
          <w:szCs w:val="24"/>
          <w:lang w:val="da-DK"/>
        </w:rPr>
      </w:pPr>
    </w:p>
    <w:p w14:paraId="480C31B2" w14:textId="77777777" w:rsidR="006C39C6" w:rsidRPr="001A6BED" w:rsidRDefault="006C39C6" w:rsidP="006C39C6">
      <w:pPr>
        <w:rPr>
          <w:color w:val="1F3864" w:themeColor="accent1" w:themeShade="80"/>
          <w:lang w:val="da-DK"/>
        </w:rPr>
      </w:pPr>
    </w:p>
    <w:p w14:paraId="16DB5023" w14:textId="77777777" w:rsidR="006C39C6" w:rsidRPr="001A6BED" w:rsidRDefault="006C39C6" w:rsidP="006C39C6">
      <w:pPr>
        <w:rPr>
          <w:color w:val="1F3864" w:themeColor="accent1" w:themeShade="80"/>
          <w:lang w:val="da-DK"/>
        </w:rPr>
      </w:pPr>
    </w:p>
    <w:p w14:paraId="769E0A5B" w14:textId="77777777" w:rsidR="006C39C6" w:rsidRPr="001A6BED" w:rsidRDefault="006C39C6" w:rsidP="006C39C6">
      <w:pPr>
        <w:rPr>
          <w:color w:val="1F3864" w:themeColor="accent1" w:themeShade="80"/>
          <w:lang w:val="da-DK"/>
        </w:rPr>
      </w:pPr>
    </w:p>
    <w:p w14:paraId="28003561" w14:textId="77777777" w:rsidR="006C39C6" w:rsidRPr="001A6BED" w:rsidRDefault="006C39C6" w:rsidP="006C39C6">
      <w:pPr>
        <w:rPr>
          <w:color w:val="1F3864" w:themeColor="accent1" w:themeShade="80"/>
          <w:lang w:val="da-DK"/>
        </w:rPr>
      </w:pPr>
    </w:p>
    <w:p w14:paraId="2B0C8881" w14:textId="77777777" w:rsidR="006C39C6" w:rsidRPr="001A6BED" w:rsidRDefault="006C39C6" w:rsidP="006C39C6">
      <w:pPr>
        <w:rPr>
          <w:color w:val="1F3864" w:themeColor="accent1" w:themeShade="80"/>
          <w:lang w:val="da-DK"/>
        </w:rPr>
      </w:pPr>
    </w:p>
    <w:p w14:paraId="1ADD9488" w14:textId="77777777" w:rsidR="006C39C6" w:rsidRPr="001A6BED" w:rsidRDefault="006C39C6" w:rsidP="006C39C6">
      <w:pPr>
        <w:rPr>
          <w:color w:val="1F3864" w:themeColor="accent1" w:themeShade="80"/>
          <w:lang w:val="da-DK"/>
        </w:rPr>
      </w:pPr>
    </w:p>
    <w:p w14:paraId="4197ECD0" w14:textId="77777777" w:rsidR="006C39C6" w:rsidRPr="001A6BED" w:rsidRDefault="006C39C6" w:rsidP="006C39C6">
      <w:pPr>
        <w:rPr>
          <w:color w:val="1F3864" w:themeColor="accent1" w:themeShade="80"/>
          <w:lang w:val="da-DK"/>
        </w:rPr>
      </w:pPr>
    </w:p>
    <w:p w14:paraId="7C64C55F" w14:textId="77777777" w:rsidR="006C39C6" w:rsidRPr="001A6BED" w:rsidRDefault="006C39C6" w:rsidP="006C39C6">
      <w:pPr>
        <w:rPr>
          <w:color w:val="1F3864" w:themeColor="accent1" w:themeShade="80"/>
          <w:lang w:val="da-DK"/>
        </w:rPr>
      </w:pPr>
    </w:p>
    <w:p w14:paraId="40F4B73C" w14:textId="77777777" w:rsidR="006C39C6" w:rsidRPr="001A6BED" w:rsidRDefault="006C39C6" w:rsidP="006C39C6">
      <w:pPr>
        <w:rPr>
          <w:color w:val="1F3864" w:themeColor="accent1" w:themeShade="80"/>
          <w:lang w:val="da-DK"/>
        </w:rPr>
      </w:pPr>
    </w:p>
    <w:p w14:paraId="4163EE17" w14:textId="77777777" w:rsidR="006C39C6" w:rsidRPr="001A6BED" w:rsidRDefault="006C39C6" w:rsidP="006C39C6">
      <w:pPr>
        <w:rPr>
          <w:color w:val="1F3864" w:themeColor="accent1" w:themeShade="80"/>
          <w:lang w:val="da-DK"/>
        </w:rPr>
      </w:pPr>
    </w:p>
    <w:p w14:paraId="31B1B635" w14:textId="77777777" w:rsidR="006C39C6" w:rsidRPr="001A6BED" w:rsidRDefault="006C39C6" w:rsidP="006C39C6">
      <w:pPr>
        <w:jc w:val="both"/>
        <w:rPr>
          <w:color w:val="1F3864" w:themeColor="accent1" w:themeShade="80"/>
          <w:sz w:val="24"/>
          <w:szCs w:val="24"/>
          <w:lang w:val="da-DK"/>
        </w:rPr>
      </w:pPr>
    </w:p>
    <w:p w14:paraId="09A7DE88" w14:textId="6F5A4806" w:rsidR="006C39C6" w:rsidRPr="001A6BED" w:rsidRDefault="006C39C6" w:rsidP="006C39C6">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ind w:left="-851"/>
        <w:outlineLvl w:val="1"/>
        <w:rPr>
          <w:caps/>
          <w:color w:val="1F3864" w:themeColor="accent1" w:themeShade="80"/>
          <w:spacing w:val="15"/>
          <w:sz w:val="36"/>
          <w:szCs w:val="36"/>
          <w:lang w:val="da-DK"/>
        </w:rPr>
      </w:pPr>
      <w:bookmarkStart w:id="2" w:name="_Toc12610631"/>
      <w:r w:rsidRPr="001A6BED">
        <w:rPr>
          <w:caps/>
          <w:color w:val="1F3864" w:themeColor="accent1" w:themeShade="80"/>
          <w:spacing w:val="15"/>
          <w:sz w:val="36"/>
          <w:szCs w:val="36"/>
          <w:lang w:val="da-DK"/>
        </w:rPr>
        <w:t xml:space="preserve">1.1 </w:t>
      </w:r>
      <w:bookmarkEnd w:id="2"/>
      <w:r w:rsidR="00FF16A1">
        <w:rPr>
          <w:caps/>
          <w:color w:val="1F3864" w:themeColor="accent1" w:themeShade="80"/>
          <w:spacing w:val="15"/>
          <w:sz w:val="36"/>
          <w:szCs w:val="36"/>
          <w:lang w:val="da-DK"/>
        </w:rPr>
        <w:t>indledende statements</w:t>
      </w:r>
    </w:p>
    <w:p w14:paraId="0810C1A1" w14:textId="77777777" w:rsidR="006C39C6" w:rsidRPr="001A6BED" w:rsidRDefault="006C39C6" w:rsidP="006C39C6">
      <w:pPr>
        <w:spacing w:before="0" w:after="0"/>
        <w:ind w:left="708"/>
        <w:rPr>
          <w:i/>
          <w:sz w:val="22"/>
          <w:szCs w:val="22"/>
          <w:lang w:val="da-DK"/>
        </w:rPr>
      </w:pPr>
    </w:p>
    <w:p w14:paraId="05E0F623" w14:textId="78633EB2" w:rsidR="006C39C6" w:rsidRPr="001A6BED" w:rsidRDefault="006C39C6" w:rsidP="00590F72">
      <w:pPr>
        <w:spacing w:before="0" w:after="0"/>
        <w:ind w:left="708"/>
        <w:jc w:val="center"/>
        <w:rPr>
          <w:i/>
          <w:sz w:val="22"/>
          <w:szCs w:val="22"/>
          <w:lang w:val="da-DK"/>
        </w:rPr>
      </w:pPr>
      <w:r w:rsidRPr="001A6BED">
        <w:rPr>
          <w:i/>
          <w:sz w:val="22"/>
          <w:szCs w:val="22"/>
          <w:lang w:val="da-DK"/>
        </w:rPr>
        <w:t xml:space="preserve">Den stigende bevidsthed og forståelse blandt </w:t>
      </w:r>
      <w:r w:rsidR="002003A7">
        <w:rPr>
          <w:i/>
          <w:sz w:val="22"/>
          <w:szCs w:val="22"/>
          <w:lang w:val="da-DK"/>
        </w:rPr>
        <w:t>ældre</w:t>
      </w:r>
      <w:r w:rsidRPr="001A6BED">
        <w:rPr>
          <w:i/>
          <w:sz w:val="22"/>
          <w:szCs w:val="22"/>
          <w:lang w:val="da-DK"/>
        </w:rPr>
        <w:t xml:space="preserve"> af vigtigheden</w:t>
      </w:r>
      <w:r w:rsidR="006316AC">
        <w:rPr>
          <w:i/>
          <w:sz w:val="22"/>
          <w:szCs w:val="22"/>
          <w:lang w:val="da-DK"/>
        </w:rPr>
        <w:t xml:space="preserve"> af at integrere</w:t>
      </w:r>
      <w:r w:rsidRPr="001A6BED">
        <w:rPr>
          <w:i/>
          <w:sz w:val="22"/>
          <w:szCs w:val="22"/>
          <w:lang w:val="da-DK"/>
        </w:rPr>
        <w:t xml:space="preserve"> </w:t>
      </w:r>
      <w:r w:rsidR="00FF16A1">
        <w:rPr>
          <w:i/>
          <w:sz w:val="22"/>
          <w:szCs w:val="22"/>
          <w:lang w:val="da-DK"/>
        </w:rPr>
        <w:t>begrebet</w:t>
      </w:r>
      <w:r w:rsidR="00C25EB5">
        <w:rPr>
          <w:i/>
          <w:sz w:val="22"/>
          <w:szCs w:val="22"/>
          <w:lang w:val="da-DK"/>
        </w:rPr>
        <w:t xml:space="preserve"> samt konceptet</w:t>
      </w:r>
      <w:r w:rsidRPr="001A6BED">
        <w:rPr>
          <w:i/>
          <w:sz w:val="22"/>
          <w:szCs w:val="22"/>
          <w:lang w:val="da-DK"/>
        </w:rPr>
        <w:t xml:space="preserve"> </w:t>
      </w:r>
      <w:r w:rsidRPr="006316AC">
        <w:rPr>
          <w:b/>
          <w:i/>
          <w:sz w:val="22"/>
          <w:szCs w:val="22"/>
          <w:u w:val="single"/>
          <w:lang w:val="da-DK"/>
        </w:rPr>
        <w:t>”aktiv aldring”</w:t>
      </w:r>
      <w:r w:rsidRPr="001A6BED">
        <w:rPr>
          <w:i/>
          <w:sz w:val="22"/>
          <w:szCs w:val="22"/>
          <w:lang w:val="da-DK"/>
        </w:rPr>
        <w:t xml:space="preserve"> som et </w:t>
      </w:r>
      <w:r w:rsidR="006316AC">
        <w:rPr>
          <w:i/>
          <w:sz w:val="22"/>
          <w:szCs w:val="22"/>
          <w:lang w:val="da-DK"/>
        </w:rPr>
        <w:t>centralt element</w:t>
      </w:r>
      <w:r w:rsidRPr="001A6BED">
        <w:rPr>
          <w:i/>
          <w:sz w:val="22"/>
          <w:szCs w:val="22"/>
          <w:lang w:val="da-DK"/>
        </w:rPr>
        <w:t xml:space="preserve"> i deres daglige li</w:t>
      </w:r>
      <w:r w:rsidR="00FF16A1">
        <w:rPr>
          <w:i/>
          <w:sz w:val="22"/>
          <w:szCs w:val="22"/>
          <w:lang w:val="da-DK"/>
        </w:rPr>
        <w:t>v</w:t>
      </w:r>
      <w:r w:rsidRPr="001A6BED">
        <w:rPr>
          <w:i/>
          <w:sz w:val="22"/>
          <w:szCs w:val="22"/>
          <w:lang w:val="da-DK"/>
        </w:rPr>
        <w:t xml:space="preserve"> give</w:t>
      </w:r>
      <w:r w:rsidR="006316AC">
        <w:rPr>
          <w:i/>
          <w:sz w:val="22"/>
          <w:szCs w:val="22"/>
          <w:lang w:val="da-DK"/>
        </w:rPr>
        <w:t>r ikke den forventede effekt i forhold til fastholdelse</w:t>
      </w:r>
      <w:r w:rsidRPr="001A6BED">
        <w:rPr>
          <w:i/>
          <w:sz w:val="22"/>
          <w:szCs w:val="22"/>
          <w:lang w:val="da-DK"/>
        </w:rPr>
        <w:t xml:space="preserve"> af deres fysiske evner</w:t>
      </w:r>
      <w:r w:rsidR="006316AC">
        <w:rPr>
          <w:i/>
          <w:sz w:val="22"/>
          <w:szCs w:val="22"/>
          <w:lang w:val="da-DK"/>
        </w:rPr>
        <w:t xml:space="preserve"> og kompetencer og mindsker dermed heller ikke ældres</w:t>
      </w:r>
      <w:r w:rsidRPr="001A6BED">
        <w:rPr>
          <w:i/>
          <w:sz w:val="22"/>
          <w:szCs w:val="22"/>
          <w:lang w:val="da-DK"/>
        </w:rPr>
        <w:t xml:space="preserve"> behov for pleje og hjælp senere i livet.</w:t>
      </w:r>
    </w:p>
    <w:p w14:paraId="200A7FF2" w14:textId="73CD08AE" w:rsidR="006316AC" w:rsidRDefault="006C39C6" w:rsidP="006C39C6">
      <w:pPr>
        <w:rPr>
          <w:color w:val="FF0000"/>
          <w:sz w:val="22"/>
          <w:lang w:val="da-DK"/>
        </w:rPr>
      </w:pPr>
      <w:r w:rsidRPr="001A6BED">
        <w:rPr>
          <w:sz w:val="22"/>
          <w:lang w:val="da-DK"/>
        </w:rPr>
        <w:br/>
        <w:t xml:space="preserve">Denne </w:t>
      </w:r>
      <w:r w:rsidR="006316AC">
        <w:rPr>
          <w:sz w:val="22"/>
          <w:lang w:val="da-DK"/>
        </w:rPr>
        <w:t>konstatering</w:t>
      </w:r>
      <w:r w:rsidRPr="001A6BED">
        <w:rPr>
          <w:sz w:val="22"/>
          <w:lang w:val="da-DK"/>
        </w:rPr>
        <w:t xml:space="preserve"> er baseret på et dansk studie offentliggjort i januar 2019 </w:t>
      </w:r>
      <w:r w:rsidR="008361C0">
        <w:rPr>
          <w:sz w:val="22"/>
          <w:lang w:val="da-DK"/>
        </w:rPr>
        <w:t>samt</w:t>
      </w:r>
      <w:r w:rsidRPr="001A6BED">
        <w:rPr>
          <w:sz w:val="22"/>
          <w:lang w:val="da-DK"/>
        </w:rPr>
        <w:t xml:space="preserve"> baseret på inds</w:t>
      </w:r>
      <w:r w:rsidR="006316AC">
        <w:rPr>
          <w:sz w:val="22"/>
          <w:lang w:val="da-DK"/>
        </w:rPr>
        <w:t>amling af 40 års data af</w:t>
      </w:r>
      <w:r w:rsidRPr="001A6BED">
        <w:rPr>
          <w:sz w:val="22"/>
          <w:lang w:val="da-DK"/>
        </w:rPr>
        <w:t xml:space="preserve"> effekten af ​​</w:t>
      </w:r>
      <w:r w:rsidR="006316AC">
        <w:rPr>
          <w:sz w:val="22"/>
          <w:lang w:val="da-DK"/>
        </w:rPr>
        <w:t xml:space="preserve">den </w:t>
      </w:r>
      <w:r w:rsidRPr="001A6BED">
        <w:rPr>
          <w:sz w:val="22"/>
          <w:lang w:val="da-DK"/>
        </w:rPr>
        <w:t>sundhedsfremme</w:t>
      </w:r>
      <w:r w:rsidR="006316AC">
        <w:rPr>
          <w:sz w:val="22"/>
          <w:lang w:val="da-DK"/>
        </w:rPr>
        <w:t>nde indsats i Danmark</w:t>
      </w:r>
      <w:r w:rsidRPr="001A6BED">
        <w:rPr>
          <w:sz w:val="22"/>
          <w:lang w:val="da-DK"/>
        </w:rPr>
        <w:t xml:space="preserve">. </w:t>
      </w:r>
      <w:r w:rsidR="006316AC">
        <w:rPr>
          <w:color w:val="FF0000"/>
          <w:sz w:val="22"/>
          <w:lang w:val="da-DK"/>
        </w:rPr>
        <w:t>(læs mere side xxx)</w:t>
      </w:r>
    </w:p>
    <w:p w14:paraId="599BA443" w14:textId="648641EB" w:rsidR="006C39C6" w:rsidRPr="006316AC" w:rsidRDefault="006C39C6" w:rsidP="006C39C6">
      <w:pPr>
        <w:rPr>
          <w:color w:val="FF0000"/>
          <w:sz w:val="22"/>
          <w:lang w:val="da-DK"/>
        </w:rPr>
      </w:pPr>
      <w:r w:rsidRPr="001A6BED">
        <w:rPr>
          <w:sz w:val="22"/>
          <w:lang w:val="da-DK"/>
        </w:rPr>
        <w:t>De</w:t>
      </w:r>
      <w:r w:rsidR="008361C0">
        <w:rPr>
          <w:sz w:val="22"/>
          <w:lang w:val="da-DK"/>
        </w:rPr>
        <w:t>tte</w:t>
      </w:r>
      <w:r w:rsidRPr="001A6BED">
        <w:rPr>
          <w:sz w:val="22"/>
          <w:lang w:val="da-DK"/>
        </w:rPr>
        <w:t xml:space="preserve"> skuffende </w:t>
      </w:r>
      <w:r w:rsidR="006316AC">
        <w:rPr>
          <w:sz w:val="22"/>
          <w:lang w:val="da-DK"/>
        </w:rPr>
        <w:t xml:space="preserve">udbytte </w:t>
      </w:r>
      <w:r w:rsidR="008361C0">
        <w:rPr>
          <w:sz w:val="22"/>
          <w:lang w:val="da-DK"/>
        </w:rPr>
        <w:t xml:space="preserve">samt </w:t>
      </w:r>
      <w:r w:rsidRPr="001A6BED">
        <w:rPr>
          <w:sz w:val="22"/>
          <w:lang w:val="da-DK"/>
        </w:rPr>
        <w:t>konklusion</w:t>
      </w:r>
      <w:r w:rsidR="008361C0">
        <w:rPr>
          <w:sz w:val="22"/>
          <w:lang w:val="da-DK"/>
        </w:rPr>
        <w:t>en</w:t>
      </w:r>
      <w:r w:rsidRPr="001A6BED">
        <w:rPr>
          <w:sz w:val="22"/>
          <w:lang w:val="da-DK"/>
        </w:rPr>
        <w:t xml:space="preserve"> skyldes sa</w:t>
      </w:r>
      <w:r w:rsidR="006316AC">
        <w:rPr>
          <w:sz w:val="22"/>
          <w:lang w:val="da-DK"/>
        </w:rPr>
        <w:t xml:space="preserve">ndsynligvis flere </w:t>
      </w:r>
      <w:r w:rsidR="008361C0">
        <w:rPr>
          <w:sz w:val="22"/>
          <w:lang w:val="da-DK"/>
        </w:rPr>
        <w:t xml:space="preserve">forhold. </w:t>
      </w:r>
      <w:r w:rsidR="00C25EB5">
        <w:rPr>
          <w:sz w:val="22"/>
          <w:lang w:val="da-DK"/>
        </w:rPr>
        <w:t>E</w:t>
      </w:r>
      <w:r w:rsidR="006316AC">
        <w:rPr>
          <w:sz w:val="22"/>
          <w:lang w:val="da-DK"/>
        </w:rPr>
        <w:t xml:space="preserve">n central årsag </w:t>
      </w:r>
      <w:r w:rsidR="00C25EB5">
        <w:rPr>
          <w:sz w:val="22"/>
          <w:lang w:val="da-DK"/>
        </w:rPr>
        <w:t>er imidlertid:</w:t>
      </w:r>
    </w:p>
    <w:p w14:paraId="42F9866A" w14:textId="4D42BEDE" w:rsidR="006C39C6" w:rsidRPr="001A6BED" w:rsidRDefault="00C25EB5" w:rsidP="006C39C6">
      <w:pPr>
        <w:jc w:val="center"/>
        <w:rPr>
          <w:sz w:val="22"/>
          <w:lang w:val="da-DK"/>
        </w:rPr>
      </w:pPr>
      <w:r>
        <w:rPr>
          <w:sz w:val="22"/>
          <w:lang w:val="da-DK"/>
        </w:rPr>
        <w:t xml:space="preserve">De offentlige myndigheders </w:t>
      </w:r>
      <w:r w:rsidR="006C39C6" w:rsidRPr="001A6BED">
        <w:rPr>
          <w:sz w:val="22"/>
          <w:lang w:val="da-DK"/>
        </w:rPr>
        <w:t>mislykke</w:t>
      </w:r>
      <w:r>
        <w:rPr>
          <w:sz w:val="22"/>
          <w:lang w:val="da-DK"/>
        </w:rPr>
        <w:t>d</w:t>
      </w:r>
      <w:r w:rsidR="00962FA4">
        <w:rPr>
          <w:sz w:val="22"/>
          <w:lang w:val="da-DK"/>
        </w:rPr>
        <w:t>e</w:t>
      </w:r>
      <w:r w:rsidR="006C39C6" w:rsidRPr="001A6BED">
        <w:rPr>
          <w:sz w:val="22"/>
          <w:lang w:val="da-DK"/>
        </w:rPr>
        <w:t xml:space="preserve"> og ufuldstændig</w:t>
      </w:r>
      <w:r>
        <w:rPr>
          <w:sz w:val="22"/>
          <w:lang w:val="da-DK"/>
        </w:rPr>
        <w:t>e</w:t>
      </w:r>
      <w:r w:rsidR="006C39C6" w:rsidRPr="001A6BED">
        <w:rPr>
          <w:sz w:val="22"/>
          <w:lang w:val="da-DK"/>
        </w:rPr>
        <w:t xml:space="preserve"> lancering af </w:t>
      </w:r>
      <w:r w:rsidR="006C39C6" w:rsidRPr="001A6BED">
        <w:rPr>
          <w:sz w:val="22"/>
          <w:lang w:val="da-DK"/>
        </w:rPr>
        <w:br/>
      </w:r>
      <w:r w:rsidR="006C39C6" w:rsidRPr="001A6BED">
        <w:rPr>
          <w:b/>
          <w:i/>
          <w:sz w:val="22"/>
          <w:lang w:val="da-DK"/>
        </w:rPr>
        <w:t>"</w:t>
      </w:r>
      <w:r w:rsidR="00962FA4">
        <w:rPr>
          <w:b/>
          <w:i/>
          <w:sz w:val="22"/>
          <w:lang w:val="da-DK"/>
        </w:rPr>
        <w:t>a</w:t>
      </w:r>
      <w:r w:rsidR="006C39C6" w:rsidRPr="001A6BED">
        <w:rPr>
          <w:b/>
          <w:i/>
          <w:sz w:val="22"/>
          <w:lang w:val="da-DK"/>
        </w:rPr>
        <w:t>ktiv aldring"</w:t>
      </w:r>
      <w:r w:rsidR="00962FA4">
        <w:rPr>
          <w:b/>
          <w:i/>
          <w:sz w:val="22"/>
          <w:lang w:val="da-DK"/>
        </w:rPr>
        <w:t>,</w:t>
      </w:r>
      <w:r w:rsidR="006316AC">
        <w:rPr>
          <w:sz w:val="22"/>
          <w:lang w:val="da-DK"/>
        </w:rPr>
        <w:br/>
      </w:r>
      <w:r>
        <w:rPr>
          <w:sz w:val="22"/>
          <w:lang w:val="da-DK"/>
        </w:rPr>
        <w:t xml:space="preserve">hvilket </w:t>
      </w:r>
      <w:r w:rsidR="00962FA4">
        <w:rPr>
          <w:sz w:val="22"/>
          <w:lang w:val="da-DK"/>
        </w:rPr>
        <w:t xml:space="preserve">gav målgruppen </w:t>
      </w:r>
      <w:r w:rsidR="006316AC">
        <w:rPr>
          <w:sz w:val="22"/>
          <w:lang w:val="da-DK"/>
        </w:rPr>
        <w:t xml:space="preserve">en forfejlet tilgang </w:t>
      </w:r>
      <w:r w:rsidR="006C39C6" w:rsidRPr="001A6BED">
        <w:rPr>
          <w:sz w:val="22"/>
          <w:lang w:val="da-DK"/>
        </w:rPr>
        <w:t>til og forståelse</w:t>
      </w:r>
      <w:r w:rsidR="006C39C6" w:rsidRPr="001A6BED">
        <w:rPr>
          <w:sz w:val="22"/>
          <w:lang w:val="da-DK"/>
        </w:rPr>
        <w:br/>
        <w:t xml:space="preserve">af </w:t>
      </w:r>
      <w:r w:rsidR="00962FA4">
        <w:rPr>
          <w:sz w:val="22"/>
          <w:lang w:val="da-DK"/>
        </w:rPr>
        <w:t xml:space="preserve">begrebet og konceptet. </w:t>
      </w:r>
    </w:p>
    <w:p w14:paraId="79A675CF" w14:textId="1C7D78E6" w:rsidR="006C39C6" w:rsidRPr="001A6BED" w:rsidRDefault="006C39C6" w:rsidP="006C39C6">
      <w:pPr>
        <w:rPr>
          <w:sz w:val="22"/>
          <w:lang w:val="da-DK"/>
        </w:rPr>
      </w:pPr>
      <w:r w:rsidRPr="001A6BED">
        <w:rPr>
          <w:sz w:val="22"/>
          <w:lang w:val="da-DK"/>
        </w:rPr>
        <w:t xml:space="preserve">Alt for mange seniorer </w:t>
      </w:r>
      <w:r w:rsidR="006316AC">
        <w:rPr>
          <w:sz w:val="22"/>
          <w:lang w:val="da-DK"/>
        </w:rPr>
        <w:t>tror</w:t>
      </w:r>
      <w:r w:rsidR="00962FA4">
        <w:rPr>
          <w:sz w:val="22"/>
          <w:lang w:val="da-DK"/>
        </w:rPr>
        <w:t>,</w:t>
      </w:r>
      <w:r w:rsidRPr="001A6BED">
        <w:rPr>
          <w:sz w:val="22"/>
          <w:lang w:val="da-DK"/>
        </w:rPr>
        <w:t xml:space="preserve"> at det </w:t>
      </w:r>
      <w:r w:rsidR="006316AC">
        <w:rPr>
          <w:sz w:val="22"/>
          <w:lang w:val="da-DK"/>
        </w:rPr>
        <w:t xml:space="preserve">er nok at være aktiv. </w:t>
      </w:r>
      <w:r w:rsidR="00962FA4">
        <w:rPr>
          <w:sz w:val="22"/>
          <w:lang w:val="da-DK"/>
        </w:rPr>
        <w:t xml:space="preserve">Hvis </w:t>
      </w:r>
      <w:r w:rsidR="006316AC">
        <w:rPr>
          <w:sz w:val="22"/>
          <w:lang w:val="da-DK"/>
        </w:rPr>
        <w:t xml:space="preserve">man </w:t>
      </w:r>
      <w:r w:rsidR="00962FA4">
        <w:rPr>
          <w:sz w:val="22"/>
          <w:lang w:val="da-DK"/>
        </w:rPr>
        <w:t xml:space="preserve">bare </w:t>
      </w:r>
      <w:r w:rsidR="006316AC">
        <w:rPr>
          <w:sz w:val="22"/>
          <w:lang w:val="da-DK"/>
        </w:rPr>
        <w:t>er aktiv og har mange aktiviteter</w:t>
      </w:r>
      <w:r w:rsidRPr="001A6BED">
        <w:rPr>
          <w:sz w:val="22"/>
          <w:lang w:val="da-DK"/>
        </w:rPr>
        <w:t xml:space="preserve"> i daglig</w:t>
      </w:r>
      <w:r w:rsidR="00962FA4">
        <w:rPr>
          <w:sz w:val="22"/>
          <w:lang w:val="da-DK"/>
        </w:rPr>
        <w:t>dagen</w:t>
      </w:r>
      <w:r w:rsidRPr="001A6BED">
        <w:rPr>
          <w:sz w:val="22"/>
          <w:lang w:val="da-DK"/>
        </w:rPr>
        <w:t xml:space="preserve">, er </w:t>
      </w:r>
      <w:r w:rsidR="00962FA4">
        <w:rPr>
          <w:sz w:val="22"/>
          <w:lang w:val="da-DK"/>
        </w:rPr>
        <w:t>det nok</w:t>
      </w:r>
      <w:r w:rsidRPr="001A6BED">
        <w:rPr>
          <w:sz w:val="22"/>
          <w:lang w:val="da-DK"/>
        </w:rPr>
        <w:t xml:space="preserve"> til at bevare </w:t>
      </w:r>
      <w:r w:rsidR="006316AC">
        <w:rPr>
          <w:sz w:val="22"/>
          <w:lang w:val="da-DK"/>
        </w:rPr>
        <w:t>fysiske kompetencer</w:t>
      </w:r>
      <w:r w:rsidR="00962FA4">
        <w:rPr>
          <w:sz w:val="22"/>
          <w:lang w:val="da-DK"/>
        </w:rPr>
        <w:t xml:space="preserve"> og</w:t>
      </w:r>
      <w:r w:rsidR="006316AC">
        <w:rPr>
          <w:sz w:val="22"/>
          <w:lang w:val="da-DK"/>
        </w:rPr>
        <w:t xml:space="preserve"> funktionalitet</w:t>
      </w:r>
      <w:r w:rsidRPr="001A6BED">
        <w:rPr>
          <w:sz w:val="22"/>
          <w:lang w:val="da-DK"/>
        </w:rPr>
        <w:t xml:space="preserve"> og </w:t>
      </w:r>
      <w:r w:rsidR="00FA0A5F">
        <w:rPr>
          <w:sz w:val="22"/>
          <w:lang w:val="da-DK"/>
        </w:rPr>
        <w:t xml:space="preserve">dermed </w:t>
      </w:r>
      <w:r w:rsidR="006316AC">
        <w:rPr>
          <w:sz w:val="22"/>
          <w:lang w:val="da-DK"/>
        </w:rPr>
        <w:t xml:space="preserve">sikre </w:t>
      </w:r>
      <w:r w:rsidR="00962FA4">
        <w:rPr>
          <w:sz w:val="22"/>
          <w:lang w:val="da-DK"/>
        </w:rPr>
        <w:t xml:space="preserve">den </w:t>
      </w:r>
      <w:r w:rsidR="006316AC">
        <w:rPr>
          <w:sz w:val="22"/>
          <w:lang w:val="da-DK"/>
        </w:rPr>
        <w:t>selvstændige levevis i længere tid</w:t>
      </w:r>
      <w:r w:rsidR="00FA0A5F">
        <w:rPr>
          <w:sz w:val="22"/>
          <w:lang w:val="da-DK"/>
        </w:rPr>
        <w:t xml:space="preserve"> senere i livet.</w:t>
      </w:r>
      <w:r w:rsidR="006316AC">
        <w:rPr>
          <w:sz w:val="22"/>
          <w:lang w:val="da-DK"/>
        </w:rPr>
        <w:t xml:space="preserve"> </w:t>
      </w:r>
    </w:p>
    <w:p w14:paraId="02027639" w14:textId="4EF20D54" w:rsidR="006C39C6" w:rsidRPr="001A6BED" w:rsidRDefault="006C39C6" w:rsidP="006C39C6">
      <w:pPr>
        <w:rPr>
          <w:sz w:val="22"/>
          <w:lang w:val="da-DK"/>
        </w:rPr>
      </w:pPr>
      <w:r w:rsidRPr="001A6BED">
        <w:rPr>
          <w:sz w:val="22"/>
          <w:lang w:val="da-DK"/>
        </w:rPr>
        <w:t xml:space="preserve">Mange seniorer, der har indarbejdet fysiske aktiviteter i deres hverdag, </w:t>
      </w:r>
      <w:r w:rsidR="00FA0A5F">
        <w:rPr>
          <w:sz w:val="22"/>
          <w:lang w:val="da-DK"/>
        </w:rPr>
        <w:t xml:space="preserve">er ikke opmærksomme på og </w:t>
      </w:r>
      <w:r w:rsidRPr="001A6BED">
        <w:rPr>
          <w:sz w:val="22"/>
          <w:lang w:val="da-DK"/>
        </w:rPr>
        <w:t xml:space="preserve">ved </w:t>
      </w:r>
      <w:r w:rsidR="00FA0A5F">
        <w:rPr>
          <w:sz w:val="22"/>
          <w:lang w:val="da-DK"/>
        </w:rPr>
        <w:t xml:space="preserve">måske heller </w:t>
      </w:r>
      <w:r w:rsidRPr="001A6BED">
        <w:rPr>
          <w:sz w:val="22"/>
          <w:lang w:val="da-DK"/>
        </w:rPr>
        <w:t>ikke, at det ikke er de</w:t>
      </w:r>
      <w:r w:rsidR="00FA0A5F">
        <w:rPr>
          <w:sz w:val="22"/>
          <w:lang w:val="da-DK"/>
        </w:rPr>
        <w:t>(</w:t>
      </w:r>
      <w:r w:rsidRPr="001A6BED">
        <w:rPr>
          <w:sz w:val="22"/>
          <w:lang w:val="da-DK"/>
        </w:rPr>
        <w:t>n</w:t>
      </w:r>
      <w:r w:rsidR="00FA0A5F">
        <w:rPr>
          <w:sz w:val="22"/>
          <w:lang w:val="da-DK"/>
        </w:rPr>
        <w:t>)</w:t>
      </w:r>
      <w:r w:rsidRPr="001A6BED">
        <w:rPr>
          <w:sz w:val="22"/>
          <w:lang w:val="da-DK"/>
        </w:rPr>
        <w:t xml:space="preserve"> fysiske aktivitet</w:t>
      </w:r>
      <w:r w:rsidR="00FA0A5F">
        <w:rPr>
          <w:sz w:val="22"/>
          <w:lang w:val="da-DK"/>
        </w:rPr>
        <w:t>(er)</w:t>
      </w:r>
      <w:r w:rsidR="00962FA4">
        <w:rPr>
          <w:sz w:val="22"/>
          <w:lang w:val="da-DK"/>
        </w:rPr>
        <w:t>,</w:t>
      </w:r>
      <w:r w:rsidR="00FA0A5F">
        <w:rPr>
          <w:sz w:val="22"/>
          <w:lang w:val="da-DK"/>
        </w:rPr>
        <w:t xml:space="preserve"> der i sig selv sikrer vedligeholdelse eller styrkelse</w:t>
      </w:r>
      <w:r w:rsidRPr="001A6BED">
        <w:rPr>
          <w:sz w:val="22"/>
          <w:lang w:val="da-DK"/>
        </w:rPr>
        <w:t xml:space="preserve"> af ​​de</w:t>
      </w:r>
      <w:r w:rsidR="00962FA4">
        <w:rPr>
          <w:sz w:val="22"/>
          <w:lang w:val="da-DK"/>
        </w:rPr>
        <w:t xml:space="preserve"> </w:t>
      </w:r>
      <w:r w:rsidRPr="001A6BED">
        <w:rPr>
          <w:sz w:val="22"/>
          <w:lang w:val="da-DK"/>
        </w:rPr>
        <w:t xml:space="preserve">fysiske kompetencer, men graden af ​​intensitet </w:t>
      </w:r>
      <w:r w:rsidR="00FA0A5F">
        <w:rPr>
          <w:sz w:val="22"/>
          <w:lang w:val="da-DK"/>
        </w:rPr>
        <w:t xml:space="preserve">i </w:t>
      </w:r>
      <w:r w:rsidR="0051667E">
        <w:rPr>
          <w:sz w:val="22"/>
          <w:lang w:val="da-DK"/>
        </w:rPr>
        <w:t>de</w:t>
      </w:r>
      <w:r w:rsidRPr="001A6BED">
        <w:rPr>
          <w:sz w:val="22"/>
          <w:lang w:val="da-DK"/>
        </w:rPr>
        <w:t xml:space="preserve"> fysiske aktiviteter</w:t>
      </w:r>
      <w:r w:rsidR="00962FA4">
        <w:rPr>
          <w:sz w:val="22"/>
          <w:lang w:val="da-DK"/>
        </w:rPr>
        <w:t>,</w:t>
      </w:r>
      <w:r w:rsidR="00FA0A5F">
        <w:rPr>
          <w:sz w:val="22"/>
          <w:lang w:val="da-DK"/>
        </w:rPr>
        <w:t xml:space="preserve"> de udøver</w:t>
      </w:r>
      <w:r w:rsidRPr="001A6BED">
        <w:rPr>
          <w:sz w:val="22"/>
          <w:lang w:val="da-DK"/>
        </w:rPr>
        <w:t xml:space="preserve">. </w:t>
      </w:r>
    </w:p>
    <w:p w14:paraId="14B95AE0" w14:textId="41B19A39" w:rsidR="00FA0A5F" w:rsidRDefault="00FA0A5F" w:rsidP="006C39C6">
      <w:pPr>
        <w:rPr>
          <w:sz w:val="22"/>
          <w:lang w:val="da-DK"/>
        </w:rPr>
      </w:pPr>
      <w:r>
        <w:rPr>
          <w:sz w:val="22"/>
          <w:lang w:val="da-DK"/>
        </w:rPr>
        <w:t xml:space="preserve">Vores </w:t>
      </w:r>
      <w:r w:rsidR="006C39C6" w:rsidRPr="001A6BED">
        <w:rPr>
          <w:sz w:val="22"/>
          <w:lang w:val="da-DK"/>
        </w:rPr>
        <w:t xml:space="preserve">tilgang </w:t>
      </w:r>
      <w:r>
        <w:rPr>
          <w:sz w:val="22"/>
          <w:lang w:val="da-DK"/>
        </w:rPr>
        <w:t>i B</w:t>
      </w:r>
      <w:r w:rsidR="00962FA4">
        <w:rPr>
          <w:sz w:val="22"/>
          <w:lang w:val="da-DK"/>
        </w:rPr>
        <w:t>Epres</w:t>
      </w:r>
      <w:r>
        <w:rPr>
          <w:sz w:val="22"/>
          <w:lang w:val="da-DK"/>
        </w:rPr>
        <w:t xml:space="preserve">eL projektet </w:t>
      </w:r>
      <w:r w:rsidR="006C39C6" w:rsidRPr="001A6BED">
        <w:rPr>
          <w:sz w:val="22"/>
          <w:lang w:val="da-DK"/>
        </w:rPr>
        <w:t xml:space="preserve">er, at pensionisternes manglende viden og forståelse af de </w:t>
      </w:r>
      <w:r>
        <w:rPr>
          <w:sz w:val="22"/>
          <w:lang w:val="da-DK"/>
        </w:rPr>
        <w:t xml:space="preserve">helt </w:t>
      </w:r>
      <w:r w:rsidR="006C39C6" w:rsidRPr="001A6BED">
        <w:rPr>
          <w:sz w:val="22"/>
          <w:lang w:val="da-DK"/>
        </w:rPr>
        <w:t>grundlæggende fysiologiske mekanismer</w:t>
      </w:r>
      <w:r w:rsidR="007D0FE6" w:rsidRPr="001A6BED">
        <w:rPr>
          <w:sz w:val="22"/>
          <w:lang w:val="da-DK"/>
        </w:rPr>
        <w:t xml:space="preserve"> </w:t>
      </w:r>
      <w:r>
        <w:rPr>
          <w:sz w:val="22"/>
          <w:lang w:val="da-DK"/>
        </w:rPr>
        <w:t>er den afgørende faktor for, at aktive seniorer</w:t>
      </w:r>
      <w:r w:rsidR="006C39C6" w:rsidRPr="001A6BED">
        <w:rPr>
          <w:sz w:val="22"/>
          <w:lang w:val="da-DK"/>
        </w:rPr>
        <w:t xml:space="preserve"> ikke får </w:t>
      </w:r>
      <w:r>
        <w:rPr>
          <w:sz w:val="22"/>
          <w:lang w:val="da-DK"/>
        </w:rPr>
        <w:t xml:space="preserve">nogen afgørende effekt af </w:t>
      </w:r>
      <w:r w:rsidR="00962FA4">
        <w:rPr>
          <w:sz w:val="22"/>
          <w:lang w:val="da-DK"/>
        </w:rPr>
        <w:t xml:space="preserve">deres </w:t>
      </w:r>
      <w:r w:rsidR="007D0FE6" w:rsidRPr="001A6BED">
        <w:rPr>
          <w:sz w:val="22"/>
          <w:lang w:val="da-DK"/>
        </w:rPr>
        <w:t>træning</w:t>
      </w:r>
      <w:r>
        <w:rPr>
          <w:sz w:val="22"/>
          <w:lang w:val="da-DK"/>
        </w:rPr>
        <w:t xml:space="preserve"> </w:t>
      </w:r>
      <w:r w:rsidR="00962FA4">
        <w:rPr>
          <w:sz w:val="22"/>
          <w:lang w:val="da-DK"/>
        </w:rPr>
        <w:t xml:space="preserve">eller de aktiviteter, de indgår i. </w:t>
      </w:r>
      <w:r w:rsidR="00D84B68" w:rsidRPr="001A6BED">
        <w:rPr>
          <w:sz w:val="22"/>
          <w:lang w:val="da-DK"/>
        </w:rPr>
        <w:t xml:space="preserve"> </w:t>
      </w:r>
    </w:p>
    <w:p w14:paraId="337E0B1A" w14:textId="4A96B27B" w:rsidR="006C39C6" w:rsidRPr="001A6BED" w:rsidRDefault="00FA0A5F" w:rsidP="006C39C6">
      <w:pPr>
        <w:rPr>
          <w:sz w:val="22"/>
          <w:lang w:val="da-DK"/>
        </w:rPr>
      </w:pPr>
      <w:r>
        <w:rPr>
          <w:sz w:val="22"/>
          <w:lang w:val="da-DK"/>
        </w:rPr>
        <w:t xml:space="preserve">Vi lægger også til grund i projektet, </w:t>
      </w:r>
      <w:r w:rsidR="00D84B68" w:rsidRPr="001A6BED">
        <w:rPr>
          <w:sz w:val="22"/>
          <w:lang w:val="da-DK"/>
        </w:rPr>
        <w:t>at</w:t>
      </w:r>
      <w:r w:rsidR="006C39C6" w:rsidRPr="001A6BED">
        <w:rPr>
          <w:sz w:val="22"/>
          <w:lang w:val="da-DK"/>
        </w:rPr>
        <w:t xml:space="preserve"> </w:t>
      </w:r>
      <w:r>
        <w:rPr>
          <w:sz w:val="22"/>
          <w:lang w:val="da-DK"/>
        </w:rPr>
        <w:t>de</w:t>
      </w:r>
      <w:r w:rsidR="00962FA4">
        <w:rPr>
          <w:sz w:val="22"/>
          <w:lang w:val="da-DK"/>
        </w:rPr>
        <w:t>t</w:t>
      </w:r>
      <w:r>
        <w:rPr>
          <w:sz w:val="22"/>
          <w:lang w:val="da-DK"/>
        </w:rPr>
        <w:t xml:space="preserve"> høje aktivitetsniveau</w:t>
      </w:r>
      <w:r w:rsidR="00962FA4">
        <w:rPr>
          <w:sz w:val="22"/>
          <w:lang w:val="da-DK"/>
        </w:rPr>
        <w:t>,</w:t>
      </w:r>
      <w:r>
        <w:rPr>
          <w:sz w:val="22"/>
          <w:lang w:val="da-DK"/>
        </w:rPr>
        <w:t xml:space="preserve"> vi ser blandt </w:t>
      </w:r>
      <w:r w:rsidR="006C39C6" w:rsidRPr="001A6BED">
        <w:rPr>
          <w:sz w:val="22"/>
          <w:lang w:val="da-DK"/>
        </w:rPr>
        <w:t xml:space="preserve">et </w:t>
      </w:r>
      <w:r>
        <w:rPr>
          <w:sz w:val="22"/>
          <w:lang w:val="da-DK"/>
        </w:rPr>
        <w:t>ma</w:t>
      </w:r>
      <w:r w:rsidR="00962FA4">
        <w:rPr>
          <w:sz w:val="22"/>
          <w:lang w:val="da-DK"/>
        </w:rPr>
        <w:t>r</w:t>
      </w:r>
      <w:r>
        <w:rPr>
          <w:sz w:val="22"/>
          <w:lang w:val="da-DK"/>
        </w:rPr>
        <w:t>kant stigende antal seniorer, er motiveret af ønsket om</w:t>
      </w:r>
      <w:r w:rsidR="006C39C6" w:rsidRPr="001A6BED">
        <w:rPr>
          <w:sz w:val="22"/>
          <w:lang w:val="da-DK"/>
        </w:rPr>
        <w:t xml:space="preserve"> at gøre en bevidst indsats for at forhi</w:t>
      </w:r>
      <w:r>
        <w:rPr>
          <w:sz w:val="22"/>
          <w:lang w:val="da-DK"/>
        </w:rPr>
        <w:t>ndre tab af uafhængig og selvstændig livsførelse</w:t>
      </w:r>
      <w:r w:rsidR="006C39C6" w:rsidRPr="001A6BED">
        <w:rPr>
          <w:sz w:val="22"/>
          <w:lang w:val="da-DK"/>
        </w:rPr>
        <w:t xml:space="preserve"> senere i livet.</w:t>
      </w:r>
    </w:p>
    <w:p w14:paraId="057CA63D" w14:textId="77777777" w:rsidR="006C39C6" w:rsidRPr="001A6BED" w:rsidRDefault="006C39C6" w:rsidP="006C39C6">
      <w:pPr>
        <w:rPr>
          <w:sz w:val="22"/>
          <w:szCs w:val="22"/>
          <w:lang w:val="da-DK"/>
        </w:rPr>
      </w:pPr>
    </w:p>
    <w:p w14:paraId="1A0228B6" w14:textId="77777777" w:rsidR="006C39C6" w:rsidRPr="001A6BED" w:rsidRDefault="006C39C6" w:rsidP="006C39C6">
      <w:pPr>
        <w:jc w:val="both"/>
        <w:rPr>
          <w:sz w:val="22"/>
          <w:szCs w:val="22"/>
          <w:lang w:val="da-DK"/>
        </w:rPr>
      </w:pPr>
    </w:p>
    <w:p w14:paraId="5FE08A95" w14:textId="77777777" w:rsidR="006C39C6" w:rsidRPr="001A6BED" w:rsidRDefault="006C39C6" w:rsidP="006C39C6">
      <w:pPr>
        <w:jc w:val="both"/>
        <w:rPr>
          <w:color w:val="1F3864" w:themeColor="accent1" w:themeShade="80"/>
          <w:sz w:val="24"/>
          <w:szCs w:val="24"/>
          <w:lang w:val="da-DK"/>
        </w:rPr>
      </w:pPr>
    </w:p>
    <w:p w14:paraId="4431665F" w14:textId="77777777" w:rsidR="00590F72" w:rsidRPr="001A6BED" w:rsidRDefault="00590F72" w:rsidP="006C39C6">
      <w:pPr>
        <w:jc w:val="both"/>
        <w:rPr>
          <w:color w:val="1F3864" w:themeColor="accent1" w:themeShade="80"/>
          <w:sz w:val="24"/>
          <w:szCs w:val="24"/>
          <w:lang w:val="da-DK"/>
        </w:rPr>
      </w:pPr>
    </w:p>
    <w:p w14:paraId="16DC1BE7" w14:textId="6F74CBC7" w:rsidR="006C39C6" w:rsidRDefault="006C39C6" w:rsidP="006C39C6">
      <w:pPr>
        <w:jc w:val="both"/>
        <w:rPr>
          <w:color w:val="1F3864" w:themeColor="accent1" w:themeShade="80"/>
          <w:sz w:val="24"/>
          <w:szCs w:val="24"/>
          <w:lang w:val="da-DK"/>
        </w:rPr>
      </w:pPr>
    </w:p>
    <w:p w14:paraId="6EBA7565" w14:textId="77777777" w:rsidR="0051667E" w:rsidRPr="001A6BED" w:rsidRDefault="0051667E" w:rsidP="006C39C6">
      <w:pPr>
        <w:jc w:val="both"/>
        <w:rPr>
          <w:color w:val="1F3864" w:themeColor="accent1" w:themeShade="80"/>
          <w:sz w:val="24"/>
          <w:szCs w:val="24"/>
          <w:lang w:val="da-DK"/>
        </w:rPr>
      </w:pPr>
    </w:p>
    <w:p w14:paraId="15273813" w14:textId="77777777" w:rsidR="006C39C6" w:rsidRPr="001A6BED" w:rsidRDefault="006C39C6" w:rsidP="006C39C6">
      <w:pPr>
        <w:jc w:val="both"/>
        <w:rPr>
          <w:color w:val="1F3864" w:themeColor="accent1" w:themeShade="80"/>
          <w:sz w:val="24"/>
          <w:szCs w:val="24"/>
          <w:lang w:val="da-DK"/>
        </w:rPr>
      </w:pPr>
    </w:p>
    <w:p w14:paraId="1C9EEB80" w14:textId="77777777" w:rsidR="006C39C6" w:rsidRPr="001A6BED" w:rsidRDefault="006C39C6" w:rsidP="006C39C6">
      <w:pPr>
        <w:jc w:val="both"/>
        <w:rPr>
          <w:color w:val="1F3864" w:themeColor="accent1" w:themeShade="80"/>
          <w:sz w:val="24"/>
          <w:szCs w:val="24"/>
          <w:lang w:val="da-DK"/>
        </w:rPr>
      </w:pPr>
    </w:p>
    <w:p w14:paraId="17BD42A0" w14:textId="77777777" w:rsidR="006C39C6" w:rsidRPr="001A6BED" w:rsidRDefault="006C39C6" w:rsidP="006C39C6">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ind w:left="-851"/>
        <w:outlineLvl w:val="1"/>
        <w:rPr>
          <w:caps/>
          <w:color w:val="1F3864" w:themeColor="accent1" w:themeShade="80"/>
          <w:spacing w:val="15"/>
          <w:sz w:val="36"/>
          <w:szCs w:val="36"/>
          <w:lang w:val="da-DK"/>
        </w:rPr>
      </w:pPr>
      <w:bookmarkStart w:id="3" w:name="_Toc12610632"/>
      <w:r w:rsidRPr="001A6BED">
        <w:rPr>
          <w:caps/>
          <w:color w:val="1F3864" w:themeColor="accent1" w:themeShade="80"/>
          <w:spacing w:val="15"/>
          <w:sz w:val="36"/>
          <w:szCs w:val="36"/>
          <w:lang w:val="da-DK"/>
        </w:rPr>
        <w:t>1.2 ambition</w:t>
      </w:r>
      <w:bookmarkEnd w:id="3"/>
    </w:p>
    <w:p w14:paraId="52B1C5A5" w14:textId="77777777" w:rsidR="006C39C6" w:rsidRPr="001A6BED" w:rsidRDefault="006C39C6" w:rsidP="006C39C6">
      <w:pPr>
        <w:jc w:val="both"/>
        <w:rPr>
          <w:color w:val="1F3864" w:themeColor="accent1" w:themeShade="80"/>
          <w:sz w:val="24"/>
          <w:szCs w:val="24"/>
          <w:lang w:val="da-DK"/>
        </w:rPr>
      </w:pPr>
    </w:p>
    <w:p w14:paraId="363FB4F2" w14:textId="0EA3FD4F" w:rsidR="006C39C6" w:rsidRPr="001A6BED" w:rsidRDefault="006C39C6" w:rsidP="006C39C6">
      <w:pPr>
        <w:rPr>
          <w:sz w:val="22"/>
          <w:lang w:val="da-DK"/>
        </w:rPr>
      </w:pPr>
      <w:r w:rsidRPr="001A6BED">
        <w:rPr>
          <w:sz w:val="22"/>
          <w:lang w:val="da-DK"/>
        </w:rPr>
        <w:t xml:space="preserve">Vi vil </w:t>
      </w:r>
      <w:r w:rsidR="00FA0A5F">
        <w:rPr>
          <w:sz w:val="22"/>
          <w:lang w:val="da-DK"/>
        </w:rPr>
        <w:t xml:space="preserve">gerne </w:t>
      </w:r>
      <w:r w:rsidRPr="001A6BED">
        <w:rPr>
          <w:sz w:val="22"/>
          <w:lang w:val="da-DK"/>
        </w:rPr>
        <w:t xml:space="preserve">argumentere for, at det bør være en sundhedspolitisk ambition </w:t>
      </w:r>
      <w:r w:rsidR="00FA0A5F">
        <w:rPr>
          <w:sz w:val="22"/>
          <w:lang w:val="da-DK"/>
        </w:rPr>
        <w:t xml:space="preserve">for fremtiden, at alle ældre </w:t>
      </w:r>
      <w:r w:rsidRPr="001A6BED">
        <w:rPr>
          <w:sz w:val="22"/>
          <w:lang w:val="da-DK"/>
        </w:rPr>
        <w:t>65</w:t>
      </w:r>
      <w:r w:rsidR="00FA0A5F">
        <w:rPr>
          <w:sz w:val="22"/>
          <w:lang w:val="da-DK"/>
        </w:rPr>
        <w:t>+</w:t>
      </w:r>
      <w:r w:rsidRPr="001A6BED">
        <w:rPr>
          <w:sz w:val="22"/>
          <w:lang w:val="da-DK"/>
        </w:rPr>
        <w:t xml:space="preserve"> og alle borgere</w:t>
      </w:r>
      <w:r w:rsidR="00962FA4">
        <w:rPr>
          <w:sz w:val="22"/>
          <w:lang w:val="da-DK"/>
        </w:rPr>
        <w:t>,</w:t>
      </w:r>
      <w:r w:rsidRPr="001A6BED">
        <w:rPr>
          <w:sz w:val="22"/>
          <w:lang w:val="da-DK"/>
        </w:rPr>
        <w:t xml:space="preserve"> der nærmer sig 65, får et obligatorisk tilbud om at </w:t>
      </w:r>
      <w:r w:rsidR="00FA0A5F">
        <w:rPr>
          <w:sz w:val="22"/>
          <w:lang w:val="da-DK"/>
        </w:rPr>
        <w:t xml:space="preserve">kunne </w:t>
      </w:r>
      <w:r w:rsidR="00FA5E37">
        <w:rPr>
          <w:sz w:val="22"/>
          <w:lang w:val="da-DK"/>
        </w:rPr>
        <w:t>deltage i</w:t>
      </w:r>
      <w:r w:rsidRPr="001A6BED">
        <w:rPr>
          <w:sz w:val="22"/>
          <w:lang w:val="da-DK"/>
        </w:rPr>
        <w:t xml:space="preserve"> et kort kursus</w:t>
      </w:r>
      <w:r w:rsidR="00962FA4">
        <w:rPr>
          <w:sz w:val="22"/>
          <w:lang w:val="da-DK"/>
        </w:rPr>
        <w:t xml:space="preserve">, der </w:t>
      </w:r>
      <w:r w:rsidRPr="001A6BED">
        <w:rPr>
          <w:sz w:val="22"/>
          <w:lang w:val="da-DK"/>
        </w:rPr>
        <w:t>forbered</w:t>
      </w:r>
      <w:r w:rsidR="00962FA4">
        <w:rPr>
          <w:sz w:val="22"/>
          <w:lang w:val="da-DK"/>
        </w:rPr>
        <w:t>er dem bedre</w:t>
      </w:r>
      <w:r w:rsidR="00FA0A5F">
        <w:rPr>
          <w:sz w:val="22"/>
          <w:lang w:val="da-DK"/>
        </w:rPr>
        <w:t xml:space="preserve"> på seniorlivet</w:t>
      </w:r>
      <w:r w:rsidR="00765152">
        <w:rPr>
          <w:sz w:val="22"/>
          <w:lang w:val="da-DK"/>
        </w:rPr>
        <w:t xml:space="preserve">. Kurset </w:t>
      </w:r>
      <w:r w:rsidRPr="001A6BED">
        <w:rPr>
          <w:sz w:val="22"/>
          <w:lang w:val="da-DK"/>
        </w:rPr>
        <w:t xml:space="preserve">præsenterer </w:t>
      </w:r>
      <w:r w:rsidR="008D54E2">
        <w:rPr>
          <w:sz w:val="22"/>
          <w:lang w:val="da-DK"/>
        </w:rPr>
        <w:t xml:space="preserve">dem for </w:t>
      </w:r>
      <w:r w:rsidRPr="001A6BED">
        <w:rPr>
          <w:sz w:val="22"/>
          <w:lang w:val="da-DK"/>
        </w:rPr>
        <w:t>den opdaterede viden</w:t>
      </w:r>
      <w:r w:rsidR="00765152">
        <w:rPr>
          <w:sz w:val="22"/>
          <w:lang w:val="da-DK"/>
        </w:rPr>
        <w:t>,</w:t>
      </w:r>
      <w:r w:rsidRPr="001A6BED">
        <w:rPr>
          <w:sz w:val="22"/>
          <w:lang w:val="da-DK"/>
        </w:rPr>
        <w:t xml:space="preserve"> vi har om de fysiolog</w:t>
      </w:r>
      <w:r w:rsidR="008D54E2">
        <w:rPr>
          <w:sz w:val="22"/>
          <w:lang w:val="da-DK"/>
        </w:rPr>
        <w:t xml:space="preserve">iske aldringsprocesser. </w:t>
      </w:r>
      <w:r w:rsidR="00765152">
        <w:rPr>
          <w:sz w:val="22"/>
          <w:lang w:val="da-DK"/>
        </w:rPr>
        <w:t xml:space="preserve">Desuden giver kurset </w:t>
      </w:r>
      <w:r w:rsidR="008D54E2">
        <w:rPr>
          <w:sz w:val="22"/>
          <w:lang w:val="da-DK"/>
        </w:rPr>
        <w:t>mulighed for at blive testet og f</w:t>
      </w:r>
      <w:r w:rsidR="00765152">
        <w:rPr>
          <w:sz w:val="22"/>
          <w:lang w:val="da-DK"/>
        </w:rPr>
        <w:t xml:space="preserve">å en personlig </w:t>
      </w:r>
      <w:r w:rsidR="008D54E2">
        <w:rPr>
          <w:sz w:val="22"/>
          <w:lang w:val="da-DK"/>
        </w:rPr>
        <w:t>status</w:t>
      </w:r>
      <w:r w:rsidRPr="001A6BED">
        <w:rPr>
          <w:sz w:val="22"/>
          <w:lang w:val="da-DK"/>
        </w:rPr>
        <w:t xml:space="preserve"> på </w:t>
      </w:r>
      <w:r w:rsidR="008D54E2">
        <w:rPr>
          <w:sz w:val="22"/>
          <w:lang w:val="da-DK"/>
        </w:rPr>
        <w:t xml:space="preserve">8 </w:t>
      </w:r>
      <w:r w:rsidR="008D54E2" w:rsidRPr="001A6BED">
        <w:rPr>
          <w:sz w:val="22"/>
          <w:lang w:val="da-DK"/>
        </w:rPr>
        <w:t>fysiske</w:t>
      </w:r>
      <w:r w:rsidRPr="001A6BED">
        <w:rPr>
          <w:sz w:val="22"/>
          <w:lang w:val="da-DK"/>
        </w:rPr>
        <w:t xml:space="preserve"> nøglekompetence</w:t>
      </w:r>
      <w:r w:rsidR="008D54E2">
        <w:rPr>
          <w:sz w:val="22"/>
          <w:lang w:val="da-DK"/>
        </w:rPr>
        <w:t>r</w:t>
      </w:r>
      <w:r w:rsidR="00765152">
        <w:rPr>
          <w:sz w:val="22"/>
          <w:lang w:val="da-DK"/>
        </w:rPr>
        <w:t xml:space="preserve"> </w:t>
      </w:r>
      <w:r w:rsidR="00D03A24">
        <w:rPr>
          <w:sz w:val="22"/>
          <w:lang w:val="da-DK"/>
        </w:rPr>
        <w:t xml:space="preserve">samt </w:t>
      </w:r>
      <w:r w:rsidR="00D03A24" w:rsidRPr="001A6BED">
        <w:rPr>
          <w:sz w:val="22"/>
          <w:lang w:val="da-DK"/>
        </w:rPr>
        <w:t>vejledning</w:t>
      </w:r>
      <w:r w:rsidR="008D54E2">
        <w:rPr>
          <w:sz w:val="22"/>
          <w:lang w:val="da-DK"/>
        </w:rPr>
        <w:t xml:space="preserve"> </w:t>
      </w:r>
      <w:r w:rsidR="00765152">
        <w:rPr>
          <w:sz w:val="22"/>
          <w:lang w:val="da-DK"/>
        </w:rPr>
        <w:t xml:space="preserve">i, </w:t>
      </w:r>
      <w:r w:rsidR="008D54E2">
        <w:rPr>
          <w:sz w:val="22"/>
          <w:lang w:val="da-DK"/>
        </w:rPr>
        <w:t xml:space="preserve">hvordan </w:t>
      </w:r>
      <w:r w:rsidR="00765152">
        <w:rPr>
          <w:sz w:val="22"/>
          <w:lang w:val="da-DK"/>
        </w:rPr>
        <w:t>man</w:t>
      </w:r>
      <w:r w:rsidR="008D54E2">
        <w:rPr>
          <w:sz w:val="22"/>
          <w:lang w:val="da-DK"/>
        </w:rPr>
        <w:t xml:space="preserve"> kan stimulere, fastholde og eventuelt udbygge disse kompetencer</w:t>
      </w:r>
      <w:r w:rsidRPr="001A6BED">
        <w:rPr>
          <w:sz w:val="22"/>
          <w:lang w:val="da-DK"/>
        </w:rPr>
        <w:t xml:space="preserve"> i </w:t>
      </w:r>
      <w:r w:rsidR="00765152">
        <w:rPr>
          <w:sz w:val="22"/>
          <w:lang w:val="da-DK"/>
        </w:rPr>
        <w:t>hverdagen</w:t>
      </w:r>
      <w:r w:rsidRPr="001A6BED">
        <w:rPr>
          <w:sz w:val="22"/>
          <w:lang w:val="da-DK"/>
        </w:rPr>
        <w:t>. Det vil styrke de ældres evner til at forblive uafhængige og selvstyrende i længere tid.</w:t>
      </w:r>
      <w:r w:rsidR="008D54E2">
        <w:rPr>
          <w:sz w:val="22"/>
          <w:lang w:val="da-DK"/>
        </w:rPr>
        <w:t xml:space="preserve"> Det vil sikre at mange faktisk får et udbytte af de</w:t>
      </w:r>
      <w:r w:rsidR="00765152">
        <w:rPr>
          <w:sz w:val="22"/>
          <w:lang w:val="da-DK"/>
        </w:rPr>
        <w:t xml:space="preserve">res </w:t>
      </w:r>
      <w:r w:rsidR="008D54E2">
        <w:rPr>
          <w:sz w:val="22"/>
          <w:lang w:val="da-DK"/>
        </w:rPr>
        <w:t>indsats</w:t>
      </w:r>
      <w:r w:rsidR="00765152">
        <w:rPr>
          <w:sz w:val="22"/>
          <w:lang w:val="da-DK"/>
        </w:rPr>
        <w:t>.</w:t>
      </w:r>
    </w:p>
    <w:p w14:paraId="450D72EB" w14:textId="77777777" w:rsidR="006C39C6" w:rsidRPr="001A6BED" w:rsidRDefault="006C39C6" w:rsidP="006C39C6">
      <w:pPr>
        <w:jc w:val="both"/>
        <w:rPr>
          <w:color w:val="1F3864" w:themeColor="accent1" w:themeShade="80"/>
          <w:sz w:val="22"/>
          <w:szCs w:val="22"/>
          <w:lang w:val="da-DK"/>
        </w:rPr>
      </w:pPr>
    </w:p>
    <w:p w14:paraId="2FFE7465" w14:textId="6705A667" w:rsidR="006C39C6" w:rsidRPr="001A6BED" w:rsidRDefault="0083548F" w:rsidP="006C39C6">
      <w:pPr>
        <w:jc w:val="both"/>
        <w:rPr>
          <w:color w:val="1F3864" w:themeColor="accent1" w:themeShade="80"/>
          <w:sz w:val="22"/>
          <w:szCs w:val="22"/>
          <w:lang w:val="da-DK"/>
        </w:rPr>
      </w:pPr>
      <w:r>
        <w:rPr>
          <w:noProof/>
          <w:color w:val="0000FF"/>
          <w:lang w:val="da-DK" w:eastAsia="da-DK"/>
        </w:rPr>
        <w:drawing>
          <wp:anchor distT="0" distB="0" distL="114300" distR="114300" simplePos="0" relativeHeight="251724800" behindDoc="0" locked="0" layoutInCell="1" allowOverlap="1" wp14:anchorId="2AA80EF9" wp14:editId="4328F12A">
            <wp:simplePos x="0" y="0"/>
            <wp:positionH relativeFrom="margin">
              <wp:align>center</wp:align>
            </wp:positionH>
            <wp:positionV relativeFrom="paragraph">
              <wp:posOffset>92075</wp:posOffset>
            </wp:positionV>
            <wp:extent cx="4286250" cy="2857500"/>
            <wp:effectExtent l="0" t="0" r="0" b="0"/>
            <wp:wrapNone/>
            <wp:docPr id="4" name="irc_mi" descr="Billedresultat for ambition">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ambition">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4040F" w14:textId="746C31A1" w:rsidR="006C39C6" w:rsidRPr="001A6BED" w:rsidRDefault="006C39C6" w:rsidP="006C39C6">
      <w:pPr>
        <w:jc w:val="both"/>
        <w:rPr>
          <w:color w:val="1F3864" w:themeColor="accent1" w:themeShade="80"/>
          <w:sz w:val="24"/>
          <w:szCs w:val="24"/>
          <w:lang w:val="da-DK"/>
        </w:rPr>
      </w:pPr>
    </w:p>
    <w:p w14:paraId="2DDC8439" w14:textId="14D537FB" w:rsidR="006C39C6" w:rsidRPr="001A6BED" w:rsidRDefault="006C39C6" w:rsidP="006C39C6">
      <w:pPr>
        <w:jc w:val="both"/>
        <w:rPr>
          <w:color w:val="1F3864" w:themeColor="accent1" w:themeShade="80"/>
          <w:sz w:val="24"/>
          <w:szCs w:val="24"/>
          <w:lang w:val="da-DK"/>
        </w:rPr>
      </w:pPr>
    </w:p>
    <w:p w14:paraId="7FC95133" w14:textId="5FDAC6B3" w:rsidR="006C39C6" w:rsidRPr="001A6BED" w:rsidRDefault="006C39C6" w:rsidP="006C39C6">
      <w:pPr>
        <w:jc w:val="both"/>
        <w:rPr>
          <w:color w:val="1F3864" w:themeColor="accent1" w:themeShade="80"/>
          <w:sz w:val="24"/>
          <w:szCs w:val="24"/>
          <w:lang w:val="da-DK"/>
        </w:rPr>
      </w:pPr>
    </w:p>
    <w:p w14:paraId="693D1134" w14:textId="77777777" w:rsidR="006C39C6" w:rsidRPr="001A6BED" w:rsidRDefault="006C39C6" w:rsidP="006C39C6">
      <w:pPr>
        <w:jc w:val="both"/>
        <w:rPr>
          <w:color w:val="1F3864" w:themeColor="accent1" w:themeShade="80"/>
          <w:sz w:val="24"/>
          <w:szCs w:val="24"/>
          <w:lang w:val="da-DK"/>
        </w:rPr>
      </w:pPr>
    </w:p>
    <w:p w14:paraId="66C9E582" w14:textId="77777777" w:rsidR="006C39C6" w:rsidRPr="001A6BED" w:rsidRDefault="006C39C6" w:rsidP="006C39C6">
      <w:pPr>
        <w:jc w:val="both"/>
        <w:rPr>
          <w:color w:val="1F3864" w:themeColor="accent1" w:themeShade="80"/>
          <w:sz w:val="24"/>
          <w:szCs w:val="24"/>
          <w:lang w:val="da-DK"/>
        </w:rPr>
      </w:pPr>
    </w:p>
    <w:p w14:paraId="6A76A276" w14:textId="77777777" w:rsidR="006C39C6" w:rsidRPr="001A6BED" w:rsidRDefault="006C39C6" w:rsidP="006C39C6">
      <w:pPr>
        <w:jc w:val="both"/>
        <w:rPr>
          <w:color w:val="1F3864" w:themeColor="accent1" w:themeShade="80"/>
          <w:sz w:val="24"/>
          <w:szCs w:val="24"/>
          <w:lang w:val="da-DK"/>
        </w:rPr>
      </w:pPr>
    </w:p>
    <w:p w14:paraId="64437AD5" w14:textId="77777777" w:rsidR="006C39C6" w:rsidRPr="001A6BED" w:rsidRDefault="006C39C6" w:rsidP="006C39C6">
      <w:pPr>
        <w:jc w:val="both"/>
        <w:rPr>
          <w:color w:val="1F3864" w:themeColor="accent1" w:themeShade="80"/>
          <w:sz w:val="24"/>
          <w:szCs w:val="24"/>
          <w:lang w:val="da-DK"/>
        </w:rPr>
      </w:pPr>
    </w:p>
    <w:p w14:paraId="0BCC21C9" w14:textId="77777777" w:rsidR="006C39C6" w:rsidRPr="001A6BED" w:rsidRDefault="006C39C6" w:rsidP="006C39C6">
      <w:pPr>
        <w:jc w:val="both"/>
        <w:rPr>
          <w:color w:val="1F3864" w:themeColor="accent1" w:themeShade="80"/>
          <w:sz w:val="24"/>
          <w:szCs w:val="24"/>
          <w:lang w:val="da-DK"/>
        </w:rPr>
      </w:pPr>
    </w:p>
    <w:p w14:paraId="3138DEC8" w14:textId="77777777" w:rsidR="006C39C6" w:rsidRPr="001A6BED" w:rsidRDefault="006C39C6" w:rsidP="006C39C6">
      <w:pPr>
        <w:rPr>
          <w:sz w:val="22"/>
          <w:lang w:val="da-DK"/>
        </w:rPr>
      </w:pPr>
    </w:p>
    <w:p w14:paraId="6DC7726C" w14:textId="7D618E43" w:rsidR="006C39C6" w:rsidRPr="0083548F" w:rsidRDefault="006C39C6" w:rsidP="006C39C6">
      <w:pPr>
        <w:rPr>
          <w:sz w:val="24"/>
          <w:szCs w:val="24"/>
          <w:lang w:val="da-DK"/>
        </w:rPr>
      </w:pPr>
      <w:r w:rsidRPr="0083548F">
        <w:rPr>
          <w:sz w:val="24"/>
          <w:szCs w:val="24"/>
          <w:lang w:val="da-DK"/>
        </w:rPr>
        <w:t xml:space="preserve">En mere </w:t>
      </w:r>
      <w:r w:rsidR="001D111E">
        <w:rPr>
          <w:sz w:val="24"/>
          <w:szCs w:val="24"/>
          <w:lang w:val="da-DK"/>
        </w:rPr>
        <w:t>detaljeret</w:t>
      </w:r>
      <w:r w:rsidRPr="0083548F">
        <w:rPr>
          <w:sz w:val="24"/>
          <w:szCs w:val="24"/>
          <w:lang w:val="da-DK"/>
        </w:rPr>
        <w:t xml:space="preserve"> beskrivelse </w:t>
      </w:r>
      <w:r w:rsidR="00765152">
        <w:rPr>
          <w:sz w:val="24"/>
          <w:szCs w:val="24"/>
          <w:lang w:val="da-DK"/>
        </w:rPr>
        <w:t xml:space="preserve">af dette </w:t>
      </w:r>
      <w:r w:rsidR="008D54E2">
        <w:rPr>
          <w:sz w:val="24"/>
          <w:szCs w:val="24"/>
          <w:lang w:val="da-DK"/>
        </w:rPr>
        <w:t>kursusforløb</w:t>
      </w:r>
      <w:r w:rsidRPr="0083548F">
        <w:rPr>
          <w:sz w:val="24"/>
          <w:szCs w:val="24"/>
          <w:lang w:val="da-DK"/>
        </w:rPr>
        <w:t xml:space="preserve"> </w:t>
      </w:r>
      <w:r w:rsidR="001D111E">
        <w:rPr>
          <w:sz w:val="24"/>
          <w:szCs w:val="24"/>
          <w:lang w:val="da-DK"/>
        </w:rPr>
        <w:t xml:space="preserve">samt forslag til mål og indhold </w:t>
      </w:r>
      <w:r w:rsidRPr="0083548F">
        <w:rPr>
          <w:sz w:val="24"/>
          <w:szCs w:val="24"/>
          <w:lang w:val="da-DK"/>
        </w:rPr>
        <w:t xml:space="preserve">er præsenteret i </w:t>
      </w:r>
      <w:r w:rsidRPr="0083548F">
        <w:rPr>
          <w:i/>
          <w:sz w:val="24"/>
          <w:szCs w:val="24"/>
          <w:lang w:val="da-DK"/>
        </w:rPr>
        <w:t>Senior Health Curricula</w:t>
      </w:r>
      <w:r w:rsidRPr="0083548F">
        <w:rPr>
          <w:sz w:val="24"/>
          <w:szCs w:val="24"/>
          <w:lang w:val="da-DK"/>
        </w:rPr>
        <w:t xml:space="preserve">, uploadet på </w:t>
      </w:r>
      <w:r w:rsidRPr="008D54E2">
        <w:rPr>
          <w:color w:val="FF0000"/>
          <w:sz w:val="24"/>
          <w:szCs w:val="24"/>
          <w:lang w:val="da-DK"/>
        </w:rPr>
        <w:t>www.B</w:t>
      </w:r>
      <w:r w:rsidR="00643B12">
        <w:rPr>
          <w:color w:val="FF0000"/>
          <w:sz w:val="24"/>
          <w:szCs w:val="24"/>
          <w:lang w:val="da-DK"/>
        </w:rPr>
        <w:t>e</w:t>
      </w:r>
      <w:r w:rsidRPr="008D54E2">
        <w:rPr>
          <w:color w:val="FF0000"/>
          <w:sz w:val="24"/>
          <w:szCs w:val="24"/>
          <w:lang w:val="da-DK"/>
        </w:rPr>
        <w:t>presel.eu.</w:t>
      </w:r>
    </w:p>
    <w:p w14:paraId="177D9C49" w14:textId="77777777" w:rsidR="006C39C6" w:rsidRPr="001A6BED" w:rsidRDefault="006C39C6" w:rsidP="006C39C6">
      <w:pPr>
        <w:jc w:val="both"/>
        <w:rPr>
          <w:color w:val="1F3864" w:themeColor="accent1" w:themeShade="80"/>
          <w:sz w:val="22"/>
          <w:szCs w:val="22"/>
          <w:lang w:val="da-DK"/>
        </w:rPr>
      </w:pPr>
    </w:p>
    <w:p w14:paraId="48E16A85" w14:textId="77777777" w:rsidR="006C39C6" w:rsidRPr="001A6BED" w:rsidRDefault="006C39C6" w:rsidP="006C39C6">
      <w:pPr>
        <w:jc w:val="both"/>
        <w:rPr>
          <w:color w:val="1F3864" w:themeColor="accent1" w:themeShade="80"/>
          <w:sz w:val="22"/>
          <w:szCs w:val="22"/>
          <w:lang w:val="da-DK"/>
        </w:rPr>
      </w:pPr>
    </w:p>
    <w:p w14:paraId="0AC04D88" w14:textId="77777777" w:rsidR="006C39C6" w:rsidRPr="001A6BED" w:rsidRDefault="006C39C6" w:rsidP="006C39C6">
      <w:pPr>
        <w:jc w:val="both"/>
        <w:rPr>
          <w:color w:val="1F3864" w:themeColor="accent1" w:themeShade="80"/>
          <w:sz w:val="22"/>
          <w:szCs w:val="22"/>
          <w:lang w:val="da-DK"/>
        </w:rPr>
      </w:pPr>
    </w:p>
    <w:p w14:paraId="0E6B0C63" w14:textId="77777777" w:rsidR="006C39C6" w:rsidRPr="001A6BED" w:rsidRDefault="006C39C6" w:rsidP="006C39C6">
      <w:pPr>
        <w:jc w:val="both"/>
        <w:rPr>
          <w:color w:val="1F3864" w:themeColor="accent1" w:themeShade="80"/>
          <w:sz w:val="22"/>
          <w:szCs w:val="22"/>
          <w:lang w:val="da-DK"/>
        </w:rPr>
      </w:pPr>
    </w:p>
    <w:p w14:paraId="59400781" w14:textId="15314F04" w:rsidR="00590F72" w:rsidRDefault="00590F72" w:rsidP="006C39C6">
      <w:pPr>
        <w:jc w:val="both"/>
        <w:rPr>
          <w:color w:val="1F3864" w:themeColor="accent1" w:themeShade="80"/>
          <w:sz w:val="24"/>
          <w:szCs w:val="24"/>
          <w:lang w:val="da-DK"/>
        </w:rPr>
      </w:pPr>
    </w:p>
    <w:p w14:paraId="1FB10C38" w14:textId="77777777" w:rsidR="005E20CD" w:rsidRPr="001A6BED" w:rsidRDefault="005E20CD" w:rsidP="006C39C6">
      <w:pPr>
        <w:jc w:val="both"/>
        <w:rPr>
          <w:color w:val="1F3864" w:themeColor="accent1" w:themeShade="80"/>
          <w:sz w:val="24"/>
          <w:szCs w:val="24"/>
          <w:lang w:val="da-DK"/>
        </w:rPr>
      </w:pPr>
    </w:p>
    <w:p w14:paraId="086CCCF6" w14:textId="77777777" w:rsidR="006C39C6" w:rsidRPr="001A6BED" w:rsidRDefault="006C39C6" w:rsidP="006C39C6">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ind w:left="-851"/>
        <w:outlineLvl w:val="1"/>
        <w:rPr>
          <w:caps/>
          <w:color w:val="1F3864" w:themeColor="accent1" w:themeShade="80"/>
          <w:spacing w:val="15"/>
          <w:sz w:val="36"/>
          <w:szCs w:val="36"/>
          <w:lang w:val="da-DK"/>
        </w:rPr>
      </w:pPr>
      <w:bookmarkStart w:id="4" w:name="_Toc12610636"/>
      <w:r w:rsidRPr="001A6BED">
        <w:rPr>
          <w:caps/>
          <w:color w:val="1F3864" w:themeColor="accent1" w:themeShade="80"/>
          <w:spacing w:val="15"/>
          <w:sz w:val="36"/>
          <w:szCs w:val="36"/>
          <w:lang w:val="da-DK"/>
        </w:rPr>
        <w:t xml:space="preserve">1.3 </w:t>
      </w:r>
      <w:bookmarkEnd w:id="4"/>
      <w:r w:rsidRPr="001A6BED">
        <w:rPr>
          <w:caps/>
          <w:color w:val="1F3864" w:themeColor="accent1" w:themeShade="80"/>
          <w:spacing w:val="15"/>
          <w:sz w:val="36"/>
          <w:szCs w:val="36"/>
          <w:lang w:val="da-DK"/>
        </w:rPr>
        <w:t>det kræver en strategi</w:t>
      </w:r>
    </w:p>
    <w:p w14:paraId="50FFBED3" w14:textId="77777777" w:rsidR="006C39C6" w:rsidRPr="001A6BED" w:rsidRDefault="006C39C6" w:rsidP="006C39C6">
      <w:pPr>
        <w:jc w:val="both"/>
        <w:rPr>
          <w:color w:val="1F3864" w:themeColor="accent1" w:themeShade="80"/>
          <w:sz w:val="24"/>
          <w:szCs w:val="24"/>
          <w:lang w:val="da-DK"/>
        </w:rPr>
      </w:pPr>
    </w:p>
    <w:p w14:paraId="1B3341D3" w14:textId="77777777" w:rsidR="008D54E2" w:rsidRPr="001D111E" w:rsidRDefault="006C39C6" w:rsidP="006C39C6">
      <w:pPr>
        <w:rPr>
          <w:sz w:val="22"/>
          <w:lang w:val="da-DK"/>
        </w:rPr>
      </w:pPr>
      <w:r w:rsidRPr="001D111E">
        <w:rPr>
          <w:sz w:val="22"/>
          <w:lang w:val="da-DK"/>
        </w:rPr>
        <w:t>Det kræver en strategi at opfylde den beskrevne mål</w:t>
      </w:r>
      <w:r w:rsidR="008D54E2" w:rsidRPr="001D111E">
        <w:rPr>
          <w:sz w:val="22"/>
          <w:lang w:val="da-DK"/>
        </w:rPr>
        <w:t>sætning. Vi tror ikke, at vi kan afgøre</w:t>
      </w:r>
      <w:r w:rsidRPr="001D111E">
        <w:rPr>
          <w:sz w:val="22"/>
          <w:lang w:val="da-DK"/>
        </w:rPr>
        <w:t>, hvad den rigtige strategi vil være i forskellige lande elle</w:t>
      </w:r>
      <w:r w:rsidR="008D54E2" w:rsidRPr="001D111E">
        <w:rPr>
          <w:sz w:val="22"/>
          <w:lang w:val="da-DK"/>
        </w:rPr>
        <w:t xml:space="preserve">r regionale og lokale områder.  </w:t>
      </w:r>
      <w:r w:rsidRPr="001D111E">
        <w:rPr>
          <w:sz w:val="22"/>
          <w:lang w:val="da-DK"/>
        </w:rPr>
        <w:t>Vores håb og hensigt med dette dokument er at bidrage med ideer, beregninger og overvejelser</w:t>
      </w:r>
      <w:r w:rsidR="008D54E2" w:rsidRPr="001D111E">
        <w:rPr>
          <w:sz w:val="22"/>
          <w:lang w:val="da-DK"/>
        </w:rPr>
        <w:t>.</w:t>
      </w:r>
      <w:r w:rsidRPr="001D111E">
        <w:rPr>
          <w:sz w:val="22"/>
          <w:lang w:val="da-DK"/>
        </w:rPr>
        <w:t xml:space="preserve"> </w:t>
      </w:r>
    </w:p>
    <w:p w14:paraId="405A003A" w14:textId="116F4BBD" w:rsidR="006C39C6" w:rsidRPr="001D111E" w:rsidRDefault="008D54E2" w:rsidP="006C39C6">
      <w:pPr>
        <w:rPr>
          <w:sz w:val="22"/>
          <w:lang w:val="da-DK"/>
        </w:rPr>
      </w:pPr>
      <w:r w:rsidRPr="001D111E">
        <w:rPr>
          <w:sz w:val="22"/>
          <w:lang w:val="da-DK"/>
        </w:rPr>
        <w:t xml:space="preserve">Ideer, beregninger og overvejelser </w:t>
      </w:r>
      <w:r w:rsidR="006C39C6" w:rsidRPr="001D111E">
        <w:rPr>
          <w:sz w:val="22"/>
          <w:lang w:val="da-DK"/>
        </w:rPr>
        <w:t>som</w:t>
      </w:r>
      <w:r w:rsidRPr="001D111E">
        <w:rPr>
          <w:sz w:val="22"/>
          <w:lang w:val="da-DK"/>
        </w:rPr>
        <w:t xml:space="preserve"> forhåbentligt</w:t>
      </w:r>
      <w:r w:rsidR="001D111E">
        <w:rPr>
          <w:sz w:val="22"/>
          <w:lang w:val="da-DK"/>
        </w:rPr>
        <w:t xml:space="preserve"> vil: </w:t>
      </w:r>
    </w:p>
    <w:p w14:paraId="1BD66676" w14:textId="6E59CAD6" w:rsidR="008D54E2" w:rsidRPr="001D111E" w:rsidRDefault="006C39C6" w:rsidP="008B4F03">
      <w:pPr>
        <w:pStyle w:val="Listeafsnit"/>
        <w:numPr>
          <w:ilvl w:val="0"/>
          <w:numId w:val="10"/>
        </w:numPr>
        <w:rPr>
          <w:sz w:val="22"/>
          <w:lang w:val="da-DK"/>
        </w:rPr>
      </w:pPr>
      <w:r w:rsidRPr="001D111E">
        <w:rPr>
          <w:sz w:val="22"/>
          <w:lang w:val="da-DK"/>
        </w:rPr>
        <w:t xml:space="preserve">inspirere potentielle interessenter til at </w:t>
      </w:r>
      <w:r w:rsidR="001D111E">
        <w:rPr>
          <w:sz w:val="22"/>
          <w:lang w:val="da-DK"/>
        </w:rPr>
        <w:t>begynde</w:t>
      </w:r>
      <w:r w:rsidRPr="001D111E">
        <w:rPr>
          <w:sz w:val="22"/>
          <w:lang w:val="da-DK"/>
        </w:rPr>
        <w:t xml:space="preserve"> at tilbyde </w:t>
      </w:r>
      <w:r w:rsidR="00952EF4" w:rsidRPr="001D111E">
        <w:rPr>
          <w:sz w:val="22"/>
          <w:lang w:val="da-DK"/>
        </w:rPr>
        <w:t>ældre borgere</w:t>
      </w:r>
      <w:r w:rsidRPr="001D111E">
        <w:rPr>
          <w:sz w:val="22"/>
          <w:lang w:val="da-DK"/>
        </w:rPr>
        <w:t xml:space="preserve"> </w:t>
      </w:r>
      <w:r w:rsidR="008D54E2" w:rsidRPr="001D111E">
        <w:rPr>
          <w:sz w:val="22"/>
          <w:lang w:val="da-DK"/>
        </w:rPr>
        <w:t>og kommende seniorer korte uddannelsesprogrammer med det formål</w:t>
      </w:r>
      <w:r w:rsidRPr="001D111E">
        <w:rPr>
          <w:sz w:val="22"/>
          <w:lang w:val="da-DK"/>
        </w:rPr>
        <w:t xml:space="preserve"> at g</w:t>
      </w:r>
      <w:r w:rsidR="008D54E2" w:rsidRPr="001D111E">
        <w:rPr>
          <w:sz w:val="22"/>
          <w:lang w:val="da-DK"/>
        </w:rPr>
        <w:t>øre dem bedre forberedte til det</w:t>
      </w:r>
      <w:r w:rsidRPr="001D111E">
        <w:rPr>
          <w:sz w:val="22"/>
          <w:lang w:val="da-DK"/>
        </w:rPr>
        <w:t xml:space="preserve"> kommende</w:t>
      </w:r>
      <w:r w:rsidR="008D54E2" w:rsidRPr="001D111E">
        <w:rPr>
          <w:sz w:val="22"/>
          <w:lang w:val="da-DK"/>
        </w:rPr>
        <w:t xml:space="preserve"> livs</w:t>
      </w:r>
      <w:r w:rsidR="001D111E">
        <w:rPr>
          <w:sz w:val="22"/>
          <w:lang w:val="da-DK"/>
        </w:rPr>
        <w:t>afsnit.</w:t>
      </w:r>
      <w:r w:rsidRPr="001D111E">
        <w:rPr>
          <w:sz w:val="22"/>
          <w:lang w:val="da-DK"/>
        </w:rPr>
        <w:t xml:space="preserve"> </w:t>
      </w:r>
    </w:p>
    <w:p w14:paraId="1D681B79" w14:textId="386239AF" w:rsidR="006C39C6" w:rsidRPr="001D111E" w:rsidRDefault="008D54E2" w:rsidP="008B4F03">
      <w:pPr>
        <w:pStyle w:val="Listeafsnit"/>
        <w:numPr>
          <w:ilvl w:val="0"/>
          <w:numId w:val="10"/>
        </w:numPr>
        <w:rPr>
          <w:sz w:val="22"/>
          <w:lang w:val="da-DK"/>
        </w:rPr>
      </w:pPr>
      <w:r w:rsidRPr="001D111E">
        <w:rPr>
          <w:sz w:val="22"/>
          <w:lang w:val="da-DK"/>
        </w:rPr>
        <w:t xml:space="preserve">bidrage med forskellige aspekter, </w:t>
      </w:r>
      <w:r w:rsidR="001D111E">
        <w:rPr>
          <w:sz w:val="22"/>
          <w:lang w:val="da-DK"/>
        </w:rPr>
        <w:t xml:space="preserve">som </w:t>
      </w:r>
      <w:r w:rsidRPr="001D111E">
        <w:rPr>
          <w:sz w:val="22"/>
          <w:lang w:val="da-DK"/>
        </w:rPr>
        <w:t xml:space="preserve">vi mener </w:t>
      </w:r>
      <w:r w:rsidR="006C39C6" w:rsidRPr="001D111E">
        <w:rPr>
          <w:sz w:val="22"/>
          <w:lang w:val="da-DK"/>
        </w:rPr>
        <w:t xml:space="preserve">fremtidige udbydere af seniorsundhedskurser </w:t>
      </w:r>
      <w:r w:rsidR="001D111E">
        <w:rPr>
          <w:sz w:val="22"/>
          <w:lang w:val="da-DK"/>
        </w:rPr>
        <w:t xml:space="preserve">må </w:t>
      </w:r>
      <w:r w:rsidR="006C39C6" w:rsidRPr="001D111E">
        <w:rPr>
          <w:sz w:val="22"/>
          <w:lang w:val="da-DK"/>
        </w:rPr>
        <w:t xml:space="preserve">have med i deres overvejelser, inden de beslutter </w:t>
      </w:r>
      <w:r w:rsidR="00E16F8C" w:rsidRPr="001D111E">
        <w:rPr>
          <w:sz w:val="22"/>
          <w:lang w:val="da-DK"/>
        </w:rPr>
        <w:t>at ud</w:t>
      </w:r>
      <w:r w:rsidR="006C39C6" w:rsidRPr="001D111E">
        <w:rPr>
          <w:sz w:val="22"/>
          <w:lang w:val="da-DK"/>
        </w:rPr>
        <w:t xml:space="preserve">byde </w:t>
      </w:r>
      <w:r w:rsidR="00E16F8C" w:rsidRPr="001D111E">
        <w:rPr>
          <w:sz w:val="22"/>
          <w:lang w:val="da-DK"/>
        </w:rPr>
        <w:t>kursusforløb i seniorsundhed.</w:t>
      </w:r>
    </w:p>
    <w:p w14:paraId="3DF2BC69" w14:textId="2D082DC3" w:rsidR="006C39C6" w:rsidRPr="001D111E" w:rsidRDefault="006C39C6" w:rsidP="006C39C6">
      <w:pPr>
        <w:rPr>
          <w:sz w:val="22"/>
          <w:lang w:val="da-DK"/>
        </w:rPr>
      </w:pPr>
      <w:r w:rsidRPr="001D111E">
        <w:rPr>
          <w:sz w:val="22"/>
          <w:lang w:val="da-DK"/>
        </w:rPr>
        <w:t>Vi mener, at en endelig lokal strategi</w:t>
      </w:r>
      <w:r w:rsidR="00051841">
        <w:rPr>
          <w:sz w:val="22"/>
          <w:lang w:val="da-DK"/>
        </w:rPr>
        <w:t xml:space="preserve"> må</w:t>
      </w:r>
      <w:r w:rsidR="00327160">
        <w:rPr>
          <w:sz w:val="22"/>
          <w:lang w:val="da-DK"/>
        </w:rPr>
        <w:t xml:space="preserve"> </w:t>
      </w:r>
      <w:r w:rsidR="00250F98">
        <w:rPr>
          <w:sz w:val="22"/>
          <w:lang w:val="da-DK"/>
        </w:rPr>
        <w:t xml:space="preserve">tage afsæt i </w:t>
      </w:r>
      <w:r w:rsidR="00327160">
        <w:rPr>
          <w:sz w:val="22"/>
          <w:lang w:val="da-DK"/>
        </w:rPr>
        <w:t>nedenstående</w:t>
      </w:r>
      <w:r w:rsidR="00250F98">
        <w:rPr>
          <w:sz w:val="22"/>
          <w:lang w:val="da-DK"/>
        </w:rPr>
        <w:t xml:space="preserve"> overvejelser</w:t>
      </w:r>
    </w:p>
    <w:p w14:paraId="4E92F80A" w14:textId="14116E4A" w:rsidR="006C39C6" w:rsidRPr="00051841" w:rsidRDefault="006C39C6" w:rsidP="00051841">
      <w:pPr>
        <w:pStyle w:val="Listeafsnit"/>
        <w:numPr>
          <w:ilvl w:val="0"/>
          <w:numId w:val="11"/>
        </w:numPr>
        <w:rPr>
          <w:sz w:val="22"/>
          <w:lang w:val="da-DK"/>
        </w:rPr>
      </w:pPr>
      <w:r w:rsidRPr="001D111E">
        <w:rPr>
          <w:sz w:val="22"/>
          <w:lang w:val="da-DK"/>
        </w:rPr>
        <w:t xml:space="preserve">være baseret på en fælles forståelse </w:t>
      </w:r>
      <w:r w:rsidR="00BF5ED3">
        <w:rPr>
          <w:sz w:val="22"/>
          <w:lang w:val="da-DK"/>
        </w:rPr>
        <w:t xml:space="preserve">af, </w:t>
      </w:r>
      <w:r w:rsidRPr="001D111E">
        <w:rPr>
          <w:sz w:val="22"/>
          <w:lang w:val="da-DK"/>
        </w:rPr>
        <w:t xml:space="preserve">hvorfor systematisk uddannelse af ældre </w:t>
      </w:r>
      <w:r w:rsidR="00E16F8C" w:rsidRPr="001D111E">
        <w:rPr>
          <w:sz w:val="22"/>
          <w:lang w:val="da-DK"/>
        </w:rPr>
        <w:t>ikke blot er nødvendigt</w:t>
      </w:r>
      <w:r w:rsidR="00BF5ED3">
        <w:rPr>
          <w:sz w:val="22"/>
          <w:lang w:val="da-DK"/>
        </w:rPr>
        <w:t xml:space="preserve">, </w:t>
      </w:r>
      <w:r w:rsidR="00E16F8C" w:rsidRPr="001D111E">
        <w:rPr>
          <w:sz w:val="22"/>
          <w:lang w:val="da-DK"/>
        </w:rPr>
        <w:t xml:space="preserve">men </w:t>
      </w:r>
      <w:r w:rsidR="00BF5ED3">
        <w:rPr>
          <w:sz w:val="22"/>
          <w:lang w:val="da-DK"/>
        </w:rPr>
        <w:t xml:space="preserve">også </w:t>
      </w:r>
      <w:r w:rsidR="00E16F8C" w:rsidRPr="001D111E">
        <w:rPr>
          <w:sz w:val="22"/>
          <w:lang w:val="da-DK"/>
        </w:rPr>
        <w:t>en god ide</w:t>
      </w:r>
      <w:r w:rsidR="001D111E">
        <w:rPr>
          <w:sz w:val="22"/>
          <w:lang w:val="da-DK"/>
        </w:rPr>
        <w:t xml:space="preserve"> og</w:t>
      </w:r>
      <w:r w:rsidR="00E16F8C" w:rsidRPr="001D111E">
        <w:rPr>
          <w:sz w:val="22"/>
          <w:lang w:val="da-DK"/>
        </w:rPr>
        <w:t xml:space="preserve"> en god forretning.</w:t>
      </w:r>
      <w:r w:rsidR="00BF5ED3">
        <w:rPr>
          <w:sz w:val="22"/>
          <w:lang w:val="da-DK"/>
        </w:rPr>
        <w:t xml:space="preserve"> Desuden er det nødvendigt at involvere ledelsen i de organisationer, der overveje at udbyde kurser for seniorer. </w:t>
      </w:r>
      <w:r w:rsidR="00327160">
        <w:rPr>
          <w:sz w:val="22"/>
          <w:lang w:val="da-DK"/>
        </w:rPr>
        <w:t xml:space="preserve"> I Kapitel 2 vil vi forsøge at give denne fælles forståelse. </w:t>
      </w:r>
      <w:r w:rsidR="00051841">
        <w:rPr>
          <w:sz w:val="22"/>
          <w:lang w:val="da-DK"/>
        </w:rPr>
        <w:br/>
      </w:r>
      <w:r w:rsidR="00051841">
        <w:rPr>
          <w:b/>
          <w:sz w:val="22"/>
          <w:lang w:val="da-DK"/>
        </w:rPr>
        <w:t>K</w:t>
      </w:r>
      <w:r w:rsidRPr="00051841">
        <w:rPr>
          <w:b/>
          <w:sz w:val="22"/>
          <w:lang w:val="da-DK"/>
        </w:rPr>
        <w:t>apitel 2</w:t>
      </w:r>
      <w:r w:rsidR="00051841">
        <w:rPr>
          <w:b/>
          <w:sz w:val="22"/>
          <w:lang w:val="da-DK"/>
        </w:rPr>
        <w:t>:</w:t>
      </w:r>
      <w:r w:rsidRPr="00051841">
        <w:rPr>
          <w:b/>
          <w:sz w:val="22"/>
          <w:lang w:val="da-DK"/>
        </w:rPr>
        <w:t xml:space="preserve"> Ny tilgang til aldring.</w:t>
      </w:r>
      <w:r w:rsidR="00051841">
        <w:rPr>
          <w:b/>
          <w:sz w:val="22"/>
          <w:lang w:val="da-DK"/>
        </w:rPr>
        <w:t xml:space="preserve"> </w:t>
      </w:r>
    </w:p>
    <w:p w14:paraId="02C67A70" w14:textId="77777777" w:rsidR="00051841" w:rsidRPr="00051841" w:rsidRDefault="00051841" w:rsidP="00051841">
      <w:pPr>
        <w:pStyle w:val="Listeafsnit"/>
        <w:rPr>
          <w:sz w:val="22"/>
          <w:lang w:val="da-DK"/>
        </w:rPr>
      </w:pPr>
    </w:p>
    <w:p w14:paraId="7A78C50D" w14:textId="527D87D8" w:rsidR="00327160" w:rsidRPr="00327160" w:rsidRDefault="00327160" w:rsidP="00327160">
      <w:pPr>
        <w:pStyle w:val="Listeafsnit"/>
        <w:numPr>
          <w:ilvl w:val="0"/>
          <w:numId w:val="11"/>
        </w:numPr>
        <w:rPr>
          <w:sz w:val="22"/>
          <w:lang w:val="da-DK"/>
        </w:rPr>
      </w:pPr>
      <w:r>
        <w:rPr>
          <w:sz w:val="22"/>
          <w:lang w:val="da-DK"/>
        </w:rPr>
        <w:t>b</w:t>
      </w:r>
      <w:r w:rsidR="00E16F8C" w:rsidRPr="001D111E">
        <w:rPr>
          <w:sz w:val="22"/>
          <w:lang w:val="da-DK"/>
        </w:rPr>
        <w:t xml:space="preserve">eskrive </w:t>
      </w:r>
      <w:r w:rsidR="006C39C6" w:rsidRPr="001D111E">
        <w:rPr>
          <w:sz w:val="22"/>
          <w:lang w:val="da-DK"/>
        </w:rPr>
        <w:t>økonomis</w:t>
      </w:r>
      <w:r w:rsidR="00E16F8C" w:rsidRPr="001D111E">
        <w:rPr>
          <w:sz w:val="22"/>
          <w:lang w:val="da-DK"/>
        </w:rPr>
        <w:t xml:space="preserve">ke udfordringer og perspektiver </w:t>
      </w:r>
      <w:r>
        <w:rPr>
          <w:sz w:val="22"/>
          <w:lang w:val="da-DK"/>
        </w:rPr>
        <w:t>ved</w:t>
      </w:r>
      <w:r w:rsidR="00E16F8C" w:rsidRPr="001D111E">
        <w:rPr>
          <w:sz w:val="22"/>
          <w:lang w:val="da-DK"/>
        </w:rPr>
        <w:t xml:space="preserve"> at ud</w:t>
      </w:r>
      <w:r w:rsidR="006C39C6" w:rsidRPr="001D111E">
        <w:rPr>
          <w:sz w:val="22"/>
          <w:lang w:val="da-DK"/>
        </w:rPr>
        <w:t>byde kurser</w:t>
      </w:r>
      <w:r w:rsidR="00E16F8C" w:rsidRPr="001D111E">
        <w:rPr>
          <w:sz w:val="22"/>
          <w:lang w:val="da-DK"/>
        </w:rPr>
        <w:t xml:space="preserve"> i senior</w:t>
      </w:r>
      <w:r>
        <w:rPr>
          <w:sz w:val="22"/>
          <w:lang w:val="da-DK"/>
        </w:rPr>
        <w:t>-</w:t>
      </w:r>
      <w:r w:rsidR="00E16F8C" w:rsidRPr="001D111E">
        <w:rPr>
          <w:sz w:val="22"/>
          <w:lang w:val="da-DK"/>
        </w:rPr>
        <w:t xml:space="preserve"> sundhedsfremme.  I kapitel </w:t>
      </w:r>
      <w:r>
        <w:rPr>
          <w:sz w:val="22"/>
          <w:lang w:val="da-DK"/>
        </w:rPr>
        <w:t xml:space="preserve">3 </w:t>
      </w:r>
      <w:r w:rsidR="00E16F8C" w:rsidRPr="001D111E">
        <w:rPr>
          <w:sz w:val="22"/>
          <w:lang w:val="da-DK"/>
        </w:rPr>
        <w:t>præsenteres dels</w:t>
      </w:r>
      <w:r w:rsidR="006C39C6" w:rsidRPr="001D111E">
        <w:rPr>
          <w:sz w:val="22"/>
          <w:lang w:val="da-DK"/>
        </w:rPr>
        <w:t xml:space="preserve"> cost-benefit</w:t>
      </w:r>
      <w:r w:rsidR="00E16F8C" w:rsidRPr="001D111E">
        <w:rPr>
          <w:sz w:val="22"/>
          <w:lang w:val="da-DK"/>
        </w:rPr>
        <w:t xml:space="preserve"> baserede overvejelser </w:t>
      </w:r>
      <w:r>
        <w:rPr>
          <w:sz w:val="22"/>
          <w:lang w:val="da-DK"/>
        </w:rPr>
        <w:t>samt</w:t>
      </w:r>
      <w:r w:rsidR="00E16F8C" w:rsidRPr="001D111E">
        <w:rPr>
          <w:sz w:val="22"/>
          <w:lang w:val="da-DK"/>
        </w:rPr>
        <w:t xml:space="preserve"> </w:t>
      </w:r>
      <w:r w:rsidR="006C39C6" w:rsidRPr="001D111E">
        <w:rPr>
          <w:sz w:val="22"/>
          <w:lang w:val="da-DK"/>
        </w:rPr>
        <w:t>overvejelser o</w:t>
      </w:r>
      <w:r>
        <w:rPr>
          <w:sz w:val="22"/>
          <w:lang w:val="da-DK"/>
        </w:rPr>
        <w:t>ver</w:t>
      </w:r>
      <w:r w:rsidR="006C39C6" w:rsidRPr="001D111E">
        <w:rPr>
          <w:sz w:val="22"/>
          <w:lang w:val="da-DK"/>
        </w:rPr>
        <w:t xml:space="preserve"> ældre borger</w:t>
      </w:r>
      <w:r>
        <w:rPr>
          <w:sz w:val="22"/>
          <w:lang w:val="da-DK"/>
        </w:rPr>
        <w:t>e</w:t>
      </w:r>
      <w:r w:rsidR="006C39C6" w:rsidRPr="001D111E">
        <w:rPr>
          <w:sz w:val="22"/>
          <w:lang w:val="da-DK"/>
        </w:rPr>
        <w:t>s villighed</w:t>
      </w:r>
      <w:r w:rsidR="00E16F8C" w:rsidRPr="001D111E">
        <w:rPr>
          <w:sz w:val="22"/>
          <w:lang w:val="da-DK"/>
        </w:rPr>
        <w:t>/ eller manglende villighed</w:t>
      </w:r>
      <w:r w:rsidR="006C39C6" w:rsidRPr="001D111E">
        <w:rPr>
          <w:sz w:val="22"/>
          <w:lang w:val="da-DK"/>
        </w:rPr>
        <w:t xml:space="preserve"> til a</w:t>
      </w:r>
      <w:r w:rsidR="00E16F8C" w:rsidRPr="001D111E">
        <w:rPr>
          <w:sz w:val="22"/>
          <w:lang w:val="da-DK"/>
        </w:rPr>
        <w:t>t betale for denne type kurser.</w:t>
      </w:r>
      <w:r>
        <w:rPr>
          <w:sz w:val="22"/>
          <w:lang w:val="da-DK"/>
        </w:rPr>
        <w:br/>
      </w:r>
      <w:r w:rsidRPr="00327160">
        <w:rPr>
          <w:b/>
          <w:sz w:val="22"/>
          <w:lang w:val="da-DK"/>
        </w:rPr>
        <w:t>K</w:t>
      </w:r>
      <w:r w:rsidR="006C39C6" w:rsidRPr="00327160">
        <w:rPr>
          <w:b/>
          <w:sz w:val="22"/>
          <w:lang w:val="da-DK"/>
        </w:rPr>
        <w:t>apitel 3</w:t>
      </w:r>
      <w:r w:rsidRPr="00327160">
        <w:rPr>
          <w:b/>
          <w:sz w:val="22"/>
          <w:lang w:val="da-DK"/>
        </w:rPr>
        <w:t>:</w:t>
      </w:r>
      <w:r w:rsidR="006C39C6" w:rsidRPr="00327160">
        <w:rPr>
          <w:b/>
          <w:sz w:val="22"/>
          <w:lang w:val="da-DK"/>
        </w:rPr>
        <w:t xml:space="preserve"> Det betaler sig.</w:t>
      </w:r>
      <w:r>
        <w:rPr>
          <w:b/>
          <w:sz w:val="22"/>
          <w:lang w:val="da-DK"/>
        </w:rPr>
        <w:br/>
      </w:r>
    </w:p>
    <w:p w14:paraId="3225F442" w14:textId="5259DFF2" w:rsidR="00250F98" w:rsidRPr="00250F98" w:rsidRDefault="00327160" w:rsidP="00250F98">
      <w:pPr>
        <w:pStyle w:val="Listeafsnit"/>
        <w:numPr>
          <w:ilvl w:val="0"/>
          <w:numId w:val="11"/>
        </w:numPr>
        <w:rPr>
          <w:sz w:val="22"/>
          <w:lang w:val="da-DK"/>
        </w:rPr>
      </w:pPr>
      <w:r>
        <w:rPr>
          <w:sz w:val="22"/>
          <w:lang w:val="da-DK"/>
        </w:rPr>
        <w:t>p</w:t>
      </w:r>
      <w:r w:rsidR="006C39C6" w:rsidRPr="001D111E">
        <w:rPr>
          <w:sz w:val="22"/>
          <w:lang w:val="da-DK"/>
        </w:rPr>
        <w:t>ræsentere ideer og</w:t>
      </w:r>
      <w:r w:rsidR="00250F98">
        <w:rPr>
          <w:sz w:val="22"/>
          <w:lang w:val="da-DK"/>
        </w:rPr>
        <w:t xml:space="preserve"> overveje </w:t>
      </w:r>
      <w:r w:rsidR="006C39C6" w:rsidRPr="001D111E">
        <w:rPr>
          <w:sz w:val="22"/>
          <w:lang w:val="da-DK"/>
        </w:rPr>
        <w:t xml:space="preserve">hvordan man kan nå den meget forskelligartede kundegruppe, som </w:t>
      </w:r>
      <w:r w:rsidR="00D236FD" w:rsidRPr="001D111E">
        <w:rPr>
          <w:sz w:val="22"/>
          <w:lang w:val="da-DK"/>
        </w:rPr>
        <w:t>ældre</w:t>
      </w:r>
      <w:r w:rsidR="006C39C6" w:rsidRPr="001D111E">
        <w:rPr>
          <w:sz w:val="22"/>
          <w:lang w:val="da-DK"/>
        </w:rPr>
        <w:t xml:space="preserve"> i dag repræsenterer. </w:t>
      </w:r>
      <w:r w:rsidR="00250F98">
        <w:rPr>
          <w:sz w:val="22"/>
          <w:lang w:val="da-DK"/>
        </w:rPr>
        <w:t>I Kapital 4 vil</w:t>
      </w:r>
      <w:r w:rsidR="006C39C6" w:rsidRPr="001D111E">
        <w:rPr>
          <w:sz w:val="22"/>
          <w:lang w:val="da-DK"/>
        </w:rPr>
        <w:t xml:space="preserve"> vi gerne bidrage til </w:t>
      </w:r>
      <w:r w:rsidR="00250F98">
        <w:rPr>
          <w:sz w:val="22"/>
          <w:lang w:val="da-DK"/>
        </w:rPr>
        <w:t xml:space="preserve">processen omkring start af </w:t>
      </w:r>
      <w:r w:rsidR="006C39C6" w:rsidRPr="001D111E">
        <w:rPr>
          <w:sz w:val="22"/>
          <w:lang w:val="da-DK"/>
        </w:rPr>
        <w:t>seniorsundhedskurser</w:t>
      </w:r>
      <w:r w:rsidR="00250F98">
        <w:rPr>
          <w:sz w:val="22"/>
          <w:lang w:val="da-DK"/>
        </w:rPr>
        <w:t>.</w:t>
      </w:r>
      <w:r w:rsidR="00250F98">
        <w:rPr>
          <w:sz w:val="22"/>
          <w:lang w:val="da-DK"/>
        </w:rPr>
        <w:br/>
      </w:r>
      <w:r w:rsidR="006C39C6" w:rsidRPr="00250F98">
        <w:rPr>
          <w:b/>
          <w:sz w:val="22"/>
          <w:lang w:val="da-DK"/>
        </w:rPr>
        <w:t>Kapitel 4</w:t>
      </w:r>
      <w:r w:rsidR="00250F98">
        <w:rPr>
          <w:b/>
          <w:sz w:val="22"/>
          <w:lang w:val="da-DK"/>
        </w:rPr>
        <w:t xml:space="preserve">: </w:t>
      </w:r>
      <w:r w:rsidR="006C39C6" w:rsidRPr="00250F98">
        <w:rPr>
          <w:b/>
          <w:sz w:val="22"/>
          <w:lang w:val="da-DK"/>
        </w:rPr>
        <w:t xml:space="preserve">Ideer til at nå </w:t>
      </w:r>
      <w:r w:rsidR="00D236FD" w:rsidRPr="00250F98">
        <w:rPr>
          <w:b/>
          <w:sz w:val="22"/>
          <w:lang w:val="da-DK"/>
        </w:rPr>
        <w:t xml:space="preserve">ud til </w:t>
      </w:r>
      <w:r w:rsidR="006C39C6" w:rsidRPr="00250F98">
        <w:rPr>
          <w:b/>
          <w:sz w:val="22"/>
          <w:lang w:val="da-DK"/>
        </w:rPr>
        <w:t>alle</w:t>
      </w:r>
    </w:p>
    <w:p w14:paraId="5CF131FC" w14:textId="77777777" w:rsidR="00250F98" w:rsidRPr="00250F98" w:rsidRDefault="00250F98" w:rsidP="00250F98">
      <w:pPr>
        <w:pStyle w:val="Listeafsnit"/>
        <w:rPr>
          <w:sz w:val="22"/>
          <w:lang w:val="da-DK"/>
        </w:rPr>
      </w:pPr>
    </w:p>
    <w:p w14:paraId="316465BE" w14:textId="3E4E41AB" w:rsidR="006C39C6" w:rsidRPr="00250F98" w:rsidRDefault="00250F98" w:rsidP="00250F98">
      <w:pPr>
        <w:pStyle w:val="Listeafsnit"/>
        <w:numPr>
          <w:ilvl w:val="0"/>
          <w:numId w:val="11"/>
        </w:numPr>
        <w:rPr>
          <w:sz w:val="22"/>
          <w:lang w:val="da-DK"/>
        </w:rPr>
      </w:pPr>
      <w:r>
        <w:rPr>
          <w:sz w:val="22"/>
          <w:lang w:val="da-DK"/>
        </w:rPr>
        <w:t xml:space="preserve">må være </w:t>
      </w:r>
      <w:r w:rsidR="006C39C6" w:rsidRPr="001D111E">
        <w:rPr>
          <w:sz w:val="22"/>
          <w:lang w:val="da-DK"/>
        </w:rPr>
        <w:t xml:space="preserve">opmærksom på mange aspekter og give et potentielt svar på mange af disse. Vi vil gerne bidrage til </w:t>
      </w:r>
      <w:r>
        <w:rPr>
          <w:sz w:val="22"/>
          <w:lang w:val="da-DK"/>
        </w:rPr>
        <w:t xml:space="preserve">opmærksomhed på </w:t>
      </w:r>
      <w:r w:rsidR="006C39C6" w:rsidRPr="001D111E">
        <w:rPr>
          <w:sz w:val="22"/>
          <w:lang w:val="da-DK"/>
        </w:rPr>
        <w:t>nogle af d</w:t>
      </w:r>
      <w:r>
        <w:rPr>
          <w:sz w:val="22"/>
          <w:lang w:val="da-DK"/>
        </w:rPr>
        <w:t>isse aspekter med kapitel 5.</w:t>
      </w:r>
      <w:r>
        <w:rPr>
          <w:sz w:val="22"/>
          <w:lang w:val="da-DK"/>
        </w:rPr>
        <w:br/>
        <w:t>K</w:t>
      </w:r>
      <w:r w:rsidR="006C39C6" w:rsidRPr="00250F98">
        <w:rPr>
          <w:b/>
          <w:sz w:val="22"/>
          <w:lang w:val="da-DK"/>
        </w:rPr>
        <w:t>apitel 5</w:t>
      </w:r>
      <w:r>
        <w:rPr>
          <w:b/>
          <w:sz w:val="22"/>
          <w:lang w:val="da-DK"/>
        </w:rPr>
        <w:t xml:space="preserve">: </w:t>
      </w:r>
      <w:r w:rsidR="006C39C6" w:rsidRPr="00250F98">
        <w:rPr>
          <w:b/>
          <w:sz w:val="22"/>
          <w:lang w:val="da-DK"/>
        </w:rPr>
        <w:t>At nå ud til senior</w:t>
      </w:r>
      <w:r>
        <w:rPr>
          <w:b/>
          <w:sz w:val="22"/>
          <w:lang w:val="da-DK"/>
        </w:rPr>
        <w:t xml:space="preserve">kursister </w:t>
      </w:r>
    </w:p>
    <w:p w14:paraId="70C6EA91" w14:textId="77777777" w:rsidR="00250F98" w:rsidRPr="00250F98" w:rsidRDefault="00250F98" w:rsidP="00250F98">
      <w:pPr>
        <w:pStyle w:val="Listeafsnit"/>
        <w:rPr>
          <w:sz w:val="22"/>
          <w:lang w:val="da-DK"/>
        </w:rPr>
      </w:pPr>
    </w:p>
    <w:p w14:paraId="7151F8E9" w14:textId="77777777" w:rsidR="00250F98" w:rsidRPr="00250F98" w:rsidRDefault="00250F98" w:rsidP="00250F98">
      <w:pPr>
        <w:pStyle w:val="Listeafsnit"/>
        <w:rPr>
          <w:sz w:val="22"/>
          <w:lang w:val="da-DK"/>
        </w:rPr>
      </w:pPr>
    </w:p>
    <w:p w14:paraId="48F7095A" w14:textId="77777777" w:rsidR="00250F98" w:rsidRDefault="00250F98" w:rsidP="00250F98">
      <w:pPr>
        <w:pStyle w:val="Listeafsnit"/>
        <w:numPr>
          <w:ilvl w:val="0"/>
          <w:numId w:val="11"/>
        </w:numPr>
        <w:rPr>
          <w:sz w:val="22"/>
          <w:lang w:val="da-DK"/>
        </w:rPr>
      </w:pPr>
      <w:r>
        <w:rPr>
          <w:sz w:val="22"/>
          <w:lang w:val="da-DK"/>
        </w:rPr>
        <w:t xml:space="preserve">må gøre sig </w:t>
      </w:r>
      <w:r w:rsidR="006C39C6" w:rsidRPr="001D111E">
        <w:rPr>
          <w:sz w:val="22"/>
          <w:lang w:val="da-DK"/>
        </w:rPr>
        <w:t>grundlæggende</w:t>
      </w:r>
      <w:r>
        <w:rPr>
          <w:sz w:val="22"/>
          <w:lang w:val="da-DK"/>
        </w:rPr>
        <w:t xml:space="preserve"> refleksioner og valg i forhold til </w:t>
      </w:r>
      <w:r w:rsidR="00B665D2" w:rsidRPr="001D111E">
        <w:rPr>
          <w:sz w:val="22"/>
          <w:lang w:val="da-DK"/>
        </w:rPr>
        <w:t>underviser</w:t>
      </w:r>
      <w:r>
        <w:rPr>
          <w:sz w:val="22"/>
          <w:lang w:val="da-DK"/>
        </w:rPr>
        <w:t>e, form, rammer</w:t>
      </w:r>
      <w:r w:rsidR="006C39C6" w:rsidRPr="001D111E">
        <w:rPr>
          <w:sz w:val="22"/>
          <w:lang w:val="da-DK"/>
        </w:rPr>
        <w:t xml:space="preserve"> </w:t>
      </w:r>
      <w:r>
        <w:rPr>
          <w:sz w:val="22"/>
          <w:lang w:val="da-DK"/>
        </w:rPr>
        <w:t xml:space="preserve">og lignende. </w:t>
      </w:r>
      <w:r w:rsidR="006C39C6" w:rsidRPr="001D111E">
        <w:rPr>
          <w:sz w:val="22"/>
          <w:lang w:val="da-DK"/>
        </w:rPr>
        <w:t xml:space="preserve">Vi vil gerne bidrage til disse </w:t>
      </w:r>
      <w:r>
        <w:rPr>
          <w:sz w:val="22"/>
          <w:lang w:val="da-DK"/>
        </w:rPr>
        <w:t>overvejelser i kapitel 6.</w:t>
      </w:r>
    </w:p>
    <w:p w14:paraId="5ABB9E3C" w14:textId="207F268F" w:rsidR="006C39C6" w:rsidRPr="00250F98" w:rsidRDefault="006C39C6" w:rsidP="00250F98">
      <w:pPr>
        <w:pStyle w:val="Listeafsnit"/>
        <w:rPr>
          <w:sz w:val="22"/>
          <w:lang w:val="da-DK"/>
        </w:rPr>
      </w:pPr>
      <w:r w:rsidRPr="00250F98">
        <w:rPr>
          <w:b/>
          <w:sz w:val="22"/>
          <w:lang w:val="da-DK"/>
        </w:rPr>
        <w:t xml:space="preserve">Kapitel 6: Områder </w:t>
      </w:r>
      <w:r w:rsidR="007B6809" w:rsidRPr="00250F98">
        <w:rPr>
          <w:b/>
          <w:sz w:val="22"/>
          <w:lang w:val="da-DK"/>
        </w:rPr>
        <w:t>der kræver</w:t>
      </w:r>
      <w:r w:rsidRPr="00250F98">
        <w:rPr>
          <w:b/>
          <w:sz w:val="22"/>
          <w:lang w:val="da-DK"/>
        </w:rPr>
        <w:t xml:space="preserve"> opmærksomhed </w:t>
      </w:r>
    </w:p>
    <w:p w14:paraId="6AB24A39" w14:textId="77777777" w:rsidR="006C39C6" w:rsidRPr="001D111E" w:rsidRDefault="006C39C6" w:rsidP="006C39C6">
      <w:pPr>
        <w:pStyle w:val="Listeafsnit"/>
        <w:ind w:left="768"/>
        <w:jc w:val="both"/>
        <w:rPr>
          <w:b/>
          <w:sz w:val="22"/>
          <w:szCs w:val="22"/>
          <w:lang w:val="da-DK"/>
        </w:rPr>
      </w:pPr>
    </w:p>
    <w:p w14:paraId="54D65229" w14:textId="3CFAB314" w:rsidR="006C39C6" w:rsidRPr="001D111E" w:rsidRDefault="006C39C6" w:rsidP="00D236FD">
      <w:pPr>
        <w:rPr>
          <w:b/>
          <w:bCs/>
          <w:sz w:val="22"/>
          <w:szCs w:val="22"/>
          <w:lang w:val="da-DK"/>
        </w:rPr>
      </w:pPr>
    </w:p>
    <w:p w14:paraId="3D1AC67C" w14:textId="77777777" w:rsidR="00590F72" w:rsidRPr="001A6BED" w:rsidRDefault="00590F72" w:rsidP="006C39C6">
      <w:pPr>
        <w:pStyle w:val="Listeafsnit"/>
        <w:rPr>
          <w:color w:val="1F3864" w:themeColor="accent1" w:themeShade="80"/>
          <w:sz w:val="22"/>
          <w:szCs w:val="22"/>
          <w:lang w:val="da-DK"/>
        </w:rPr>
      </w:pPr>
    </w:p>
    <w:p w14:paraId="473D69D9" w14:textId="77777777" w:rsidR="006C39C6" w:rsidRPr="001A6BED" w:rsidRDefault="006C39C6" w:rsidP="006C39C6">
      <w:pPr>
        <w:pStyle w:val="Listeafsnit"/>
        <w:ind w:left="768"/>
        <w:rPr>
          <w:color w:val="1F3864" w:themeColor="accent1" w:themeShade="80"/>
          <w:sz w:val="22"/>
          <w:szCs w:val="22"/>
          <w:lang w:val="da-DK"/>
        </w:rPr>
      </w:pPr>
    </w:p>
    <w:p w14:paraId="1A128BC4" w14:textId="77777777" w:rsidR="006C39C6" w:rsidRPr="001A6BED" w:rsidRDefault="006C39C6" w:rsidP="006C39C6">
      <w:pPr>
        <w:pStyle w:val="Listeafsnit"/>
        <w:ind w:left="768"/>
        <w:rPr>
          <w:color w:val="1F3864" w:themeColor="accent1" w:themeShade="80"/>
          <w:sz w:val="22"/>
          <w:szCs w:val="22"/>
          <w:lang w:val="da-DK"/>
        </w:rPr>
      </w:pPr>
    </w:p>
    <w:p w14:paraId="5488A130" w14:textId="77777777" w:rsidR="006C39C6" w:rsidRPr="001A6BED" w:rsidRDefault="006C39C6" w:rsidP="006C39C6">
      <w:pPr>
        <w:pStyle w:val="Listeafsnit"/>
        <w:ind w:left="768"/>
        <w:rPr>
          <w:color w:val="1F3864" w:themeColor="accent1" w:themeShade="80"/>
          <w:sz w:val="22"/>
          <w:szCs w:val="22"/>
          <w:lang w:val="da-DK"/>
        </w:rPr>
      </w:pPr>
    </w:p>
    <w:p w14:paraId="189C971D" w14:textId="77777777" w:rsidR="006C39C6" w:rsidRPr="001A6BED" w:rsidRDefault="006C39C6" w:rsidP="006C39C6">
      <w:pPr>
        <w:pStyle w:val="Listeafsnit"/>
        <w:ind w:left="768"/>
        <w:rPr>
          <w:color w:val="1F3864" w:themeColor="accent1" w:themeShade="80"/>
          <w:sz w:val="22"/>
          <w:szCs w:val="22"/>
          <w:lang w:val="da-DK"/>
        </w:rPr>
      </w:pPr>
    </w:p>
    <w:p w14:paraId="4A5E03DC" w14:textId="77777777" w:rsidR="006C39C6" w:rsidRPr="001A6BED" w:rsidRDefault="006C39C6" w:rsidP="006C39C6">
      <w:pPr>
        <w:pStyle w:val="Listeafsnit"/>
        <w:ind w:left="768"/>
        <w:rPr>
          <w:color w:val="1F3864" w:themeColor="accent1" w:themeShade="80"/>
          <w:sz w:val="22"/>
          <w:szCs w:val="22"/>
          <w:lang w:val="da-DK"/>
        </w:rPr>
      </w:pPr>
    </w:p>
    <w:p w14:paraId="13C6DDF9" w14:textId="77777777" w:rsidR="006C39C6" w:rsidRPr="001A6BED" w:rsidRDefault="006C39C6" w:rsidP="006C39C6">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ind w:left="-851"/>
        <w:outlineLvl w:val="1"/>
        <w:rPr>
          <w:caps/>
          <w:color w:val="1F3864" w:themeColor="accent1" w:themeShade="80"/>
          <w:spacing w:val="15"/>
          <w:sz w:val="36"/>
          <w:szCs w:val="36"/>
          <w:lang w:val="da-DK"/>
        </w:rPr>
      </w:pPr>
      <w:bookmarkStart w:id="5" w:name="_Toc12610634"/>
      <w:r w:rsidRPr="001A6BED">
        <w:rPr>
          <w:caps/>
          <w:color w:val="1F3864" w:themeColor="accent1" w:themeShade="80"/>
          <w:spacing w:val="15"/>
          <w:sz w:val="36"/>
          <w:szCs w:val="36"/>
          <w:lang w:val="da-DK"/>
        </w:rPr>
        <w:t xml:space="preserve">1.4 </w:t>
      </w:r>
      <w:bookmarkEnd w:id="5"/>
      <w:r w:rsidRPr="001A6BED">
        <w:rPr>
          <w:caps/>
          <w:color w:val="1F3864" w:themeColor="accent1" w:themeShade="80"/>
          <w:spacing w:val="15"/>
          <w:sz w:val="36"/>
          <w:szCs w:val="36"/>
          <w:lang w:val="da-DK"/>
        </w:rPr>
        <w:t>referencer i dokumentet</w:t>
      </w:r>
    </w:p>
    <w:p w14:paraId="4F3E6522" w14:textId="77777777" w:rsidR="006C39C6" w:rsidRPr="001A6BED" w:rsidRDefault="006C39C6" w:rsidP="006C39C6">
      <w:pPr>
        <w:jc w:val="both"/>
        <w:rPr>
          <w:color w:val="1F3864" w:themeColor="accent1" w:themeShade="80"/>
          <w:sz w:val="24"/>
          <w:szCs w:val="24"/>
          <w:lang w:val="da-DK"/>
        </w:rPr>
      </w:pPr>
    </w:p>
    <w:p w14:paraId="27BAB4BA" w14:textId="626BC508" w:rsidR="006C39C6" w:rsidRPr="001A6BED" w:rsidRDefault="006C39C6" w:rsidP="006C39C6">
      <w:pPr>
        <w:rPr>
          <w:sz w:val="22"/>
          <w:szCs w:val="22"/>
          <w:lang w:val="da-DK"/>
        </w:rPr>
      </w:pPr>
      <w:r w:rsidRPr="001A6BED">
        <w:rPr>
          <w:sz w:val="22"/>
          <w:szCs w:val="22"/>
          <w:lang w:val="da-DK"/>
        </w:rPr>
        <w:t>De fø</w:t>
      </w:r>
      <w:r w:rsidR="00E16F8C">
        <w:rPr>
          <w:sz w:val="22"/>
          <w:szCs w:val="22"/>
          <w:lang w:val="da-DK"/>
        </w:rPr>
        <w:t xml:space="preserve">lgende beregninger og forslag </w:t>
      </w:r>
      <w:r w:rsidR="00E16F8C" w:rsidRPr="001A6BED">
        <w:rPr>
          <w:sz w:val="22"/>
          <w:szCs w:val="22"/>
          <w:lang w:val="da-DK"/>
        </w:rPr>
        <w:t>i</w:t>
      </w:r>
      <w:r w:rsidRPr="001A6BED">
        <w:rPr>
          <w:sz w:val="22"/>
          <w:szCs w:val="22"/>
          <w:lang w:val="da-DK"/>
        </w:rPr>
        <w:t xml:space="preserve"> dette dokument er</w:t>
      </w:r>
      <w:r w:rsidR="003C595B">
        <w:rPr>
          <w:sz w:val="22"/>
          <w:szCs w:val="22"/>
          <w:lang w:val="da-DK"/>
        </w:rPr>
        <w:t xml:space="preserve"> et resultat af</w:t>
      </w:r>
      <w:r w:rsidR="00250F98">
        <w:rPr>
          <w:sz w:val="22"/>
          <w:szCs w:val="22"/>
          <w:lang w:val="da-DK"/>
        </w:rPr>
        <w:t>:</w:t>
      </w:r>
    </w:p>
    <w:p w14:paraId="3B86A0E0" w14:textId="4335EA9F" w:rsidR="003A0B14" w:rsidRDefault="00250F98" w:rsidP="008B4F03">
      <w:pPr>
        <w:pStyle w:val="Listeafsnit"/>
        <w:numPr>
          <w:ilvl w:val="0"/>
          <w:numId w:val="12"/>
        </w:numPr>
        <w:rPr>
          <w:sz w:val="22"/>
          <w:lang w:val="da-DK"/>
        </w:rPr>
      </w:pPr>
      <w:r>
        <w:rPr>
          <w:sz w:val="22"/>
          <w:szCs w:val="22"/>
          <w:lang w:val="da-DK"/>
        </w:rPr>
        <w:t>g</w:t>
      </w:r>
      <w:r w:rsidR="006C39C6" w:rsidRPr="001A6BED">
        <w:rPr>
          <w:sz w:val="22"/>
          <w:szCs w:val="22"/>
          <w:lang w:val="da-DK"/>
        </w:rPr>
        <w:t>ensidige diskussioner og refleksi</w:t>
      </w:r>
      <w:r w:rsidR="00E16F8C">
        <w:rPr>
          <w:sz w:val="22"/>
          <w:szCs w:val="22"/>
          <w:lang w:val="da-DK"/>
        </w:rPr>
        <w:t>oner</w:t>
      </w:r>
      <w:r>
        <w:rPr>
          <w:sz w:val="22"/>
          <w:szCs w:val="22"/>
          <w:lang w:val="da-DK"/>
        </w:rPr>
        <w:t xml:space="preserve"> </w:t>
      </w:r>
      <w:r w:rsidR="00E16F8C">
        <w:rPr>
          <w:sz w:val="22"/>
          <w:szCs w:val="22"/>
          <w:lang w:val="da-DK"/>
        </w:rPr>
        <w:t>mellem de 5</w:t>
      </w:r>
      <w:r w:rsidR="006C39C6" w:rsidRPr="001A6BED">
        <w:rPr>
          <w:sz w:val="22"/>
          <w:szCs w:val="22"/>
          <w:lang w:val="da-DK"/>
        </w:rPr>
        <w:t xml:space="preserve"> partnere i BE</w:t>
      </w:r>
      <w:r>
        <w:rPr>
          <w:sz w:val="22"/>
          <w:szCs w:val="22"/>
          <w:lang w:val="da-DK"/>
        </w:rPr>
        <w:t>prese</w:t>
      </w:r>
      <w:r w:rsidR="006C39C6" w:rsidRPr="001A6BED">
        <w:rPr>
          <w:sz w:val="22"/>
          <w:szCs w:val="22"/>
          <w:lang w:val="da-DK"/>
        </w:rPr>
        <w:t>L-</w:t>
      </w:r>
      <w:r w:rsidR="00643B12" w:rsidRPr="001A6BED">
        <w:rPr>
          <w:sz w:val="22"/>
          <w:szCs w:val="22"/>
          <w:lang w:val="da-DK"/>
        </w:rPr>
        <w:t>projektet</w:t>
      </w:r>
      <w:r w:rsidR="00643B12">
        <w:rPr>
          <w:sz w:val="22"/>
          <w:szCs w:val="22"/>
          <w:lang w:val="da-DK"/>
        </w:rPr>
        <w:t>s 2</w:t>
      </w:r>
      <w:r w:rsidR="003456EB">
        <w:rPr>
          <w:sz w:val="22"/>
          <w:szCs w:val="22"/>
          <w:lang w:val="da-DK"/>
        </w:rPr>
        <w:t>-årige projektperiode</w:t>
      </w:r>
      <w:r w:rsidR="006C39C6" w:rsidRPr="001A6BED">
        <w:rPr>
          <w:sz w:val="22"/>
          <w:szCs w:val="22"/>
          <w:lang w:val="da-DK"/>
        </w:rPr>
        <w:t xml:space="preserve"> </w:t>
      </w:r>
      <w:r w:rsidR="003456EB">
        <w:rPr>
          <w:sz w:val="22"/>
          <w:szCs w:val="22"/>
          <w:lang w:val="da-DK"/>
        </w:rPr>
        <w:t xml:space="preserve">fra </w:t>
      </w:r>
      <w:r w:rsidR="00643B12" w:rsidRPr="001A6BED">
        <w:rPr>
          <w:sz w:val="22"/>
          <w:lang w:val="da-DK"/>
        </w:rPr>
        <w:t xml:space="preserve">01.10.2017 </w:t>
      </w:r>
      <w:r w:rsidR="00643B12">
        <w:rPr>
          <w:sz w:val="22"/>
          <w:lang w:val="da-DK"/>
        </w:rPr>
        <w:t>til</w:t>
      </w:r>
      <w:r w:rsidR="003456EB">
        <w:rPr>
          <w:sz w:val="22"/>
          <w:lang w:val="da-DK"/>
        </w:rPr>
        <w:t xml:space="preserve"> </w:t>
      </w:r>
      <w:r w:rsidR="006C39C6" w:rsidRPr="001A6BED">
        <w:rPr>
          <w:sz w:val="22"/>
          <w:lang w:val="da-DK"/>
        </w:rPr>
        <w:t xml:space="preserve">30.09.2019. </w:t>
      </w:r>
    </w:p>
    <w:p w14:paraId="168819E6" w14:textId="48F3B1AA" w:rsidR="00E16F8C" w:rsidRPr="003A0B14" w:rsidRDefault="006C39C6" w:rsidP="003A0B14">
      <w:pPr>
        <w:pStyle w:val="Listeafsnit"/>
        <w:rPr>
          <w:sz w:val="22"/>
          <w:lang w:val="da-DK"/>
        </w:rPr>
      </w:pPr>
      <w:r w:rsidRPr="001A6BED">
        <w:rPr>
          <w:sz w:val="22"/>
          <w:lang w:val="da-DK"/>
        </w:rPr>
        <w:t>Dis</w:t>
      </w:r>
      <w:r w:rsidR="003A0B14">
        <w:rPr>
          <w:sz w:val="22"/>
          <w:lang w:val="da-DK"/>
        </w:rPr>
        <w:t xml:space="preserve">se diskussioner, drøftelser og refleksionerne tog dels afsæt i </w:t>
      </w:r>
      <w:r w:rsidR="003C595B">
        <w:rPr>
          <w:sz w:val="22"/>
          <w:lang w:val="da-DK"/>
        </w:rPr>
        <w:t xml:space="preserve">partnernes </w:t>
      </w:r>
      <w:r w:rsidR="003A0B14">
        <w:rPr>
          <w:sz w:val="22"/>
          <w:lang w:val="da-DK"/>
        </w:rPr>
        <w:t>kendte</w:t>
      </w:r>
      <w:r w:rsidR="003C595B">
        <w:rPr>
          <w:sz w:val="22"/>
          <w:lang w:val="da-DK"/>
        </w:rPr>
        <w:t xml:space="preserve"> erfaringer og metoder med </w:t>
      </w:r>
      <w:r w:rsidR="003A0B14">
        <w:rPr>
          <w:sz w:val="22"/>
          <w:lang w:val="da-DK"/>
        </w:rPr>
        <w:t>at informere og motivere seniorer til aktivitet</w:t>
      </w:r>
      <w:r w:rsidR="003C595B">
        <w:rPr>
          <w:sz w:val="22"/>
          <w:lang w:val="da-DK"/>
        </w:rPr>
        <w:t>. Dels er forslagene et resultat af den opsøgende virksomhed partnerskabet foretog via internetsøgning</w:t>
      </w:r>
      <w:r w:rsidR="003456EB">
        <w:rPr>
          <w:sz w:val="22"/>
          <w:lang w:val="da-DK"/>
        </w:rPr>
        <w:t xml:space="preserve"> samt </w:t>
      </w:r>
      <w:r w:rsidR="003C595B">
        <w:rPr>
          <w:sz w:val="22"/>
          <w:lang w:val="da-DK"/>
        </w:rPr>
        <w:t xml:space="preserve">national </w:t>
      </w:r>
      <w:r w:rsidR="003456EB">
        <w:rPr>
          <w:sz w:val="22"/>
          <w:lang w:val="da-DK"/>
        </w:rPr>
        <w:t>opmærksomhed på</w:t>
      </w:r>
      <w:r w:rsidR="003C595B">
        <w:rPr>
          <w:sz w:val="22"/>
          <w:lang w:val="da-DK"/>
        </w:rPr>
        <w:t xml:space="preserve"> gode og sjove ideer til</w:t>
      </w:r>
      <w:r w:rsidR="003456EB">
        <w:rPr>
          <w:sz w:val="22"/>
          <w:lang w:val="da-DK"/>
        </w:rPr>
        <w:t>.</w:t>
      </w:r>
      <w:r w:rsidR="003C595B">
        <w:rPr>
          <w:sz w:val="22"/>
          <w:lang w:val="da-DK"/>
        </w:rPr>
        <w:t xml:space="preserve"> hvordan man</w:t>
      </w:r>
      <w:r w:rsidRPr="001A6BED">
        <w:rPr>
          <w:sz w:val="22"/>
          <w:lang w:val="da-DK"/>
        </w:rPr>
        <w:t xml:space="preserve"> </w:t>
      </w:r>
      <w:r w:rsidR="003A0B14">
        <w:rPr>
          <w:sz w:val="22"/>
          <w:lang w:val="da-DK"/>
        </w:rPr>
        <w:t>informere</w:t>
      </w:r>
      <w:r w:rsidR="003456EB">
        <w:rPr>
          <w:sz w:val="22"/>
          <w:lang w:val="da-DK"/>
        </w:rPr>
        <w:t xml:space="preserve">r og </w:t>
      </w:r>
      <w:r w:rsidR="003C595B">
        <w:rPr>
          <w:sz w:val="22"/>
          <w:lang w:val="da-DK"/>
        </w:rPr>
        <w:t>når ud til</w:t>
      </w:r>
      <w:r w:rsidR="003A0B14">
        <w:rPr>
          <w:sz w:val="22"/>
          <w:lang w:val="da-DK"/>
        </w:rPr>
        <w:t xml:space="preserve"> og motivere</w:t>
      </w:r>
      <w:r w:rsidR="003456EB">
        <w:rPr>
          <w:sz w:val="22"/>
          <w:lang w:val="da-DK"/>
        </w:rPr>
        <w:t>r</w:t>
      </w:r>
      <w:r w:rsidR="003A0B14">
        <w:rPr>
          <w:sz w:val="22"/>
          <w:lang w:val="da-DK"/>
        </w:rPr>
        <w:t xml:space="preserve"> </w:t>
      </w:r>
      <w:r w:rsidRPr="001A6BED">
        <w:rPr>
          <w:sz w:val="22"/>
          <w:lang w:val="da-DK"/>
        </w:rPr>
        <w:t>seniorer</w:t>
      </w:r>
      <w:r w:rsidR="003A0B14">
        <w:rPr>
          <w:sz w:val="22"/>
          <w:lang w:val="da-DK"/>
        </w:rPr>
        <w:t xml:space="preserve"> til aktivitet. </w:t>
      </w:r>
    </w:p>
    <w:p w14:paraId="35F9DFD4" w14:textId="77777777" w:rsidR="003A0B14" w:rsidRPr="001A6BED" w:rsidRDefault="003A0B14" w:rsidP="00E16F8C">
      <w:pPr>
        <w:pStyle w:val="Listeafsnit"/>
        <w:rPr>
          <w:sz w:val="22"/>
          <w:lang w:val="da-DK"/>
        </w:rPr>
      </w:pPr>
    </w:p>
    <w:p w14:paraId="54C5A5C3" w14:textId="7EAE0901" w:rsidR="006C39C6" w:rsidRPr="001A6BED" w:rsidRDefault="006C39C6" w:rsidP="008B4F03">
      <w:pPr>
        <w:pStyle w:val="Listeafsnit"/>
        <w:numPr>
          <w:ilvl w:val="0"/>
          <w:numId w:val="12"/>
        </w:numPr>
        <w:rPr>
          <w:sz w:val="22"/>
          <w:lang w:val="da-DK"/>
        </w:rPr>
      </w:pPr>
      <w:r w:rsidRPr="001A6BED">
        <w:rPr>
          <w:sz w:val="22"/>
          <w:lang w:val="da-DK"/>
        </w:rPr>
        <w:t>erfaringer</w:t>
      </w:r>
      <w:r w:rsidR="003456EB">
        <w:rPr>
          <w:sz w:val="22"/>
          <w:lang w:val="da-DK"/>
        </w:rPr>
        <w:t xml:space="preserve">, som </w:t>
      </w:r>
      <w:r w:rsidR="003A0B14">
        <w:rPr>
          <w:sz w:val="22"/>
          <w:lang w:val="da-DK"/>
        </w:rPr>
        <w:t>partnerskabet indsamlede og fik ved at planlægge, udbyde og gennemføre 8 kurser af en varighed på</w:t>
      </w:r>
      <w:r w:rsidRPr="001A6BED">
        <w:rPr>
          <w:sz w:val="22"/>
          <w:lang w:val="da-DK"/>
        </w:rPr>
        <w:t xml:space="preserve"> 12 til 16 lektioner for mere end </w:t>
      </w:r>
      <w:r w:rsidR="003A0B14">
        <w:rPr>
          <w:sz w:val="22"/>
          <w:lang w:val="da-DK"/>
        </w:rPr>
        <w:t>96 seniorer i de 4 partnerlande.</w:t>
      </w:r>
      <w:r w:rsidRPr="001A6BED">
        <w:rPr>
          <w:sz w:val="22"/>
          <w:lang w:val="da-DK"/>
        </w:rPr>
        <w:t xml:space="preserve"> </w:t>
      </w:r>
      <w:r w:rsidR="003A0B14">
        <w:rPr>
          <w:sz w:val="22"/>
          <w:lang w:val="da-DK"/>
        </w:rPr>
        <w:t xml:space="preserve">Der blev gennemført 2 kurser i hvert af de 4 deltagende lande, Danmark, Slovenien, Italien og Polen i perioden </w:t>
      </w:r>
      <w:r w:rsidRPr="001A6BED">
        <w:rPr>
          <w:sz w:val="22"/>
          <w:lang w:val="da-DK"/>
        </w:rPr>
        <w:t>marts til juni 2019</w:t>
      </w:r>
      <w:r w:rsidR="003A0B14">
        <w:rPr>
          <w:sz w:val="22"/>
          <w:lang w:val="da-DK"/>
        </w:rPr>
        <w:t xml:space="preserve">. Kurserne i de forskellige lande blev gennemført </w:t>
      </w:r>
      <w:r w:rsidR="003C595B">
        <w:rPr>
          <w:sz w:val="22"/>
          <w:lang w:val="da-DK"/>
        </w:rPr>
        <w:t xml:space="preserve">via </w:t>
      </w:r>
      <w:r w:rsidR="003C595B" w:rsidRPr="001A6BED">
        <w:rPr>
          <w:sz w:val="22"/>
          <w:lang w:val="da-DK"/>
        </w:rPr>
        <w:t>forskellige</w:t>
      </w:r>
      <w:r w:rsidRPr="001A6BED">
        <w:rPr>
          <w:sz w:val="22"/>
          <w:lang w:val="da-DK"/>
        </w:rPr>
        <w:t xml:space="preserve"> pædagogiske formater.</w:t>
      </w:r>
    </w:p>
    <w:p w14:paraId="3D750301" w14:textId="3AFC0447" w:rsidR="006C39C6" w:rsidRDefault="006C39C6" w:rsidP="006C39C6">
      <w:pPr>
        <w:rPr>
          <w:sz w:val="22"/>
          <w:lang w:val="da-DK"/>
        </w:rPr>
      </w:pPr>
      <w:r w:rsidRPr="001A6BED">
        <w:rPr>
          <w:sz w:val="22"/>
          <w:lang w:val="da-DK"/>
        </w:rPr>
        <w:t xml:space="preserve">De </w:t>
      </w:r>
      <w:r w:rsidR="003C595B">
        <w:rPr>
          <w:sz w:val="22"/>
          <w:lang w:val="da-DK"/>
        </w:rPr>
        <w:t>gennemførte 8 test</w:t>
      </w:r>
      <w:r w:rsidRPr="001A6BED">
        <w:rPr>
          <w:sz w:val="22"/>
          <w:lang w:val="da-DK"/>
        </w:rPr>
        <w:t xml:space="preserve">kurser introducerede og </w:t>
      </w:r>
      <w:r w:rsidR="003456EB">
        <w:rPr>
          <w:sz w:val="22"/>
          <w:lang w:val="da-DK"/>
        </w:rPr>
        <w:t>beskrev</w:t>
      </w:r>
      <w:r w:rsidRPr="001A6BED">
        <w:rPr>
          <w:sz w:val="22"/>
          <w:lang w:val="da-DK"/>
        </w:rPr>
        <w:t xml:space="preserve"> 8 fysiske kompetencer, der</w:t>
      </w:r>
      <w:r w:rsidR="003456EB">
        <w:rPr>
          <w:sz w:val="22"/>
          <w:lang w:val="da-DK"/>
        </w:rPr>
        <w:t xml:space="preserve"> af</w:t>
      </w:r>
      <w:r w:rsidR="003C595B">
        <w:rPr>
          <w:sz w:val="22"/>
          <w:lang w:val="da-DK"/>
        </w:rPr>
        <w:t xml:space="preserve"> Sundhedsstyrelse</w:t>
      </w:r>
      <w:r w:rsidR="003456EB">
        <w:rPr>
          <w:sz w:val="22"/>
          <w:lang w:val="da-DK"/>
        </w:rPr>
        <w:t>n i Danmark</w:t>
      </w:r>
      <w:r w:rsidR="003C595B">
        <w:rPr>
          <w:sz w:val="22"/>
          <w:lang w:val="da-DK"/>
        </w:rPr>
        <w:t xml:space="preserve">, er udpeget </w:t>
      </w:r>
      <w:r w:rsidR="003456EB">
        <w:rPr>
          <w:sz w:val="22"/>
          <w:lang w:val="da-DK"/>
        </w:rPr>
        <w:t xml:space="preserve">som </w:t>
      </w:r>
      <w:r w:rsidR="003C595B">
        <w:rPr>
          <w:sz w:val="22"/>
          <w:lang w:val="da-DK"/>
        </w:rPr>
        <w:t>afgørende for ældres funktions</w:t>
      </w:r>
      <w:r w:rsidR="00DF4E40">
        <w:rPr>
          <w:sz w:val="22"/>
          <w:lang w:val="da-DK"/>
        </w:rPr>
        <w:t>niveau</w:t>
      </w:r>
      <w:r w:rsidR="003C595B">
        <w:rPr>
          <w:sz w:val="22"/>
          <w:lang w:val="da-DK"/>
        </w:rPr>
        <w:t xml:space="preserve"> senere i livet</w:t>
      </w:r>
      <w:r w:rsidRPr="001A6BED">
        <w:rPr>
          <w:sz w:val="22"/>
          <w:lang w:val="da-DK"/>
        </w:rPr>
        <w:t>.</w:t>
      </w:r>
    </w:p>
    <w:p w14:paraId="00852191" w14:textId="77777777" w:rsidR="003C595B" w:rsidRDefault="003C595B" w:rsidP="003C595B">
      <w:pPr>
        <w:rPr>
          <w:sz w:val="22"/>
          <w:lang w:val="da-DK"/>
        </w:rPr>
      </w:pPr>
      <w:r>
        <w:rPr>
          <w:sz w:val="22"/>
          <w:lang w:val="da-DK"/>
        </w:rPr>
        <w:t>De 8 områder er:</w:t>
      </w:r>
    </w:p>
    <w:p w14:paraId="3632DB1C" w14:textId="713CF5C0" w:rsidR="003C595B" w:rsidRDefault="006C39C6" w:rsidP="008B4F03">
      <w:pPr>
        <w:pStyle w:val="Listeafsnit"/>
        <w:numPr>
          <w:ilvl w:val="0"/>
          <w:numId w:val="36"/>
        </w:numPr>
        <w:rPr>
          <w:sz w:val="22"/>
          <w:lang w:val="da-DK"/>
        </w:rPr>
      </w:pPr>
      <w:r w:rsidRPr="003C595B">
        <w:rPr>
          <w:sz w:val="22"/>
          <w:lang w:val="da-DK"/>
        </w:rPr>
        <w:t>Kondition</w:t>
      </w:r>
      <w:r w:rsidR="003C595B">
        <w:rPr>
          <w:sz w:val="22"/>
          <w:lang w:val="da-DK"/>
        </w:rPr>
        <w:t xml:space="preserve"> og udholdenhed. Hvad </w:t>
      </w:r>
      <w:r w:rsidRPr="003C595B">
        <w:rPr>
          <w:sz w:val="22"/>
          <w:lang w:val="da-DK"/>
        </w:rPr>
        <w:t>fortæller</w:t>
      </w:r>
      <w:r w:rsidR="003C595B">
        <w:rPr>
          <w:sz w:val="22"/>
          <w:lang w:val="da-DK"/>
        </w:rPr>
        <w:t xml:space="preserve"> et konditionstal</w:t>
      </w:r>
      <w:r w:rsidR="003456EB">
        <w:rPr>
          <w:sz w:val="22"/>
          <w:lang w:val="da-DK"/>
        </w:rPr>
        <w:t>,</w:t>
      </w:r>
      <w:r w:rsidR="003C595B">
        <w:rPr>
          <w:sz w:val="22"/>
          <w:lang w:val="da-DK"/>
        </w:rPr>
        <w:t xml:space="preserve"> </w:t>
      </w:r>
      <w:r w:rsidRPr="003C595B">
        <w:rPr>
          <w:sz w:val="22"/>
          <w:lang w:val="da-DK"/>
        </w:rPr>
        <w:t>og hvordan man opretholder eller udvikler ens kondition</w:t>
      </w:r>
      <w:r w:rsidR="003C595B">
        <w:rPr>
          <w:sz w:val="22"/>
          <w:lang w:val="da-DK"/>
        </w:rPr>
        <w:t>/udholdenhed</w:t>
      </w:r>
      <w:r w:rsidRPr="003C595B">
        <w:rPr>
          <w:sz w:val="22"/>
          <w:lang w:val="da-DK"/>
        </w:rPr>
        <w:t>.</w:t>
      </w:r>
    </w:p>
    <w:p w14:paraId="69368A9F" w14:textId="4AACBE69" w:rsidR="003C595B" w:rsidRDefault="003C595B" w:rsidP="008B4F03">
      <w:pPr>
        <w:pStyle w:val="Listeafsnit"/>
        <w:numPr>
          <w:ilvl w:val="0"/>
          <w:numId w:val="36"/>
        </w:numPr>
        <w:rPr>
          <w:sz w:val="22"/>
          <w:lang w:val="da-DK"/>
        </w:rPr>
      </w:pPr>
      <w:r>
        <w:rPr>
          <w:sz w:val="22"/>
          <w:lang w:val="da-DK"/>
        </w:rPr>
        <w:t>Muskel</w:t>
      </w:r>
      <w:r w:rsidR="006C39C6" w:rsidRPr="003C595B">
        <w:rPr>
          <w:sz w:val="22"/>
          <w:lang w:val="da-DK"/>
        </w:rPr>
        <w:t>styrke i fingre, hæn</w:t>
      </w:r>
      <w:r>
        <w:rPr>
          <w:sz w:val="22"/>
          <w:lang w:val="da-DK"/>
        </w:rPr>
        <w:t>der og arme</w:t>
      </w:r>
      <w:r w:rsidR="003456EB">
        <w:rPr>
          <w:sz w:val="22"/>
          <w:lang w:val="da-DK"/>
        </w:rPr>
        <w:t>,</w:t>
      </w:r>
      <w:r>
        <w:rPr>
          <w:sz w:val="22"/>
          <w:lang w:val="da-DK"/>
        </w:rPr>
        <w:t xml:space="preserve"> og hvordan man kan fastholde</w:t>
      </w:r>
      <w:r w:rsidR="006C39C6" w:rsidRPr="003C595B">
        <w:rPr>
          <w:sz w:val="22"/>
          <w:lang w:val="da-DK"/>
        </w:rPr>
        <w:t xml:space="preserve"> eller udvikler </w:t>
      </w:r>
      <w:r>
        <w:rPr>
          <w:sz w:val="22"/>
          <w:lang w:val="da-DK"/>
        </w:rPr>
        <w:t>denne muskelstyrke</w:t>
      </w:r>
      <w:r w:rsidR="006C39C6" w:rsidRPr="003C595B">
        <w:rPr>
          <w:sz w:val="22"/>
          <w:lang w:val="da-DK"/>
        </w:rPr>
        <w:t>.</w:t>
      </w:r>
    </w:p>
    <w:p w14:paraId="10B1BD1E" w14:textId="1E456760" w:rsidR="003C595B" w:rsidRDefault="003C595B" w:rsidP="008B4F03">
      <w:pPr>
        <w:pStyle w:val="Listeafsnit"/>
        <w:numPr>
          <w:ilvl w:val="0"/>
          <w:numId w:val="36"/>
        </w:numPr>
        <w:rPr>
          <w:sz w:val="22"/>
          <w:lang w:val="da-DK"/>
        </w:rPr>
      </w:pPr>
      <w:r>
        <w:rPr>
          <w:sz w:val="22"/>
          <w:lang w:val="da-DK"/>
        </w:rPr>
        <w:t>Muskel</w:t>
      </w:r>
      <w:r w:rsidR="006C39C6" w:rsidRPr="003C595B">
        <w:rPr>
          <w:sz w:val="22"/>
          <w:lang w:val="da-DK"/>
        </w:rPr>
        <w:t>styrke</w:t>
      </w:r>
      <w:r>
        <w:rPr>
          <w:sz w:val="22"/>
          <w:lang w:val="da-DK"/>
        </w:rPr>
        <w:t>,</w:t>
      </w:r>
      <w:r w:rsidR="006C39C6" w:rsidRPr="003C595B">
        <w:rPr>
          <w:sz w:val="22"/>
          <w:lang w:val="da-DK"/>
        </w:rPr>
        <w:t xml:space="preserve"> i</w:t>
      </w:r>
      <w:r>
        <w:rPr>
          <w:sz w:val="22"/>
          <w:lang w:val="da-DK"/>
        </w:rPr>
        <w:t>sær i</w:t>
      </w:r>
      <w:r w:rsidR="006C39C6" w:rsidRPr="003C595B">
        <w:rPr>
          <w:sz w:val="22"/>
          <w:lang w:val="da-DK"/>
        </w:rPr>
        <w:t xml:space="preserve"> baglårene og benene generelt</w:t>
      </w:r>
      <w:r w:rsidR="003456EB">
        <w:rPr>
          <w:sz w:val="22"/>
          <w:lang w:val="da-DK"/>
        </w:rPr>
        <w:t xml:space="preserve">, </w:t>
      </w:r>
      <w:r w:rsidR="006C39C6" w:rsidRPr="003C595B">
        <w:rPr>
          <w:sz w:val="22"/>
          <w:lang w:val="da-DK"/>
        </w:rPr>
        <w:t>og hvorda</w:t>
      </w:r>
      <w:r>
        <w:rPr>
          <w:sz w:val="22"/>
          <w:lang w:val="da-DK"/>
        </w:rPr>
        <w:t>n man opretholder eller fastholder denne muskelstyrke.</w:t>
      </w:r>
    </w:p>
    <w:p w14:paraId="08179D06" w14:textId="77777777" w:rsidR="003C595B" w:rsidRDefault="006C39C6" w:rsidP="008B4F03">
      <w:pPr>
        <w:pStyle w:val="Listeafsnit"/>
        <w:numPr>
          <w:ilvl w:val="0"/>
          <w:numId w:val="36"/>
        </w:numPr>
        <w:rPr>
          <w:sz w:val="22"/>
          <w:lang w:val="da-DK"/>
        </w:rPr>
      </w:pPr>
      <w:r w:rsidRPr="003C595B">
        <w:rPr>
          <w:sz w:val="22"/>
          <w:lang w:val="da-DK"/>
        </w:rPr>
        <w:t>Balancen</w:t>
      </w:r>
      <w:r w:rsidR="00A9610F" w:rsidRPr="003C595B">
        <w:rPr>
          <w:sz w:val="22"/>
          <w:lang w:val="da-DK"/>
        </w:rPr>
        <w:t>.</w:t>
      </w:r>
      <w:r w:rsidR="003C595B">
        <w:rPr>
          <w:sz w:val="22"/>
          <w:lang w:val="da-DK"/>
        </w:rPr>
        <w:t xml:space="preserve"> Hvordan man fast</w:t>
      </w:r>
      <w:r w:rsidRPr="003C595B">
        <w:rPr>
          <w:sz w:val="22"/>
          <w:lang w:val="da-DK"/>
        </w:rPr>
        <w:t>holder eller udvikler balance</w:t>
      </w:r>
      <w:r w:rsidR="003C595B">
        <w:rPr>
          <w:sz w:val="22"/>
          <w:lang w:val="da-DK"/>
        </w:rPr>
        <w:t>evnen</w:t>
      </w:r>
      <w:r w:rsidRPr="003C595B">
        <w:rPr>
          <w:sz w:val="22"/>
          <w:lang w:val="da-DK"/>
        </w:rPr>
        <w:t>.</w:t>
      </w:r>
    </w:p>
    <w:p w14:paraId="340C1C20" w14:textId="679B8A57" w:rsidR="003C595B" w:rsidRDefault="003C595B" w:rsidP="008B4F03">
      <w:pPr>
        <w:pStyle w:val="Listeafsnit"/>
        <w:numPr>
          <w:ilvl w:val="0"/>
          <w:numId w:val="36"/>
        </w:numPr>
        <w:rPr>
          <w:sz w:val="22"/>
          <w:lang w:val="da-DK"/>
        </w:rPr>
      </w:pPr>
      <w:r>
        <w:rPr>
          <w:sz w:val="22"/>
          <w:lang w:val="da-DK"/>
        </w:rPr>
        <w:t>Blodtryk. Hvordan</w:t>
      </w:r>
      <w:r w:rsidR="006C39C6" w:rsidRPr="003C595B">
        <w:rPr>
          <w:sz w:val="22"/>
          <w:lang w:val="da-DK"/>
        </w:rPr>
        <w:t xml:space="preserve"> måles</w:t>
      </w:r>
      <w:r>
        <w:rPr>
          <w:sz w:val="22"/>
          <w:lang w:val="da-DK"/>
        </w:rPr>
        <w:t xml:space="preserve"> det</w:t>
      </w:r>
      <w:r w:rsidR="003456EB">
        <w:rPr>
          <w:sz w:val="22"/>
          <w:lang w:val="da-DK"/>
        </w:rPr>
        <w:t>,</w:t>
      </w:r>
      <w:r>
        <w:rPr>
          <w:sz w:val="22"/>
          <w:lang w:val="da-DK"/>
        </w:rPr>
        <w:t xml:space="preserve"> og hvad</w:t>
      </w:r>
      <w:r w:rsidR="006C39C6" w:rsidRPr="003C595B">
        <w:rPr>
          <w:sz w:val="22"/>
          <w:lang w:val="da-DK"/>
        </w:rPr>
        <w:t xml:space="preserve"> betyder</w:t>
      </w:r>
      <w:r>
        <w:rPr>
          <w:sz w:val="22"/>
          <w:lang w:val="da-DK"/>
        </w:rPr>
        <w:t xml:space="preserve"> resultatet</w:t>
      </w:r>
      <w:r w:rsidR="006C39C6" w:rsidRPr="003C595B">
        <w:rPr>
          <w:sz w:val="22"/>
          <w:lang w:val="da-DK"/>
        </w:rPr>
        <w:t>.</w:t>
      </w:r>
    </w:p>
    <w:p w14:paraId="5F09F8B0" w14:textId="55171BD9" w:rsidR="003C595B" w:rsidRDefault="003C595B" w:rsidP="008B4F03">
      <w:pPr>
        <w:pStyle w:val="Listeafsnit"/>
        <w:numPr>
          <w:ilvl w:val="0"/>
          <w:numId w:val="36"/>
        </w:numPr>
        <w:rPr>
          <w:sz w:val="22"/>
          <w:lang w:val="da-DK"/>
        </w:rPr>
      </w:pPr>
      <w:r>
        <w:rPr>
          <w:sz w:val="22"/>
          <w:lang w:val="da-DK"/>
        </w:rPr>
        <w:t>BMI. Hvordan</w:t>
      </w:r>
      <w:r w:rsidR="006C39C6" w:rsidRPr="003C595B">
        <w:rPr>
          <w:sz w:val="22"/>
          <w:lang w:val="da-DK"/>
        </w:rPr>
        <w:t xml:space="preserve"> måles</w:t>
      </w:r>
      <w:r>
        <w:rPr>
          <w:sz w:val="22"/>
          <w:lang w:val="da-DK"/>
        </w:rPr>
        <w:t xml:space="preserve"> det</w:t>
      </w:r>
      <w:r w:rsidR="003456EB">
        <w:rPr>
          <w:sz w:val="22"/>
          <w:lang w:val="da-DK"/>
        </w:rPr>
        <w:t>,</w:t>
      </w:r>
      <w:r>
        <w:rPr>
          <w:sz w:val="22"/>
          <w:lang w:val="da-DK"/>
        </w:rPr>
        <w:t xml:space="preserve"> og hvad siger og </w:t>
      </w:r>
      <w:r w:rsidR="006C39C6" w:rsidRPr="003C595B">
        <w:rPr>
          <w:sz w:val="22"/>
          <w:lang w:val="da-DK"/>
        </w:rPr>
        <w:t>betyder</w:t>
      </w:r>
      <w:r>
        <w:rPr>
          <w:sz w:val="22"/>
          <w:lang w:val="da-DK"/>
        </w:rPr>
        <w:t xml:space="preserve"> resultatet</w:t>
      </w:r>
      <w:r w:rsidR="006C39C6" w:rsidRPr="003C595B">
        <w:rPr>
          <w:sz w:val="22"/>
          <w:lang w:val="da-DK"/>
        </w:rPr>
        <w:t>.</w:t>
      </w:r>
    </w:p>
    <w:p w14:paraId="0A367A68" w14:textId="7294316A" w:rsidR="003C595B" w:rsidRDefault="003C595B" w:rsidP="008B4F03">
      <w:pPr>
        <w:pStyle w:val="Listeafsnit"/>
        <w:numPr>
          <w:ilvl w:val="0"/>
          <w:numId w:val="36"/>
        </w:numPr>
        <w:rPr>
          <w:sz w:val="22"/>
          <w:lang w:val="da-DK"/>
        </w:rPr>
      </w:pPr>
      <w:r>
        <w:rPr>
          <w:sz w:val="22"/>
          <w:lang w:val="da-DK"/>
        </w:rPr>
        <w:t>Fedtprocent. Hvordan</w:t>
      </w:r>
      <w:r w:rsidR="006C39C6" w:rsidRPr="003C595B">
        <w:rPr>
          <w:sz w:val="22"/>
          <w:lang w:val="da-DK"/>
        </w:rPr>
        <w:t xml:space="preserve"> måles</w:t>
      </w:r>
      <w:r>
        <w:rPr>
          <w:sz w:val="22"/>
          <w:lang w:val="da-DK"/>
        </w:rPr>
        <w:t xml:space="preserve"> det</w:t>
      </w:r>
      <w:r w:rsidR="003456EB">
        <w:rPr>
          <w:sz w:val="22"/>
          <w:lang w:val="da-DK"/>
        </w:rPr>
        <w:t>,</w:t>
      </w:r>
      <w:r w:rsidR="006C39C6" w:rsidRPr="003C595B">
        <w:rPr>
          <w:sz w:val="22"/>
          <w:lang w:val="da-DK"/>
        </w:rPr>
        <w:t xml:space="preserve"> og hvad det betyder</w:t>
      </w:r>
      <w:r>
        <w:rPr>
          <w:sz w:val="22"/>
          <w:lang w:val="da-DK"/>
        </w:rPr>
        <w:t xml:space="preserve"> resultatet</w:t>
      </w:r>
      <w:r w:rsidR="006C39C6" w:rsidRPr="003C595B">
        <w:rPr>
          <w:sz w:val="22"/>
          <w:lang w:val="da-DK"/>
        </w:rPr>
        <w:t>.</w:t>
      </w:r>
    </w:p>
    <w:p w14:paraId="4DF6D0BF" w14:textId="1CF59E90" w:rsidR="006C39C6" w:rsidRPr="003C595B" w:rsidRDefault="003456EB" w:rsidP="008B4F03">
      <w:pPr>
        <w:pStyle w:val="Listeafsnit"/>
        <w:numPr>
          <w:ilvl w:val="0"/>
          <w:numId w:val="36"/>
        </w:numPr>
        <w:rPr>
          <w:sz w:val="22"/>
          <w:lang w:val="da-DK"/>
        </w:rPr>
      </w:pPr>
      <w:r w:rsidRPr="003C595B">
        <w:rPr>
          <w:sz w:val="22"/>
          <w:lang w:val="da-DK"/>
        </w:rPr>
        <w:t>Taljem</w:t>
      </w:r>
      <w:r>
        <w:rPr>
          <w:sz w:val="22"/>
          <w:lang w:val="da-DK"/>
        </w:rPr>
        <w:t>ål</w:t>
      </w:r>
      <w:r w:rsidR="003C595B">
        <w:rPr>
          <w:sz w:val="22"/>
          <w:lang w:val="da-DK"/>
        </w:rPr>
        <w:t>. Hvordan</w:t>
      </w:r>
      <w:r w:rsidR="006C39C6" w:rsidRPr="003C595B">
        <w:rPr>
          <w:sz w:val="22"/>
          <w:lang w:val="da-DK"/>
        </w:rPr>
        <w:t xml:space="preserve"> måles</w:t>
      </w:r>
      <w:r w:rsidR="003C595B">
        <w:rPr>
          <w:sz w:val="22"/>
          <w:lang w:val="da-DK"/>
        </w:rPr>
        <w:t xml:space="preserve"> det</w:t>
      </w:r>
      <w:r>
        <w:rPr>
          <w:sz w:val="22"/>
          <w:lang w:val="da-DK"/>
        </w:rPr>
        <w:t>,</w:t>
      </w:r>
      <w:r w:rsidR="003C595B">
        <w:rPr>
          <w:sz w:val="22"/>
          <w:lang w:val="da-DK"/>
        </w:rPr>
        <w:t xml:space="preserve"> og hvad</w:t>
      </w:r>
      <w:r w:rsidR="006C39C6" w:rsidRPr="003C595B">
        <w:rPr>
          <w:sz w:val="22"/>
          <w:lang w:val="da-DK"/>
        </w:rPr>
        <w:t xml:space="preserve"> betyder</w:t>
      </w:r>
      <w:r w:rsidR="003C595B">
        <w:rPr>
          <w:sz w:val="22"/>
          <w:lang w:val="da-DK"/>
        </w:rPr>
        <w:t xml:space="preserve"> resultatet</w:t>
      </w:r>
      <w:r w:rsidR="006C39C6" w:rsidRPr="003C595B">
        <w:rPr>
          <w:sz w:val="22"/>
          <w:lang w:val="da-DK"/>
        </w:rPr>
        <w:t>.</w:t>
      </w:r>
    </w:p>
    <w:p w14:paraId="10B3203B" w14:textId="6660AA6D" w:rsidR="006C39C6" w:rsidRPr="001A6BED" w:rsidRDefault="006C39C6" w:rsidP="006C39C6">
      <w:pPr>
        <w:rPr>
          <w:sz w:val="22"/>
          <w:lang w:val="da-DK"/>
        </w:rPr>
      </w:pPr>
      <w:r w:rsidRPr="001A6BED">
        <w:rPr>
          <w:sz w:val="22"/>
          <w:lang w:val="da-DK"/>
        </w:rPr>
        <w:br/>
        <w:t xml:space="preserve">Ifølge Sundhedsstyrelsen er den langsomme og </w:t>
      </w:r>
      <w:r w:rsidR="00485BDA">
        <w:rPr>
          <w:sz w:val="22"/>
          <w:lang w:val="da-DK"/>
        </w:rPr>
        <w:t xml:space="preserve">helt </w:t>
      </w:r>
      <w:r w:rsidRPr="001A6BED">
        <w:rPr>
          <w:sz w:val="22"/>
          <w:lang w:val="da-DK"/>
        </w:rPr>
        <w:t xml:space="preserve">unødvendige </w:t>
      </w:r>
      <w:r w:rsidR="00485BDA">
        <w:rPr>
          <w:sz w:val="22"/>
          <w:lang w:val="da-DK"/>
        </w:rPr>
        <w:t xml:space="preserve">store </w:t>
      </w:r>
      <w:r w:rsidRPr="001A6BED">
        <w:rPr>
          <w:sz w:val="22"/>
          <w:lang w:val="da-DK"/>
        </w:rPr>
        <w:t>reduktion af disse fysiske</w:t>
      </w:r>
      <w:r w:rsidR="00485BDA">
        <w:rPr>
          <w:sz w:val="22"/>
          <w:lang w:val="da-DK"/>
        </w:rPr>
        <w:t xml:space="preserve"> evner og </w:t>
      </w:r>
      <w:r w:rsidR="00485BDA" w:rsidRPr="001A6BED">
        <w:rPr>
          <w:sz w:val="22"/>
          <w:lang w:val="da-DK"/>
        </w:rPr>
        <w:t>kompetencer</w:t>
      </w:r>
      <w:r w:rsidRPr="001A6BED">
        <w:rPr>
          <w:sz w:val="22"/>
          <w:lang w:val="da-DK"/>
        </w:rPr>
        <w:t xml:space="preserve"> årsagen til, at et stigende antal seniorer</w:t>
      </w:r>
      <w:r w:rsidR="00485BDA">
        <w:rPr>
          <w:sz w:val="22"/>
          <w:lang w:val="da-DK"/>
        </w:rPr>
        <w:t xml:space="preserve"> </w:t>
      </w:r>
      <w:r w:rsidR="003456EB">
        <w:rPr>
          <w:sz w:val="22"/>
          <w:lang w:val="da-DK"/>
        </w:rPr>
        <w:t xml:space="preserve">i de kommende år </w:t>
      </w:r>
      <w:r w:rsidR="00485BDA">
        <w:rPr>
          <w:sz w:val="22"/>
          <w:lang w:val="da-DK"/>
        </w:rPr>
        <w:t>langsomt</w:t>
      </w:r>
      <w:r w:rsidR="003456EB">
        <w:rPr>
          <w:sz w:val="22"/>
          <w:lang w:val="da-DK"/>
        </w:rPr>
        <w:t xml:space="preserve"> </w:t>
      </w:r>
      <w:r w:rsidR="00485BDA">
        <w:rPr>
          <w:sz w:val="22"/>
          <w:lang w:val="da-DK"/>
        </w:rPr>
        <w:t xml:space="preserve">men systematisk </w:t>
      </w:r>
      <w:r w:rsidR="0086798A">
        <w:rPr>
          <w:sz w:val="22"/>
          <w:lang w:val="da-DK"/>
        </w:rPr>
        <w:t>bliver</w:t>
      </w:r>
      <w:r w:rsidR="00485BDA">
        <w:rPr>
          <w:sz w:val="22"/>
          <w:lang w:val="da-DK"/>
        </w:rPr>
        <w:t xml:space="preserve"> afhængige af </w:t>
      </w:r>
      <w:r w:rsidR="003456EB" w:rsidRPr="001A6BED">
        <w:rPr>
          <w:sz w:val="22"/>
          <w:lang w:val="da-DK"/>
        </w:rPr>
        <w:t>praktisk og personlig</w:t>
      </w:r>
      <w:r w:rsidR="003456EB">
        <w:rPr>
          <w:sz w:val="22"/>
          <w:lang w:val="da-DK"/>
        </w:rPr>
        <w:t xml:space="preserve"> bistand</w:t>
      </w:r>
      <w:r w:rsidR="00485BDA">
        <w:rPr>
          <w:sz w:val="22"/>
          <w:lang w:val="da-DK"/>
        </w:rPr>
        <w:t xml:space="preserve"> og </w:t>
      </w:r>
      <w:r w:rsidR="00D732ED">
        <w:rPr>
          <w:sz w:val="22"/>
          <w:lang w:val="da-DK"/>
        </w:rPr>
        <w:t>pleje</w:t>
      </w:r>
      <w:r w:rsidRPr="001A6BED">
        <w:rPr>
          <w:sz w:val="22"/>
          <w:lang w:val="da-DK"/>
        </w:rPr>
        <w:t xml:space="preserve">. </w:t>
      </w:r>
    </w:p>
    <w:p w14:paraId="42E8400A" w14:textId="7B95FB28" w:rsidR="006C39C6" w:rsidRDefault="006C39C6" w:rsidP="006C39C6">
      <w:pPr>
        <w:rPr>
          <w:sz w:val="22"/>
          <w:lang w:val="da-DK"/>
        </w:rPr>
      </w:pPr>
      <w:r w:rsidRPr="001A6BED">
        <w:rPr>
          <w:sz w:val="22"/>
          <w:lang w:val="da-DK"/>
        </w:rPr>
        <w:t>Kurserne starter med en generel introduktion</w:t>
      </w:r>
      <w:r w:rsidR="00485BDA">
        <w:rPr>
          <w:sz w:val="22"/>
          <w:lang w:val="da-DK"/>
        </w:rPr>
        <w:t xml:space="preserve"> med fokus på vores alderdomsopfattelse</w:t>
      </w:r>
      <w:r w:rsidRPr="001A6BED">
        <w:rPr>
          <w:sz w:val="22"/>
          <w:lang w:val="da-DK"/>
        </w:rPr>
        <w:t xml:space="preserve"> for at skabe refleksioner og </w:t>
      </w:r>
      <w:r w:rsidR="00485BDA">
        <w:rPr>
          <w:sz w:val="22"/>
          <w:lang w:val="da-DK"/>
        </w:rPr>
        <w:t>diskussioner blandt seniorkursisterne</w:t>
      </w:r>
      <w:r w:rsidRPr="001A6BED">
        <w:rPr>
          <w:sz w:val="22"/>
          <w:lang w:val="da-DK"/>
        </w:rPr>
        <w:t xml:space="preserve"> </w:t>
      </w:r>
      <w:r w:rsidR="00392226" w:rsidRPr="001A6BED">
        <w:rPr>
          <w:sz w:val="22"/>
          <w:lang w:val="da-DK"/>
        </w:rPr>
        <w:t>om</w:t>
      </w:r>
      <w:r w:rsidR="008966AB">
        <w:rPr>
          <w:sz w:val="22"/>
          <w:lang w:val="da-DK"/>
        </w:rPr>
        <w:t>,</w:t>
      </w:r>
      <w:r w:rsidRPr="001A6BED">
        <w:rPr>
          <w:sz w:val="22"/>
          <w:lang w:val="da-DK"/>
        </w:rPr>
        <w:t xml:space="preserve"> hvordan og hvorfor vi ser og forstår aldringsprocessen</w:t>
      </w:r>
      <w:r w:rsidR="003456EB">
        <w:rPr>
          <w:sz w:val="22"/>
          <w:lang w:val="da-DK"/>
        </w:rPr>
        <w:t>,</w:t>
      </w:r>
      <w:r w:rsidRPr="001A6BED">
        <w:rPr>
          <w:sz w:val="22"/>
          <w:lang w:val="da-DK"/>
        </w:rPr>
        <w:t xml:space="preserve"> som vi gør. </w:t>
      </w:r>
    </w:p>
    <w:p w14:paraId="4D78C82C" w14:textId="768AA702" w:rsidR="00485BDA" w:rsidRPr="001A6BED" w:rsidRDefault="00485BDA" w:rsidP="006C39C6">
      <w:pPr>
        <w:rPr>
          <w:sz w:val="22"/>
          <w:lang w:val="da-DK"/>
        </w:rPr>
      </w:pPr>
      <w:r>
        <w:rPr>
          <w:sz w:val="22"/>
          <w:lang w:val="da-DK"/>
        </w:rPr>
        <w:t>Derefter gennemgås de 8 emner systematisk</w:t>
      </w:r>
      <w:r w:rsidR="008966AB">
        <w:rPr>
          <w:sz w:val="22"/>
          <w:lang w:val="da-DK"/>
        </w:rPr>
        <w:t>, et</w:t>
      </w:r>
      <w:r>
        <w:rPr>
          <w:sz w:val="22"/>
          <w:lang w:val="da-DK"/>
        </w:rPr>
        <w:t xml:space="preserve"> a</w:t>
      </w:r>
      <w:r w:rsidR="008966AB">
        <w:rPr>
          <w:sz w:val="22"/>
          <w:lang w:val="da-DK"/>
        </w:rPr>
        <w:t>d</w:t>
      </w:r>
      <w:r>
        <w:rPr>
          <w:sz w:val="22"/>
          <w:lang w:val="da-DK"/>
        </w:rPr>
        <w:t xml:space="preserve"> gangen med løbende diskussion af konsekvenser. Gennemgang af hvad der skal til for at en kompetence/evne fastholdes eller udvikles og forslag til metoder og øvelser</w:t>
      </w:r>
      <w:r w:rsidR="008966AB">
        <w:rPr>
          <w:sz w:val="22"/>
          <w:lang w:val="da-DK"/>
        </w:rPr>
        <w:t>,</w:t>
      </w:r>
      <w:r>
        <w:rPr>
          <w:sz w:val="22"/>
          <w:lang w:val="da-DK"/>
        </w:rPr>
        <w:t xml:space="preserve"> der kan iværksættes</w:t>
      </w:r>
    </w:p>
    <w:p w14:paraId="62ED99D8" w14:textId="25DA5B8B" w:rsidR="006C39C6" w:rsidRPr="001A6BED" w:rsidRDefault="008966AB" w:rsidP="006C39C6">
      <w:pPr>
        <w:rPr>
          <w:sz w:val="22"/>
          <w:lang w:val="da-DK"/>
        </w:rPr>
      </w:pPr>
      <w:r>
        <w:rPr>
          <w:sz w:val="22"/>
          <w:lang w:val="da-DK"/>
        </w:rPr>
        <w:t>Alle k</w:t>
      </w:r>
      <w:r w:rsidR="00485BDA">
        <w:rPr>
          <w:sz w:val="22"/>
          <w:lang w:val="da-DK"/>
        </w:rPr>
        <w:t>ursisterne bliver</w:t>
      </w:r>
      <w:r w:rsidR="006C39C6" w:rsidRPr="001A6BED">
        <w:rPr>
          <w:sz w:val="22"/>
          <w:lang w:val="da-DK"/>
        </w:rPr>
        <w:t xml:space="preserve"> tilbudt </w:t>
      </w:r>
      <w:r>
        <w:rPr>
          <w:sz w:val="22"/>
          <w:lang w:val="da-DK"/>
        </w:rPr>
        <w:t xml:space="preserve">en </w:t>
      </w:r>
      <w:r w:rsidR="006C39C6" w:rsidRPr="001A6BED">
        <w:rPr>
          <w:sz w:val="22"/>
          <w:lang w:val="da-DK"/>
        </w:rPr>
        <w:t>te</w:t>
      </w:r>
      <w:r>
        <w:rPr>
          <w:sz w:val="22"/>
          <w:lang w:val="da-DK"/>
        </w:rPr>
        <w:t xml:space="preserve">st af </w:t>
      </w:r>
      <w:r w:rsidR="006C39C6" w:rsidRPr="001A6BED">
        <w:rPr>
          <w:sz w:val="22"/>
          <w:lang w:val="da-DK"/>
        </w:rPr>
        <w:t xml:space="preserve">de 8 fysiske parametre. </w:t>
      </w:r>
    </w:p>
    <w:p w14:paraId="5033E7FB" w14:textId="6AC15B81" w:rsidR="006C39C6" w:rsidRDefault="006C39C6" w:rsidP="006C39C6">
      <w:pPr>
        <w:rPr>
          <w:sz w:val="22"/>
          <w:lang w:val="da-DK"/>
        </w:rPr>
      </w:pPr>
    </w:p>
    <w:p w14:paraId="16E05130" w14:textId="6B37012C" w:rsidR="0083548F" w:rsidRDefault="0083548F" w:rsidP="006C39C6">
      <w:pPr>
        <w:rPr>
          <w:sz w:val="22"/>
          <w:lang w:val="da-DK"/>
        </w:rPr>
      </w:pPr>
    </w:p>
    <w:p w14:paraId="3834DB44" w14:textId="7C1A00E8" w:rsidR="0083548F" w:rsidRDefault="0083548F" w:rsidP="006C39C6">
      <w:pPr>
        <w:rPr>
          <w:sz w:val="22"/>
          <w:lang w:val="da-DK"/>
        </w:rPr>
      </w:pPr>
    </w:p>
    <w:p w14:paraId="0CA1C04B" w14:textId="02DB2ADC" w:rsidR="0083548F" w:rsidRDefault="0083548F" w:rsidP="006C39C6">
      <w:pPr>
        <w:rPr>
          <w:sz w:val="22"/>
          <w:lang w:val="da-DK"/>
        </w:rPr>
      </w:pPr>
    </w:p>
    <w:p w14:paraId="2D07F1D2" w14:textId="21E782DB" w:rsidR="00485BDA" w:rsidRDefault="00485BDA" w:rsidP="006C39C6">
      <w:pPr>
        <w:rPr>
          <w:sz w:val="22"/>
          <w:lang w:val="da-DK"/>
        </w:rPr>
      </w:pPr>
    </w:p>
    <w:p w14:paraId="4993C82D" w14:textId="273ACCC5" w:rsidR="00485BDA" w:rsidRDefault="00485BDA" w:rsidP="006C39C6">
      <w:pPr>
        <w:rPr>
          <w:sz w:val="22"/>
          <w:lang w:val="da-DK"/>
        </w:rPr>
      </w:pPr>
    </w:p>
    <w:p w14:paraId="15CE7989" w14:textId="57E30F90" w:rsidR="00485BDA" w:rsidRDefault="00485BDA" w:rsidP="006C39C6">
      <w:pPr>
        <w:rPr>
          <w:sz w:val="22"/>
          <w:lang w:val="da-DK"/>
        </w:rPr>
      </w:pPr>
    </w:p>
    <w:p w14:paraId="3CD8DE61" w14:textId="4F95EC86" w:rsidR="00485BDA" w:rsidRDefault="00485BDA" w:rsidP="006C39C6">
      <w:pPr>
        <w:rPr>
          <w:sz w:val="22"/>
          <w:lang w:val="da-DK"/>
        </w:rPr>
      </w:pPr>
    </w:p>
    <w:p w14:paraId="459FAF17" w14:textId="77777777" w:rsidR="00485BDA" w:rsidRDefault="00485BDA" w:rsidP="006C39C6">
      <w:pPr>
        <w:rPr>
          <w:sz w:val="22"/>
          <w:lang w:val="da-DK"/>
        </w:rPr>
      </w:pPr>
    </w:p>
    <w:p w14:paraId="3D4BF849" w14:textId="77777777" w:rsidR="0083548F" w:rsidRPr="001A6BED" w:rsidRDefault="0083548F" w:rsidP="006C39C6">
      <w:pPr>
        <w:rPr>
          <w:sz w:val="22"/>
          <w:lang w:val="da-DK"/>
        </w:rPr>
      </w:pPr>
    </w:p>
    <w:p w14:paraId="72577354" w14:textId="77777777" w:rsidR="006C39C6" w:rsidRPr="001A6BED" w:rsidRDefault="006C39C6" w:rsidP="006C39C6">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ind w:left="-851"/>
        <w:outlineLvl w:val="1"/>
        <w:rPr>
          <w:caps/>
          <w:color w:val="1F3864" w:themeColor="accent1" w:themeShade="80"/>
          <w:spacing w:val="15"/>
          <w:sz w:val="36"/>
          <w:szCs w:val="36"/>
          <w:lang w:val="da-DK"/>
        </w:rPr>
      </w:pPr>
      <w:bookmarkStart w:id="6" w:name="_Toc12610635"/>
      <w:r w:rsidRPr="001A6BED">
        <w:rPr>
          <w:caps/>
          <w:color w:val="1F3864" w:themeColor="accent1" w:themeShade="80"/>
          <w:spacing w:val="15"/>
          <w:sz w:val="36"/>
          <w:szCs w:val="36"/>
          <w:lang w:val="da-DK"/>
        </w:rPr>
        <w:t xml:space="preserve">1.5 </w:t>
      </w:r>
      <w:bookmarkEnd w:id="6"/>
      <w:r w:rsidRPr="001A6BED">
        <w:rPr>
          <w:caps/>
          <w:color w:val="1F3864" w:themeColor="accent1" w:themeShade="80"/>
          <w:spacing w:val="15"/>
          <w:sz w:val="36"/>
          <w:szCs w:val="36"/>
          <w:lang w:val="da-DK"/>
        </w:rPr>
        <w:t>primære målgrupper</w:t>
      </w:r>
    </w:p>
    <w:p w14:paraId="1FF053FB" w14:textId="77777777" w:rsidR="006C39C6" w:rsidRPr="001A6BED" w:rsidRDefault="006C39C6" w:rsidP="006C39C6">
      <w:pPr>
        <w:jc w:val="both"/>
        <w:rPr>
          <w:color w:val="1F3864" w:themeColor="accent1" w:themeShade="80"/>
          <w:sz w:val="24"/>
          <w:szCs w:val="24"/>
          <w:lang w:val="da-DK"/>
        </w:rPr>
      </w:pPr>
    </w:p>
    <w:p w14:paraId="61D27E67" w14:textId="5B43AC8C" w:rsidR="006C39C6" w:rsidRPr="001A6BED" w:rsidRDefault="006C39C6" w:rsidP="006C39C6">
      <w:pPr>
        <w:rPr>
          <w:sz w:val="22"/>
          <w:lang w:val="da-DK"/>
        </w:rPr>
      </w:pPr>
      <w:r w:rsidRPr="001A6BED">
        <w:rPr>
          <w:sz w:val="22"/>
          <w:lang w:val="da-DK"/>
        </w:rPr>
        <w:t xml:space="preserve">Vi </w:t>
      </w:r>
      <w:r w:rsidR="00485BDA">
        <w:rPr>
          <w:sz w:val="22"/>
          <w:lang w:val="da-DK"/>
        </w:rPr>
        <w:t xml:space="preserve">har primært et ønske om at kommunikere </w:t>
      </w:r>
      <w:r w:rsidRPr="001A6BED">
        <w:rPr>
          <w:sz w:val="22"/>
          <w:lang w:val="da-DK"/>
        </w:rPr>
        <w:t xml:space="preserve">2 </w:t>
      </w:r>
      <w:r w:rsidR="00485BDA">
        <w:rPr>
          <w:sz w:val="22"/>
          <w:lang w:val="da-DK"/>
        </w:rPr>
        <w:t>målgrupper med</w:t>
      </w:r>
      <w:r w:rsidRPr="001A6BED">
        <w:rPr>
          <w:sz w:val="22"/>
          <w:lang w:val="da-DK"/>
        </w:rPr>
        <w:t xml:space="preserve"> dette dokument.</w:t>
      </w:r>
    </w:p>
    <w:p w14:paraId="6348146D" w14:textId="77777777" w:rsidR="006C39C6" w:rsidRPr="001A6BED" w:rsidRDefault="006C39C6" w:rsidP="008B4F03">
      <w:pPr>
        <w:pStyle w:val="Listeafsnit"/>
        <w:numPr>
          <w:ilvl w:val="0"/>
          <w:numId w:val="11"/>
        </w:numPr>
        <w:rPr>
          <w:sz w:val="22"/>
          <w:lang w:val="da-DK"/>
        </w:rPr>
      </w:pPr>
      <w:r w:rsidRPr="001A6BED">
        <w:rPr>
          <w:sz w:val="22"/>
          <w:lang w:val="da-DK"/>
        </w:rPr>
        <w:t>Målgruppe 1: Private kommercielle uddannelsesudbydere.</w:t>
      </w:r>
    </w:p>
    <w:p w14:paraId="5F447FB9" w14:textId="43A01967" w:rsidR="006C39C6" w:rsidRPr="001A6BED" w:rsidRDefault="006C39C6" w:rsidP="008B4F03">
      <w:pPr>
        <w:pStyle w:val="Listeafsnit"/>
        <w:numPr>
          <w:ilvl w:val="0"/>
          <w:numId w:val="11"/>
        </w:numPr>
        <w:rPr>
          <w:sz w:val="22"/>
          <w:lang w:val="da-DK"/>
        </w:rPr>
      </w:pPr>
      <w:r w:rsidRPr="001A6BED">
        <w:rPr>
          <w:sz w:val="22"/>
          <w:lang w:val="da-DK"/>
        </w:rPr>
        <w:t xml:space="preserve">Målgruppe 2: </w:t>
      </w:r>
      <w:r w:rsidR="00485BDA">
        <w:rPr>
          <w:sz w:val="22"/>
          <w:lang w:val="da-DK"/>
        </w:rPr>
        <w:t>Slutb</w:t>
      </w:r>
      <w:r w:rsidRPr="001A6BED">
        <w:rPr>
          <w:sz w:val="22"/>
          <w:lang w:val="da-DK"/>
        </w:rPr>
        <w:t>etaler</w:t>
      </w:r>
      <w:r w:rsidR="00BE59C5">
        <w:rPr>
          <w:sz w:val="22"/>
          <w:lang w:val="da-DK"/>
        </w:rPr>
        <w:t>ne</w:t>
      </w:r>
      <w:r w:rsidRPr="001A6BED">
        <w:rPr>
          <w:sz w:val="22"/>
          <w:lang w:val="da-DK"/>
        </w:rPr>
        <w:t xml:space="preserve"> af </w:t>
      </w:r>
      <w:r w:rsidR="00485BDA">
        <w:rPr>
          <w:sz w:val="22"/>
          <w:lang w:val="da-DK"/>
        </w:rPr>
        <w:t xml:space="preserve">den </w:t>
      </w:r>
      <w:r w:rsidRPr="001A6BED">
        <w:rPr>
          <w:sz w:val="22"/>
          <w:lang w:val="da-DK"/>
        </w:rPr>
        <w:t>pleje</w:t>
      </w:r>
      <w:r w:rsidR="00485BDA">
        <w:rPr>
          <w:sz w:val="22"/>
          <w:lang w:val="da-DK"/>
        </w:rPr>
        <w:t xml:space="preserve"> og omsorg ældre senere vil efterspørge. Ca. 50% af ældre vil udvikle</w:t>
      </w:r>
      <w:r w:rsidRPr="001A6BED">
        <w:rPr>
          <w:sz w:val="22"/>
          <w:lang w:val="da-DK"/>
        </w:rPr>
        <w:t xml:space="preserve"> behov for pleje</w:t>
      </w:r>
      <w:r w:rsidR="00485BDA">
        <w:rPr>
          <w:sz w:val="22"/>
          <w:lang w:val="da-DK"/>
        </w:rPr>
        <w:t xml:space="preserve"> og omsorg</w:t>
      </w:r>
      <w:r w:rsidRPr="001A6BED">
        <w:rPr>
          <w:sz w:val="22"/>
          <w:lang w:val="da-DK"/>
        </w:rPr>
        <w:t xml:space="preserve"> </w:t>
      </w:r>
      <w:r w:rsidR="00485BDA">
        <w:rPr>
          <w:sz w:val="22"/>
          <w:lang w:val="da-DK"/>
        </w:rPr>
        <w:t xml:space="preserve">i årene </w:t>
      </w:r>
      <w:r w:rsidRPr="001A6BED">
        <w:rPr>
          <w:sz w:val="22"/>
          <w:lang w:val="da-DK"/>
        </w:rPr>
        <w:t>efter de</w:t>
      </w:r>
      <w:r w:rsidR="00485BDA">
        <w:rPr>
          <w:sz w:val="22"/>
          <w:lang w:val="da-DK"/>
        </w:rPr>
        <w:t xml:space="preserve"> passere</w:t>
      </w:r>
      <w:r w:rsidR="008966AB">
        <w:rPr>
          <w:sz w:val="22"/>
          <w:lang w:val="da-DK"/>
        </w:rPr>
        <w:t>r</w:t>
      </w:r>
      <w:r w:rsidR="00485BDA">
        <w:rPr>
          <w:sz w:val="22"/>
          <w:lang w:val="da-DK"/>
        </w:rPr>
        <w:t xml:space="preserve"> </w:t>
      </w:r>
      <w:r w:rsidRPr="001A6BED">
        <w:rPr>
          <w:sz w:val="22"/>
          <w:lang w:val="da-DK"/>
        </w:rPr>
        <w:t>65 år.</w:t>
      </w:r>
    </w:p>
    <w:p w14:paraId="61E4CC26" w14:textId="6FFB6DB1" w:rsidR="006C39C6" w:rsidRDefault="006C39C6" w:rsidP="008B4F03">
      <w:pPr>
        <w:pStyle w:val="Listeafsnit"/>
        <w:numPr>
          <w:ilvl w:val="1"/>
          <w:numId w:val="11"/>
        </w:numPr>
        <w:rPr>
          <w:sz w:val="22"/>
          <w:lang w:val="da-DK"/>
        </w:rPr>
      </w:pPr>
      <w:r w:rsidRPr="001A6BED">
        <w:rPr>
          <w:sz w:val="22"/>
          <w:lang w:val="da-DK"/>
        </w:rPr>
        <w:t>I nogle lande vi</w:t>
      </w:r>
      <w:r w:rsidR="00485BDA">
        <w:rPr>
          <w:sz w:val="22"/>
          <w:lang w:val="da-DK"/>
        </w:rPr>
        <w:t xml:space="preserve">l det være de offentlige </w:t>
      </w:r>
      <w:r w:rsidRPr="001A6BED">
        <w:rPr>
          <w:sz w:val="22"/>
          <w:lang w:val="da-DK"/>
        </w:rPr>
        <w:t>soc</w:t>
      </w:r>
      <w:r w:rsidR="00C23279">
        <w:rPr>
          <w:sz w:val="22"/>
          <w:lang w:val="da-DK"/>
        </w:rPr>
        <w:t>ial- og sundhedsmyndigheder på kommunalt, regionalt eller nationalt niveau,</w:t>
      </w:r>
      <w:r w:rsidR="00BE59C5">
        <w:rPr>
          <w:sz w:val="22"/>
          <w:lang w:val="da-DK"/>
        </w:rPr>
        <w:t xml:space="preserve"> der har ansvaret</w:t>
      </w:r>
      <w:r w:rsidR="00C23279">
        <w:rPr>
          <w:sz w:val="22"/>
          <w:lang w:val="da-DK"/>
        </w:rPr>
        <w:t xml:space="preserve"> for ældreplejen.</w:t>
      </w:r>
    </w:p>
    <w:p w14:paraId="1C2E9025" w14:textId="77777777" w:rsidR="00C23279" w:rsidRPr="001A6BED" w:rsidRDefault="00C23279" w:rsidP="00C23279">
      <w:pPr>
        <w:pStyle w:val="Listeafsnit"/>
        <w:ind w:left="1440"/>
        <w:rPr>
          <w:sz w:val="22"/>
          <w:lang w:val="da-DK"/>
        </w:rPr>
      </w:pPr>
    </w:p>
    <w:p w14:paraId="56B295A6" w14:textId="4AB13147" w:rsidR="006C39C6" w:rsidRPr="0083548F" w:rsidRDefault="006C39C6" w:rsidP="008B4F03">
      <w:pPr>
        <w:pStyle w:val="Listeafsnit"/>
        <w:numPr>
          <w:ilvl w:val="1"/>
          <w:numId w:val="11"/>
        </w:numPr>
        <w:rPr>
          <w:sz w:val="22"/>
          <w:lang w:val="da-DK"/>
        </w:rPr>
      </w:pPr>
      <w:r w:rsidRPr="001A6BED">
        <w:rPr>
          <w:sz w:val="22"/>
          <w:lang w:val="da-DK"/>
        </w:rPr>
        <w:t xml:space="preserve">I nogle lande vil </w:t>
      </w:r>
      <w:r w:rsidR="00C23279">
        <w:rPr>
          <w:sz w:val="22"/>
          <w:lang w:val="da-DK"/>
        </w:rPr>
        <w:t xml:space="preserve">slutbetaleren </w:t>
      </w:r>
      <w:r w:rsidRPr="001A6BED">
        <w:rPr>
          <w:sz w:val="22"/>
          <w:lang w:val="da-DK"/>
        </w:rPr>
        <w:t>være forsikringsselskaber, pensionsselskaber og andre privatba</w:t>
      </w:r>
      <w:r w:rsidR="00C23279">
        <w:rPr>
          <w:sz w:val="22"/>
          <w:lang w:val="da-DK"/>
        </w:rPr>
        <w:t>serede initiativer via forskellige fo</w:t>
      </w:r>
      <w:r w:rsidR="008966AB">
        <w:rPr>
          <w:sz w:val="22"/>
          <w:lang w:val="da-DK"/>
        </w:rPr>
        <w:t>r</w:t>
      </w:r>
      <w:r w:rsidR="00C23279">
        <w:rPr>
          <w:sz w:val="22"/>
          <w:lang w:val="da-DK"/>
        </w:rPr>
        <w:t xml:space="preserve">mer for forsikringer. </w:t>
      </w:r>
    </w:p>
    <w:p w14:paraId="1C23F05A" w14:textId="20B41ED0" w:rsidR="00590F72" w:rsidRPr="001A6BED" w:rsidRDefault="00C23279" w:rsidP="00590F72">
      <w:pPr>
        <w:rPr>
          <w:sz w:val="22"/>
          <w:szCs w:val="24"/>
          <w:lang w:val="da-DK"/>
        </w:rPr>
      </w:pPr>
      <w:r>
        <w:rPr>
          <w:sz w:val="22"/>
          <w:szCs w:val="24"/>
          <w:lang w:val="da-DK"/>
        </w:rPr>
        <w:t xml:space="preserve">I visse lande vil </w:t>
      </w:r>
      <w:r w:rsidR="00590F72" w:rsidRPr="001A6BED">
        <w:rPr>
          <w:sz w:val="22"/>
          <w:szCs w:val="24"/>
          <w:lang w:val="da-DK"/>
        </w:rPr>
        <w:t xml:space="preserve">ældre og deres familier </w:t>
      </w:r>
      <w:r>
        <w:rPr>
          <w:sz w:val="22"/>
          <w:szCs w:val="24"/>
          <w:lang w:val="da-DK"/>
        </w:rPr>
        <w:t>være en vigtig målgruppe</w:t>
      </w:r>
      <w:r w:rsidR="008966AB">
        <w:rPr>
          <w:sz w:val="22"/>
          <w:szCs w:val="24"/>
          <w:lang w:val="da-DK"/>
        </w:rPr>
        <w:t>,</w:t>
      </w:r>
      <w:r>
        <w:rPr>
          <w:sz w:val="22"/>
          <w:szCs w:val="24"/>
          <w:lang w:val="da-DK"/>
        </w:rPr>
        <w:t xml:space="preserve"> eftersom </w:t>
      </w:r>
      <w:r w:rsidR="00590F72" w:rsidRPr="001A6BED">
        <w:rPr>
          <w:sz w:val="22"/>
          <w:szCs w:val="24"/>
          <w:lang w:val="da-DK"/>
        </w:rPr>
        <w:t xml:space="preserve">det stadig </w:t>
      </w:r>
      <w:r>
        <w:rPr>
          <w:sz w:val="22"/>
          <w:szCs w:val="24"/>
          <w:lang w:val="da-DK"/>
        </w:rPr>
        <w:t xml:space="preserve">er </w:t>
      </w:r>
      <w:r w:rsidR="00590F72" w:rsidRPr="001A6BED">
        <w:rPr>
          <w:sz w:val="22"/>
          <w:szCs w:val="24"/>
          <w:lang w:val="da-DK"/>
        </w:rPr>
        <w:t>familien</w:t>
      </w:r>
      <w:r w:rsidR="008966AB">
        <w:rPr>
          <w:sz w:val="22"/>
          <w:szCs w:val="24"/>
          <w:lang w:val="da-DK"/>
        </w:rPr>
        <w:t>,</w:t>
      </w:r>
      <w:r w:rsidR="00590F72" w:rsidRPr="001A6BED">
        <w:rPr>
          <w:sz w:val="22"/>
          <w:szCs w:val="24"/>
          <w:lang w:val="da-DK"/>
        </w:rPr>
        <w:t xml:space="preserve"> der er ansvarlig</w:t>
      </w:r>
      <w:r>
        <w:rPr>
          <w:sz w:val="22"/>
          <w:szCs w:val="24"/>
          <w:lang w:val="da-DK"/>
        </w:rPr>
        <w:t xml:space="preserve"> for at tage sig af </w:t>
      </w:r>
      <w:r w:rsidR="00590F72" w:rsidRPr="001A6BED">
        <w:rPr>
          <w:sz w:val="22"/>
          <w:szCs w:val="24"/>
          <w:lang w:val="da-DK"/>
        </w:rPr>
        <w:t>deres ældre familiemedlemmer</w:t>
      </w:r>
      <w:r>
        <w:rPr>
          <w:sz w:val="22"/>
          <w:szCs w:val="24"/>
          <w:lang w:val="da-DK"/>
        </w:rPr>
        <w:t>s</w:t>
      </w:r>
      <w:r w:rsidR="00590F72" w:rsidRPr="001A6BED">
        <w:rPr>
          <w:sz w:val="22"/>
          <w:szCs w:val="24"/>
          <w:lang w:val="da-DK"/>
        </w:rPr>
        <w:t xml:space="preserve"> </w:t>
      </w:r>
      <w:r>
        <w:rPr>
          <w:sz w:val="22"/>
          <w:szCs w:val="24"/>
          <w:lang w:val="da-DK"/>
        </w:rPr>
        <w:t xml:space="preserve">behov for </w:t>
      </w:r>
      <w:r w:rsidR="00590F72" w:rsidRPr="001A6BED">
        <w:rPr>
          <w:sz w:val="22"/>
          <w:szCs w:val="24"/>
          <w:lang w:val="da-DK"/>
        </w:rPr>
        <w:t>praktisk</w:t>
      </w:r>
      <w:r>
        <w:rPr>
          <w:sz w:val="22"/>
          <w:szCs w:val="24"/>
          <w:lang w:val="da-DK"/>
        </w:rPr>
        <w:t xml:space="preserve"> og personlig bistand.</w:t>
      </w:r>
    </w:p>
    <w:p w14:paraId="29C86784" w14:textId="2259C61B" w:rsidR="006C39C6" w:rsidRPr="001A6BED" w:rsidRDefault="00590F72" w:rsidP="00590F72">
      <w:pPr>
        <w:rPr>
          <w:sz w:val="22"/>
          <w:szCs w:val="24"/>
          <w:lang w:val="da-DK"/>
        </w:rPr>
      </w:pPr>
      <w:r w:rsidRPr="001A6BED">
        <w:rPr>
          <w:sz w:val="22"/>
          <w:szCs w:val="24"/>
          <w:lang w:val="da-DK"/>
        </w:rPr>
        <w:t>I dette dokument har vi valgt at betragte de ældre og deres familier som brugere af offentlig pleje</w:t>
      </w:r>
      <w:r w:rsidR="00C23279">
        <w:rPr>
          <w:sz w:val="22"/>
          <w:szCs w:val="24"/>
          <w:lang w:val="da-DK"/>
        </w:rPr>
        <w:t xml:space="preserve"> og omsorg</w:t>
      </w:r>
      <w:r w:rsidRPr="001A6BED">
        <w:rPr>
          <w:sz w:val="22"/>
          <w:szCs w:val="24"/>
          <w:lang w:val="da-DK"/>
        </w:rPr>
        <w:t xml:space="preserve"> eller kunder af private forsikringsbaserede tjenester.</w:t>
      </w:r>
      <w:r w:rsidR="00C23279">
        <w:rPr>
          <w:sz w:val="22"/>
          <w:szCs w:val="24"/>
          <w:lang w:val="da-DK"/>
        </w:rPr>
        <w:t xml:space="preserve"> Vi vil derfor ikke adressere ældregruppen eller familien direkte i dette dokument.</w:t>
      </w:r>
    </w:p>
    <w:p w14:paraId="0837FCFC" w14:textId="4780C0B9" w:rsidR="00590F72" w:rsidRPr="001A6BED" w:rsidRDefault="00C23279" w:rsidP="00590F72">
      <w:pPr>
        <w:rPr>
          <w:rFonts w:ascii="Corbel" w:hAnsi="Corbel" w:cs="Arial"/>
          <w:sz w:val="22"/>
          <w:szCs w:val="24"/>
          <w:lang w:val="da-DK"/>
        </w:rPr>
      </w:pPr>
      <w:r>
        <w:rPr>
          <w:rFonts w:ascii="Corbel" w:hAnsi="Corbel" w:cs="Arial"/>
          <w:sz w:val="22"/>
          <w:szCs w:val="24"/>
          <w:lang w:val="da-DK"/>
        </w:rPr>
        <w:t>G</w:t>
      </w:r>
      <w:r w:rsidR="00590F72" w:rsidRPr="001A6BED">
        <w:rPr>
          <w:rFonts w:ascii="Corbel" w:hAnsi="Corbel" w:cs="Arial"/>
          <w:sz w:val="22"/>
          <w:szCs w:val="24"/>
          <w:lang w:val="da-DK"/>
        </w:rPr>
        <w:t>ruppe 1-udbyder</w:t>
      </w:r>
      <w:r>
        <w:rPr>
          <w:rFonts w:ascii="Corbel" w:hAnsi="Corbel" w:cs="Arial"/>
          <w:sz w:val="22"/>
          <w:szCs w:val="24"/>
          <w:lang w:val="da-DK"/>
        </w:rPr>
        <w:t>e</w:t>
      </w:r>
      <w:r w:rsidR="00590F72" w:rsidRPr="001A6BED">
        <w:rPr>
          <w:rFonts w:ascii="Corbel" w:hAnsi="Corbel" w:cs="Arial"/>
          <w:sz w:val="22"/>
          <w:szCs w:val="24"/>
          <w:lang w:val="da-DK"/>
        </w:rPr>
        <w:t xml:space="preserve"> (private kommerc</w:t>
      </w:r>
      <w:r>
        <w:rPr>
          <w:rFonts w:ascii="Corbel" w:hAnsi="Corbel" w:cs="Arial"/>
          <w:sz w:val="22"/>
          <w:szCs w:val="24"/>
          <w:lang w:val="da-DK"/>
        </w:rPr>
        <w:t xml:space="preserve">ielle uddannelsesudbydere) må nødvendigvis </w:t>
      </w:r>
      <w:r w:rsidR="00590F72" w:rsidRPr="001A6BED">
        <w:rPr>
          <w:rFonts w:ascii="Corbel" w:hAnsi="Corbel" w:cs="Arial"/>
          <w:sz w:val="22"/>
          <w:szCs w:val="24"/>
          <w:lang w:val="da-DK"/>
        </w:rPr>
        <w:t>basere en potentiel</w:t>
      </w:r>
      <w:r>
        <w:rPr>
          <w:rFonts w:ascii="Corbel" w:hAnsi="Corbel" w:cs="Arial"/>
          <w:sz w:val="22"/>
          <w:szCs w:val="24"/>
          <w:lang w:val="da-DK"/>
        </w:rPr>
        <w:t xml:space="preserve"> opstart og investering i </w:t>
      </w:r>
      <w:r w:rsidR="00590F72" w:rsidRPr="001A6BED">
        <w:rPr>
          <w:rFonts w:ascii="Corbel" w:hAnsi="Corbel" w:cs="Arial"/>
          <w:sz w:val="22"/>
          <w:szCs w:val="24"/>
          <w:lang w:val="da-DK"/>
        </w:rPr>
        <w:t>dette uddannelses</w:t>
      </w:r>
      <w:r w:rsidR="008966AB">
        <w:rPr>
          <w:rFonts w:ascii="Corbel" w:hAnsi="Corbel" w:cs="Arial"/>
          <w:sz w:val="22"/>
          <w:szCs w:val="24"/>
          <w:lang w:val="da-DK"/>
        </w:rPr>
        <w:t>-</w:t>
      </w:r>
      <w:r>
        <w:rPr>
          <w:rFonts w:ascii="Corbel" w:hAnsi="Corbel" w:cs="Arial"/>
          <w:sz w:val="22"/>
          <w:szCs w:val="24"/>
          <w:lang w:val="da-DK"/>
        </w:rPr>
        <w:t xml:space="preserve"> og kursusområde på</w:t>
      </w:r>
      <w:r w:rsidR="00590F72" w:rsidRPr="001A6BED">
        <w:rPr>
          <w:rFonts w:ascii="Corbel" w:hAnsi="Corbel" w:cs="Arial"/>
          <w:sz w:val="22"/>
          <w:szCs w:val="24"/>
          <w:lang w:val="da-DK"/>
        </w:rPr>
        <w:t xml:space="preserve"> en</w:t>
      </w:r>
      <w:r>
        <w:rPr>
          <w:rFonts w:ascii="Corbel" w:hAnsi="Corbel" w:cs="Arial"/>
          <w:sz w:val="22"/>
          <w:szCs w:val="24"/>
          <w:lang w:val="da-DK"/>
        </w:rPr>
        <w:t xml:space="preserve"> ren</w:t>
      </w:r>
      <w:r w:rsidR="00590F72" w:rsidRPr="001A6BED">
        <w:rPr>
          <w:rFonts w:ascii="Corbel" w:hAnsi="Corbel" w:cs="Arial"/>
          <w:sz w:val="22"/>
          <w:szCs w:val="24"/>
          <w:lang w:val="da-DK"/>
        </w:rPr>
        <w:t xml:space="preserve"> </w:t>
      </w:r>
      <w:r>
        <w:rPr>
          <w:rFonts w:ascii="Corbel" w:hAnsi="Corbel" w:cs="Arial"/>
          <w:color w:val="000000" w:themeColor="text1"/>
          <w:sz w:val="22"/>
          <w:szCs w:val="24"/>
          <w:lang w:val="da-DK"/>
        </w:rPr>
        <w:t>cost-benefit tilgang</w:t>
      </w:r>
      <w:r w:rsidR="00590F72" w:rsidRPr="001A6BED">
        <w:rPr>
          <w:rFonts w:ascii="Corbel" w:hAnsi="Corbel" w:cs="Arial"/>
          <w:sz w:val="22"/>
          <w:szCs w:val="24"/>
          <w:lang w:val="da-DK"/>
        </w:rPr>
        <w:t xml:space="preserve">. </w:t>
      </w:r>
      <w:r>
        <w:rPr>
          <w:rFonts w:ascii="Corbel" w:hAnsi="Corbel" w:cs="Arial"/>
          <w:sz w:val="22"/>
          <w:szCs w:val="24"/>
          <w:lang w:val="da-DK"/>
        </w:rPr>
        <w:t>For disse aktører er der selvfølgelig 2 centrale spørgsmål? Hvor stort er markedet af</w:t>
      </w:r>
      <w:r w:rsidR="00590F72" w:rsidRPr="001A6BED">
        <w:rPr>
          <w:rFonts w:ascii="Corbel" w:hAnsi="Corbel" w:cs="Arial"/>
          <w:sz w:val="22"/>
          <w:szCs w:val="24"/>
          <w:lang w:val="da-DK"/>
        </w:rPr>
        <w:t xml:space="preserve"> seniorer? Hvor mange seniorer er villige til at betale </w:t>
      </w:r>
      <w:r w:rsidR="00A6428E">
        <w:rPr>
          <w:rFonts w:ascii="Corbel" w:hAnsi="Corbel" w:cs="Arial"/>
          <w:sz w:val="22"/>
          <w:szCs w:val="24"/>
          <w:lang w:val="da-DK"/>
        </w:rPr>
        <w:t xml:space="preserve">et </w:t>
      </w:r>
      <w:r w:rsidR="00590F72" w:rsidRPr="001A6BED">
        <w:rPr>
          <w:rFonts w:ascii="Corbel" w:hAnsi="Corbel" w:cs="Arial"/>
          <w:sz w:val="22"/>
          <w:szCs w:val="24"/>
          <w:lang w:val="da-DK"/>
        </w:rPr>
        <w:t>gebyr</w:t>
      </w:r>
      <w:r w:rsidR="008966AB">
        <w:rPr>
          <w:rFonts w:ascii="Corbel" w:hAnsi="Corbel" w:cs="Arial"/>
          <w:sz w:val="22"/>
          <w:szCs w:val="24"/>
          <w:lang w:val="da-DK"/>
        </w:rPr>
        <w:t>,</w:t>
      </w:r>
      <w:r w:rsidR="00590F72" w:rsidRPr="001A6BED">
        <w:rPr>
          <w:rFonts w:ascii="Corbel" w:hAnsi="Corbel" w:cs="Arial"/>
          <w:sz w:val="22"/>
          <w:szCs w:val="24"/>
          <w:lang w:val="da-DK"/>
        </w:rPr>
        <w:t xml:space="preserve"> </w:t>
      </w:r>
      <w:r>
        <w:rPr>
          <w:rFonts w:ascii="Corbel" w:hAnsi="Corbel" w:cs="Arial"/>
          <w:sz w:val="22"/>
          <w:szCs w:val="24"/>
          <w:lang w:val="da-DK"/>
        </w:rPr>
        <w:t xml:space="preserve">der gør </w:t>
      </w:r>
      <w:r w:rsidR="00590F72" w:rsidRPr="001A6BED">
        <w:rPr>
          <w:rFonts w:ascii="Corbel" w:hAnsi="Corbel" w:cs="Arial"/>
          <w:sz w:val="22"/>
          <w:szCs w:val="24"/>
          <w:lang w:val="da-DK"/>
        </w:rPr>
        <w:t>kurserne rentable?</w:t>
      </w:r>
      <w:r>
        <w:rPr>
          <w:rFonts w:ascii="Corbel" w:hAnsi="Corbel" w:cs="Arial"/>
          <w:sz w:val="22"/>
          <w:szCs w:val="24"/>
          <w:lang w:val="da-DK"/>
        </w:rPr>
        <w:t xml:space="preserve"> Det vil vi forsøge at give et bud på.</w:t>
      </w:r>
    </w:p>
    <w:p w14:paraId="66F114B4" w14:textId="15A0E1A8" w:rsidR="00590F72" w:rsidRPr="001A6BED" w:rsidRDefault="00C23279" w:rsidP="00590F72">
      <w:pPr>
        <w:rPr>
          <w:rFonts w:ascii="Corbel" w:hAnsi="Corbel" w:cs="Arial"/>
          <w:sz w:val="22"/>
          <w:szCs w:val="24"/>
          <w:lang w:val="da-DK"/>
        </w:rPr>
      </w:pPr>
      <w:r>
        <w:rPr>
          <w:rFonts w:ascii="Corbel" w:hAnsi="Corbel" w:cs="Arial"/>
          <w:sz w:val="22"/>
          <w:szCs w:val="24"/>
          <w:lang w:val="da-DK"/>
        </w:rPr>
        <w:t>For Gruppe 2-aktører (</w:t>
      </w:r>
      <w:r w:rsidR="008966AB">
        <w:rPr>
          <w:rFonts w:ascii="Corbel" w:hAnsi="Corbel" w:cs="Arial"/>
          <w:sz w:val="22"/>
          <w:szCs w:val="24"/>
          <w:lang w:val="da-DK"/>
        </w:rPr>
        <w:t>s</w:t>
      </w:r>
      <w:r>
        <w:rPr>
          <w:rFonts w:ascii="Corbel" w:hAnsi="Corbel" w:cs="Arial"/>
          <w:sz w:val="22"/>
          <w:szCs w:val="24"/>
          <w:lang w:val="da-DK"/>
        </w:rPr>
        <w:t>lutbetalerne af</w:t>
      </w:r>
      <w:r w:rsidR="00590F72" w:rsidRPr="001A6BED">
        <w:rPr>
          <w:rFonts w:ascii="Corbel" w:hAnsi="Corbel" w:cs="Arial"/>
          <w:sz w:val="22"/>
          <w:szCs w:val="24"/>
          <w:lang w:val="da-DK"/>
        </w:rPr>
        <w:t xml:space="preserve"> </w:t>
      </w:r>
      <w:r>
        <w:rPr>
          <w:rFonts w:ascii="Corbel" w:hAnsi="Corbel" w:cs="Arial"/>
          <w:sz w:val="22"/>
          <w:szCs w:val="24"/>
          <w:lang w:val="da-DK"/>
        </w:rPr>
        <w:t>den pleje og omsorg ældre senere vil efterspørge</w:t>
      </w:r>
      <w:r w:rsidR="00590F72" w:rsidRPr="001A6BED">
        <w:rPr>
          <w:rFonts w:ascii="Corbel" w:hAnsi="Corbel" w:cs="Arial"/>
          <w:sz w:val="22"/>
          <w:szCs w:val="24"/>
          <w:lang w:val="da-DK"/>
        </w:rPr>
        <w:t xml:space="preserve">) kan det være mere </w:t>
      </w:r>
      <w:r w:rsidR="00AA5588" w:rsidRPr="001A6BED">
        <w:rPr>
          <w:rFonts w:ascii="Corbel" w:hAnsi="Corbel" w:cs="Arial"/>
          <w:sz w:val="22"/>
          <w:szCs w:val="24"/>
          <w:lang w:val="da-DK"/>
        </w:rPr>
        <w:t>relevant</w:t>
      </w:r>
      <w:r w:rsidR="00AA5588">
        <w:rPr>
          <w:rFonts w:ascii="Corbel" w:hAnsi="Corbel" w:cs="Arial"/>
          <w:sz w:val="22"/>
          <w:szCs w:val="24"/>
          <w:lang w:val="da-DK"/>
        </w:rPr>
        <w:t xml:space="preserve">, </w:t>
      </w:r>
      <w:r w:rsidR="00AA5588" w:rsidRPr="001A6BED">
        <w:rPr>
          <w:rFonts w:ascii="Corbel" w:hAnsi="Corbel" w:cs="Arial"/>
          <w:sz w:val="22"/>
          <w:szCs w:val="24"/>
          <w:lang w:val="da-DK"/>
        </w:rPr>
        <w:t>at</w:t>
      </w:r>
      <w:r w:rsidR="00590F72" w:rsidRPr="001A6BED">
        <w:rPr>
          <w:rFonts w:ascii="Corbel" w:hAnsi="Corbel" w:cs="Arial"/>
          <w:sz w:val="22"/>
          <w:szCs w:val="24"/>
          <w:lang w:val="da-DK"/>
        </w:rPr>
        <w:t xml:space="preserve"> overveje deres potentielle engagement i at uddanne seniorer, </w:t>
      </w:r>
      <w:r w:rsidR="00AA5588">
        <w:rPr>
          <w:rFonts w:ascii="Corbel" w:hAnsi="Corbel" w:cs="Arial"/>
          <w:sz w:val="22"/>
          <w:szCs w:val="24"/>
          <w:lang w:val="da-DK"/>
        </w:rPr>
        <w:t xml:space="preserve">på en </w:t>
      </w:r>
      <w:r w:rsidR="000157F2">
        <w:rPr>
          <w:rFonts w:ascii="Corbel" w:hAnsi="Corbel" w:cs="Arial"/>
          <w:sz w:val="22"/>
          <w:szCs w:val="24"/>
          <w:lang w:val="da-DK"/>
        </w:rPr>
        <w:t>cost-benefit-analyse</w:t>
      </w:r>
      <w:r w:rsidR="00AA5588">
        <w:rPr>
          <w:rFonts w:ascii="Corbel" w:hAnsi="Corbel" w:cs="Arial"/>
          <w:sz w:val="22"/>
          <w:szCs w:val="24"/>
          <w:lang w:val="da-DK"/>
        </w:rPr>
        <w:t xml:space="preserve">, der inddrager denne omkostning til pleje og omsorg senere i mange ældres liv. </w:t>
      </w:r>
    </w:p>
    <w:p w14:paraId="49B43055" w14:textId="0ACC5566" w:rsidR="00590F72" w:rsidRPr="001A6BED" w:rsidRDefault="00AA5588" w:rsidP="00590F72">
      <w:pPr>
        <w:rPr>
          <w:rFonts w:ascii="Corbel" w:hAnsi="Corbel" w:cs="Arial"/>
          <w:sz w:val="22"/>
          <w:szCs w:val="24"/>
          <w:lang w:val="da-DK"/>
        </w:rPr>
      </w:pPr>
      <w:r>
        <w:rPr>
          <w:rFonts w:ascii="Corbel" w:hAnsi="Corbel" w:cs="Arial"/>
          <w:sz w:val="22"/>
          <w:szCs w:val="24"/>
          <w:lang w:val="da-DK"/>
        </w:rPr>
        <w:t xml:space="preserve">Vi giver ikke alle svar i dette dokument. Men vi giver et bud på, hvad </w:t>
      </w:r>
      <w:r w:rsidR="00590F72" w:rsidRPr="001A6BED">
        <w:rPr>
          <w:rFonts w:ascii="Corbel" w:hAnsi="Corbel" w:cs="Arial"/>
          <w:sz w:val="22"/>
          <w:szCs w:val="24"/>
          <w:lang w:val="da-DK"/>
        </w:rPr>
        <w:t>den potentielle effekt af at uddanne alle seniorer til at være bedre forberedt på seniorlive</w:t>
      </w:r>
      <w:r w:rsidR="000157F2">
        <w:rPr>
          <w:rFonts w:ascii="Corbel" w:hAnsi="Corbel" w:cs="Arial"/>
          <w:sz w:val="22"/>
          <w:szCs w:val="24"/>
          <w:lang w:val="da-DK"/>
        </w:rPr>
        <w:t xml:space="preserve">t </w:t>
      </w:r>
      <w:r>
        <w:rPr>
          <w:rFonts w:ascii="Corbel" w:hAnsi="Corbel" w:cs="Arial"/>
          <w:sz w:val="22"/>
          <w:szCs w:val="24"/>
          <w:lang w:val="da-DK"/>
        </w:rPr>
        <w:t>skal og kan</w:t>
      </w:r>
      <w:r w:rsidR="00957936">
        <w:rPr>
          <w:rFonts w:ascii="Corbel" w:hAnsi="Corbel" w:cs="Arial"/>
          <w:sz w:val="22"/>
          <w:szCs w:val="24"/>
          <w:lang w:val="da-DK"/>
        </w:rPr>
        <w:t xml:space="preserve"> </w:t>
      </w:r>
      <w:r w:rsidR="00957936" w:rsidRPr="001A6BED">
        <w:rPr>
          <w:rFonts w:ascii="Corbel" w:hAnsi="Corbel" w:cs="Arial"/>
          <w:sz w:val="22"/>
          <w:szCs w:val="24"/>
          <w:lang w:val="da-DK"/>
        </w:rPr>
        <w:t>være</w:t>
      </w:r>
      <w:r w:rsidR="000157F2">
        <w:rPr>
          <w:rFonts w:ascii="Corbel" w:hAnsi="Corbel" w:cs="Arial"/>
          <w:sz w:val="22"/>
          <w:szCs w:val="24"/>
          <w:lang w:val="da-DK"/>
        </w:rPr>
        <w:t>.</w:t>
      </w:r>
      <w:r>
        <w:rPr>
          <w:rFonts w:ascii="Corbel" w:hAnsi="Corbel" w:cs="Arial"/>
          <w:sz w:val="22"/>
          <w:szCs w:val="24"/>
          <w:lang w:val="da-DK"/>
        </w:rPr>
        <w:t xml:space="preserve"> Hvilken </w:t>
      </w:r>
      <w:r w:rsidR="000157F2">
        <w:rPr>
          <w:rFonts w:ascii="Corbel" w:hAnsi="Corbel" w:cs="Arial"/>
          <w:sz w:val="22"/>
          <w:szCs w:val="24"/>
          <w:lang w:val="da-DK"/>
        </w:rPr>
        <w:t xml:space="preserve">effekt vil </w:t>
      </w:r>
      <w:r>
        <w:rPr>
          <w:rFonts w:ascii="Corbel" w:hAnsi="Corbel" w:cs="Arial"/>
          <w:sz w:val="22"/>
          <w:szCs w:val="24"/>
          <w:lang w:val="da-DK"/>
        </w:rPr>
        <w:t xml:space="preserve">uddannelsen have på efterspørgslen af pleje og omsorg, </w:t>
      </w:r>
      <w:r w:rsidR="00590F72" w:rsidRPr="001A6BED">
        <w:rPr>
          <w:rFonts w:ascii="Corbel" w:hAnsi="Corbel" w:cs="Arial"/>
          <w:sz w:val="22"/>
          <w:szCs w:val="24"/>
          <w:lang w:val="da-DK"/>
        </w:rPr>
        <w:t>rehabiliteri</w:t>
      </w:r>
      <w:r>
        <w:rPr>
          <w:rFonts w:ascii="Corbel" w:hAnsi="Corbel" w:cs="Arial"/>
          <w:sz w:val="22"/>
          <w:szCs w:val="24"/>
          <w:lang w:val="da-DK"/>
        </w:rPr>
        <w:t>ng og behandling senere i livet</w:t>
      </w:r>
      <w:r w:rsidR="000157F2">
        <w:rPr>
          <w:rFonts w:ascii="Corbel" w:hAnsi="Corbel" w:cs="Arial"/>
          <w:sz w:val="22"/>
          <w:szCs w:val="24"/>
          <w:lang w:val="da-DK"/>
        </w:rPr>
        <w:t xml:space="preserve"> og hvilken effekt skal uddannelsen have, for</w:t>
      </w:r>
      <w:r>
        <w:rPr>
          <w:rFonts w:ascii="Corbel" w:hAnsi="Corbel" w:cs="Arial"/>
          <w:sz w:val="22"/>
          <w:szCs w:val="24"/>
          <w:lang w:val="da-DK"/>
        </w:rPr>
        <w:t xml:space="preserve"> at det kan betale sig at udbyde sådanne kurser</w:t>
      </w:r>
      <w:r w:rsidR="000157F2">
        <w:rPr>
          <w:rFonts w:ascii="Corbel" w:hAnsi="Corbel" w:cs="Arial"/>
          <w:sz w:val="22"/>
          <w:szCs w:val="24"/>
          <w:lang w:val="da-DK"/>
        </w:rPr>
        <w:t>?</w:t>
      </w:r>
    </w:p>
    <w:p w14:paraId="20AEF8C9" w14:textId="77777777" w:rsidR="006C39C6" w:rsidRPr="001A6BED" w:rsidRDefault="006C39C6" w:rsidP="006C39C6">
      <w:pPr>
        <w:jc w:val="both"/>
        <w:rPr>
          <w:color w:val="1F3864" w:themeColor="accent1" w:themeShade="80"/>
          <w:sz w:val="24"/>
          <w:szCs w:val="24"/>
          <w:lang w:val="da-DK"/>
        </w:rPr>
      </w:pPr>
    </w:p>
    <w:p w14:paraId="738AEA91" w14:textId="77777777" w:rsidR="006C39C6" w:rsidRPr="001A6BED" w:rsidRDefault="006C39C6" w:rsidP="006C39C6">
      <w:pPr>
        <w:jc w:val="both"/>
        <w:rPr>
          <w:color w:val="1F3864" w:themeColor="accent1" w:themeShade="80"/>
          <w:sz w:val="24"/>
          <w:szCs w:val="24"/>
          <w:lang w:val="da-DK"/>
        </w:rPr>
      </w:pPr>
    </w:p>
    <w:p w14:paraId="3355BBAE" w14:textId="77777777" w:rsidR="006C39C6" w:rsidRPr="001A6BED" w:rsidRDefault="006C39C6" w:rsidP="006C39C6">
      <w:pPr>
        <w:jc w:val="both"/>
        <w:rPr>
          <w:color w:val="1F3864" w:themeColor="accent1" w:themeShade="80"/>
          <w:sz w:val="24"/>
          <w:szCs w:val="24"/>
          <w:lang w:val="da-DK"/>
        </w:rPr>
      </w:pPr>
    </w:p>
    <w:p w14:paraId="7B0DD78D" w14:textId="77777777" w:rsidR="006C39C6" w:rsidRPr="001A6BED" w:rsidRDefault="006C39C6" w:rsidP="006C39C6">
      <w:pPr>
        <w:jc w:val="both"/>
        <w:rPr>
          <w:color w:val="1F3864" w:themeColor="accent1" w:themeShade="80"/>
          <w:sz w:val="24"/>
          <w:szCs w:val="24"/>
          <w:lang w:val="da-DK"/>
        </w:rPr>
      </w:pPr>
    </w:p>
    <w:p w14:paraId="392889F4" w14:textId="77777777" w:rsidR="006C39C6" w:rsidRPr="001A6BED" w:rsidRDefault="006C39C6" w:rsidP="006C39C6">
      <w:pPr>
        <w:tabs>
          <w:tab w:val="left" w:pos="7732"/>
        </w:tabs>
        <w:jc w:val="both"/>
        <w:rPr>
          <w:color w:val="1F3864" w:themeColor="accent1" w:themeShade="80"/>
          <w:sz w:val="32"/>
          <w:szCs w:val="32"/>
          <w:lang w:val="da-DK"/>
        </w:rPr>
      </w:pPr>
    </w:p>
    <w:p w14:paraId="63412B0F" w14:textId="77777777" w:rsidR="006C39C6" w:rsidRPr="001A6BED" w:rsidRDefault="006C39C6" w:rsidP="006C39C6">
      <w:pPr>
        <w:tabs>
          <w:tab w:val="left" w:pos="7732"/>
        </w:tabs>
        <w:jc w:val="both"/>
        <w:rPr>
          <w:color w:val="1F3864" w:themeColor="accent1" w:themeShade="80"/>
          <w:sz w:val="32"/>
          <w:szCs w:val="32"/>
          <w:lang w:val="da-DK"/>
        </w:rPr>
      </w:pPr>
    </w:p>
    <w:p w14:paraId="561DBAFC" w14:textId="77777777" w:rsidR="006C39C6" w:rsidRPr="001A6BED" w:rsidRDefault="006C39C6" w:rsidP="006C39C6">
      <w:pPr>
        <w:tabs>
          <w:tab w:val="left" w:pos="7732"/>
        </w:tabs>
        <w:jc w:val="both"/>
        <w:rPr>
          <w:color w:val="1F3864" w:themeColor="accent1" w:themeShade="80"/>
          <w:sz w:val="32"/>
          <w:szCs w:val="32"/>
          <w:lang w:val="da-DK"/>
        </w:rPr>
      </w:pPr>
    </w:p>
    <w:p w14:paraId="066B9628" w14:textId="77777777" w:rsidR="0083548F" w:rsidRDefault="0083548F" w:rsidP="006C39C6">
      <w:pPr>
        <w:tabs>
          <w:tab w:val="left" w:pos="7732"/>
        </w:tabs>
        <w:jc w:val="both"/>
        <w:rPr>
          <w:color w:val="1F3864" w:themeColor="accent1" w:themeShade="80"/>
          <w:sz w:val="32"/>
          <w:szCs w:val="32"/>
          <w:lang w:val="da-DK"/>
        </w:rPr>
      </w:pPr>
    </w:p>
    <w:p w14:paraId="4BFDFE22" w14:textId="77777777" w:rsidR="0083548F" w:rsidRDefault="0083548F" w:rsidP="006C39C6">
      <w:pPr>
        <w:tabs>
          <w:tab w:val="left" w:pos="7732"/>
        </w:tabs>
        <w:jc w:val="both"/>
        <w:rPr>
          <w:color w:val="1F3864" w:themeColor="accent1" w:themeShade="80"/>
          <w:sz w:val="32"/>
          <w:szCs w:val="32"/>
          <w:lang w:val="da-DK"/>
        </w:rPr>
      </w:pPr>
    </w:p>
    <w:p w14:paraId="202F275B" w14:textId="77777777" w:rsidR="0083548F" w:rsidRDefault="0083548F" w:rsidP="006C39C6">
      <w:pPr>
        <w:tabs>
          <w:tab w:val="left" w:pos="7732"/>
        </w:tabs>
        <w:jc w:val="both"/>
        <w:rPr>
          <w:color w:val="1F3864" w:themeColor="accent1" w:themeShade="80"/>
          <w:sz w:val="32"/>
          <w:szCs w:val="32"/>
          <w:lang w:val="da-DK"/>
        </w:rPr>
      </w:pPr>
    </w:p>
    <w:p w14:paraId="709C8101" w14:textId="77777777" w:rsidR="0083548F" w:rsidRDefault="0083548F" w:rsidP="006C39C6">
      <w:pPr>
        <w:tabs>
          <w:tab w:val="left" w:pos="7732"/>
        </w:tabs>
        <w:jc w:val="both"/>
        <w:rPr>
          <w:color w:val="1F3864" w:themeColor="accent1" w:themeShade="80"/>
          <w:sz w:val="32"/>
          <w:szCs w:val="32"/>
          <w:lang w:val="da-DK"/>
        </w:rPr>
      </w:pPr>
    </w:p>
    <w:p w14:paraId="63831C65" w14:textId="77777777" w:rsidR="0083548F" w:rsidRDefault="0083548F" w:rsidP="006C39C6">
      <w:pPr>
        <w:tabs>
          <w:tab w:val="left" w:pos="7732"/>
        </w:tabs>
        <w:jc w:val="both"/>
        <w:rPr>
          <w:color w:val="1F3864" w:themeColor="accent1" w:themeShade="80"/>
          <w:sz w:val="32"/>
          <w:szCs w:val="32"/>
          <w:lang w:val="da-DK"/>
        </w:rPr>
      </w:pPr>
    </w:p>
    <w:p w14:paraId="216E7ECF" w14:textId="77777777" w:rsidR="0083548F" w:rsidRDefault="0083548F" w:rsidP="006C39C6">
      <w:pPr>
        <w:tabs>
          <w:tab w:val="left" w:pos="7732"/>
        </w:tabs>
        <w:jc w:val="both"/>
        <w:rPr>
          <w:color w:val="1F3864" w:themeColor="accent1" w:themeShade="80"/>
          <w:sz w:val="32"/>
          <w:szCs w:val="32"/>
          <w:lang w:val="da-DK"/>
        </w:rPr>
      </w:pPr>
    </w:p>
    <w:p w14:paraId="6D2D45B2" w14:textId="77777777" w:rsidR="0083548F" w:rsidRDefault="0083548F" w:rsidP="006C39C6">
      <w:pPr>
        <w:tabs>
          <w:tab w:val="left" w:pos="7732"/>
        </w:tabs>
        <w:jc w:val="both"/>
        <w:rPr>
          <w:color w:val="1F3864" w:themeColor="accent1" w:themeShade="80"/>
          <w:sz w:val="32"/>
          <w:szCs w:val="32"/>
          <w:lang w:val="da-DK"/>
        </w:rPr>
      </w:pPr>
    </w:p>
    <w:p w14:paraId="2F3AD1B5" w14:textId="77777777" w:rsidR="0083548F" w:rsidRDefault="0083548F" w:rsidP="006C39C6">
      <w:pPr>
        <w:tabs>
          <w:tab w:val="left" w:pos="7732"/>
        </w:tabs>
        <w:jc w:val="both"/>
        <w:rPr>
          <w:color w:val="1F3864" w:themeColor="accent1" w:themeShade="80"/>
          <w:sz w:val="32"/>
          <w:szCs w:val="32"/>
          <w:lang w:val="da-DK"/>
        </w:rPr>
      </w:pPr>
    </w:p>
    <w:p w14:paraId="4FBBF253" w14:textId="77777777" w:rsidR="0083548F" w:rsidRDefault="0083548F" w:rsidP="006C39C6">
      <w:pPr>
        <w:tabs>
          <w:tab w:val="left" w:pos="7732"/>
        </w:tabs>
        <w:jc w:val="both"/>
        <w:rPr>
          <w:color w:val="1F3864" w:themeColor="accent1" w:themeShade="80"/>
          <w:sz w:val="32"/>
          <w:szCs w:val="32"/>
          <w:lang w:val="da-DK"/>
        </w:rPr>
      </w:pPr>
    </w:p>
    <w:p w14:paraId="253C05B5" w14:textId="77777777" w:rsidR="0083548F" w:rsidRDefault="0083548F" w:rsidP="006C39C6">
      <w:pPr>
        <w:tabs>
          <w:tab w:val="left" w:pos="7732"/>
        </w:tabs>
        <w:jc w:val="both"/>
        <w:rPr>
          <w:color w:val="1F3864" w:themeColor="accent1" w:themeShade="80"/>
          <w:sz w:val="32"/>
          <w:szCs w:val="32"/>
          <w:lang w:val="da-DK"/>
        </w:rPr>
      </w:pPr>
    </w:p>
    <w:p w14:paraId="4D9B3BE6" w14:textId="5E6A0B2F" w:rsidR="006C39C6" w:rsidRPr="001A6BED" w:rsidRDefault="006C39C6" w:rsidP="006C39C6">
      <w:pPr>
        <w:tabs>
          <w:tab w:val="left" w:pos="7732"/>
        </w:tabs>
        <w:jc w:val="both"/>
        <w:rPr>
          <w:color w:val="1F3864" w:themeColor="accent1" w:themeShade="80"/>
          <w:sz w:val="32"/>
          <w:szCs w:val="32"/>
          <w:lang w:val="da-DK"/>
        </w:rPr>
      </w:pPr>
      <w:r w:rsidRPr="001A6BED">
        <w:rPr>
          <w:color w:val="1F3864" w:themeColor="accent1" w:themeShade="80"/>
          <w:sz w:val="32"/>
          <w:szCs w:val="32"/>
          <w:lang w:val="da-DK"/>
        </w:rPr>
        <w:tab/>
      </w:r>
    </w:p>
    <w:p w14:paraId="5755C50A" w14:textId="77777777" w:rsidR="006C39C6" w:rsidRPr="001A6BED" w:rsidRDefault="00590F72" w:rsidP="008B4F03">
      <w:pPr>
        <w:pStyle w:val="Overskrift1"/>
        <w:numPr>
          <w:ilvl w:val="0"/>
          <w:numId w:val="6"/>
        </w:numPr>
        <w:jc w:val="center"/>
        <w:rPr>
          <w:sz w:val="72"/>
          <w:szCs w:val="72"/>
          <w:lang w:val="da-DK"/>
        </w:rPr>
      </w:pPr>
      <w:bookmarkStart w:id="7" w:name="_Toc12610637"/>
      <w:r w:rsidRPr="001A6BED">
        <w:rPr>
          <w:sz w:val="72"/>
          <w:szCs w:val="72"/>
          <w:lang w:val="da-DK"/>
        </w:rPr>
        <w:t xml:space="preserve">NY TILGANG TIL ALDRING </w:t>
      </w:r>
      <w:bookmarkEnd w:id="7"/>
    </w:p>
    <w:p w14:paraId="1074EC59" w14:textId="77777777" w:rsidR="006C39C6" w:rsidRPr="001A6BED" w:rsidRDefault="006C39C6" w:rsidP="006C39C6">
      <w:pPr>
        <w:rPr>
          <w:rFonts w:ascii="Corbel" w:hAnsi="Corbel" w:cs="Arial"/>
          <w:sz w:val="24"/>
          <w:szCs w:val="24"/>
          <w:lang w:val="da-DK"/>
        </w:rPr>
      </w:pPr>
    </w:p>
    <w:p w14:paraId="709BD265" w14:textId="77777777" w:rsidR="006C39C6" w:rsidRPr="001A6BED" w:rsidRDefault="006C39C6" w:rsidP="006C39C6">
      <w:pPr>
        <w:jc w:val="both"/>
        <w:rPr>
          <w:color w:val="1F3864" w:themeColor="accent1" w:themeShade="80"/>
          <w:sz w:val="24"/>
          <w:szCs w:val="24"/>
          <w:lang w:val="da-DK"/>
        </w:rPr>
      </w:pPr>
    </w:p>
    <w:p w14:paraId="24E35225" w14:textId="77777777" w:rsidR="006C39C6" w:rsidRPr="001A6BED" w:rsidRDefault="006C39C6" w:rsidP="006C39C6">
      <w:pPr>
        <w:jc w:val="both"/>
        <w:rPr>
          <w:color w:val="1F3864" w:themeColor="accent1" w:themeShade="80"/>
          <w:sz w:val="24"/>
          <w:szCs w:val="24"/>
          <w:lang w:val="da-DK"/>
        </w:rPr>
      </w:pPr>
    </w:p>
    <w:p w14:paraId="3FD32D2F" w14:textId="77777777" w:rsidR="006C39C6" w:rsidRPr="001A6BED" w:rsidRDefault="006C39C6" w:rsidP="006C39C6">
      <w:pPr>
        <w:jc w:val="both"/>
        <w:rPr>
          <w:color w:val="1F3864" w:themeColor="accent1" w:themeShade="80"/>
          <w:sz w:val="24"/>
          <w:szCs w:val="24"/>
          <w:lang w:val="da-DK"/>
        </w:rPr>
      </w:pPr>
    </w:p>
    <w:p w14:paraId="23793274" w14:textId="77777777" w:rsidR="006C39C6" w:rsidRPr="001A6BED" w:rsidRDefault="006C39C6" w:rsidP="006C39C6">
      <w:pPr>
        <w:jc w:val="both"/>
        <w:rPr>
          <w:color w:val="1F3864" w:themeColor="accent1" w:themeShade="80"/>
          <w:sz w:val="24"/>
          <w:szCs w:val="24"/>
          <w:lang w:val="da-DK"/>
        </w:rPr>
      </w:pPr>
    </w:p>
    <w:p w14:paraId="7B913F77" w14:textId="77777777" w:rsidR="006C39C6" w:rsidRPr="001A6BED" w:rsidRDefault="006C39C6" w:rsidP="006C39C6">
      <w:pPr>
        <w:jc w:val="both"/>
        <w:rPr>
          <w:color w:val="1F3864" w:themeColor="accent1" w:themeShade="80"/>
          <w:sz w:val="24"/>
          <w:szCs w:val="24"/>
          <w:lang w:val="da-DK"/>
        </w:rPr>
      </w:pPr>
    </w:p>
    <w:p w14:paraId="0E3CA255" w14:textId="77777777" w:rsidR="006C39C6" w:rsidRPr="001A6BED" w:rsidRDefault="006C39C6" w:rsidP="006C39C6">
      <w:pPr>
        <w:jc w:val="both"/>
        <w:rPr>
          <w:color w:val="1F3864" w:themeColor="accent1" w:themeShade="80"/>
          <w:sz w:val="24"/>
          <w:szCs w:val="24"/>
          <w:lang w:val="da-DK"/>
        </w:rPr>
      </w:pPr>
    </w:p>
    <w:p w14:paraId="472C5226" w14:textId="77777777" w:rsidR="006C39C6" w:rsidRPr="001A6BED" w:rsidRDefault="006C39C6" w:rsidP="006C39C6">
      <w:pPr>
        <w:jc w:val="both"/>
        <w:rPr>
          <w:color w:val="1F3864" w:themeColor="accent1" w:themeShade="80"/>
          <w:sz w:val="24"/>
          <w:szCs w:val="24"/>
          <w:lang w:val="da-DK"/>
        </w:rPr>
      </w:pPr>
    </w:p>
    <w:p w14:paraId="0A584949" w14:textId="77777777" w:rsidR="006C39C6" w:rsidRPr="001A6BED" w:rsidRDefault="006C39C6" w:rsidP="006C39C6">
      <w:pPr>
        <w:jc w:val="both"/>
        <w:rPr>
          <w:color w:val="1F3864" w:themeColor="accent1" w:themeShade="80"/>
          <w:sz w:val="24"/>
          <w:szCs w:val="24"/>
          <w:lang w:val="da-DK"/>
        </w:rPr>
      </w:pPr>
    </w:p>
    <w:p w14:paraId="0E531A90" w14:textId="6D279878" w:rsidR="00AB5DEB" w:rsidRPr="001A6BED" w:rsidRDefault="00AB5DEB" w:rsidP="006C39C6">
      <w:pPr>
        <w:jc w:val="both"/>
        <w:rPr>
          <w:color w:val="1F3864" w:themeColor="accent1" w:themeShade="80"/>
          <w:sz w:val="24"/>
          <w:szCs w:val="24"/>
          <w:lang w:val="da-DK"/>
        </w:rPr>
      </w:pPr>
    </w:p>
    <w:p w14:paraId="59EE6175" w14:textId="7E64E957" w:rsidR="006C39C6" w:rsidRPr="001A6BED" w:rsidRDefault="006C39C6" w:rsidP="006C39C6">
      <w:pPr>
        <w:jc w:val="both"/>
        <w:rPr>
          <w:color w:val="1F3864" w:themeColor="accent1" w:themeShade="80"/>
          <w:sz w:val="24"/>
          <w:szCs w:val="24"/>
          <w:lang w:val="da-DK"/>
        </w:rPr>
      </w:pPr>
    </w:p>
    <w:p w14:paraId="291DA770" w14:textId="6E1ED931" w:rsidR="006C39C6" w:rsidRPr="001A6BED" w:rsidRDefault="006C39C6" w:rsidP="006C39C6">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ind w:left="-851"/>
        <w:outlineLvl w:val="1"/>
        <w:rPr>
          <w:caps/>
          <w:color w:val="1F3864" w:themeColor="accent1" w:themeShade="80"/>
          <w:spacing w:val="15"/>
          <w:sz w:val="36"/>
          <w:szCs w:val="36"/>
          <w:lang w:val="da-DK"/>
        </w:rPr>
      </w:pPr>
      <w:bookmarkStart w:id="8" w:name="_Toc12610638"/>
      <w:r w:rsidRPr="001A6BED">
        <w:rPr>
          <w:caps/>
          <w:color w:val="1F3864" w:themeColor="accent1" w:themeShade="80"/>
          <w:spacing w:val="15"/>
          <w:sz w:val="36"/>
          <w:szCs w:val="36"/>
          <w:lang w:val="da-DK"/>
        </w:rPr>
        <w:t xml:space="preserve">2.1 </w:t>
      </w:r>
      <w:r w:rsidR="00AA5588">
        <w:rPr>
          <w:caps/>
          <w:color w:val="1F3864" w:themeColor="accent1" w:themeShade="80"/>
          <w:spacing w:val="15"/>
          <w:sz w:val="36"/>
          <w:szCs w:val="36"/>
          <w:lang w:val="da-DK"/>
        </w:rPr>
        <w:t xml:space="preserve">en </w:t>
      </w:r>
      <w:r w:rsidR="00590F72" w:rsidRPr="001A6BED">
        <w:rPr>
          <w:caps/>
          <w:color w:val="1F3864" w:themeColor="accent1" w:themeShade="80"/>
          <w:spacing w:val="15"/>
          <w:sz w:val="36"/>
          <w:szCs w:val="36"/>
          <w:lang w:val="da-DK"/>
        </w:rPr>
        <w:t>NY OG BREDERE TILGANG TIL AKTIV ALDRING</w:t>
      </w:r>
      <w:bookmarkEnd w:id="8"/>
      <w:r w:rsidR="00590F72" w:rsidRPr="001A6BED">
        <w:rPr>
          <w:caps/>
          <w:color w:val="1F3864" w:themeColor="accent1" w:themeShade="80"/>
          <w:spacing w:val="15"/>
          <w:sz w:val="36"/>
          <w:szCs w:val="36"/>
          <w:lang w:val="da-DK"/>
        </w:rPr>
        <w:t xml:space="preserve"> </w:t>
      </w:r>
    </w:p>
    <w:p w14:paraId="71AD36AC" w14:textId="77777777" w:rsidR="006C39C6" w:rsidRPr="001A6BED" w:rsidRDefault="006C39C6" w:rsidP="006C39C6">
      <w:pPr>
        <w:spacing w:before="0" w:after="0"/>
        <w:ind w:left="708"/>
        <w:rPr>
          <w:i/>
          <w:sz w:val="22"/>
          <w:szCs w:val="22"/>
          <w:lang w:val="da-DK"/>
        </w:rPr>
      </w:pPr>
    </w:p>
    <w:p w14:paraId="1D174D29" w14:textId="77777777" w:rsidR="006C39C6" w:rsidRPr="001A6BED" w:rsidRDefault="006C39C6" w:rsidP="006C39C6">
      <w:pPr>
        <w:spacing w:before="0" w:after="0"/>
        <w:rPr>
          <w:sz w:val="22"/>
          <w:szCs w:val="22"/>
          <w:lang w:val="da-DK"/>
        </w:rPr>
      </w:pPr>
    </w:p>
    <w:p w14:paraId="21F7EE4B" w14:textId="77777777" w:rsidR="006C39C6" w:rsidRPr="001A6BED" w:rsidRDefault="006C39C6" w:rsidP="006C39C6">
      <w:pPr>
        <w:spacing w:before="0" w:after="0"/>
        <w:rPr>
          <w:sz w:val="22"/>
          <w:szCs w:val="22"/>
          <w:lang w:val="da-DK"/>
        </w:rPr>
      </w:pPr>
    </w:p>
    <w:p w14:paraId="3F7D8944" w14:textId="40C8A430" w:rsidR="006C39C6" w:rsidRPr="001A6BED" w:rsidRDefault="00AA5588" w:rsidP="006C39C6">
      <w:pPr>
        <w:spacing w:before="0" w:after="0"/>
        <w:rPr>
          <w:sz w:val="22"/>
          <w:szCs w:val="22"/>
          <w:lang w:val="da-DK"/>
        </w:rPr>
      </w:pPr>
      <w:r>
        <w:rPr>
          <w:sz w:val="22"/>
          <w:szCs w:val="22"/>
          <w:lang w:val="da-DK"/>
        </w:rPr>
        <w:t>I starten af dette dokument skrev</w:t>
      </w:r>
      <w:r w:rsidR="00590F72" w:rsidRPr="001A6BED">
        <w:rPr>
          <w:sz w:val="22"/>
          <w:szCs w:val="22"/>
          <w:lang w:val="da-DK"/>
        </w:rPr>
        <w:t xml:space="preserve"> vi</w:t>
      </w:r>
      <w:r w:rsidR="008F48E0">
        <w:rPr>
          <w:sz w:val="22"/>
          <w:szCs w:val="22"/>
          <w:lang w:val="da-DK"/>
        </w:rPr>
        <w:t>:</w:t>
      </w:r>
    </w:p>
    <w:p w14:paraId="4E07BD42" w14:textId="77777777" w:rsidR="006C39C6" w:rsidRPr="001A6BED" w:rsidRDefault="006C39C6" w:rsidP="006C39C6">
      <w:pPr>
        <w:spacing w:before="0" w:after="0"/>
        <w:rPr>
          <w:sz w:val="22"/>
          <w:szCs w:val="22"/>
          <w:lang w:val="da-DK"/>
        </w:rPr>
      </w:pPr>
    </w:p>
    <w:p w14:paraId="19F478BA" w14:textId="77777777" w:rsidR="006C39C6" w:rsidRPr="001A6BED" w:rsidRDefault="006C39C6" w:rsidP="006C39C6">
      <w:pPr>
        <w:spacing w:before="0" w:after="0"/>
        <w:rPr>
          <w:sz w:val="22"/>
          <w:szCs w:val="22"/>
          <w:lang w:val="da-DK"/>
        </w:rPr>
      </w:pPr>
      <w:r w:rsidRPr="001A6BED">
        <w:rPr>
          <w:noProof/>
          <w:lang w:val="da-DK" w:eastAsia="da-DK"/>
        </w:rPr>
        <mc:AlternateContent>
          <mc:Choice Requires="wps">
            <w:drawing>
              <wp:anchor distT="45720" distB="45720" distL="114300" distR="114300" simplePos="0" relativeHeight="251672576" behindDoc="0" locked="0" layoutInCell="1" allowOverlap="1" wp14:anchorId="25FA8511" wp14:editId="16CFA21D">
                <wp:simplePos x="0" y="0"/>
                <wp:positionH relativeFrom="column">
                  <wp:posOffset>593090</wp:posOffset>
                </wp:positionH>
                <wp:positionV relativeFrom="paragraph">
                  <wp:posOffset>4445</wp:posOffset>
                </wp:positionV>
                <wp:extent cx="4572000" cy="1097280"/>
                <wp:effectExtent l="0" t="0" r="19050" b="26670"/>
                <wp:wrapSquare wrapText="bothSides"/>
                <wp:docPr id="247" name="Tekstfelt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097280"/>
                        </a:xfrm>
                        <a:prstGeom prst="rect">
                          <a:avLst/>
                        </a:prstGeom>
                        <a:solidFill>
                          <a:schemeClr val="accent6">
                            <a:lumMod val="20000"/>
                            <a:lumOff val="80000"/>
                          </a:schemeClr>
                        </a:solidFill>
                        <a:ln w="9525">
                          <a:solidFill>
                            <a:srgbClr val="000000"/>
                          </a:solidFill>
                          <a:miter lim="800000"/>
                          <a:headEnd/>
                          <a:tailEnd/>
                        </a:ln>
                      </wps:spPr>
                      <wps:txbx>
                        <w:txbxContent>
                          <w:p w14:paraId="706C1019" w14:textId="77777777" w:rsidR="004C613B" w:rsidRPr="001A6BED" w:rsidRDefault="004C613B" w:rsidP="008F48E0">
                            <w:pPr>
                              <w:spacing w:before="0" w:after="0"/>
                              <w:ind w:left="708"/>
                              <w:jc w:val="center"/>
                              <w:rPr>
                                <w:i/>
                                <w:sz w:val="22"/>
                                <w:szCs w:val="22"/>
                                <w:lang w:val="da-DK"/>
                              </w:rPr>
                            </w:pPr>
                            <w:r w:rsidRPr="001A6BED">
                              <w:rPr>
                                <w:i/>
                                <w:sz w:val="22"/>
                                <w:szCs w:val="22"/>
                                <w:lang w:val="da-DK"/>
                              </w:rPr>
                              <w:t xml:space="preserve">Den stigende bevidsthed og forståelse blandt </w:t>
                            </w:r>
                            <w:r>
                              <w:rPr>
                                <w:i/>
                                <w:sz w:val="22"/>
                                <w:szCs w:val="22"/>
                                <w:lang w:val="da-DK"/>
                              </w:rPr>
                              <w:t>ældre</w:t>
                            </w:r>
                            <w:r w:rsidRPr="001A6BED">
                              <w:rPr>
                                <w:i/>
                                <w:sz w:val="22"/>
                                <w:szCs w:val="22"/>
                                <w:lang w:val="da-DK"/>
                              </w:rPr>
                              <w:t xml:space="preserve"> af vigtigheden</w:t>
                            </w:r>
                            <w:r>
                              <w:rPr>
                                <w:i/>
                                <w:sz w:val="22"/>
                                <w:szCs w:val="22"/>
                                <w:lang w:val="da-DK"/>
                              </w:rPr>
                              <w:t xml:space="preserve"> af at integrere</w:t>
                            </w:r>
                            <w:r w:rsidRPr="001A6BED">
                              <w:rPr>
                                <w:i/>
                                <w:sz w:val="22"/>
                                <w:szCs w:val="22"/>
                                <w:lang w:val="da-DK"/>
                              </w:rPr>
                              <w:t xml:space="preserve"> </w:t>
                            </w:r>
                            <w:r>
                              <w:rPr>
                                <w:i/>
                                <w:sz w:val="22"/>
                                <w:szCs w:val="22"/>
                                <w:lang w:val="da-DK"/>
                              </w:rPr>
                              <w:t>begrebet samt konceptet</w:t>
                            </w:r>
                            <w:r w:rsidRPr="001A6BED">
                              <w:rPr>
                                <w:i/>
                                <w:sz w:val="22"/>
                                <w:szCs w:val="22"/>
                                <w:lang w:val="da-DK"/>
                              </w:rPr>
                              <w:t xml:space="preserve"> </w:t>
                            </w:r>
                            <w:r w:rsidRPr="006316AC">
                              <w:rPr>
                                <w:b/>
                                <w:i/>
                                <w:sz w:val="22"/>
                                <w:szCs w:val="22"/>
                                <w:u w:val="single"/>
                                <w:lang w:val="da-DK"/>
                              </w:rPr>
                              <w:t>”aktiv aldring”</w:t>
                            </w:r>
                            <w:r w:rsidRPr="001A6BED">
                              <w:rPr>
                                <w:i/>
                                <w:sz w:val="22"/>
                                <w:szCs w:val="22"/>
                                <w:lang w:val="da-DK"/>
                              </w:rPr>
                              <w:t xml:space="preserve"> som et </w:t>
                            </w:r>
                            <w:r>
                              <w:rPr>
                                <w:i/>
                                <w:sz w:val="22"/>
                                <w:szCs w:val="22"/>
                                <w:lang w:val="da-DK"/>
                              </w:rPr>
                              <w:t>centralt element</w:t>
                            </w:r>
                            <w:r w:rsidRPr="001A6BED">
                              <w:rPr>
                                <w:i/>
                                <w:sz w:val="22"/>
                                <w:szCs w:val="22"/>
                                <w:lang w:val="da-DK"/>
                              </w:rPr>
                              <w:t xml:space="preserve"> i deres daglige li</w:t>
                            </w:r>
                            <w:r>
                              <w:rPr>
                                <w:i/>
                                <w:sz w:val="22"/>
                                <w:szCs w:val="22"/>
                                <w:lang w:val="da-DK"/>
                              </w:rPr>
                              <w:t>v</w:t>
                            </w:r>
                            <w:r w:rsidRPr="001A6BED">
                              <w:rPr>
                                <w:i/>
                                <w:sz w:val="22"/>
                                <w:szCs w:val="22"/>
                                <w:lang w:val="da-DK"/>
                              </w:rPr>
                              <w:t xml:space="preserve"> give</w:t>
                            </w:r>
                            <w:r>
                              <w:rPr>
                                <w:i/>
                                <w:sz w:val="22"/>
                                <w:szCs w:val="22"/>
                                <w:lang w:val="da-DK"/>
                              </w:rPr>
                              <w:t>r ikke den forventede effekt i forhold til fastholdelse</w:t>
                            </w:r>
                            <w:r w:rsidRPr="001A6BED">
                              <w:rPr>
                                <w:i/>
                                <w:sz w:val="22"/>
                                <w:szCs w:val="22"/>
                                <w:lang w:val="da-DK"/>
                              </w:rPr>
                              <w:t xml:space="preserve"> af deres fysiske evner</w:t>
                            </w:r>
                            <w:r>
                              <w:rPr>
                                <w:i/>
                                <w:sz w:val="22"/>
                                <w:szCs w:val="22"/>
                                <w:lang w:val="da-DK"/>
                              </w:rPr>
                              <w:t xml:space="preserve"> og kompetencer og mindsker dermed heller ikke ældres</w:t>
                            </w:r>
                            <w:r w:rsidRPr="001A6BED">
                              <w:rPr>
                                <w:i/>
                                <w:sz w:val="22"/>
                                <w:szCs w:val="22"/>
                                <w:lang w:val="da-DK"/>
                              </w:rPr>
                              <w:t xml:space="preserve"> behov for pleje og hjælp senere i livet.</w:t>
                            </w:r>
                          </w:p>
                          <w:p w14:paraId="6AA71721" w14:textId="77777777" w:rsidR="004C613B" w:rsidRPr="00590F72" w:rsidRDefault="004C613B" w:rsidP="006C39C6">
                            <w:pPr>
                              <w:rPr>
                                <w:lang w:val="da-D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5FA8511" id="_x0000_t202" coordsize="21600,21600" o:spt="202" path="m,l,21600r21600,l21600,xe">
                <v:stroke joinstyle="miter"/>
                <v:path gradientshapeok="t" o:connecttype="rect"/>
              </v:shapetype>
              <v:shape id="Tekstfelt 247" o:spid="_x0000_s1026" type="#_x0000_t202" style="position:absolute;margin-left:46.7pt;margin-top:.35pt;width:5in;height:86.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" fillcolor="#e2efd9 [665]">
                <v:textbox>
                  <w:txbxContent>
                    <w:p w14:paraId="706C1019" w14:textId="77777777" w:rsidR="004C613B" w:rsidRPr="001A6BED" w:rsidRDefault="004C613B" w:rsidP="008F48E0">
                      <w:pPr>
                        <w:spacing w:before="0" w:after="0"/>
                        <w:ind w:left="708"/>
                        <w:jc w:val="center"/>
                        <w:rPr>
                          <w:i/>
                          <w:sz w:val="22"/>
                          <w:szCs w:val="22"/>
                          <w:lang w:val="da-DK"/>
                        </w:rPr>
                      </w:pPr>
                      <w:r w:rsidRPr="001A6BED">
                        <w:rPr>
                          <w:i/>
                          <w:sz w:val="22"/>
                          <w:szCs w:val="22"/>
                          <w:lang w:val="da-DK"/>
                        </w:rPr>
                        <w:t xml:space="preserve">Den stigende bevidsthed og forståelse blandt </w:t>
                      </w:r>
                      <w:r>
                        <w:rPr>
                          <w:i/>
                          <w:sz w:val="22"/>
                          <w:szCs w:val="22"/>
                          <w:lang w:val="da-DK"/>
                        </w:rPr>
                        <w:t>ældre</w:t>
                      </w:r>
                      <w:r w:rsidRPr="001A6BED">
                        <w:rPr>
                          <w:i/>
                          <w:sz w:val="22"/>
                          <w:szCs w:val="22"/>
                          <w:lang w:val="da-DK"/>
                        </w:rPr>
                        <w:t xml:space="preserve"> af vigtigheden</w:t>
                      </w:r>
                      <w:r>
                        <w:rPr>
                          <w:i/>
                          <w:sz w:val="22"/>
                          <w:szCs w:val="22"/>
                          <w:lang w:val="da-DK"/>
                        </w:rPr>
                        <w:t xml:space="preserve"> af at integrere</w:t>
                      </w:r>
                      <w:r w:rsidRPr="001A6BED">
                        <w:rPr>
                          <w:i/>
                          <w:sz w:val="22"/>
                          <w:szCs w:val="22"/>
                          <w:lang w:val="da-DK"/>
                        </w:rPr>
                        <w:t xml:space="preserve"> </w:t>
                      </w:r>
                      <w:r>
                        <w:rPr>
                          <w:i/>
                          <w:sz w:val="22"/>
                          <w:szCs w:val="22"/>
                          <w:lang w:val="da-DK"/>
                        </w:rPr>
                        <w:t>begrebet samt konceptet</w:t>
                      </w:r>
                      <w:r w:rsidRPr="001A6BED">
                        <w:rPr>
                          <w:i/>
                          <w:sz w:val="22"/>
                          <w:szCs w:val="22"/>
                          <w:lang w:val="da-DK"/>
                        </w:rPr>
                        <w:t xml:space="preserve"> </w:t>
                      </w:r>
                      <w:r w:rsidRPr="006316AC">
                        <w:rPr>
                          <w:b/>
                          <w:i/>
                          <w:sz w:val="22"/>
                          <w:szCs w:val="22"/>
                          <w:u w:val="single"/>
                          <w:lang w:val="da-DK"/>
                        </w:rPr>
                        <w:t>”aktiv aldring”</w:t>
                      </w:r>
                      <w:r w:rsidRPr="001A6BED">
                        <w:rPr>
                          <w:i/>
                          <w:sz w:val="22"/>
                          <w:szCs w:val="22"/>
                          <w:lang w:val="da-DK"/>
                        </w:rPr>
                        <w:t xml:space="preserve"> som et </w:t>
                      </w:r>
                      <w:r>
                        <w:rPr>
                          <w:i/>
                          <w:sz w:val="22"/>
                          <w:szCs w:val="22"/>
                          <w:lang w:val="da-DK"/>
                        </w:rPr>
                        <w:t>centralt element</w:t>
                      </w:r>
                      <w:r w:rsidRPr="001A6BED">
                        <w:rPr>
                          <w:i/>
                          <w:sz w:val="22"/>
                          <w:szCs w:val="22"/>
                          <w:lang w:val="da-DK"/>
                        </w:rPr>
                        <w:t xml:space="preserve"> i deres daglige li</w:t>
                      </w:r>
                      <w:r>
                        <w:rPr>
                          <w:i/>
                          <w:sz w:val="22"/>
                          <w:szCs w:val="22"/>
                          <w:lang w:val="da-DK"/>
                        </w:rPr>
                        <w:t>v</w:t>
                      </w:r>
                      <w:r w:rsidRPr="001A6BED">
                        <w:rPr>
                          <w:i/>
                          <w:sz w:val="22"/>
                          <w:szCs w:val="22"/>
                          <w:lang w:val="da-DK"/>
                        </w:rPr>
                        <w:t xml:space="preserve"> give</w:t>
                      </w:r>
                      <w:r>
                        <w:rPr>
                          <w:i/>
                          <w:sz w:val="22"/>
                          <w:szCs w:val="22"/>
                          <w:lang w:val="da-DK"/>
                        </w:rPr>
                        <w:t>r ikke den forventede effekt i forhold til fastholdelse</w:t>
                      </w:r>
                      <w:r w:rsidRPr="001A6BED">
                        <w:rPr>
                          <w:i/>
                          <w:sz w:val="22"/>
                          <w:szCs w:val="22"/>
                          <w:lang w:val="da-DK"/>
                        </w:rPr>
                        <w:t xml:space="preserve"> af deres fysiske evner</w:t>
                      </w:r>
                      <w:r>
                        <w:rPr>
                          <w:i/>
                          <w:sz w:val="22"/>
                          <w:szCs w:val="22"/>
                          <w:lang w:val="da-DK"/>
                        </w:rPr>
                        <w:t xml:space="preserve"> og kompetencer og mindsker dermed heller ikke ældres</w:t>
                      </w:r>
                      <w:r w:rsidRPr="001A6BED">
                        <w:rPr>
                          <w:i/>
                          <w:sz w:val="22"/>
                          <w:szCs w:val="22"/>
                          <w:lang w:val="da-DK"/>
                        </w:rPr>
                        <w:t xml:space="preserve"> behov for pleje og hjælp senere i livet.</w:t>
                      </w:r>
                    </w:p>
                    <w:p w14:paraId="6AA71721" w14:textId="77777777" w:rsidR="004C613B" w:rsidRPr="00590F72" w:rsidRDefault="004C613B" w:rsidP="006C39C6">
                      <w:pPr>
                        <w:rPr>
                          <w:lang w:val="da-DK"/>
                        </w:rPr>
                      </w:pPr>
                    </w:p>
                  </w:txbxContent>
                </v:textbox>
                <w10:wrap type="square"/>
              </v:shape>
            </w:pict>
          </mc:Fallback>
        </mc:AlternateContent>
      </w:r>
    </w:p>
    <w:p w14:paraId="272F4793" w14:textId="77777777" w:rsidR="006C39C6" w:rsidRPr="001A6BED" w:rsidRDefault="006C39C6" w:rsidP="006C39C6">
      <w:pPr>
        <w:spacing w:before="0" w:after="0"/>
        <w:rPr>
          <w:sz w:val="22"/>
          <w:szCs w:val="22"/>
          <w:lang w:val="da-DK"/>
        </w:rPr>
      </w:pPr>
    </w:p>
    <w:p w14:paraId="5BD98C2C" w14:textId="77777777" w:rsidR="006C39C6" w:rsidRPr="001A6BED" w:rsidRDefault="006C39C6" w:rsidP="006C39C6">
      <w:pPr>
        <w:spacing w:before="0" w:after="0"/>
        <w:rPr>
          <w:sz w:val="22"/>
          <w:szCs w:val="22"/>
          <w:lang w:val="da-DK"/>
        </w:rPr>
      </w:pPr>
    </w:p>
    <w:p w14:paraId="43E34F8C" w14:textId="77777777" w:rsidR="006C39C6" w:rsidRPr="001A6BED" w:rsidRDefault="006C39C6" w:rsidP="006C39C6">
      <w:pPr>
        <w:spacing w:before="0" w:after="0"/>
        <w:rPr>
          <w:sz w:val="22"/>
          <w:szCs w:val="22"/>
          <w:lang w:val="da-DK"/>
        </w:rPr>
      </w:pPr>
    </w:p>
    <w:p w14:paraId="026F865B" w14:textId="77777777" w:rsidR="006C39C6" w:rsidRPr="001A6BED" w:rsidRDefault="006C39C6" w:rsidP="006C39C6">
      <w:pPr>
        <w:spacing w:before="0" w:after="0"/>
        <w:rPr>
          <w:sz w:val="22"/>
          <w:szCs w:val="22"/>
          <w:lang w:val="da-DK"/>
        </w:rPr>
      </w:pPr>
    </w:p>
    <w:p w14:paraId="0B81F208" w14:textId="77777777" w:rsidR="006C39C6" w:rsidRPr="001A6BED" w:rsidRDefault="006C39C6" w:rsidP="006C39C6">
      <w:pPr>
        <w:spacing w:before="0" w:after="0"/>
        <w:rPr>
          <w:i/>
          <w:sz w:val="22"/>
          <w:szCs w:val="22"/>
          <w:lang w:val="da-DK"/>
        </w:rPr>
      </w:pPr>
    </w:p>
    <w:p w14:paraId="132ECD64" w14:textId="5825A978" w:rsidR="00627DEE" w:rsidRPr="001A6BED" w:rsidRDefault="00AA5588" w:rsidP="00627DEE">
      <w:pPr>
        <w:rPr>
          <w:rFonts w:ascii="Corbel" w:eastAsia="Times New Roman" w:hAnsi="Corbel" w:cs="Times New Roman"/>
          <w:color w:val="000000"/>
          <w:sz w:val="22"/>
          <w:szCs w:val="22"/>
          <w:lang w:val="da-DK"/>
        </w:rPr>
      </w:pPr>
      <w:r>
        <w:rPr>
          <w:rFonts w:ascii="Corbel" w:eastAsia="Times New Roman" w:hAnsi="Corbel" w:cs="Times New Roman"/>
          <w:color w:val="000000"/>
          <w:sz w:val="22"/>
          <w:szCs w:val="22"/>
          <w:lang w:val="da-DK"/>
        </w:rPr>
        <w:t xml:space="preserve">Der er utvivlsomt en generel </w:t>
      </w:r>
      <w:r w:rsidR="00627DEE" w:rsidRPr="001A6BED">
        <w:rPr>
          <w:rFonts w:ascii="Corbel" w:eastAsia="Times New Roman" w:hAnsi="Corbel" w:cs="Times New Roman"/>
          <w:color w:val="000000"/>
          <w:sz w:val="22"/>
          <w:szCs w:val="22"/>
          <w:lang w:val="da-DK"/>
        </w:rPr>
        <w:t xml:space="preserve">stigende opmærksomhed og fokus på vigtigheden af </w:t>
      </w:r>
      <w:r w:rsidR="004C613B">
        <w:rPr>
          <w:rFonts w:ascii="Corbel" w:eastAsia="Times New Roman" w:hAnsi="Corbel" w:cs="Times New Roman"/>
          <w:b/>
          <w:i/>
          <w:color w:val="000000"/>
          <w:sz w:val="22"/>
          <w:szCs w:val="22"/>
          <w:lang w:val="da-DK"/>
        </w:rPr>
        <w:t>a</w:t>
      </w:r>
      <w:r w:rsidR="00C26EEC" w:rsidRPr="00AA5588">
        <w:rPr>
          <w:rFonts w:ascii="Corbel" w:eastAsia="Times New Roman" w:hAnsi="Corbel" w:cs="Times New Roman"/>
          <w:b/>
          <w:i/>
          <w:color w:val="000000"/>
          <w:sz w:val="22"/>
          <w:szCs w:val="22"/>
          <w:lang w:val="da-DK"/>
        </w:rPr>
        <w:t xml:space="preserve">ktiv </w:t>
      </w:r>
      <w:r w:rsidR="004C613B">
        <w:rPr>
          <w:rFonts w:ascii="Corbel" w:eastAsia="Times New Roman" w:hAnsi="Corbel" w:cs="Times New Roman"/>
          <w:b/>
          <w:i/>
          <w:color w:val="000000"/>
          <w:sz w:val="22"/>
          <w:szCs w:val="22"/>
          <w:lang w:val="da-DK"/>
        </w:rPr>
        <w:t>a</w:t>
      </w:r>
      <w:r w:rsidR="00C26EEC" w:rsidRPr="00AA5588">
        <w:rPr>
          <w:rFonts w:ascii="Corbel" w:eastAsia="Times New Roman" w:hAnsi="Corbel" w:cs="Times New Roman"/>
          <w:b/>
          <w:i/>
          <w:color w:val="000000"/>
          <w:sz w:val="22"/>
          <w:szCs w:val="22"/>
          <w:lang w:val="da-DK"/>
        </w:rPr>
        <w:t>ldrings</w:t>
      </w:r>
      <w:r w:rsidR="008F48E0">
        <w:rPr>
          <w:rFonts w:ascii="Corbel" w:eastAsia="Times New Roman" w:hAnsi="Corbel" w:cs="Times New Roman"/>
          <w:b/>
          <w:i/>
          <w:color w:val="000000"/>
          <w:sz w:val="22"/>
          <w:szCs w:val="22"/>
          <w:lang w:val="da-DK"/>
        </w:rPr>
        <w:t>-</w:t>
      </w:r>
      <w:r>
        <w:rPr>
          <w:rFonts w:ascii="Corbel" w:eastAsia="Times New Roman" w:hAnsi="Corbel" w:cs="Times New Roman"/>
          <w:color w:val="000000"/>
          <w:sz w:val="22"/>
          <w:szCs w:val="22"/>
          <w:lang w:val="da-DK"/>
        </w:rPr>
        <w:t xml:space="preserve"> </w:t>
      </w:r>
      <w:r w:rsidR="00627DEE" w:rsidRPr="001A6BED">
        <w:rPr>
          <w:rFonts w:ascii="Corbel" w:eastAsia="Times New Roman" w:hAnsi="Corbel" w:cs="Times New Roman"/>
          <w:color w:val="000000"/>
          <w:sz w:val="22"/>
          <w:szCs w:val="22"/>
          <w:lang w:val="da-DK"/>
        </w:rPr>
        <w:t>konceptet i de fleste europæiske lande.</w:t>
      </w:r>
    </w:p>
    <w:p w14:paraId="0C47C014" w14:textId="3D7BFD78" w:rsidR="0051749F" w:rsidRDefault="00627DEE" w:rsidP="00627DEE">
      <w:pPr>
        <w:rPr>
          <w:rFonts w:ascii="Corbel" w:eastAsia="Times New Roman" w:hAnsi="Corbel" w:cs="Times New Roman"/>
          <w:color w:val="000000"/>
          <w:sz w:val="22"/>
          <w:szCs w:val="22"/>
          <w:lang w:val="da-DK"/>
        </w:rPr>
      </w:pPr>
      <w:r w:rsidRPr="001A6BED">
        <w:rPr>
          <w:rFonts w:ascii="Corbel" w:eastAsia="Times New Roman" w:hAnsi="Corbel" w:cs="Times New Roman"/>
          <w:color w:val="000000"/>
          <w:sz w:val="22"/>
          <w:szCs w:val="22"/>
          <w:lang w:val="da-DK"/>
        </w:rPr>
        <w:t xml:space="preserve">Det er ikke kun </w:t>
      </w:r>
      <w:r w:rsidR="00AA5588">
        <w:rPr>
          <w:rFonts w:ascii="Corbel" w:eastAsia="Times New Roman" w:hAnsi="Corbel" w:cs="Times New Roman"/>
          <w:color w:val="000000"/>
          <w:sz w:val="22"/>
          <w:szCs w:val="22"/>
          <w:lang w:val="da-DK"/>
        </w:rPr>
        <w:t xml:space="preserve">de </w:t>
      </w:r>
      <w:r w:rsidR="0051749F">
        <w:rPr>
          <w:rFonts w:ascii="Corbel" w:eastAsia="Times New Roman" w:hAnsi="Corbel" w:cs="Times New Roman"/>
          <w:color w:val="000000"/>
          <w:sz w:val="22"/>
          <w:szCs w:val="22"/>
          <w:lang w:val="da-DK"/>
        </w:rPr>
        <w:t>ældre selv</w:t>
      </w:r>
      <w:r w:rsidR="008F48E0">
        <w:rPr>
          <w:rFonts w:ascii="Corbel" w:eastAsia="Times New Roman" w:hAnsi="Corbel" w:cs="Times New Roman"/>
          <w:color w:val="000000"/>
          <w:sz w:val="22"/>
          <w:szCs w:val="22"/>
          <w:lang w:val="da-DK"/>
        </w:rPr>
        <w:t>,</w:t>
      </w:r>
      <w:r w:rsidR="0051749F">
        <w:rPr>
          <w:rFonts w:ascii="Corbel" w:eastAsia="Times New Roman" w:hAnsi="Corbel" w:cs="Times New Roman"/>
          <w:color w:val="000000"/>
          <w:sz w:val="22"/>
          <w:szCs w:val="22"/>
          <w:lang w:val="da-DK"/>
        </w:rPr>
        <w:t xml:space="preserve"> der af personlige årsager</w:t>
      </w:r>
      <w:r w:rsidR="008F48E0">
        <w:rPr>
          <w:rFonts w:ascii="Corbel" w:eastAsia="Times New Roman" w:hAnsi="Corbel" w:cs="Times New Roman"/>
          <w:color w:val="000000"/>
          <w:sz w:val="22"/>
          <w:szCs w:val="22"/>
          <w:lang w:val="da-DK"/>
        </w:rPr>
        <w:t xml:space="preserve"> har dette fokus, </w:t>
      </w:r>
      <w:r w:rsidR="008F48E0" w:rsidRPr="001A6BED">
        <w:rPr>
          <w:rFonts w:ascii="Corbel" w:eastAsia="Times New Roman" w:hAnsi="Corbel" w:cs="Times New Roman"/>
          <w:color w:val="000000"/>
          <w:sz w:val="22"/>
          <w:szCs w:val="22"/>
          <w:lang w:val="da-DK"/>
        </w:rPr>
        <w:t>også</w:t>
      </w:r>
      <w:r w:rsidRPr="001A6BED">
        <w:rPr>
          <w:rFonts w:ascii="Corbel" w:eastAsia="Times New Roman" w:hAnsi="Corbel" w:cs="Times New Roman"/>
          <w:color w:val="000000"/>
          <w:sz w:val="22"/>
          <w:szCs w:val="22"/>
          <w:lang w:val="da-DK"/>
        </w:rPr>
        <w:t xml:space="preserve"> sundhedsmyndighederne</w:t>
      </w:r>
      <w:r w:rsidR="008F48E0">
        <w:rPr>
          <w:rFonts w:ascii="Corbel" w:eastAsia="Times New Roman" w:hAnsi="Corbel" w:cs="Times New Roman"/>
          <w:color w:val="000000"/>
          <w:sz w:val="22"/>
          <w:szCs w:val="22"/>
          <w:lang w:val="da-DK"/>
        </w:rPr>
        <w:t xml:space="preserve"> har </w:t>
      </w:r>
      <w:r w:rsidRPr="001A6BED">
        <w:rPr>
          <w:rFonts w:ascii="Corbel" w:eastAsia="Times New Roman" w:hAnsi="Corbel" w:cs="Times New Roman"/>
          <w:color w:val="000000"/>
          <w:sz w:val="22"/>
          <w:szCs w:val="22"/>
          <w:lang w:val="da-DK"/>
        </w:rPr>
        <w:t xml:space="preserve">af </w:t>
      </w:r>
      <w:r w:rsidR="00C26EEC">
        <w:rPr>
          <w:rFonts w:ascii="Corbel" w:eastAsia="Times New Roman" w:hAnsi="Corbel" w:cs="Times New Roman"/>
          <w:color w:val="000000"/>
          <w:sz w:val="22"/>
          <w:szCs w:val="22"/>
          <w:lang w:val="da-DK"/>
        </w:rPr>
        <w:t>økonomiske</w:t>
      </w:r>
      <w:r w:rsidR="0051749F">
        <w:rPr>
          <w:rFonts w:ascii="Corbel" w:eastAsia="Times New Roman" w:hAnsi="Corbel" w:cs="Times New Roman"/>
          <w:color w:val="000000"/>
          <w:sz w:val="22"/>
          <w:szCs w:val="22"/>
          <w:lang w:val="da-DK"/>
        </w:rPr>
        <w:t xml:space="preserve"> årsager</w:t>
      </w:r>
      <w:r w:rsidR="008F48E0">
        <w:rPr>
          <w:rFonts w:ascii="Corbel" w:eastAsia="Times New Roman" w:hAnsi="Corbel" w:cs="Times New Roman"/>
          <w:color w:val="000000"/>
          <w:sz w:val="22"/>
          <w:szCs w:val="22"/>
          <w:lang w:val="da-DK"/>
        </w:rPr>
        <w:t xml:space="preserve"> samme </w:t>
      </w:r>
      <w:r w:rsidRPr="001A6BED">
        <w:rPr>
          <w:rFonts w:ascii="Corbel" w:eastAsia="Times New Roman" w:hAnsi="Corbel" w:cs="Times New Roman"/>
          <w:color w:val="000000"/>
          <w:sz w:val="22"/>
          <w:szCs w:val="22"/>
          <w:lang w:val="da-DK"/>
        </w:rPr>
        <w:t>fokus.</w:t>
      </w:r>
    </w:p>
    <w:p w14:paraId="0B5F6334" w14:textId="36F29DEA" w:rsidR="0051749F" w:rsidRPr="00513549" w:rsidRDefault="0051749F" w:rsidP="00627DEE">
      <w:pPr>
        <w:rPr>
          <w:rFonts w:ascii="Corbel" w:eastAsia="Times New Roman" w:hAnsi="Corbel" w:cs="Times New Roman"/>
          <w:sz w:val="22"/>
          <w:szCs w:val="22"/>
          <w:lang w:val="da-DK"/>
        </w:rPr>
      </w:pPr>
      <w:r w:rsidRPr="001A6BED">
        <w:rPr>
          <w:rFonts w:ascii="Corbel" w:eastAsia="Times New Roman" w:hAnsi="Corbel" w:cs="Times New Roman"/>
          <w:sz w:val="22"/>
          <w:szCs w:val="22"/>
          <w:lang w:val="da-DK"/>
        </w:rPr>
        <w:t xml:space="preserve">Et </w:t>
      </w:r>
      <w:r>
        <w:rPr>
          <w:rFonts w:ascii="Corbel" w:eastAsia="Times New Roman" w:hAnsi="Corbel" w:cs="Times New Roman"/>
          <w:sz w:val="22"/>
          <w:szCs w:val="22"/>
          <w:lang w:val="da-DK"/>
        </w:rPr>
        <w:t xml:space="preserve">markant </w:t>
      </w:r>
      <w:r w:rsidRPr="001A6BED">
        <w:rPr>
          <w:rFonts w:ascii="Corbel" w:eastAsia="Times New Roman" w:hAnsi="Corbel" w:cs="Times New Roman"/>
          <w:sz w:val="22"/>
          <w:szCs w:val="22"/>
          <w:lang w:val="da-DK"/>
        </w:rPr>
        <w:t xml:space="preserve">stigende antal kommercielle interessenter er </w:t>
      </w:r>
      <w:r>
        <w:rPr>
          <w:rFonts w:ascii="Corbel" w:eastAsia="Times New Roman" w:hAnsi="Corbel" w:cs="Times New Roman"/>
          <w:sz w:val="22"/>
          <w:szCs w:val="22"/>
          <w:lang w:val="da-DK"/>
        </w:rPr>
        <w:t xml:space="preserve">ligeledes </w:t>
      </w:r>
      <w:r w:rsidRPr="001A6BED">
        <w:rPr>
          <w:rFonts w:ascii="Corbel" w:eastAsia="Times New Roman" w:hAnsi="Corbel" w:cs="Times New Roman"/>
          <w:sz w:val="22"/>
          <w:szCs w:val="22"/>
          <w:lang w:val="da-DK"/>
        </w:rPr>
        <w:t xml:space="preserve">blevet opmærksomme på det stigende antal ældre, der er opmærksomme på deres </w:t>
      </w:r>
      <w:r w:rsidR="00513549">
        <w:rPr>
          <w:rFonts w:ascii="Corbel" w:eastAsia="Times New Roman" w:hAnsi="Corbel" w:cs="Times New Roman"/>
          <w:sz w:val="22"/>
          <w:szCs w:val="22"/>
          <w:lang w:val="da-DK"/>
        </w:rPr>
        <w:t xml:space="preserve">egen </w:t>
      </w:r>
      <w:r w:rsidRPr="001A6BED">
        <w:rPr>
          <w:rFonts w:ascii="Corbel" w:eastAsia="Times New Roman" w:hAnsi="Corbel" w:cs="Times New Roman"/>
          <w:sz w:val="22"/>
          <w:szCs w:val="22"/>
          <w:lang w:val="da-DK"/>
        </w:rPr>
        <w:t>sundhed</w:t>
      </w:r>
      <w:r>
        <w:rPr>
          <w:rFonts w:ascii="Corbel" w:eastAsia="Times New Roman" w:hAnsi="Corbel" w:cs="Times New Roman"/>
          <w:sz w:val="22"/>
          <w:szCs w:val="22"/>
          <w:lang w:val="da-DK"/>
        </w:rPr>
        <w:t xml:space="preserve"> og </w:t>
      </w:r>
      <w:r w:rsidR="00513549">
        <w:rPr>
          <w:rFonts w:ascii="Corbel" w:eastAsia="Times New Roman" w:hAnsi="Corbel" w:cs="Times New Roman"/>
          <w:sz w:val="22"/>
          <w:szCs w:val="22"/>
          <w:lang w:val="da-DK"/>
        </w:rPr>
        <w:t xml:space="preserve">deres </w:t>
      </w:r>
      <w:r>
        <w:rPr>
          <w:rFonts w:ascii="Corbel" w:eastAsia="Times New Roman" w:hAnsi="Corbel" w:cs="Times New Roman"/>
          <w:sz w:val="22"/>
          <w:szCs w:val="22"/>
          <w:lang w:val="da-DK"/>
        </w:rPr>
        <w:t xml:space="preserve">ønske om at forblive fit så længe som muligt. </w:t>
      </w:r>
      <w:r w:rsidR="008F48E0">
        <w:rPr>
          <w:rFonts w:ascii="Corbel" w:eastAsia="Times New Roman" w:hAnsi="Corbel" w:cs="Times New Roman"/>
          <w:sz w:val="22"/>
          <w:szCs w:val="22"/>
          <w:lang w:val="da-DK"/>
        </w:rPr>
        <w:t xml:space="preserve">Der er tale om en voksende gruppe, der </w:t>
      </w:r>
      <w:r w:rsidRPr="001A6BED">
        <w:rPr>
          <w:rFonts w:ascii="Corbel" w:eastAsia="Times New Roman" w:hAnsi="Corbel" w:cs="Times New Roman"/>
          <w:sz w:val="22"/>
          <w:szCs w:val="22"/>
          <w:lang w:val="da-DK"/>
        </w:rPr>
        <w:t xml:space="preserve">repræsenterer en </w:t>
      </w:r>
      <w:r>
        <w:rPr>
          <w:rFonts w:ascii="Corbel" w:eastAsia="Times New Roman" w:hAnsi="Corbel" w:cs="Times New Roman"/>
          <w:sz w:val="22"/>
          <w:szCs w:val="22"/>
          <w:lang w:val="da-DK"/>
        </w:rPr>
        <w:t>potentiel stor læserskare og kundegruppe</w:t>
      </w:r>
      <w:r w:rsidR="008F48E0">
        <w:rPr>
          <w:rFonts w:ascii="Corbel" w:eastAsia="Times New Roman" w:hAnsi="Corbel" w:cs="Times New Roman"/>
          <w:sz w:val="22"/>
          <w:szCs w:val="22"/>
          <w:lang w:val="da-DK"/>
        </w:rPr>
        <w:t xml:space="preserve">, og som </w:t>
      </w:r>
      <w:r>
        <w:rPr>
          <w:rFonts w:ascii="Corbel" w:eastAsia="Times New Roman" w:hAnsi="Corbel" w:cs="Times New Roman"/>
          <w:sz w:val="22"/>
          <w:szCs w:val="22"/>
          <w:lang w:val="da-DK"/>
        </w:rPr>
        <w:t>også er købestærke</w:t>
      </w:r>
      <w:r w:rsidR="00513549">
        <w:rPr>
          <w:rFonts w:ascii="Corbel" w:eastAsia="Times New Roman" w:hAnsi="Corbel" w:cs="Times New Roman"/>
          <w:sz w:val="22"/>
          <w:szCs w:val="22"/>
          <w:lang w:val="da-DK"/>
        </w:rPr>
        <w:t>.</w:t>
      </w:r>
    </w:p>
    <w:p w14:paraId="6CEE3EFF" w14:textId="34ADF0E9" w:rsidR="00AA5588" w:rsidRDefault="00627DEE" w:rsidP="00627DEE">
      <w:pPr>
        <w:rPr>
          <w:rFonts w:ascii="Corbel" w:eastAsia="Times New Roman" w:hAnsi="Corbel" w:cs="Times New Roman"/>
          <w:color w:val="000000"/>
          <w:sz w:val="22"/>
          <w:szCs w:val="22"/>
          <w:lang w:val="da-DK"/>
        </w:rPr>
      </w:pPr>
      <w:r w:rsidRPr="001A6BED">
        <w:rPr>
          <w:rFonts w:ascii="Corbel" w:eastAsia="Times New Roman" w:hAnsi="Corbel" w:cs="Times New Roman"/>
          <w:color w:val="000000"/>
          <w:sz w:val="22"/>
          <w:szCs w:val="22"/>
          <w:lang w:val="da-DK"/>
        </w:rPr>
        <w:t xml:space="preserve">Fjernsyn, aviser og magasiner har et stigende antal artikler, der </w:t>
      </w:r>
      <w:r w:rsidR="00AA5588">
        <w:rPr>
          <w:rFonts w:ascii="Corbel" w:eastAsia="Times New Roman" w:hAnsi="Corbel" w:cs="Times New Roman"/>
          <w:color w:val="000000"/>
          <w:sz w:val="22"/>
          <w:szCs w:val="22"/>
          <w:lang w:val="da-DK"/>
        </w:rPr>
        <w:t xml:space="preserve">omhandler og peger på de mange </w:t>
      </w:r>
      <w:r w:rsidRPr="001A6BED">
        <w:rPr>
          <w:rFonts w:ascii="Corbel" w:eastAsia="Times New Roman" w:hAnsi="Corbel" w:cs="Times New Roman"/>
          <w:color w:val="000000"/>
          <w:sz w:val="22"/>
          <w:szCs w:val="22"/>
          <w:lang w:val="da-DK"/>
        </w:rPr>
        <w:t xml:space="preserve">forskellige </w:t>
      </w:r>
      <w:r w:rsidR="00AA5588">
        <w:rPr>
          <w:rFonts w:ascii="Corbel" w:eastAsia="Times New Roman" w:hAnsi="Corbel" w:cs="Times New Roman"/>
          <w:color w:val="000000"/>
          <w:sz w:val="22"/>
          <w:szCs w:val="22"/>
          <w:lang w:val="da-DK"/>
        </w:rPr>
        <w:t xml:space="preserve">og </w:t>
      </w:r>
      <w:r w:rsidRPr="001A6BED">
        <w:rPr>
          <w:rFonts w:ascii="Corbel" w:eastAsia="Times New Roman" w:hAnsi="Corbel" w:cs="Times New Roman"/>
          <w:color w:val="000000"/>
          <w:sz w:val="22"/>
          <w:szCs w:val="22"/>
          <w:lang w:val="da-DK"/>
        </w:rPr>
        <w:t xml:space="preserve">vigtige </w:t>
      </w:r>
      <w:r w:rsidR="008F48E0">
        <w:rPr>
          <w:rFonts w:ascii="Corbel" w:eastAsia="Times New Roman" w:hAnsi="Corbel" w:cs="Times New Roman"/>
          <w:color w:val="000000"/>
          <w:sz w:val="22"/>
          <w:szCs w:val="22"/>
          <w:lang w:val="da-DK"/>
        </w:rPr>
        <w:t>emner</w:t>
      </w:r>
      <w:r w:rsidR="00AA5588">
        <w:rPr>
          <w:rFonts w:ascii="Corbel" w:eastAsia="Times New Roman" w:hAnsi="Corbel" w:cs="Times New Roman"/>
          <w:color w:val="000000"/>
          <w:sz w:val="22"/>
          <w:szCs w:val="22"/>
          <w:lang w:val="da-DK"/>
        </w:rPr>
        <w:t xml:space="preserve"> og områder </w:t>
      </w:r>
      <w:r w:rsidRPr="001A6BED">
        <w:rPr>
          <w:rFonts w:ascii="Corbel" w:eastAsia="Times New Roman" w:hAnsi="Corbel" w:cs="Times New Roman"/>
          <w:color w:val="000000"/>
          <w:sz w:val="22"/>
          <w:szCs w:val="22"/>
          <w:lang w:val="da-DK"/>
        </w:rPr>
        <w:t>ældre</w:t>
      </w:r>
      <w:r w:rsidR="00AA5588">
        <w:rPr>
          <w:rFonts w:ascii="Corbel" w:eastAsia="Times New Roman" w:hAnsi="Corbel" w:cs="Times New Roman"/>
          <w:color w:val="000000"/>
          <w:sz w:val="22"/>
          <w:szCs w:val="22"/>
          <w:lang w:val="da-DK"/>
        </w:rPr>
        <w:t xml:space="preserve"> skal være opmærksomme på</w:t>
      </w:r>
      <w:r w:rsidRPr="001A6BED">
        <w:rPr>
          <w:rFonts w:ascii="Corbel" w:eastAsia="Times New Roman" w:hAnsi="Corbel" w:cs="Times New Roman"/>
          <w:color w:val="000000"/>
          <w:sz w:val="22"/>
          <w:szCs w:val="22"/>
          <w:lang w:val="da-DK"/>
        </w:rPr>
        <w:t xml:space="preserve"> </w:t>
      </w:r>
      <w:r w:rsidR="00AA5588">
        <w:rPr>
          <w:rFonts w:ascii="Corbel" w:eastAsia="Times New Roman" w:hAnsi="Corbel" w:cs="Times New Roman"/>
          <w:color w:val="000000"/>
          <w:sz w:val="22"/>
          <w:szCs w:val="22"/>
          <w:lang w:val="da-DK"/>
        </w:rPr>
        <w:t xml:space="preserve">for </w:t>
      </w:r>
      <w:r w:rsidRPr="001A6BED">
        <w:rPr>
          <w:rFonts w:ascii="Corbel" w:eastAsia="Times New Roman" w:hAnsi="Corbel" w:cs="Times New Roman"/>
          <w:color w:val="000000"/>
          <w:sz w:val="22"/>
          <w:szCs w:val="22"/>
          <w:lang w:val="da-DK"/>
        </w:rPr>
        <w:t xml:space="preserve">at forblive </w:t>
      </w:r>
      <w:r w:rsidR="00AA5588">
        <w:rPr>
          <w:rFonts w:ascii="Corbel" w:eastAsia="Times New Roman" w:hAnsi="Corbel" w:cs="Times New Roman"/>
          <w:color w:val="000000"/>
          <w:sz w:val="22"/>
          <w:szCs w:val="22"/>
          <w:lang w:val="da-DK"/>
        </w:rPr>
        <w:t xml:space="preserve">raske og </w:t>
      </w:r>
      <w:r w:rsidRPr="001A6BED">
        <w:rPr>
          <w:rFonts w:ascii="Corbel" w:eastAsia="Times New Roman" w:hAnsi="Corbel" w:cs="Times New Roman"/>
          <w:color w:val="000000"/>
          <w:sz w:val="22"/>
          <w:szCs w:val="22"/>
          <w:lang w:val="da-DK"/>
        </w:rPr>
        <w:t xml:space="preserve">uafhængige i længere tid. </w:t>
      </w:r>
    </w:p>
    <w:p w14:paraId="058A2D72" w14:textId="6F762E32" w:rsidR="00627DEE" w:rsidRPr="001A6BED" w:rsidRDefault="00AA5588" w:rsidP="00627DEE">
      <w:pPr>
        <w:rPr>
          <w:rFonts w:ascii="Corbel" w:eastAsia="Times New Roman" w:hAnsi="Corbel" w:cs="Times New Roman"/>
          <w:color w:val="000000"/>
          <w:sz w:val="22"/>
          <w:szCs w:val="22"/>
          <w:lang w:val="da-DK"/>
        </w:rPr>
      </w:pPr>
      <w:r>
        <w:rPr>
          <w:rFonts w:ascii="Corbel" w:eastAsia="Times New Roman" w:hAnsi="Corbel" w:cs="Times New Roman"/>
          <w:color w:val="000000"/>
          <w:sz w:val="22"/>
          <w:szCs w:val="22"/>
          <w:lang w:val="da-DK"/>
        </w:rPr>
        <w:t>Eksemplificeret og illustreret</w:t>
      </w:r>
      <w:r w:rsidR="00627DEE" w:rsidRPr="001A6BED">
        <w:rPr>
          <w:rFonts w:ascii="Corbel" w:eastAsia="Times New Roman" w:hAnsi="Corbel" w:cs="Times New Roman"/>
          <w:color w:val="000000"/>
          <w:sz w:val="22"/>
          <w:szCs w:val="22"/>
          <w:lang w:val="da-DK"/>
        </w:rPr>
        <w:t xml:space="preserve"> ved denne artikel </w:t>
      </w:r>
      <w:r w:rsidR="00F322C5" w:rsidRPr="001A6BED">
        <w:rPr>
          <w:rFonts w:ascii="Corbel" w:eastAsia="Times New Roman" w:hAnsi="Corbel" w:cs="Times New Roman"/>
          <w:color w:val="000000"/>
          <w:sz w:val="22"/>
          <w:szCs w:val="22"/>
          <w:lang w:val="da-DK"/>
        </w:rPr>
        <w:t>skrevet af Cecilie Lyngberg</w:t>
      </w:r>
      <w:r>
        <w:rPr>
          <w:rFonts w:ascii="Corbel" w:eastAsia="Times New Roman" w:hAnsi="Corbel" w:cs="Times New Roman"/>
          <w:color w:val="000000"/>
          <w:sz w:val="22"/>
          <w:szCs w:val="22"/>
          <w:lang w:val="da-DK"/>
        </w:rPr>
        <w:t xml:space="preserve"> og </w:t>
      </w:r>
      <w:r w:rsidR="00627DEE" w:rsidRPr="001A6BED">
        <w:rPr>
          <w:rFonts w:ascii="Corbel" w:eastAsia="Times New Roman" w:hAnsi="Corbel" w:cs="Times New Roman"/>
          <w:color w:val="000000"/>
          <w:sz w:val="22"/>
          <w:szCs w:val="22"/>
          <w:lang w:val="da-DK"/>
        </w:rPr>
        <w:t xml:space="preserve">offentliggjort i </w:t>
      </w:r>
      <w:r w:rsidRPr="001A6BED">
        <w:rPr>
          <w:rFonts w:ascii="Corbel" w:eastAsia="Times New Roman" w:hAnsi="Corbel" w:cs="Times New Roman"/>
          <w:color w:val="000000"/>
          <w:sz w:val="22"/>
          <w:szCs w:val="22"/>
          <w:lang w:val="da-DK"/>
        </w:rPr>
        <w:t xml:space="preserve">afsnittet </w:t>
      </w:r>
      <w:r w:rsidRPr="00AA5588">
        <w:rPr>
          <w:rFonts w:ascii="Corbel" w:eastAsia="Times New Roman" w:hAnsi="Corbel" w:cs="Times New Roman"/>
          <w:i/>
          <w:color w:val="000000"/>
          <w:sz w:val="22"/>
          <w:szCs w:val="22"/>
          <w:lang w:val="da-DK"/>
        </w:rPr>
        <w:t>Livsstil</w:t>
      </w:r>
      <w:r w:rsidRPr="001A6BED">
        <w:rPr>
          <w:rFonts w:ascii="Corbel" w:eastAsia="Times New Roman" w:hAnsi="Corbel" w:cs="Times New Roman"/>
          <w:color w:val="000000"/>
          <w:sz w:val="22"/>
          <w:szCs w:val="22"/>
          <w:lang w:val="da-DK"/>
        </w:rPr>
        <w:t xml:space="preserve"> </w:t>
      </w:r>
      <w:r>
        <w:rPr>
          <w:rFonts w:ascii="Corbel" w:eastAsia="Times New Roman" w:hAnsi="Corbel" w:cs="Times New Roman"/>
          <w:color w:val="000000"/>
          <w:sz w:val="22"/>
          <w:szCs w:val="22"/>
          <w:lang w:val="da-DK"/>
        </w:rPr>
        <w:t xml:space="preserve">i </w:t>
      </w:r>
      <w:r w:rsidR="00627DEE" w:rsidRPr="001A6BED">
        <w:rPr>
          <w:rFonts w:ascii="Corbel" w:eastAsia="Times New Roman" w:hAnsi="Corbel" w:cs="Times New Roman"/>
          <w:color w:val="000000"/>
          <w:sz w:val="22"/>
          <w:szCs w:val="22"/>
          <w:lang w:val="da-DK"/>
        </w:rPr>
        <w:t>den danske avis Jyllands-Posten den 16. april</w:t>
      </w:r>
      <w:r>
        <w:rPr>
          <w:rFonts w:ascii="Corbel" w:eastAsia="Times New Roman" w:hAnsi="Corbel" w:cs="Times New Roman"/>
          <w:color w:val="000000"/>
          <w:sz w:val="22"/>
          <w:szCs w:val="22"/>
          <w:lang w:val="da-DK"/>
        </w:rPr>
        <w:t xml:space="preserve"> 2019</w:t>
      </w:r>
      <w:r w:rsidR="00F322C5">
        <w:rPr>
          <w:rFonts w:ascii="Corbel" w:eastAsia="Times New Roman" w:hAnsi="Corbel" w:cs="Times New Roman"/>
          <w:color w:val="000000"/>
          <w:sz w:val="22"/>
          <w:szCs w:val="22"/>
          <w:lang w:val="da-DK"/>
        </w:rPr>
        <w:t>.</w:t>
      </w:r>
    </w:p>
    <w:p w14:paraId="20FE1484" w14:textId="5B281090" w:rsidR="006C39C6" w:rsidRDefault="003D687F" w:rsidP="00627DEE">
      <w:pPr>
        <w:rPr>
          <w:rFonts w:ascii="Corbel" w:eastAsia="Times New Roman" w:hAnsi="Corbel" w:cs="Times New Roman"/>
          <w:color w:val="000000"/>
          <w:sz w:val="22"/>
          <w:szCs w:val="22"/>
          <w:lang w:val="da-DK" w:eastAsia="sl-SI"/>
        </w:rPr>
      </w:pPr>
      <w:r w:rsidRPr="001A6BED">
        <w:rPr>
          <w:noProof/>
          <w:lang w:val="da-DK" w:eastAsia="da-DK"/>
        </w:rPr>
        <w:drawing>
          <wp:anchor distT="0" distB="0" distL="114300" distR="114300" simplePos="0" relativeHeight="251664384" behindDoc="0" locked="0" layoutInCell="1" allowOverlap="1" wp14:anchorId="7F57861A" wp14:editId="4E8CAC37">
            <wp:simplePos x="0" y="0"/>
            <wp:positionH relativeFrom="column">
              <wp:posOffset>2967990</wp:posOffset>
            </wp:positionH>
            <wp:positionV relativeFrom="paragraph">
              <wp:posOffset>14605</wp:posOffset>
            </wp:positionV>
            <wp:extent cx="3124835" cy="2096135"/>
            <wp:effectExtent l="0" t="0" r="0" b="0"/>
            <wp:wrapNone/>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4835" cy="2096135"/>
                    </a:xfrm>
                    <a:prstGeom prst="rect">
                      <a:avLst/>
                    </a:prstGeom>
                    <a:noFill/>
                  </pic:spPr>
                </pic:pic>
              </a:graphicData>
            </a:graphic>
            <wp14:sizeRelH relativeFrom="page">
              <wp14:pctWidth>0</wp14:pctWidth>
            </wp14:sizeRelH>
            <wp14:sizeRelV relativeFrom="page">
              <wp14:pctHeight>0</wp14:pctHeight>
            </wp14:sizeRelV>
          </wp:anchor>
        </w:drawing>
      </w:r>
      <w:r w:rsidR="006C39C6" w:rsidRPr="001A6BED">
        <w:rPr>
          <w:noProof/>
          <w:lang w:val="da-DK" w:eastAsia="da-DK"/>
        </w:rPr>
        <mc:AlternateContent>
          <mc:Choice Requires="wps">
            <w:drawing>
              <wp:anchor distT="45720" distB="45720" distL="114300" distR="114300" simplePos="0" relativeHeight="251663360" behindDoc="0" locked="0" layoutInCell="1" allowOverlap="1" wp14:anchorId="368AEA35" wp14:editId="3B722EE4">
                <wp:simplePos x="0" y="0"/>
                <wp:positionH relativeFrom="column">
                  <wp:posOffset>2987040</wp:posOffset>
                </wp:positionH>
                <wp:positionV relativeFrom="paragraph">
                  <wp:posOffset>536575</wp:posOffset>
                </wp:positionV>
                <wp:extent cx="3079750" cy="2038350"/>
                <wp:effectExtent l="0" t="0" r="6350" b="0"/>
                <wp:wrapSquare wrapText="bothSides"/>
                <wp:docPr id="246" name="Tekstfelt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2038350"/>
                        </a:xfrm>
                        <a:prstGeom prst="rect">
                          <a:avLst/>
                        </a:prstGeom>
                        <a:solidFill>
                          <a:srgbClr val="FFFFFF"/>
                        </a:solidFill>
                        <a:ln w="9525">
                          <a:noFill/>
                          <a:miter lim="800000"/>
                          <a:headEnd/>
                          <a:tailEnd/>
                        </a:ln>
                      </wps:spPr>
                      <wps:txbx>
                        <w:txbxContent>
                          <w:p w14:paraId="17D418E6" w14:textId="2FEE6421" w:rsidR="004C613B" w:rsidRDefault="004C613B" w:rsidP="006C39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8AEA35" id="Tekstfelt 246" o:spid="_x0000_s1027" type="#_x0000_t202" style="position:absolute;margin-left:235.2pt;margin-top:42.25pt;width:242.5pt;height:16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" stroked="f">
                <v:textbox>
                  <w:txbxContent>
                    <w:p w14:paraId="17D418E6" w14:textId="2FEE6421" w:rsidR="004C613B" w:rsidRDefault="004C613B" w:rsidP="006C39C6"/>
                  </w:txbxContent>
                </v:textbox>
                <w10:wrap type="square"/>
              </v:shape>
            </w:pict>
          </mc:Fallback>
        </mc:AlternateContent>
      </w:r>
      <w:r w:rsidR="006C39C6" w:rsidRPr="001A6BED">
        <w:rPr>
          <w:rFonts w:ascii="Corbel" w:eastAsia="Times New Roman" w:hAnsi="Corbel" w:cs="Times New Roman"/>
          <w:color w:val="000000"/>
          <w:sz w:val="22"/>
          <w:szCs w:val="22"/>
          <w:lang w:val="da-DK" w:eastAsia="sl-SI"/>
        </w:rPr>
        <w:t xml:space="preserve"> </w:t>
      </w:r>
    </w:p>
    <w:p w14:paraId="2B10536F" w14:textId="77777777" w:rsidR="003D687F" w:rsidRPr="001A6BED" w:rsidRDefault="003D687F" w:rsidP="00627DEE">
      <w:pPr>
        <w:rPr>
          <w:rFonts w:ascii="Corbel" w:eastAsia="Times New Roman" w:hAnsi="Corbel" w:cs="Times New Roman"/>
          <w:color w:val="000000"/>
          <w:sz w:val="22"/>
          <w:szCs w:val="22"/>
          <w:lang w:val="da-DK"/>
        </w:rPr>
      </w:pPr>
    </w:p>
    <w:p w14:paraId="3ECBFA69" w14:textId="392B1933" w:rsidR="006C39C6" w:rsidRPr="001A6BED" w:rsidRDefault="00627DEE" w:rsidP="00627DEE">
      <w:pPr>
        <w:shd w:val="clear" w:color="auto" w:fill="E2EFD9" w:themeFill="accent6" w:themeFillTint="33"/>
        <w:spacing w:after="0" w:line="320" w:lineRule="atLeast"/>
        <w:rPr>
          <w:rFonts w:ascii="Corbel" w:eastAsia="Times New Roman" w:hAnsi="Corbel" w:cs="Times New Roman"/>
          <w:b/>
          <w:sz w:val="22"/>
          <w:szCs w:val="22"/>
          <w:lang w:val="da-DK"/>
        </w:rPr>
      </w:pPr>
      <w:r w:rsidRPr="001A6BED">
        <w:rPr>
          <w:rFonts w:ascii="Corbel" w:eastAsia="Times New Roman" w:hAnsi="Corbel" w:cs="Times New Roman"/>
          <w:b/>
          <w:color w:val="000000"/>
          <w:sz w:val="22"/>
          <w:szCs w:val="22"/>
          <w:lang w:val="da-DK" w:eastAsia="sl-SI"/>
        </w:rPr>
        <w:t xml:space="preserve">Ældre bør løfte vægte og udfordre balancen </w:t>
      </w:r>
    </w:p>
    <w:p w14:paraId="3252533B" w14:textId="7C53DFEE" w:rsidR="006C39C6" w:rsidRPr="001A6BED" w:rsidRDefault="00627DEE" w:rsidP="006C39C6">
      <w:pPr>
        <w:shd w:val="clear" w:color="auto" w:fill="E2EFD9" w:themeFill="accent6" w:themeFillTint="33"/>
        <w:spacing w:after="0"/>
        <w:rPr>
          <w:rFonts w:ascii="Corbel" w:eastAsia="Times New Roman" w:hAnsi="Corbel" w:cs="Times New Roman"/>
          <w:sz w:val="22"/>
          <w:szCs w:val="22"/>
          <w:lang w:val="da-DK"/>
        </w:rPr>
      </w:pPr>
      <w:r w:rsidRPr="001A6BED">
        <w:rPr>
          <w:rFonts w:ascii="Corbel" w:eastAsia="Times New Roman" w:hAnsi="Corbel" w:cs="Times New Roman"/>
          <w:sz w:val="22"/>
          <w:szCs w:val="22"/>
          <w:lang w:val="da-DK"/>
        </w:rPr>
        <w:t xml:space="preserve">Styrketræning, holdtræning og balance er nøgleord, når man træner en aldrende krop. Og man skal hverken være bange for at træne balance eller med tunge vægte. </w:t>
      </w:r>
    </w:p>
    <w:p w14:paraId="51D75CFA" w14:textId="5F0863D3" w:rsidR="003D687F" w:rsidRDefault="003D687F" w:rsidP="00627DEE">
      <w:pPr>
        <w:rPr>
          <w:rFonts w:ascii="Corbel" w:eastAsia="Times New Roman" w:hAnsi="Corbel" w:cs="Times New Roman"/>
          <w:sz w:val="22"/>
          <w:szCs w:val="22"/>
          <w:lang w:val="da-DK"/>
        </w:rPr>
      </w:pPr>
    </w:p>
    <w:p w14:paraId="5E20AA05" w14:textId="61179D39" w:rsidR="00627DEE" w:rsidRPr="001A6BED" w:rsidRDefault="003D687F" w:rsidP="00627DEE">
      <w:pPr>
        <w:rPr>
          <w:rFonts w:ascii="Corbel" w:eastAsia="Times New Roman" w:hAnsi="Corbel" w:cs="Times New Roman"/>
          <w:sz w:val="22"/>
          <w:szCs w:val="22"/>
          <w:lang w:val="da-DK"/>
        </w:rPr>
      </w:pPr>
      <w:r>
        <w:rPr>
          <w:rFonts w:ascii="Corbel" w:eastAsia="Times New Roman" w:hAnsi="Corbel" w:cs="Times New Roman"/>
          <w:sz w:val="22"/>
          <w:szCs w:val="22"/>
          <w:lang w:val="da-DK"/>
        </w:rPr>
        <w:t>Udfordringen er</w:t>
      </w:r>
      <w:r w:rsidR="008F48E0">
        <w:rPr>
          <w:rFonts w:ascii="Corbel" w:eastAsia="Times New Roman" w:hAnsi="Corbel" w:cs="Times New Roman"/>
          <w:sz w:val="22"/>
          <w:szCs w:val="22"/>
          <w:lang w:val="da-DK"/>
        </w:rPr>
        <w:t>,</w:t>
      </w:r>
      <w:r>
        <w:rPr>
          <w:rFonts w:ascii="Corbel" w:eastAsia="Times New Roman" w:hAnsi="Corbel" w:cs="Times New Roman"/>
          <w:sz w:val="22"/>
          <w:szCs w:val="22"/>
          <w:lang w:val="da-DK"/>
        </w:rPr>
        <w:t xml:space="preserve"> at der f</w:t>
      </w:r>
      <w:r w:rsidR="00627DEE" w:rsidRPr="001A6BED">
        <w:rPr>
          <w:rFonts w:ascii="Corbel" w:eastAsia="Times New Roman" w:hAnsi="Corbel" w:cs="Times New Roman"/>
          <w:sz w:val="22"/>
          <w:szCs w:val="22"/>
          <w:lang w:val="da-DK"/>
        </w:rPr>
        <w:t>or hver seriøs artikel om ældres sundhed</w:t>
      </w:r>
      <w:r>
        <w:rPr>
          <w:rFonts w:ascii="Corbel" w:eastAsia="Times New Roman" w:hAnsi="Corbel" w:cs="Times New Roman"/>
          <w:sz w:val="22"/>
          <w:szCs w:val="22"/>
          <w:lang w:val="da-DK"/>
        </w:rPr>
        <w:t xml:space="preserve"> og fastholdelse af levevis</w:t>
      </w:r>
      <w:r w:rsidR="00530904">
        <w:rPr>
          <w:rFonts w:ascii="Corbel" w:eastAsia="Times New Roman" w:hAnsi="Corbel" w:cs="Times New Roman"/>
          <w:sz w:val="22"/>
          <w:szCs w:val="22"/>
          <w:lang w:val="da-DK"/>
        </w:rPr>
        <w:t>,</w:t>
      </w:r>
      <w:r>
        <w:rPr>
          <w:rFonts w:ascii="Corbel" w:eastAsia="Times New Roman" w:hAnsi="Corbel" w:cs="Times New Roman"/>
          <w:sz w:val="22"/>
          <w:szCs w:val="22"/>
          <w:lang w:val="da-DK"/>
        </w:rPr>
        <w:t xml:space="preserve"> formentligt </w:t>
      </w:r>
      <w:r w:rsidR="008F48E0">
        <w:rPr>
          <w:rFonts w:ascii="Corbel" w:eastAsia="Times New Roman" w:hAnsi="Corbel" w:cs="Times New Roman"/>
          <w:sz w:val="22"/>
          <w:szCs w:val="22"/>
          <w:lang w:val="da-DK"/>
        </w:rPr>
        <w:t xml:space="preserve">er </w:t>
      </w:r>
      <w:r w:rsidR="00627DEE" w:rsidRPr="001A6BED">
        <w:rPr>
          <w:rFonts w:ascii="Corbel" w:eastAsia="Times New Roman" w:hAnsi="Corbel" w:cs="Times New Roman"/>
          <w:sz w:val="22"/>
          <w:szCs w:val="22"/>
          <w:lang w:val="da-DK"/>
        </w:rPr>
        <w:t>5 reklamer, der er forklædte som seriøse artikler</w:t>
      </w:r>
      <w:r>
        <w:rPr>
          <w:rFonts w:ascii="Corbel" w:eastAsia="Times New Roman" w:hAnsi="Corbel" w:cs="Times New Roman"/>
          <w:sz w:val="22"/>
          <w:szCs w:val="22"/>
          <w:lang w:val="da-DK"/>
        </w:rPr>
        <w:t>, men som ikke</w:t>
      </w:r>
      <w:r w:rsidR="00B957ED">
        <w:rPr>
          <w:rFonts w:ascii="Corbel" w:eastAsia="Times New Roman" w:hAnsi="Corbel" w:cs="Times New Roman"/>
          <w:sz w:val="22"/>
          <w:szCs w:val="22"/>
          <w:lang w:val="da-DK"/>
        </w:rPr>
        <w:t xml:space="preserve"> altid</w:t>
      </w:r>
      <w:r>
        <w:rPr>
          <w:rFonts w:ascii="Corbel" w:eastAsia="Times New Roman" w:hAnsi="Corbel" w:cs="Times New Roman"/>
          <w:sz w:val="22"/>
          <w:szCs w:val="22"/>
          <w:lang w:val="da-DK"/>
        </w:rPr>
        <w:t xml:space="preserve"> formidler</w:t>
      </w:r>
      <w:r w:rsidR="00B957ED">
        <w:rPr>
          <w:rFonts w:ascii="Corbel" w:eastAsia="Times New Roman" w:hAnsi="Corbel" w:cs="Times New Roman"/>
          <w:sz w:val="22"/>
          <w:szCs w:val="22"/>
          <w:lang w:val="da-DK"/>
        </w:rPr>
        <w:t xml:space="preserve"> sandheden</w:t>
      </w:r>
      <w:r>
        <w:rPr>
          <w:rFonts w:ascii="Corbel" w:eastAsia="Times New Roman" w:hAnsi="Corbel" w:cs="Times New Roman"/>
          <w:sz w:val="22"/>
          <w:szCs w:val="22"/>
          <w:lang w:val="da-DK"/>
        </w:rPr>
        <w:t xml:space="preserve"> eller den fulde sandhed.</w:t>
      </w:r>
    </w:p>
    <w:p w14:paraId="26275B5C" w14:textId="329E2679" w:rsidR="00627DEE" w:rsidRPr="001A6BED" w:rsidRDefault="00627DEE" w:rsidP="00627DEE">
      <w:pPr>
        <w:rPr>
          <w:rFonts w:ascii="Corbel" w:eastAsia="Times New Roman" w:hAnsi="Corbel" w:cs="Times New Roman"/>
          <w:sz w:val="22"/>
          <w:szCs w:val="22"/>
          <w:lang w:val="da-DK"/>
        </w:rPr>
      </w:pPr>
      <w:r w:rsidRPr="001A6BED">
        <w:rPr>
          <w:rFonts w:ascii="Corbel" w:eastAsia="Times New Roman" w:hAnsi="Corbel" w:cs="Times New Roman"/>
          <w:sz w:val="22"/>
          <w:szCs w:val="22"/>
          <w:lang w:val="da-DK"/>
        </w:rPr>
        <w:t xml:space="preserve">Det </w:t>
      </w:r>
      <w:r w:rsidR="003D687F">
        <w:rPr>
          <w:rFonts w:ascii="Corbel" w:eastAsia="Times New Roman" w:hAnsi="Corbel" w:cs="Times New Roman"/>
          <w:sz w:val="22"/>
          <w:szCs w:val="22"/>
          <w:lang w:val="da-DK"/>
        </w:rPr>
        <w:t>er med til at skabe</w:t>
      </w:r>
      <w:r w:rsidRPr="001A6BED">
        <w:rPr>
          <w:rFonts w:ascii="Corbel" w:eastAsia="Times New Roman" w:hAnsi="Corbel" w:cs="Times New Roman"/>
          <w:sz w:val="22"/>
          <w:szCs w:val="22"/>
          <w:lang w:val="da-DK"/>
        </w:rPr>
        <w:t xml:space="preserve"> forvirring omkrin</w:t>
      </w:r>
      <w:r w:rsidR="00A67BB3">
        <w:rPr>
          <w:rFonts w:ascii="Corbel" w:eastAsia="Times New Roman" w:hAnsi="Corbel" w:cs="Times New Roman"/>
          <w:sz w:val="22"/>
          <w:szCs w:val="22"/>
          <w:lang w:val="da-DK"/>
        </w:rPr>
        <w:t>g</w:t>
      </w:r>
      <w:r w:rsidR="003D687F">
        <w:rPr>
          <w:rFonts w:ascii="Corbel" w:eastAsia="Times New Roman" w:hAnsi="Corbel" w:cs="Times New Roman"/>
          <w:sz w:val="22"/>
          <w:szCs w:val="22"/>
          <w:lang w:val="da-DK"/>
        </w:rPr>
        <w:t xml:space="preserve"> mange aspekter og omkring</w:t>
      </w:r>
      <w:r w:rsidR="00530904">
        <w:rPr>
          <w:rFonts w:ascii="Corbel" w:eastAsia="Times New Roman" w:hAnsi="Corbel" w:cs="Times New Roman"/>
          <w:sz w:val="22"/>
          <w:szCs w:val="22"/>
          <w:lang w:val="da-DK"/>
        </w:rPr>
        <w:t>,</w:t>
      </w:r>
      <w:r w:rsidR="003D687F">
        <w:rPr>
          <w:rFonts w:ascii="Corbel" w:eastAsia="Times New Roman" w:hAnsi="Corbel" w:cs="Times New Roman"/>
          <w:sz w:val="22"/>
          <w:szCs w:val="22"/>
          <w:lang w:val="da-DK"/>
        </w:rPr>
        <w:t xml:space="preserve"> hvad der er rigtigt og forkert.</w:t>
      </w:r>
      <w:r w:rsidRPr="001A6BED">
        <w:rPr>
          <w:rFonts w:ascii="Corbel" w:eastAsia="Times New Roman" w:hAnsi="Corbel" w:cs="Times New Roman"/>
          <w:sz w:val="22"/>
          <w:szCs w:val="22"/>
          <w:lang w:val="da-DK"/>
        </w:rPr>
        <w:t xml:space="preserve"> </w:t>
      </w:r>
      <w:r w:rsidR="003D687F">
        <w:rPr>
          <w:rFonts w:ascii="Corbel" w:eastAsia="Times New Roman" w:hAnsi="Corbel" w:cs="Times New Roman"/>
          <w:sz w:val="22"/>
          <w:szCs w:val="22"/>
          <w:lang w:val="da-DK"/>
        </w:rPr>
        <w:t>Ofte formi</w:t>
      </w:r>
      <w:r w:rsidR="00530904">
        <w:rPr>
          <w:rFonts w:ascii="Corbel" w:eastAsia="Times New Roman" w:hAnsi="Corbel" w:cs="Times New Roman"/>
          <w:sz w:val="22"/>
          <w:szCs w:val="22"/>
          <w:lang w:val="da-DK"/>
        </w:rPr>
        <w:t>dler</w:t>
      </w:r>
      <w:r w:rsidR="003D687F">
        <w:rPr>
          <w:rFonts w:ascii="Corbel" w:eastAsia="Times New Roman" w:hAnsi="Corbel" w:cs="Times New Roman"/>
          <w:sz w:val="22"/>
          <w:szCs w:val="22"/>
          <w:lang w:val="da-DK"/>
        </w:rPr>
        <w:t xml:space="preserve"> og fastholder disse </w:t>
      </w:r>
      <w:r w:rsidRPr="001A6BED">
        <w:rPr>
          <w:rFonts w:ascii="Corbel" w:eastAsia="Times New Roman" w:hAnsi="Corbel" w:cs="Times New Roman"/>
          <w:sz w:val="22"/>
          <w:szCs w:val="22"/>
          <w:lang w:val="da-DK"/>
        </w:rPr>
        <w:t xml:space="preserve">"salgsartikler" </w:t>
      </w:r>
      <w:r w:rsidR="003D687F">
        <w:rPr>
          <w:rFonts w:ascii="Corbel" w:eastAsia="Times New Roman" w:hAnsi="Corbel" w:cs="Times New Roman"/>
          <w:sz w:val="22"/>
          <w:szCs w:val="22"/>
          <w:lang w:val="da-DK"/>
        </w:rPr>
        <w:t xml:space="preserve">forfejlede antagelser og </w:t>
      </w:r>
      <w:r w:rsidRPr="001A6BED">
        <w:rPr>
          <w:rFonts w:ascii="Corbel" w:eastAsia="Times New Roman" w:hAnsi="Corbel" w:cs="Times New Roman"/>
          <w:sz w:val="22"/>
          <w:szCs w:val="22"/>
          <w:lang w:val="da-DK"/>
        </w:rPr>
        <w:t xml:space="preserve">myter om </w:t>
      </w:r>
      <w:r w:rsidR="003D687F">
        <w:rPr>
          <w:rFonts w:ascii="Corbel" w:eastAsia="Times New Roman" w:hAnsi="Corbel" w:cs="Times New Roman"/>
          <w:sz w:val="22"/>
          <w:szCs w:val="22"/>
          <w:lang w:val="da-DK"/>
        </w:rPr>
        <w:t>aldring og aldringsprocessen</w:t>
      </w:r>
      <w:r w:rsidRPr="001A6BED">
        <w:rPr>
          <w:rFonts w:ascii="Corbel" w:eastAsia="Times New Roman" w:hAnsi="Corbel" w:cs="Times New Roman"/>
          <w:sz w:val="22"/>
          <w:szCs w:val="22"/>
          <w:lang w:val="da-DK"/>
        </w:rPr>
        <w:t xml:space="preserve">. </w:t>
      </w:r>
      <w:r w:rsidR="003D687F">
        <w:rPr>
          <w:rFonts w:ascii="Corbel" w:eastAsia="Times New Roman" w:hAnsi="Corbel" w:cs="Times New Roman"/>
          <w:sz w:val="22"/>
          <w:szCs w:val="22"/>
          <w:lang w:val="da-DK"/>
        </w:rPr>
        <w:t xml:space="preserve"> </w:t>
      </w:r>
      <w:r w:rsidR="0059708B">
        <w:rPr>
          <w:rFonts w:ascii="Corbel" w:eastAsia="Times New Roman" w:hAnsi="Corbel" w:cs="Times New Roman"/>
          <w:sz w:val="22"/>
          <w:szCs w:val="22"/>
          <w:lang w:val="da-DK"/>
        </w:rPr>
        <w:t xml:space="preserve">Især findes der mange annoncer forklædt som </w:t>
      </w:r>
      <w:r w:rsidR="00530904">
        <w:rPr>
          <w:rFonts w:ascii="Corbel" w:eastAsia="Times New Roman" w:hAnsi="Corbel" w:cs="Times New Roman"/>
          <w:sz w:val="22"/>
          <w:szCs w:val="22"/>
          <w:lang w:val="da-DK"/>
        </w:rPr>
        <w:t>videns baserede</w:t>
      </w:r>
      <w:r w:rsidR="0059708B">
        <w:rPr>
          <w:rFonts w:ascii="Corbel" w:eastAsia="Times New Roman" w:hAnsi="Corbel" w:cs="Times New Roman"/>
          <w:sz w:val="22"/>
          <w:szCs w:val="22"/>
          <w:lang w:val="da-DK"/>
        </w:rPr>
        <w:t xml:space="preserve"> artikler</w:t>
      </w:r>
      <w:r w:rsidR="00530904">
        <w:rPr>
          <w:rFonts w:ascii="Corbel" w:eastAsia="Times New Roman" w:hAnsi="Corbel" w:cs="Times New Roman"/>
          <w:sz w:val="22"/>
          <w:szCs w:val="22"/>
          <w:lang w:val="da-DK"/>
        </w:rPr>
        <w:t>,</w:t>
      </w:r>
      <w:r w:rsidR="0059708B">
        <w:rPr>
          <w:rFonts w:ascii="Corbel" w:eastAsia="Times New Roman" w:hAnsi="Corbel" w:cs="Times New Roman"/>
          <w:sz w:val="22"/>
          <w:szCs w:val="22"/>
          <w:lang w:val="da-DK"/>
        </w:rPr>
        <w:t xml:space="preserve"> </w:t>
      </w:r>
      <w:r w:rsidR="003D687F">
        <w:rPr>
          <w:rFonts w:ascii="Corbel" w:eastAsia="Times New Roman" w:hAnsi="Corbel" w:cs="Times New Roman"/>
          <w:sz w:val="22"/>
          <w:szCs w:val="22"/>
          <w:lang w:val="da-DK"/>
        </w:rPr>
        <w:t>der</w:t>
      </w:r>
      <w:r w:rsidRPr="001A6BED">
        <w:rPr>
          <w:rFonts w:ascii="Corbel" w:eastAsia="Times New Roman" w:hAnsi="Corbel" w:cs="Times New Roman"/>
          <w:sz w:val="22"/>
          <w:szCs w:val="22"/>
          <w:lang w:val="da-DK"/>
        </w:rPr>
        <w:t xml:space="preserve"> forsøger at sælge</w:t>
      </w:r>
      <w:r w:rsidR="0059708B">
        <w:rPr>
          <w:rFonts w:ascii="Corbel" w:eastAsia="Times New Roman" w:hAnsi="Corbel" w:cs="Times New Roman"/>
          <w:sz w:val="22"/>
          <w:szCs w:val="22"/>
          <w:lang w:val="da-DK"/>
        </w:rPr>
        <w:t xml:space="preserve"> alt fra</w:t>
      </w:r>
      <w:r w:rsidRPr="001A6BED">
        <w:rPr>
          <w:rFonts w:ascii="Corbel" w:eastAsia="Times New Roman" w:hAnsi="Corbel" w:cs="Times New Roman"/>
          <w:sz w:val="22"/>
          <w:szCs w:val="22"/>
          <w:lang w:val="da-DK"/>
        </w:rPr>
        <w:t xml:space="preserve"> internetbaser</w:t>
      </w:r>
      <w:r w:rsidR="0059708B">
        <w:rPr>
          <w:rFonts w:ascii="Corbel" w:eastAsia="Times New Roman" w:hAnsi="Corbel" w:cs="Times New Roman"/>
          <w:sz w:val="22"/>
          <w:szCs w:val="22"/>
          <w:lang w:val="da-DK"/>
        </w:rPr>
        <w:t xml:space="preserve">ede mentale træningsprogrammer </w:t>
      </w:r>
      <w:r w:rsidR="00530904">
        <w:rPr>
          <w:rFonts w:ascii="Corbel" w:eastAsia="Times New Roman" w:hAnsi="Corbel" w:cs="Times New Roman"/>
          <w:sz w:val="22"/>
          <w:szCs w:val="22"/>
          <w:lang w:val="da-DK"/>
        </w:rPr>
        <w:t xml:space="preserve">til </w:t>
      </w:r>
      <w:r w:rsidR="0059708B">
        <w:rPr>
          <w:rFonts w:ascii="Corbel" w:eastAsia="Times New Roman" w:hAnsi="Corbel" w:cs="Times New Roman"/>
          <w:sz w:val="22"/>
          <w:szCs w:val="22"/>
          <w:lang w:val="da-DK"/>
        </w:rPr>
        <w:t>diverse kosttilskud</w:t>
      </w:r>
      <w:r w:rsidR="00530904">
        <w:rPr>
          <w:rFonts w:ascii="Corbel" w:eastAsia="Times New Roman" w:hAnsi="Corbel" w:cs="Times New Roman"/>
          <w:sz w:val="22"/>
          <w:szCs w:val="22"/>
          <w:lang w:val="da-DK"/>
        </w:rPr>
        <w:t xml:space="preserve"> og</w:t>
      </w:r>
      <w:r w:rsidR="0059708B">
        <w:rPr>
          <w:rFonts w:ascii="Corbel" w:eastAsia="Times New Roman" w:hAnsi="Corbel" w:cs="Times New Roman"/>
          <w:sz w:val="22"/>
          <w:szCs w:val="22"/>
          <w:lang w:val="da-DK"/>
        </w:rPr>
        <w:t xml:space="preserve"> vitaminer</w:t>
      </w:r>
      <w:r w:rsidR="00530904">
        <w:rPr>
          <w:rFonts w:ascii="Corbel" w:eastAsia="Times New Roman" w:hAnsi="Corbel" w:cs="Times New Roman"/>
          <w:sz w:val="22"/>
          <w:szCs w:val="22"/>
          <w:lang w:val="da-DK"/>
        </w:rPr>
        <w:t>.</w:t>
      </w:r>
    </w:p>
    <w:p w14:paraId="39AABA93" w14:textId="3B8611FC" w:rsidR="00513549" w:rsidRDefault="00627DEE" w:rsidP="00627DEE">
      <w:pPr>
        <w:rPr>
          <w:rFonts w:ascii="Corbel" w:eastAsia="Times New Roman" w:hAnsi="Corbel" w:cs="Times New Roman"/>
          <w:sz w:val="22"/>
          <w:szCs w:val="22"/>
          <w:lang w:val="da-DK"/>
        </w:rPr>
      </w:pPr>
      <w:r w:rsidRPr="001A6BED">
        <w:rPr>
          <w:rFonts w:ascii="Corbel" w:eastAsia="Times New Roman" w:hAnsi="Corbel" w:cs="Times New Roman"/>
          <w:sz w:val="22"/>
          <w:szCs w:val="22"/>
          <w:lang w:val="da-DK"/>
        </w:rPr>
        <w:t xml:space="preserve">I mange lande er der </w:t>
      </w:r>
      <w:r w:rsidR="0059708B">
        <w:rPr>
          <w:rFonts w:ascii="Corbel" w:eastAsia="Times New Roman" w:hAnsi="Corbel" w:cs="Times New Roman"/>
          <w:sz w:val="22"/>
          <w:szCs w:val="22"/>
          <w:lang w:val="da-DK"/>
        </w:rPr>
        <w:t xml:space="preserve">heldigvis </w:t>
      </w:r>
      <w:r w:rsidRPr="001A6BED">
        <w:rPr>
          <w:rFonts w:ascii="Corbel" w:eastAsia="Times New Roman" w:hAnsi="Corbel" w:cs="Times New Roman"/>
          <w:sz w:val="22"/>
          <w:szCs w:val="22"/>
          <w:lang w:val="da-DK"/>
        </w:rPr>
        <w:t>seniororganisationer, der systematisk forsøger at præsentere</w:t>
      </w:r>
      <w:r w:rsidR="0059708B">
        <w:rPr>
          <w:rFonts w:ascii="Corbel" w:eastAsia="Times New Roman" w:hAnsi="Corbel" w:cs="Times New Roman"/>
          <w:sz w:val="22"/>
          <w:szCs w:val="22"/>
          <w:lang w:val="da-DK"/>
        </w:rPr>
        <w:t xml:space="preserve"> og formi</w:t>
      </w:r>
      <w:r w:rsidR="00530904">
        <w:rPr>
          <w:rFonts w:ascii="Corbel" w:eastAsia="Times New Roman" w:hAnsi="Corbel" w:cs="Times New Roman"/>
          <w:sz w:val="22"/>
          <w:szCs w:val="22"/>
          <w:lang w:val="da-DK"/>
        </w:rPr>
        <w:t>dl</w:t>
      </w:r>
      <w:r w:rsidR="0059708B">
        <w:rPr>
          <w:rFonts w:ascii="Corbel" w:eastAsia="Times New Roman" w:hAnsi="Corbel" w:cs="Times New Roman"/>
          <w:sz w:val="22"/>
          <w:szCs w:val="22"/>
          <w:lang w:val="da-DK"/>
        </w:rPr>
        <w:t>e</w:t>
      </w:r>
      <w:r w:rsidRPr="001A6BED">
        <w:rPr>
          <w:rFonts w:ascii="Corbel" w:eastAsia="Times New Roman" w:hAnsi="Corbel" w:cs="Times New Roman"/>
          <w:sz w:val="22"/>
          <w:szCs w:val="22"/>
          <w:lang w:val="da-DK"/>
        </w:rPr>
        <w:t xml:space="preserve"> ny </w:t>
      </w:r>
      <w:r w:rsidR="0059708B">
        <w:rPr>
          <w:rFonts w:ascii="Corbel" w:eastAsia="Times New Roman" w:hAnsi="Corbel" w:cs="Times New Roman"/>
          <w:sz w:val="22"/>
          <w:szCs w:val="22"/>
          <w:lang w:val="da-DK"/>
        </w:rPr>
        <w:t xml:space="preserve">og forskningsbaseret </w:t>
      </w:r>
      <w:r w:rsidRPr="001A6BED">
        <w:rPr>
          <w:rFonts w:ascii="Corbel" w:eastAsia="Times New Roman" w:hAnsi="Corbel" w:cs="Times New Roman"/>
          <w:sz w:val="22"/>
          <w:szCs w:val="22"/>
          <w:lang w:val="da-DK"/>
        </w:rPr>
        <w:t>viden</w:t>
      </w:r>
      <w:r w:rsidR="0059708B">
        <w:rPr>
          <w:rFonts w:ascii="Corbel" w:eastAsia="Times New Roman" w:hAnsi="Corbel" w:cs="Times New Roman"/>
          <w:sz w:val="22"/>
          <w:szCs w:val="22"/>
          <w:lang w:val="da-DK"/>
        </w:rPr>
        <w:t xml:space="preserve"> </w:t>
      </w:r>
      <w:r w:rsidRPr="001A6BED">
        <w:rPr>
          <w:rFonts w:ascii="Corbel" w:eastAsia="Times New Roman" w:hAnsi="Corbel" w:cs="Times New Roman"/>
          <w:sz w:val="22"/>
          <w:szCs w:val="22"/>
          <w:lang w:val="da-DK"/>
        </w:rPr>
        <w:t xml:space="preserve">om </w:t>
      </w:r>
      <w:r w:rsidR="0059708B">
        <w:rPr>
          <w:rFonts w:ascii="Corbel" w:eastAsia="Times New Roman" w:hAnsi="Corbel" w:cs="Times New Roman"/>
          <w:sz w:val="22"/>
          <w:szCs w:val="22"/>
          <w:lang w:val="da-DK"/>
        </w:rPr>
        <w:t>aldringsprocessen p</w:t>
      </w:r>
      <w:r w:rsidRPr="001A6BED">
        <w:rPr>
          <w:rFonts w:ascii="Corbel" w:eastAsia="Times New Roman" w:hAnsi="Corbel" w:cs="Times New Roman"/>
          <w:sz w:val="22"/>
          <w:szCs w:val="22"/>
          <w:lang w:val="da-DK"/>
        </w:rPr>
        <w:t>å deres hjemmeside</w:t>
      </w:r>
      <w:r w:rsidR="00EB6B39">
        <w:rPr>
          <w:rFonts w:ascii="Corbel" w:eastAsia="Times New Roman" w:hAnsi="Corbel" w:cs="Times New Roman"/>
          <w:sz w:val="22"/>
          <w:szCs w:val="22"/>
          <w:lang w:val="da-DK"/>
        </w:rPr>
        <w:t>r</w:t>
      </w:r>
      <w:r w:rsidR="00513549">
        <w:rPr>
          <w:rFonts w:ascii="Corbel" w:eastAsia="Times New Roman" w:hAnsi="Corbel" w:cs="Times New Roman"/>
          <w:sz w:val="22"/>
          <w:szCs w:val="22"/>
          <w:lang w:val="da-DK"/>
        </w:rPr>
        <w:t>.</w:t>
      </w:r>
    </w:p>
    <w:p w14:paraId="4AA4E438" w14:textId="36BC8FC1" w:rsidR="00627DEE" w:rsidRPr="001A6BED" w:rsidRDefault="00513549" w:rsidP="00627DEE">
      <w:pPr>
        <w:rPr>
          <w:rFonts w:ascii="Corbel" w:eastAsia="Times New Roman" w:hAnsi="Corbel" w:cs="Times New Roman"/>
          <w:sz w:val="22"/>
          <w:szCs w:val="22"/>
          <w:lang w:val="da-DK"/>
        </w:rPr>
      </w:pPr>
      <w:r>
        <w:rPr>
          <w:rFonts w:ascii="Corbel" w:eastAsia="Times New Roman" w:hAnsi="Corbel" w:cs="Times New Roman"/>
          <w:sz w:val="22"/>
          <w:szCs w:val="22"/>
          <w:lang w:val="da-DK"/>
        </w:rPr>
        <w:t>Dertil kommer at det i</w:t>
      </w:r>
      <w:r w:rsidR="00627DEE" w:rsidRPr="001A6BED">
        <w:rPr>
          <w:rFonts w:ascii="Corbel" w:eastAsia="Times New Roman" w:hAnsi="Corbel" w:cs="Times New Roman"/>
          <w:sz w:val="22"/>
          <w:szCs w:val="22"/>
          <w:lang w:val="da-DK"/>
        </w:rPr>
        <w:t xml:space="preserve"> dag er </w:t>
      </w:r>
      <w:r>
        <w:rPr>
          <w:rFonts w:ascii="Corbel" w:eastAsia="Times New Roman" w:hAnsi="Corbel" w:cs="Times New Roman"/>
          <w:sz w:val="22"/>
          <w:szCs w:val="22"/>
          <w:lang w:val="da-DK"/>
        </w:rPr>
        <w:t xml:space="preserve">let at hente information </w:t>
      </w:r>
      <w:r w:rsidR="00627DEE" w:rsidRPr="001A6BED">
        <w:rPr>
          <w:rFonts w:ascii="Corbel" w:eastAsia="Times New Roman" w:hAnsi="Corbel" w:cs="Times New Roman"/>
          <w:sz w:val="22"/>
          <w:szCs w:val="22"/>
          <w:lang w:val="da-DK"/>
        </w:rPr>
        <w:t>på internettet i de fleste lande.</w:t>
      </w:r>
    </w:p>
    <w:p w14:paraId="32D40512" w14:textId="7D7EE19E" w:rsidR="00627DEE" w:rsidRPr="001A6BED" w:rsidRDefault="00627DEE" w:rsidP="00627DEE">
      <w:pPr>
        <w:rPr>
          <w:rFonts w:ascii="Corbel" w:eastAsia="Times New Roman" w:hAnsi="Corbel" w:cs="Times New Roman"/>
          <w:sz w:val="22"/>
          <w:szCs w:val="22"/>
          <w:lang w:val="da-DK"/>
        </w:rPr>
      </w:pPr>
      <w:r w:rsidRPr="001A6BED">
        <w:rPr>
          <w:rFonts w:ascii="Corbel" w:eastAsia="Times New Roman" w:hAnsi="Corbel" w:cs="Times New Roman"/>
          <w:sz w:val="22"/>
          <w:szCs w:val="22"/>
          <w:lang w:val="da-DK"/>
        </w:rPr>
        <w:t xml:space="preserve">Hvis </w:t>
      </w:r>
      <w:r w:rsidR="00513549">
        <w:rPr>
          <w:rFonts w:ascii="Corbel" w:eastAsia="Times New Roman" w:hAnsi="Corbel" w:cs="Times New Roman"/>
          <w:sz w:val="22"/>
          <w:szCs w:val="22"/>
          <w:lang w:val="da-DK"/>
        </w:rPr>
        <w:t>man som seniorborger</w:t>
      </w:r>
      <w:r w:rsidRPr="001A6BED">
        <w:rPr>
          <w:rFonts w:ascii="Corbel" w:eastAsia="Times New Roman" w:hAnsi="Corbel" w:cs="Times New Roman"/>
          <w:sz w:val="22"/>
          <w:szCs w:val="22"/>
          <w:lang w:val="da-DK"/>
        </w:rPr>
        <w:t xml:space="preserve"> </w:t>
      </w:r>
      <w:r w:rsidR="00530904">
        <w:rPr>
          <w:rFonts w:ascii="Corbel" w:eastAsia="Times New Roman" w:hAnsi="Corbel" w:cs="Times New Roman"/>
          <w:sz w:val="22"/>
          <w:szCs w:val="22"/>
          <w:lang w:val="da-DK"/>
        </w:rPr>
        <w:t xml:space="preserve">søger på nettet på ord </w:t>
      </w:r>
      <w:r w:rsidR="00D03A24" w:rsidRPr="001A6BED">
        <w:rPr>
          <w:rFonts w:ascii="Corbel" w:eastAsia="Times New Roman" w:hAnsi="Corbel" w:cs="Times New Roman"/>
          <w:sz w:val="22"/>
          <w:szCs w:val="22"/>
          <w:lang w:val="da-DK"/>
        </w:rPr>
        <w:t>som</w:t>
      </w:r>
      <w:r w:rsidR="00D03A24">
        <w:rPr>
          <w:rFonts w:ascii="Corbel" w:eastAsia="Times New Roman" w:hAnsi="Corbel" w:cs="Times New Roman"/>
          <w:sz w:val="22"/>
          <w:szCs w:val="22"/>
          <w:lang w:val="da-DK"/>
        </w:rPr>
        <w:t>:</w:t>
      </w:r>
      <w:r w:rsidR="004C613B">
        <w:rPr>
          <w:rFonts w:ascii="Corbel" w:eastAsia="Times New Roman" w:hAnsi="Corbel" w:cs="Times New Roman"/>
          <w:sz w:val="22"/>
          <w:szCs w:val="22"/>
          <w:lang w:val="da-DK"/>
        </w:rPr>
        <w:t xml:space="preserve"> </w:t>
      </w:r>
      <w:r w:rsidRPr="001A6BED">
        <w:rPr>
          <w:rFonts w:ascii="Corbel" w:eastAsia="Times New Roman" w:hAnsi="Corbel" w:cs="Times New Roman"/>
          <w:sz w:val="22"/>
          <w:szCs w:val="22"/>
          <w:lang w:val="da-DK"/>
        </w:rPr>
        <w:t>"Æld</w:t>
      </w:r>
      <w:r w:rsidR="00EB6B39">
        <w:rPr>
          <w:rFonts w:ascii="Corbel" w:eastAsia="Times New Roman" w:hAnsi="Corbel" w:cs="Times New Roman"/>
          <w:sz w:val="22"/>
          <w:szCs w:val="22"/>
          <w:lang w:val="da-DK"/>
        </w:rPr>
        <w:t>r</w:t>
      </w:r>
      <w:r w:rsidRPr="001A6BED">
        <w:rPr>
          <w:rFonts w:ascii="Corbel" w:eastAsia="Times New Roman" w:hAnsi="Corbel" w:cs="Times New Roman"/>
          <w:sz w:val="22"/>
          <w:szCs w:val="22"/>
          <w:lang w:val="da-DK"/>
        </w:rPr>
        <w:t>e"</w:t>
      </w:r>
      <w:r w:rsidR="004E578A">
        <w:rPr>
          <w:rFonts w:ascii="Corbel" w:eastAsia="Times New Roman" w:hAnsi="Corbel" w:cs="Times New Roman"/>
          <w:sz w:val="22"/>
          <w:szCs w:val="22"/>
          <w:lang w:val="da-DK"/>
        </w:rPr>
        <w:t>,</w:t>
      </w:r>
      <w:r w:rsidRPr="001A6BED">
        <w:rPr>
          <w:rFonts w:ascii="Corbel" w:eastAsia="Times New Roman" w:hAnsi="Corbel" w:cs="Times New Roman"/>
          <w:sz w:val="22"/>
          <w:szCs w:val="22"/>
          <w:lang w:val="da-DK"/>
        </w:rPr>
        <w:t xml:space="preserve"> </w:t>
      </w:r>
      <w:r w:rsidR="004E578A">
        <w:rPr>
          <w:rFonts w:ascii="Corbel" w:eastAsia="Times New Roman" w:hAnsi="Corbel" w:cs="Times New Roman"/>
          <w:sz w:val="22"/>
          <w:szCs w:val="22"/>
          <w:lang w:val="da-DK"/>
        </w:rPr>
        <w:t>”</w:t>
      </w:r>
      <w:r w:rsidRPr="001A6BED">
        <w:rPr>
          <w:rFonts w:ascii="Corbel" w:eastAsia="Times New Roman" w:hAnsi="Corbel" w:cs="Times New Roman"/>
          <w:sz w:val="22"/>
          <w:szCs w:val="22"/>
          <w:lang w:val="da-DK"/>
        </w:rPr>
        <w:t>Seniorsundhed</w:t>
      </w:r>
      <w:r w:rsidR="004E578A">
        <w:rPr>
          <w:rFonts w:ascii="Corbel" w:eastAsia="Times New Roman" w:hAnsi="Corbel" w:cs="Times New Roman"/>
          <w:sz w:val="22"/>
          <w:szCs w:val="22"/>
          <w:lang w:val="da-DK"/>
        </w:rPr>
        <w:t>”</w:t>
      </w:r>
      <w:r w:rsidRPr="001A6BED">
        <w:rPr>
          <w:rFonts w:ascii="Corbel" w:eastAsia="Times New Roman" w:hAnsi="Corbel" w:cs="Times New Roman"/>
          <w:sz w:val="22"/>
          <w:szCs w:val="22"/>
          <w:lang w:val="da-DK"/>
        </w:rPr>
        <w:t>,</w:t>
      </w:r>
      <w:r w:rsidR="004E578A">
        <w:rPr>
          <w:rFonts w:ascii="Corbel" w:eastAsia="Times New Roman" w:hAnsi="Corbel" w:cs="Times New Roman"/>
          <w:sz w:val="22"/>
          <w:szCs w:val="22"/>
          <w:lang w:val="da-DK"/>
        </w:rPr>
        <w:t xml:space="preserve"> ”</w:t>
      </w:r>
      <w:r w:rsidRPr="001A6BED">
        <w:rPr>
          <w:rFonts w:ascii="Corbel" w:eastAsia="Times New Roman" w:hAnsi="Corbel" w:cs="Times New Roman"/>
          <w:sz w:val="22"/>
          <w:szCs w:val="22"/>
          <w:lang w:val="da-DK"/>
        </w:rPr>
        <w:t>Forebyg aldringsproces</w:t>
      </w:r>
      <w:r w:rsidR="004E578A">
        <w:rPr>
          <w:rFonts w:ascii="Corbel" w:eastAsia="Times New Roman" w:hAnsi="Corbel" w:cs="Times New Roman"/>
          <w:sz w:val="22"/>
          <w:szCs w:val="22"/>
          <w:lang w:val="da-DK"/>
        </w:rPr>
        <w:t>sen”</w:t>
      </w:r>
      <w:r w:rsidR="00307D8A" w:rsidRPr="001A6BED">
        <w:rPr>
          <w:rFonts w:ascii="Corbel" w:eastAsia="Times New Roman" w:hAnsi="Corbel" w:cs="Times New Roman"/>
          <w:sz w:val="22"/>
          <w:szCs w:val="22"/>
          <w:lang w:val="da-DK"/>
        </w:rPr>
        <w:t xml:space="preserve"> </w:t>
      </w:r>
      <w:r w:rsidRPr="001A6BED">
        <w:rPr>
          <w:rFonts w:ascii="Corbel" w:eastAsia="Times New Roman" w:hAnsi="Corbel" w:cs="Times New Roman"/>
          <w:sz w:val="22"/>
          <w:szCs w:val="22"/>
          <w:lang w:val="da-DK"/>
        </w:rPr>
        <w:t>osv. dukker tusind</w:t>
      </w:r>
      <w:r w:rsidR="004E578A">
        <w:rPr>
          <w:rFonts w:ascii="Corbel" w:eastAsia="Times New Roman" w:hAnsi="Corbel" w:cs="Times New Roman"/>
          <w:sz w:val="22"/>
          <w:szCs w:val="22"/>
          <w:lang w:val="da-DK"/>
        </w:rPr>
        <w:t>vis</w:t>
      </w:r>
      <w:r w:rsidRPr="001A6BED">
        <w:rPr>
          <w:rFonts w:ascii="Corbel" w:eastAsia="Times New Roman" w:hAnsi="Corbel" w:cs="Times New Roman"/>
          <w:sz w:val="22"/>
          <w:szCs w:val="22"/>
          <w:lang w:val="da-DK"/>
        </w:rPr>
        <w:t xml:space="preserve"> af links op.</w:t>
      </w:r>
    </w:p>
    <w:p w14:paraId="0AD35D62" w14:textId="4F22B9DE" w:rsidR="00627DEE" w:rsidRPr="001A6BED" w:rsidRDefault="00627DEE" w:rsidP="00627DEE">
      <w:pPr>
        <w:rPr>
          <w:rFonts w:ascii="Corbel" w:eastAsia="Times New Roman" w:hAnsi="Corbel" w:cs="Times New Roman"/>
          <w:sz w:val="22"/>
          <w:szCs w:val="22"/>
          <w:lang w:val="da-DK"/>
        </w:rPr>
      </w:pPr>
      <w:r w:rsidRPr="001A6BED">
        <w:rPr>
          <w:rFonts w:ascii="Corbel" w:eastAsia="Times New Roman" w:hAnsi="Corbel" w:cs="Times New Roman"/>
          <w:sz w:val="22"/>
          <w:szCs w:val="22"/>
          <w:lang w:val="da-DK"/>
        </w:rPr>
        <w:t>I eksemp</w:t>
      </w:r>
      <w:r w:rsidR="00530904">
        <w:rPr>
          <w:rFonts w:ascii="Corbel" w:eastAsia="Times New Roman" w:hAnsi="Corbel" w:cs="Times New Roman"/>
          <w:sz w:val="22"/>
          <w:szCs w:val="22"/>
          <w:lang w:val="da-DK"/>
        </w:rPr>
        <w:t>let til højre på siden</w:t>
      </w:r>
      <w:r w:rsidRPr="001A6BED">
        <w:rPr>
          <w:rFonts w:ascii="Corbel" w:eastAsia="Times New Roman" w:hAnsi="Corbel" w:cs="Times New Roman"/>
          <w:sz w:val="22"/>
          <w:szCs w:val="22"/>
          <w:lang w:val="da-DK"/>
        </w:rPr>
        <w:t xml:space="preserve"> </w:t>
      </w:r>
      <w:r w:rsidR="00530904">
        <w:rPr>
          <w:rFonts w:ascii="Corbel" w:eastAsia="Times New Roman" w:hAnsi="Corbel" w:cs="Times New Roman"/>
          <w:sz w:val="22"/>
          <w:szCs w:val="22"/>
          <w:lang w:val="da-DK"/>
        </w:rPr>
        <w:t xml:space="preserve">her </w:t>
      </w:r>
      <w:r w:rsidRPr="001A6BED">
        <w:rPr>
          <w:rFonts w:ascii="Corbel" w:eastAsia="Times New Roman" w:hAnsi="Corbel" w:cs="Times New Roman"/>
          <w:sz w:val="22"/>
          <w:szCs w:val="22"/>
          <w:lang w:val="da-DK"/>
        </w:rPr>
        <w:t>var søgningen ”hvad sker der med kroppen, når man bliver gammel” på dansk, og 44.800 links dukkede op.</w:t>
      </w:r>
    </w:p>
    <w:p w14:paraId="69B223E8" w14:textId="21123B9E" w:rsidR="00627DEE" w:rsidRPr="001A6BED" w:rsidRDefault="0083548F" w:rsidP="00627DEE">
      <w:pPr>
        <w:spacing w:before="0"/>
        <w:rPr>
          <w:rFonts w:ascii="Corbel" w:eastAsia="Times New Roman" w:hAnsi="Corbel" w:cs="Times New Roman"/>
          <w:noProof/>
          <w:sz w:val="22"/>
          <w:szCs w:val="22"/>
          <w:lang w:val="da-DK" w:eastAsia="da-DK"/>
        </w:rPr>
      </w:pPr>
      <w:r w:rsidRPr="001A6BED">
        <w:rPr>
          <w:noProof/>
          <w:lang w:val="da-DK" w:eastAsia="da-DK"/>
        </w:rPr>
        <w:drawing>
          <wp:anchor distT="0" distB="0" distL="114300" distR="114300" simplePos="0" relativeHeight="251665408" behindDoc="0" locked="0" layoutInCell="1" allowOverlap="1" wp14:anchorId="075468D1" wp14:editId="1D365474">
            <wp:simplePos x="0" y="0"/>
            <wp:positionH relativeFrom="margin">
              <wp:posOffset>3687445</wp:posOffset>
            </wp:positionH>
            <wp:positionV relativeFrom="paragraph">
              <wp:posOffset>5715</wp:posOffset>
            </wp:positionV>
            <wp:extent cx="2254885" cy="2849880"/>
            <wp:effectExtent l="0" t="0" r="0" b="7620"/>
            <wp:wrapSquare wrapText="bothSides"/>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4885" cy="2849880"/>
                    </a:xfrm>
                    <a:prstGeom prst="rect">
                      <a:avLst/>
                    </a:prstGeom>
                    <a:noFill/>
                  </pic:spPr>
                </pic:pic>
              </a:graphicData>
            </a:graphic>
            <wp14:sizeRelH relativeFrom="page">
              <wp14:pctWidth>0</wp14:pctWidth>
            </wp14:sizeRelH>
            <wp14:sizeRelV relativeFrom="page">
              <wp14:pctHeight>0</wp14:pctHeight>
            </wp14:sizeRelV>
          </wp:anchor>
        </w:drawing>
      </w:r>
      <w:r w:rsidR="006C39C6" w:rsidRPr="001A6BED">
        <w:rPr>
          <w:noProof/>
          <w:lang w:val="da-DK" w:eastAsia="da-DK"/>
        </w:rPr>
        <mc:AlternateContent>
          <mc:Choice Requires="wps">
            <w:drawing>
              <wp:anchor distT="45720" distB="45720" distL="114300" distR="114300" simplePos="0" relativeHeight="251662336" behindDoc="0" locked="0" layoutInCell="1" allowOverlap="1" wp14:anchorId="2A5EF731" wp14:editId="1A2B27E2">
                <wp:simplePos x="0" y="0"/>
                <wp:positionH relativeFrom="column">
                  <wp:posOffset>3732530</wp:posOffset>
                </wp:positionH>
                <wp:positionV relativeFrom="paragraph">
                  <wp:posOffset>86995</wp:posOffset>
                </wp:positionV>
                <wp:extent cx="2152650" cy="3154680"/>
                <wp:effectExtent l="0" t="0" r="0" b="7620"/>
                <wp:wrapSquare wrapText="bothSides"/>
                <wp:docPr id="243" name="Tekstfelt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154680"/>
                        </a:xfrm>
                        <a:prstGeom prst="rect">
                          <a:avLst/>
                        </a:prstGeom>
                        <a:solidFill>
                          <a:srgbClr val="FFFFFF"/>
                        </a:solidFill>
                        <a:ln w="9525">
                          <a:noFill/>
                          <a:miter lim="800000"/>
                          <a:headEnd/>
                          <a:tailEnd/>
                        </a:ln>
                      </wps:spPr>
                      <wps:txbx>
                        <w:txbxContent>
                          <w:p w14:paraId="761591E3" w14:textId="170258FE" w:rsidR="004C613B" w:rsidRDefault="004C613B" w:rsidP="006C39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5EF731" id="Tekstfelt 243" o:spid="_x0000_s1028" type="#_x0000_t202" style="position:absolute;margin-left:293.9pt;margin-top:6.85pt;width:169.5pt;height:248.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" stroked="f">
                <v:textbox>
                  <w:txbxContent>
                    <w:p w14:paraId="761591E3" w14:textId="170258FE" w:rsidR="004C613B" w:rsidRDefault="004C613B" w:rsidP="006C39C6"/>
                  </w:txbxContent>
                </v:textbox>
                <w10:wrap type="square"/>
              </v:shape>
            </w:pict>
          </mc:Fallback>
        </mc:AlternateContent>
      </w:r>
      <w:r w:rsidR="00627DEE" w:rsidRPr="001A6BED">
        <w:rPr>
          <w:rFonts w:ascii="Corbel" w:eastAsia="Times New Roman" w:hAnsi="Corbel" w:cs="Times New Roman"/>
          <w:noProof/>
          <w:sz w:val="22"/>
          <w:szCs w:val="22"/>
          <w:lang w:val="da-DK" w:eastAsia="da-DK"/>
        </w:rPr>
        <w:t xml:space="preserve">Der bliver givet mange forkerte informationer til ældre. </w:t>
      </w:r>
    </w:p>
    <w:p w14:paraId="348AA3CE" w14:textId="4C786D9B" w:rsidR="00627DEE" w:rsidRPr="001A6BED" w:rsidRDefault="00627DEE" w:rsidP="00627DEE">
      <w:pPr>
        <w:spacing w:before="0"/>
        <w:rPr>
          <w:rFonts w:ascii="Corbel" w:eastAsia="Times New Roman" w:hAnsi="Corbel" w:cs="Times New Roman"/>
          <w:noProof/>
          <w:sz w:val="22"/>
          <w:szCs w:val="22"/>
          <w:lang w:val="da-DK" w:eastAsia="da-DK"/>
        </w:rPr>
      </w:pPr>
      <w:r w:rsidRPr="001A6BED">
        <w:rPr>
          <w:rFonts w:ascii="Corbel" w:eastAsia="Times New Roman" w:hAnsi="Corbel" w:cs="Times New Roman"/>
          <w:noProof/>
          <w:sz w:val="22"/>
          <w:szCs w:val="22"/>
          <w:lang w:val="da-DK" w:eastAsia="da-DK"/>
        </w:rPr>
        <w:t>Det er måske på tide at spørge</w:t>
      </w:r>
    </w:p>
    <w:p w14:paraId="45BAF6DE" w14:textId="07AD5E95" w:rsidR="00627DEE" w:rsidRPr="001A6BED" w:rsidRDefault="00627DEE" w:rsidP="00627DEE">
      <w:pPr>
        <w:spacing w:before="0"/>
        <w:jc w:val="center"/>
        <w:rPr>
          <w:rFonts w:ascii="Corbel" w:eastAsia="Times New Roman" w:hAnsi="Corbel" w:cs="Times New Roman"/>
          <w:b/>
          <w:i/>
          <w:noProof/>
          <w:sz w:val="22"/>
          <w:szCs w:val="22"/>
          <w:lang w:val="da-DK" w:eastAsia="da-DK"/>
        </w:rPr>
      </w:pPr>
      <w:r w:rsidRPr="001A6BED">
        <w:rPr>
          <w:rFonts w:ascii="Corbel" w:eastAsia="Times New Roman" w:hAnsi="Corbel" w:cs="Times New Roman"/>
          <w:noProof/>
          <w:sz w:val="22"/>
          <w:szCs w:val="22"/>
          <w:lang w:val="da-DK" w:eastAsia="da-DK"/>
        </w:rPr>
        <w:t>”</w:t>
      </w:r>
      <w:r w:rsidRPr="001A6BED">
        <w:rPr>
          <w:rFonts w:ascii="Corbel" w:eastAsia="Times New Roman" w:hAnsi="Corbel" w:cs="Times New Roman"/>
          <w:b/>
          <w:i/>
          <w:noProof/>
          <w:sz w:val="22"/>
          <w:szCs w:val="22"/>
          <w:lang w:val="da-DK" w:eastAsia="da-DK"/>
        </w:rPr>
        <w:t>Virker det?”</w:t>
      </w:r>
    </w:p>
    <w:p w14:paraId="309D851B" w14:textId="0D58C0FA" w:rsidR="006C39C6" w:rsidRPr="001A6BED" w:rsidRDefault="004C613B" w:rsidP="006C39C6">
      <w:pPr>
        <w:spacing w:before="0"/>
        <w:rPr>
          <w:rFonts w:ascii="Corbel" w:eastAsia="Times New Roman" w:hAnsi="Corbel" w:cs="Times New Roman"/>
          <w:i/>
          <w:noProof/>
          <w:sz w:val="22"/>
          <w:szCs w:val="22"/>
          <w:lang w:val="da-DK" w:eastAsia="da-DK"/>
        </w:rPr>
      </w:pPr>
      <w:r>
        <w:rPr>
          <w:rFonts w:ascii="Corbel" w:eastAsia="Times New Roman" w:hAnsi="Corbel" w:cs="Times New Roman"/>
          <w:i/>
          <w:noProof/>
          <w:sz w:val="22"/>
          <w:szCs w:val="22"/>
          <w:lang w:val="da-DK" w:eastAsia="da-DK"/>
        </w:rPr>
        <w:t>”</w:t>
      </w:r>
      <w:r w:rsidR="00627DEE" w:rsidRPr="001A6BED">
        <w:rPr>
          <w:rFonts w:ascii="Corbel" w:eastAsia="Times New Roman" w:hAnsi="Corbel" w:cs="Times New Roman"/>
          <w:i/>
          <w:noProof/>
          <w:sz w:val="22"/>
          <w:szCs w:val="22"/>
          <w:lang w:val="da-DK" w:eastAsia="da-DK"/>
        </w:rPr>
        <w:t>Bliver ældre sundere og forbliver de uafhængige i længere tid?</w:t>
      </w:r>
      <w:r>
        <w:rPr>
          <w:rFonts w:ascii="Corbel" w:eastAsia="Times New Roman" w:hAnsi="Corbel" w:cs="Times New Roman"/>
          <w:i/>
          <w:noProof/>
          <w:sz w:val="22"/>
          <w:szCs w:val="22"/>
          <w:lang w:val="da-DK" w:eastAsia="da-DK"/>
        </w:rPr>
        <w:t>”</w:t>
      </w:r>
      <w:r w:rsidR="00627DEE" w:rsidRPr="001A6BED">
        <w:rPr>
          <w:rFonts w:ascii="Corbel" w:eastAsia="Times New Roman" w:hAnsi="Corbel" w:cs="Times New Roman"/>
          <w:i/>
          <w:noProof/>
          <w:sz w:val="22"/>
          <w:szCs w:val="22"/>
          <w:lang w:val="da-DK" w:eastAsia="da-DK"/>
        </w:rPr>
        <w:t xml:space="preserve"> </w:t>
      </w:r>
    </w:p>
    <w:p w14:paraId="26082A36" w14:textId="10A716CD" w:rsidR="00627DEE" w:rsidRPr="001A6BED" w:rsidRDefault="00627DEE" w:rsidP="00627DEE">
      <w:pPr>
        <w:rPr>
          <w:rFonts w:ascii="Corbel" w:eastAsia="Times New Roman" w:hAnsi="Corbel" w:cs="Times New Roman"/>
          <w:noProof/>
          <w:sz w:val="22"/>
          <w:szCs w:val="22"/>
          <w:lang w:val="da-DK" w:eastAsia="da-DK"/>
        </w:rPr>
      </w:pPr>
      <w:r w:rsidRPr="001A6BED">
        <w:rPr>
          <w:rFonts w:ascii="Corbel" w:eastAsia="Times New Roman" w:hAnsi="Corbel" w:cs="Times New Roman"/>
          <w:noProof/>
          <w:sz w:val="22"/>
          <w:szCs w:val="22"/>
          <w:lang w:val="da-DK" w:eastAsia="da-DK"/>
        </w:rPr>
        <w:t xml:space="preserve">Vi finder måske nogle af svarene på disse spørgsmål i </w:t>
      </w:r>
      <w:r w:rsidR="004C613B">
        <w:rPr>
          <w:rFonts w:ascii="Corbel" w:eastAsia="Times New Roman" w:hAnsi="Corbel" w:cs="Times New Roman"/>
          <w:noProof/>
          <w:sz w:val="22"/>
          <w:szCs w:val="22"/>
          <w:lang w:val="da-DK" w:eastAsia="da-DK"/>
        </w:rPr>
        <w:t>d</w:t>
      </w:r>
      <w:r w:rsidRPr="001A6BED">
        <w:rPr>
          <w:rFonts w:ascii="Corbel" w:eastAsia="Times New Roman" w:hAnsi="Corbel" w:cs="Times New Roman"/>
          <w:noProof/>
          <w:sz w:val="22"/>
          <w:szCs w:val="22"/>
          <w:lang w:val="da-DK" w:eastAsia="da-DK"/>
        </w:rPr>
        <w:t>en</w:t>
      </w:r>
      <w:r w:rsidR="004C613B">
        <w:rPr>
          <w:rFonts w:ascii="Corbel" w:eastAsia="Times New Roman" w:hAnsi="Corbel" w:cs="Times New Roman"/>
          <w:noProof/>
          <w:sz w:val="22"/>
          <w:szCs w:val="22"/>
          <w:lang w:val="da-DK" w:eastAsia="da-DK"/>
        </w:rPr>
        <w:t>ne</w:t>
      </w:r>
      <w:r w:rsidRPr="001A6BED">
        <w:rPr>
          <w:rFonts w:ascii="Corbel" w:eastAsia="Times New Roman" w:hAnsi="Corbel" w:cs="Times New Roman"/>
          <w:noProof/>
          <w:sz w:val="22"/>
          <w:szCs w:val="22"/>
          <w:lang w:val="da-DK" w:eastAsia="da-DK"/>
        </w:rPr>
        <w:t xml:space="preserve"> rapport offentliggjort af </w:t>
      </w:r>
      <w:r w:rsidR="007452D3" w:rsidRPr="001A6BED">
        <w:rPr>
          <w:rFonts w:ascii="Corbel" w:eastAsia="Times New Roman" w:hAnsi="Corbel" w:cs="Times New Roman"/>
          <w:noProof/>
          <w:sz w:val="22"/>
          <w:szCs w:val="22"/>
          <w:lang w:val="da-DK" w:eastAsia="da-DK"/>
        </w:rPr>
        <w:t>Sundhedsstyrelsen</w:t>
      </w:r>
      <w:r w:rsidR="00530904">
        <w:rPr>
          <w:rFonts w:ascii="Corbel" w:eastAsia="Times New Roman" w:hAnsi="Corbel" w:cs="Times New Roman"/>
          <w:noProof/>
          <w:sz w:val="22"/>
          <w:szCs w:val="22"/>
          <w:lang w:val="da-DK" w:eastAsia="da-DK"/>
        </w:rPr>
        <w:t xml:space="preserve"> i Danmark </w:t>
      </w:r>
      <w:r w:rsidRPr="001A6BED">
        <w:rPr>
          <w:rFonts w:ascii="Corbel" w:eastAsia="Times New Roman" w:hAnsi="Corbel" w:cs="Times New Roman"/>
          <w:noProof/>
          <w:sz w:val="22"/>
          <w:szCs w:val="22"/>
          <w:lang w:val="da-DK" w:eastAsia="da-DK"/>
        </w:rPr>
        <w:t xml:space="preserve"> i januar 2019</w:t>
      </w:r>
      <w:r w:rsidR="004C613B">
        <w:rPr>
          <w:rFonts w:ascii="Corbel" w:eastAsia="Times New Roman" w:hAnsi="Corbel" w:cs="Times New Roman"/>
          <w:noProof/>
          <w:sz w:val="22"/>
          <w:szCs w:val="22"/>
          <w:lang w:val="da-DK" w:eastAsia="da-DK"/>
        </w:rPr>
        <w:t>:</w:t>
      </w:r>
    </w:p>
    <w:p w14:paraId="22482572" w14:textId="77777777" w:rsidR="00627DEE" w:rsidRPr="001A6BED" w:rsidRDefault="00627DEE" w:rsidP="00627DEE">
      <w:pPr>
        <w:jc w:val="center"/>
        <w:rPr>
          <w:rFonts w:ascii="Corbel" w:eastAsia="Times New Roman" w:hAnsi="Corbel" w:cs="Times New Roman"/>
          <w:b/>
          <w:noProof/>
          <w:sz w:val="22"/>
          <w:szCs w:val="22"/>
          <w:lang w:val="da-DK" w:eastAsia="da-DK"/>
        </w:rPr>
      </w:pPr>
      <w:r w:rsidRPr="001A6BED">
        <w:rPr>
          <w:rFonts w:ascii="Corbel" w:eastAsia="Times New Roman" w:hAnsi="Corbel" w:cs="Times New Roman"/>
          <w:b/>
          <w:noProof/>
          <w:sz w:val="22"/>
          <w:szCs w:val="22"/>
          <w:lang w:val="da-DK" w:eastAsia="da-DK"/>
        </w:rPr>
        <w:t>Ældres sundhed og trivsel</w:t>
      </w:r>
    </w:p>
    <w:p w14:paraId="44D1595C" w14:textId="550AD4A3" w:rsidR="00627DEE" w:rsidRPr="001A6BED" w:rsidRDefault="00627DEE" w:rsidP="00627DEE">
      <w:pPr>
        <w:rPr>
          <w:rFonts w:ascii="Corbel" w:eastAsia="Times New Roman" w:hAnsi="Corbel" w:cs="Times New Roman"/>
          <w:noProof/>
          <w:sz w:val="22"/>
          <w:szCs w:val="22"/>
          <w:lang w:val="da-DK" w:eastAsia="da-DK"/>
        </w:rPr>
      </w:pPr>
      <w:r w:rsidRPr="001A6BED">
        <w:rPr>
          <w:rFonts w:ascii="Corbel" w:eastAsia="Times New Roman" w:hAnsi="Corbel" w:cs="Times New Roman"/>
          <w:noProof/>
          <w:sz w:val="22"/>
          <w:szCs w:val="22"/>
          <w:lang w:val="da-DK" w:eastAsia="da-DK"/>
        </w:rPr>
        <w:t>Ældreprofilen 2019</w:t>
      </w:r>
      <w:r w:rsidR="00AF6681" w:rsidRPr="001A6BED">
        <w:rPr>
          <w:rFonts w:ascii="Corbel" w:eastAsia="Times New Roman" w:hAnsi="Corbel" w:cs="Times New Roman"/>
          <w:noProof/>
          <w:sz w:val="22"/>
          <w:szCs w:val="22"/>
          <w:lang w:val="da-DK" w:eastAsia="da-DK"/>
        </w:rPr>
        <w:t xml:space="preserve"> </w:t>
      </w:r>
      <w:r w:rsidRPr="001A6BED">
        <w:rPr>
          <w:rFonts w:ascii="Corbel" w:eastAsia="Times New Roman" w:hAnsi="Corbel" w:cs="Times New Roman"/>
          <w:noProof/>
          <w:sz w:val="22"/>
          <w:szCs w:val="22"/>
          <w:lang w:val="da-DK" w:eastAsia="da-DK"/>
        </w:rPr>
        <w:t>er b</w:t>
      </w:r>
      <w:r w:rsidR="00AF6681" w:rsidRPr="001A6BED">
        <w:rPr>
          <w:rFonts w:ascii="Corbel" w:eastAsia="Times New Roman" w:hAnsi="Corbel" w:cs="Times New Roman"/>
          <w:noProof/>
          <w:sz w:val="22"/>
          <w:szCs w:val="22"/>
          <w:lang w:val="da-DK" w:eastAsia="da-DK"/>
        </w:rPr>
        <w:t>a</w:t>
      </w:r>
      <w:r w:rsidRPr="001A6BED">
        <w:rPr>
          <w:rFonts w:ascii="Corbel" w:eastAsia="Times New Roman" w:hAnsi="Corbel" w:cs="Times New Roman"/>
          <w:noProof/>
          <w:sz w:val="22"/>
          <w:szCs w:val="22"/>
          <w:lang w:val="da-DK" w:eastAsia="da-DK"/>
        </w:rPr>
        <w:t xml:space="preserve">seret på sundheds- og trivselsundersøgelserne, de nationale sundhedsprofiler og udvalgte registre. </w:t>
      </w:r>
    </w:p>
    <w:p w14:paraId="2E5DFB2F" w14:textId="23932282" w:rsidR="00627DEE" w:rsidRPr="001A6BED" w:rsidRDefault="00627DEE" w:rsidP="00627DEE">
      <w:pPr>
        <w:rPr>
          <w:rFonts w:ascii="Corbel" w:eastAsia="Times New Roman" w:hAnsi="Corbel" w:cs="Times New Roman"/>
          <w:noProof/>
          <w:sz w:val="22"/>
          <w:szCs w:val="22"/>
          <w:lang w:val="da-DK" w:eastAsia="da-DK"/>
        </w:rPr>
      </w:pPr>
      <w:r w:rsidRPr="001A6BED">
        <w:rPr>
          <w:noProof/>
          <w:lang w:val="da-DK" w:eastAsia="da-DK"/>
        </w:rPr>
        <w:drawing>
          <wp:anchor distT="0" distB="0" distL="114300" distR="114300" simplePos="0" relativeHeight="251667456" behindDoc="0" locked="0" layoutInCell="1" allowOverlap="1" wp14:anchorId="15D538FE" wp14:editId="2FF826C4">
            <wp:simplePos x="0" y="0"/>
            <wp:positionH relativeFrom="margin">
              <wp:posOffset>3947159</wp:posOffset>
            </wp:positionH>
            <wp:positionV relativeFrom="paragraph">
              <wp:posOffset>837564</wp:posOffset>
            </wp:positionV>
            <wp:extent cx="2105025" cy="2980690"/>
            <wp:effectExtent l="190500" t="133350" r="200025" b="143510"/>
            <wp:wrapNone/>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461392">
                      <a:off x="0" y="0"/>
                      <a:ext cx="2105025" cy="2980690"/>
                    </a:xfrm>
                    <a:prstGeom prst="rect">
                      <a:avLst/>
                    </a:prstGeom>
                    <a:noFill/>
                  </pic:spPr>
                </pic:pic>
              </a:graphicData>
            </a:graphic>
            <wp14:sizeRelH relativeFrom="page">
              <wp14:pctWidth>0</wp14:pctWidth>
            </wp14:sizeRelH>
            <wp14:sizeRelV relativeFrom="page">
              <wp14:pctHeight>0</wp14:pctHeight>
            </wp14:sizeRelV>
          </wp:anchor>
        </w:drawing>
      </w:r>
      <w:r w:rsidR="004C613B">
        <w:rPr>
          <w:rFonts w:ascii="Corbel" w:eastAsia="Times New Roman" w:hAnsi="Corbel" w:cs="Times New Roman"/>
          <w:noProof/>
          <w:sz w:val="22"/>
          <w:szCs w:val="22"/>
          <w:lang w:val="da-DK" w:eastAsia="da-DK"/>
        </w:rPr>
        <w:t xml:space="preserve">Når </w:t>
      </w:r>
      <w:r w:rsidRPr="001A6BED">
        <w:rPr>
          <w:rFonts w:ascii="Corbel" w:eastAsia="Times New Roman" w:hAnsi="Corbel" w:cs="Times New Roman"/>
          <w:noProof/>
          <w:sz w:val="22"/>
          <w:szCs w:val="22"/>
          <w:lang w:val="da-DK" w:eastAsia="da-DK"/>
        </w:rPr>
        <w:t>denne danske rapport og især resultaterne af rapporten og de indsamlede forskningsdata fra næsten 4</w:t>
      </w:r>
      <w:r w:rsidR="00D03A24">
        <w:rPr>
          <w:rFonts w:ascii="Corbel" w:eastAsia="Times New Roman" w:hAnsi="Corbel" w:cs="Times New Roman"/>
          <w:noProof/>
          <w:sz w:val="22"/>
          <w:szCs w:val="22"/>
          <w:lang w:val="da-DK" w:eastAsia="da-DK"/>
        </w:rPr>
        <w:t>0</w:t>
      </w:r>
      <w:r w:rsidRPr="001A6BED">
        <w:rPr>
          <w:rFonts w:ascii="Corbel" w:eastAsia="Times New Roman" w:hAnsi="Corbel" w:cs="Times New Roman"/>
          <w:noProof/>
          <w:sz w:val="22"/>
          <w:szCs w:val="22"/>
          <w:lang w:val="da-DK" w:eastAsia="da-DK"/>
        </w:rPr>
        <w:t xml:space="preserve"> år med praktiser</w:t>
      </w:r>
      <w:r w:rsidR="004C613B">
        <w:rPr>
          <w:rFonts w:ascii="Corbel" w:eastAsia="Times New Roman" w:hAnsi="Corbel" w:cs="Times New Roman"/>
          <w:noProof/>
          <w:sz w:val="22"/>
          <w:szCs w:val="22"/>
          <w:lang w:val="da-DK" w:eastAsia="da-DK"/>
        </w:rPr>
        <w:t>ing af</w:t>
      </w:r>
      <w:r w:rsidRPr="001A6BED">
        <w:rPr>
          <w:rFonts w:ascii="Corbel" w:eastAsia="Times New Roman" w:hAnsi="Corbel" w:cs="Times New Roman"/>
          <w:noProof/>
          <w:sz w:val="22"/>
          <w:szCs w:val="22"/>
          <w:lang w:val="da-DK" w:eastAsia="da-DK"/>
        </w:rPr>
        <w:t xml:space="preserve"> </w:t>
      </w:r>
      <w:r w:rsidR="004C613B">
        <w:rPr>
          <w:rFonts w:ascii="Corbel" w:eastAsia="Times New Roman" w:hAnsi="Corbel" w:cs="Times New Roman"/>
          <w:b/>
          <w:bCs/>
          <w:i/>
          <w:iCs/>
          <w:noProof/>
          <w:sz w:val="22"/>
          <w:szCs w:val="22"/>
          <w:lang w:val="da-DK" w:eastAsia="da-DK"/>
        </w:rPr>
        <w:t>a</w:t>
      </w:r>
      <w:r w:rsidRPr="00D03A24">
        <w:rPr>
          <w:rFonts w:ascii="Corbel" w:eastAsia="Times New Roman" w:hAnsi="Corbel" w:cs="Times New Roman"/>
          <w:b/>
          <w:bCs/>
          <w:i/>
          <w:iCs/>
          <w:noProof/>
          <w:sz w:val="22"/>
          <w:szCs w:val="22"/>
          <w:lang w:val="da-DK" w:eastAsia="da-DK"/>
        </w:rPr>
        <w:t>ktivt aldring</w:t>
      </w:r>
      <w:r w:rsidR="00D03A24">
        <w:rPr>
          <w:rFonts w:ascii="Corbel" w:eastAsia="Times New Roman" w:hAnsi="Corbel" w:cs="Times New Roman"/>
          <w:b/>
          <w:bCs/>
          <w:i/>
          <w:iCs/>
          <w:noProof/>
          <w:sz w:val="22"/>
          <w:szCs w:val="22"/>
          <w:lang w:val="da-DK" w:eastAsia="da-DK"/>
        </w:rPr>
        <w:t xml:space="preserve"> </w:t>
      </w:r>
      <w:r w:rsidRPr="001A6BED">
        <w:rPr>
          <w:rFonts w:ascii="Corbel" w:eastAsia="Times New Roman" w:hAnsi="Corbel" w:cs="Times New Roman"/>
          <w:noProof/>
          <w:sz w:val="22"/>
          <w:szCs w:val="22"/>
          <w:lang w:val="da-DK" w:eastAsia="da-DK"/>
        </w:rPr>
        <w:t xml:space="preserve">kan være af interesse for andre EU-lande, </w:t>
      </w:r>
      <w:r w:rsidR="004C613B">
        <w:rPr>
          <w:rFonts w:ascii="Corbel" w:eastAsia="Times New Roman" w:hAnsi="Corbel" w:cs="Times New Roman"/>
          <w:noProof/>
          <w:sz w:val="22"/>
          <w:szCs w:val="22"/>
          <w:lang w:val="da-DK" w:eastAsia="da-DK"/>
        </w:rPr>
        <w:t>skyldes det at:</w:t>
      </w:r>
    </w:p>
    <w:p w14:paraId="667A0EF7" w14:textId="29CD8D3F" w:rsidR="006C39C6" w:rsidRPr="001A6BED" w:rsidRDefault="006C39C6" w:rsidP="00627DEE">
      <w:pPr>
        <w:rPr>
          <w:rFonts w:ascii="Corbel" w:eastAsia="Times New Roman" w:hAnsi="Corbel" w:cs="Times New Roman"/>
          <w:noProof/>
          <w:sz w:val="22"/>
          <w:szCs w:val="22"/>
          <w:lang w:val="da-DK" w:eastAsia="da-DK"/>
        </w:rPr>
      </w:pPr>
      <w:r w:rsidRPr="001A6BED">
        <w:rPr>
          <w:noProof/>
          <w:lang w:val="da-DK" w:eastAsia="da-DK"/>
        </w:rPr>
        <mc:AlternateContent>
          <mc:Choice Requires="wps">
            <w:drawing>
              <wp:anchor distT="45720" distB="45720" distL="114300" distR="114300" simplePos="0" relativeHeight="251666432" behindDoc="0" locked="0" layoutInCell="1" allowOverlap="1" wp14:anchorId="5DF3F369" wp14:editId="5E025621">
                <wp:simplePos x="0" y="0"/>
                <wp:positionH relativeFrom="margin">
                  <wp:align>right</wp:align>
                </wp:positionH>
                <wp:positionV relativeFrom="paragraph">
                  <wp:posOffset>25400</wp:posOffset>
                </wp:positionV>
                <wp:extent cx="1946910" cy="2908300"/>
                <wp:effectExtent l="0" t="0" r="0" b="6350"/>
                <wp:wrapSquare wrapText="bothSides"/>
                <wp:docPr id="240" name="Tekstfelt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910" cy="2908300"/>
                        </a:xfrm>
                        <a:prstGeom prst="rect">
                          <a:avLst/>
                        </a:prstGeom>
                        <a:solidFill>
                          <a:srgbClr val="FFFFFF"/>
                        </a:solidFill>
                        <a:ln w="9525">
                          <a:noFill/>
                          <a:miter lim="800000"/>
                          <a:headEnd/>
                          <a:tailEnd/>
                        </a:ln>
                      </wps:spPr>
                      <wps:txbx>
                        <w:txbxContent>
                          <w:p w14:paraId="3E4FC1DD" w14:textId="28396B09" w:rsidR="004C613B" w:rsidRDefault="004C613B" w:rsidP="006C39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F3F369" id="Tekstfelt 240" o:spid="_x0000_s1029" type="#_x0000_t202" style="position:absolute;margin-left:102.1pt;margin-top:2pt;width:153.3pt;height:229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" stroked="f">
                <v:textbox>
                  <w:txbxContent>
                    <w:p w14:paraId="3E4FC1DD" w14:textId="28396B09" w:rsidR="004C613B" w:rsidRDefault="004C613B" w:rsidP="006C39C6"/>
                  </w:txbxContent>
                </v:textbox>
                <w10:wrap type="square" anchorx="margin"/>
              </v:shape>
            </w:pict>
          </mc:Fallback>
        </mc:AlternateContent>
      </w:r>
      <w:r w:rsidR="00627DEE" w:rsidRPr="001A6BED">
        <w:rPr>
          <w:rFonts w:ascii="Corbel" w:eastAsia="Times New Roman" w:hAnsi="Corbel" w:cs="Times New Roman"/>
          <w:noProof/>
          <w:sz w:val="22"/>
          <w:szCs w:val="22"/>
          <w:lang w:val="da-DK" w:eastAsia="da-DK"/>
        </w:rPr>
        <w:t>Danmark var e</w:t>
      </w:r>
      <w:r w:rsidR="00D03A24">
        <w:rPr>
          <w:rFonts w:ascii="Corbel" w:eastAsia="Times New Roman" w:hAnsi="Corbel" w:cs="Times New Roman"/>
          <w:noProof/>
          <w:sz w:val="22"/>
          <w:szCs w:val="22"/>
          <w:lang w:val="da-DK" w:eastAsia="da-DK"/>
        </w:rPr>
        <w:t>t</w:t>
      </w:r>
      <w:r w:rsidR="00627DEE" w:rsidRPr="001A6BED">
        <w:rPr>
          <w:rFonts w:ascii="Corbel" w:eastAsia="Times New Roman" w:hAnsi="Corbel" w:cs="Times New Roman"/>
          <w:noProof/>
          <w:sz w:val="22"/>
          <w:szCs w:val="22"/>
          <w:lang w:val="da-DK" w:eastAsia="da-DK"/>
        </w:rPr>
        <w:t xml:space="preserve"> af de første lande</w:t>
      </w:r>
      <w:r w:rsidR="00D03A24">
        <w:rPr>
          <w:rFonts w:ascii="Corbel" w:eastAsia="Times New Roman" w:hAnsi="Corbel" w:cs="Times New Roman"/>
          <w:noProof/>
          <w:sz w:val="22"/>
          <w:szCs w:val="22"/>
          <w:lang w:val="da-DK" w:eastAsia="da-DK"/>
        </w:rPr>
        <w:t>,</w:t>
      </w:r>
      <w:r w:rsidR="00627DEE" w:rsidRPr="001A6BED">
        <w:rPr>
          <w:rFonts w:ascii="Corbel" w:eastAsia="Times New Roman" w:hAnsi="Corbel" w:cs="Times New Roman"/>
          <w:noProof/>
          <w:sz w:val="22"/>
          <w:szCs w:val="22"/>
          <w:lang w:val="da-DK" w:eastAsia="da-DK"/>
        </w:rPr>
        <w:t xml:space="preserve"> der implementerede </w:t>
      </w:r>
      <w:r w:rsidR="004C613B">
        <w:rPr>
          <w:rFonts w:ascii="Corbel" w:eastAsia="Times New Roman" w:hAnsi="Corbel" w:cs="Times New Roman"/>
          <w:b/>
          <w:bCs/>
          <w:i/>
          <w:noProof/>
          <w:sz w:val="22"/>
          <w:szCs w:val="22"/>
          <w:lang w:val="da-DK" w:eastAsia="da-DK"/>
        </w:rPr>
        <w:t>a</w:t>
      </w:r>
      <w:r w:rsidR="00627DEE" w:rsidRPr="00D03A24">
        <w:rPr>
          <w:rFonts w:ascii="Corbel" w:eastAsia="Times New Roman" w:hAnsi="Corbel" w:cs="Times New Roman"/>
          <w:b/>
          <w:bCs/>
          <w:i/>
          <w:noProof/>
          <w:sz w:val="22"/>
          <w:szCs w:val="22"/>
          <w:lang w:val="da-DK" w:eastAsia="da-DK"/>
        </w:rPr>
        <w:t xml:space="preserve">ktiv </w:t>
      </w:r>
      <w:r w:rsidR="00D03A24">
        <w:rPr>
          <w:rFonts w:ascii="Corbel" w:eastAsia="Times New Roman" w:hAnsi="Corbel" w:cs="Times New Roman"/>
          <w:b/>
          <w:bCs/>
          <w:i/>
          <w:noProof/>
          <w:sz w:val="22"/>
          <w:szCs w:val="22"/>
          <w:lang w:val="da-DK" w:eastAsia="da-DK"/>
        </w:rPr>
        <w:t>a</w:t>
      </w:r>
      <w:r w:rsidR="00627DEE" w:rsidRPr="00D03A24">
        <w:rPr>
          <w:rFonts w:ascii="Corbel" w:eastAsia="Times New Roman" w:hAnsi="Corbel" w:cs="Times New Roman"/>
          <w:b/>
          <w:bCs/>
          <w:i/>
          <w:noProof/>
          <w:sz w:val="22"/>
          <w:szCs w:val="22"/>
          <w:lang w:val="da-DK" w:eastAsia="da-DK"/>
        </w:rPr>
        <w:t>ldring</w:t>
      </w:r>
      <w:r w:rsidR="00627DEE" w:rsidRPr="001A6BED">
        <w:rPr>
          <w:rFonts w:ascii="Corbel" w:eastAsia="Times New Roman" w:hAnsi="Corbel" w:cs="Times New Roman"/>
          <w:i/>
          <w:noProof/>
          <w:sz w:val="22"/>
          <w:szCs w:val="22"/>
          <w:lang w:val="da-DK" w:eastAsia="da-DK"/>
        </w:rPr>
        <w:t xml:space="preserve"> </w:t>
      </w:r>
      <w:r w:rsidR="00627DEE" w:rsidRPr="001A6BED">
        <w:rPr>
          <w:rFonts w:ascii="Corbel" w:eastAsia="Times New Roman" w:hAnsi="Corbel" w:cs="Times New Roman"/>
          <w:noProof/>
          <w:sz w:val="22"/>
          <w:szCs w:val="22"/>
          <w:lang w:val="da-DK" w:eastAsia="da-DK"/>
        </w:rPr>
        <w:t>i slutningen af 1970’erne og 1980’erne.</w:t>
      </w:r>
      <w:r w:rsidR="00627DEE" w:rsidRPr="001A6BED">
        <w:rPr>
          <w:rFonts w:ascii="Corbel" w:eastAsia="Times New Roman" w:hAnsi="Corbel" w:cs="Times New Roman"/>
          <w:i/>
          <w:noProof/>
          <w:sz w:val="22"/>
          <w:szCs w:val="22"/>
          <w:lang w:val="da-DK" w:eastAsia="da-DK"/>
        </w:rPr>
        <w:t xml:space="preserve"> </w:t>
      </w:r>
    </w:p>
    <w:p w14:paraId="14CD1055" w14:textId="02DDA03F" w:rsidR="006C39C6" w:rsidRPr="00D03A24" w:rsidRDefault="00627DEE" w:rsidP="008B4F03">
      <w:pPr>
        <w:pStyle w:val="Listeafsnit"/>
        <w:numPr>
          <w:ilvl w:val="0"/>
          <w:numId w:val="7"/>
        </w:numPr>
        <w:rPr>
          <w:rFonts w:ascii="Corbel" w:eastAsia="Times New Roman" w:hAnsi="Corbel" w:cs="Times New Roman"/>
          <w:b/>
          <w:bCs/>
          <w:i/>
          <w:iCs/>
          <w:noProof/>
          <w:sz w:val="22"/>
          <w:szCs w:val="22"/>
          <w:lang w:val="da-DK" w:eastAsia="da-DK"/>
        </w:rPr>
      </w:pPr>
      <w:r w:rsidRPr="001A6BED">
        <w:rPr>
          <w:rFonts w:ascii="Corbel" w:eastAsia="Times New Roman" w:hAnsi="Corbel" w:cs="Times New Roman"/>
          <w:noProof/>
          <w:sz w:val="22"/>
          <w:szCs w:val="22"/>
          <w:lang w:val="da-DK" w:eastAsia="da-DK"/>
        </w:rPr>
        <w:t>Danmark er e</w:t>
      </w:r>
      <w:r w:rsidR="00293C1C">
        <w:rPr>
          <w:rFonts w:ascii="Corbel" w:eastAsia="Times New Roman" w:hAnsi="Corbel" w:cs="Times New Roman"/>
          <w:noProof/>
          <w:sz w:val="22"/>
          <w:szCs w:val="22"/>
          <w:lang w:val="da-DK" w:eastAsia="da-DK"/>
        </w:rPr>
        <w:t>t</w:t>
      </w:r>
      <w:r w:rsidRPr="001A6BED">
        <w:rPr>
          <w:rFonts w:ascii="Corbel" w:eastAsia="Times New Roman" w:hAnsi="Corbel" w:cs="Times New Roman"/>
          <w:noProof/>
          <w:sz w:val="22"/>
          <w:szCs w:val="22"/>
          <w:lang w:val="da-DK" w:eastAsia="da-DK"/>
        </w:rPr>
        <w:t xml:space="preserve"> af de lande</w:t>
      </w:r>
      <w:r w:rsidR="004C613B">
        <w:rPr>
          <w:rFonts w:ascii="Corbel" w:eastAsia="Times New Roman" w:hAnsi="Corbel" w:cs="Times New Roman"/>
          <w:noProof/>
          <w:sz w:val="22"/>
          <w:szCs w:val="22"/>
          <w:lang w:val="da-DK" w:eastAsia="da-DK"/>
        </w:rPr>
        <w:t>,</w:t>
      </w:r>
      <w:r w:rsidRPr="001A6BED">
        <w:rPr>
          <w:rFonts w:ascii="Corbel" w:eastAsia="Times New Roman" w:hAnsi="Corbel" w:cs="Times New Roman"/>
          <w:noProof/>
          <w:sz w:val="22"/>
          <w:szCs w:val="22"/>
          <w:lang w:val="da-DK" w:eastAsia="da-DK"/>
        </w:rPr>
        <w:t xml:space="preserve"> der har investeret mest </w:t>
      </w:r>
      <w:r w:rsidR="00AF6681" w:rsidRPr="001A6BED">
        <w:rPr>
          <w:rFonts w:ascii="Corbel" w:eastAsia="Times New Roman" w:hAnsi="Corbel" w:cs="Times New Roman"/>
          <w:noProof/>
          <w:sz w:val="22"/>
          <w:szCs w:val="22"/>
          <w:lang w:val="da-DK" w:eastAsia="da-DK"/>
        </w:rPr>
        <w:t>i</w:t>
      </w:r>
      <w:r w:rsidR="00D03A24">
        <w:rPr>
          <w:rFonts w:ascii="Corbel" w:eastAsia="Times New Roman" w:hAnsi="Corbel" w:cs="Times New Roman"/>
          <w:noProof/>
          <w:sz w:val="22"/>
          <w:szCs w:val="22"/>
          <w:lang w:val="da-DK" w:eastAsia="da-DK"/>
        </w:rPr>
        <w:t xml:space="preserve"> </w:t>
      </w:r>
      <w:r w:rsidR="004C613B">
        <w:rPr>
          <w:rFonts w:ascii="Corbel" w:eastAsia="Times New Roman" w:hAnsi="Corbel" w:cs="Times New Roman"/>
          <w:b/>
          <w:bCs/>
          <w:i/>
          <w:iCs/>
          <w:noProof/>
          <w:sz w:val="22"/>
          <w:szCs w:val="22"/>
          <w:lang w:val="da-DK" w:eastAsia="da-DK"/>
        </w:rPr>
        <w:t>a</w:t>
      </w:r>
      <w:r w:rsidRPr="00D03A24">
        <w:rPr>
          <w:rFonts w:ascii="Corbel" w:eastAsia="Times New Roman" w:hAnsi="Corbel" w:cs="Times New Roman"/>
          <w:b/>
          <w:bCs/>
          <w:i/>
          <w:iCs/>
          <w:noProof/>
          <w:sz w:val="22"/>
          <w:szCs w:val="22"/>
          <w:lang w:val="da-DK" w:eastAsia="da-DK"/>
        </w:rPr>
        <w:t xml:space="preserve">ktiv aldring. </w:t>
      </w:r>
    </w:p>
    <w:p w14:paraId="19F84694" w14:textId="77C3766F" w:rsidR="006C39C6" w:rsidRPr="001A6BED" w:rsidRDefault="006C39C6" w:rsidP="008B4F03">
      <w:pPr>
        <w:pStyle w:val="Listeafsnit"/>
        <w:numPr>
          <w:ilvl w:val="0"/>
          <w:numId w:val="7"/>
        </w:numPr>
        <w:rPr>
          <w:rFonts w:ascii="Corbel" w:eastAsia="Times New Roman" w:hAnsi="Corbel" w:cs="Times New Roman"/>
          <w:noProof/>
          <w:sz w:val="22"/>
          <w:szCs w:val="22"/>
          <w:lang w:val="da-DK" w:eastAsia="da-DK"/>
        </w:rPr>
      </w:pPr>
      <w:r w:rsidRPr="001A6BED">
        <w:rPr>
          <w:rFonts w:ascii="Corbel" w:eastAsia="Times New Roman" w:hAnsi="Corbel" w:cs="Times New Roman"/>
          <w:noProof/>
          <w:sz w:val="22"/>
          <w:szCs w:val="22"/>
          <w:lang w:val="da-DK" w:eastAsia="da-DK"/>
        </w:rPr>
        <w:t>Man</w:t>
      </w:r>
      <w:r w:rsidR="00627DEE" w:rsidRPr="001A6BED">
        <w:rPr>
          <w:rFonts w:ascii="Corbel" w:eastAsia="Times New Roman" w:hAnsi="Corbel" w:cs="Times New Roman"/>
          <w:noProof/>
          <w:sz w:val="22"/>
          <w:szCs w:val="22"/>
          <w:lang w:val="da-DK" w:eastAsia="da-DK"/>
        </w:rPr>
        <w:t xml:space="preserve">ge lande i Europa er </w:t>
      </w:r>
      <w:r w:rsidR="00AF6681" w:rsidRPr="001A6BED">
        <w:rPr>
          <w:rFonts w:ascii="Corbel" w:eastAsia="Times New Roman" w:hAnsi="Corbel" w:cs="Times New Roman"/>
          <w:noProof/>
          <w:sz w:val="22"/>
          <w:szCs w:val="22"/>
          <w:lang w:val="da-DK" w:eastAsia="da-DK"/>
        </w:rPr>
        <w:t>i</w:t>
      </w:r>
      <w:r w:rsidR="00627DEE" w:rsidRPr="001A6BED">
        <w:rPr>
          <w:rFonts w:ascii="Corbel" w:eastAsia="Times New Roman" w:hAnsi="Corbel" w:cs="Times New Roman"/>
          <w:noProof/>
          <w:sz w:val="22"/>
          <w:szCs w:val="22"/>
          <w:lang w:val="da-DK" w:eastAsia="da-DK"/>
        </w:rPr>
        <w:t xml:space="preserve"> gang med at opbygge kapaciteten til at impleme</w:t>
      </w:r>
      <w:r w:rsidR="001E33BF">
        <w:rPr>
          <w:rFonts w:ascii="Corbel" w:eastAsia="Times New Roman" w:hAnsi="Corbel" w:cs="Times New Roman"/>
          <w:noProof/>
          <w:sz w:val="22"/>
          <w:szCs w:val="22"/>
          <w:lang w:val="da-DK" w:eastAsia="da-DK"/>
        </w:rPr>
        <w:t>n</w:t>
      </w:r>
      <w:r w:rsidR="00627DEE" w:rsidRPr="001A6BED">
        <w:rPr>
          <w:rFonts w:ascii="Corbel" w:eastAsia="Times New Roman" w:hAnsi="Corbel" w:cs="Times New Roman"/>
          <w:noProof/>
          <w:sz w:val="22"/>
          <w:szCs w:val="22"/>
          <w:lang w:val="da-DK" w:eastAsia="da-DK"/>
        </w:rPr>
        <w:t xml:space="preserve">tere </w:t>
      </w:r>
      <w:r w:rsidR="004C613B">
        <w:rPr>
          <w:rFonts w:ascii="Corbel" w:eastAsia="Times New Roman" w:hAnsi="Corbel" w:cs="Times New Roman"/>
          <w:b/>
          <w:bCs/>
          <w:i/>
          <w:iCs/>
          <w:noProof/>
          <w:sz w:val="22"/>
          <w:szCs w:val="22"/>
          <w:lang w:val="da-DK" w:eastAsia="da-DK"/>
        </w:rPr>
        <w:t>a</w:t>
      </w:r>
      <w:r w:rsidR="00627DEE" w:rsidRPr="00D03A24">
        <w:rPr>
          <w:rFonts w:ascii="Corbel" w:eastAsia="Times New Roman" w:hAnsi="Corbel" w:cs="Times New Roman"/>
          <w:b/>
          <w:bCs/>
          <w:i/>
          <w:iCs/>
          <w:noProof/>
          <w:sz w:val="22"/>
          <w:szCs w:val="22"/>
          <w:lang w:val="da-DK" w:eastAsia="da-DK"/>
        </w:rPr>
        <w:t>ktiv aldring</w:t>
      </w:r>
      <w:r w:rsidR="00627DEE" w:rsidRPr="001A6BED">
        <w:rPr>
          <w:rFonts w:ascii="Corbel" w:eastAsia="Times New Roman" w:hAnsi="Corbel" w:cs="Times New Roman"/>
          <w:noProof/>
          <w:sz w:val="22"/>
          <w:szCs w:val="22"/>
          <w:lang w:val="da-DK" w:eastAsia="da-DK"/>
        </w:rPr>
        <w:t xml:space="preserve">. Nogle er endda blevet inspireret </w:t>
      </w:r>
      <w:r w:rsidR="004C613B">
        <w:rPr>
          <w:rFonts w:ascii="Corbel" w:eastAsia="Times New Roman" w:hAnsi="Corbel" w:cs="Times New Roman"/>
          <w:noProof/>
          <w:sz w:val="22"/>
          <w:szCs w:val="22"/>
          <w:lang w:val="da-DK" w:eastAsia="da-DK"/>
        </w:rPr>
        <w:t>til</w:t>
      </w:r>
      <w:r w:rsidR="00627DEE" w:rsidRPr="001A6BED">
        <w:rPr>
          <w:rFonts w:ascii="Corbel" w:eastAsia="Times New Roman" w:hAnsi="Corbel" w:cs="Times New Roman"/>
          <w:noProof/>
          <w:sz w:val="22"/>
          <w:szCs w:val="22"/>
          <w:lang w:val="da-DK" w:eastAsia="da-DK"/>
        </w:rPr>
        <w:t xml:space="preserve"> besøg </w:t>
      </w:r>
      <w:r w:rsidR="004C613B">
        <w:rPr>
          <w:rFonts w:ascii="Corbel" w:eastAsia="Times New Roman" w:hAnsi="Corbel" w:cs="Times New Roman"/>
          <w:noProof/>
          <w:sz w:val="22"/>
          <w:szCs w:val="22"/>
          <w:lang w:val="da-DK" w:eastAsia="da-DK"/>
        </w:rPr>
        <w:t xml:space="preserve">i </w:t>
      </w:r>
      <w:r w:rsidR="00627DEE" w:rsidRPr="001A6BED">
        <w:rPr>
          <w:rFonts w:ascii="Corbel" w:eastAsia="Times New Roman" w:hAnsi="Corbel" w:cs="Times New Roman"/>
          <w:noProof/>
          <w:sz w:val="22"/>
          <w:szCs w:val="22"/>
          <w:lang w:val="da-DK" w:eastAsia="da-DK"/>
        </w:rPr>
        <w:t xml:space="preserve">Danmark. </w:t>
      </w:r>
    </w:p>
    <w:p w14:paraId="64B849FF" w14:textId="3063BE0E" w:rsidR="004B6BE9" w:rsidRPr="001A6BED" w:rsidRDefault="004B6BE9" w:rsidP="004B6BE9">
      <w:pPr>
        <w:rPr>
          <w:rFonts w:ascii="Corbel" w:eastAsia="Times New Roman" w:hAnsi="Corbel" w:cs="Times New Roman"/>
          <w:noProof/>
          <w:sz w:val="22"/>
          <w:szCs w:val="22"/>
          <w:lang w:val="da-DK" w:eastAsia="da-DK"/>
        </w:rPr>
      </w:pPr>
      <w:r w:rsidRPr="001A6BED">
        <w:rPr>
          <w:rFonts w:ascii="Corbel" w:eastAsia="Times New Roman" w:hAnsi="Corbel" w:cs="Times New Roman"/>
          <w:noProof/>
          <w:sz w:val="22"/>
          <w:szCs w:val="22"/>
          <w:lang w:val="da-DK" w:eastAsia="da-DK"/>
        </w:rPr>
        <w:t xml:space="preserve">Fra begyndelsen af 1980'erne blev alle </w:t>
      </w:r>
      <w:r w:rsidR="00E56EC2">
        <w:rPr>
          <w:rFonts w:ascii="Corbel" w:eastAsia="Times New Roman" w:hAnsi="Corbel" w:cs="Times New Roman"/>
          <w:noProof/>
          <w:sz w:val="22"/>
          <w:szCs w:val="22"/>
          <w:lang w:val="da-DK" w:eastAsia="da-DK"/>
        </w:rPr>
        <w:t xml:space="preserve">danske </w:t>
      </w:r>
      <w:r w:rsidRPr="001A6BED">
        <w:rPr>
          <w:rFonts w:ascii="Corbel" w:eastAsia="Times New Roman" w:hAnsi="Corbel" w:cs="Times New Roman"/>
          <w:noProof/>
          <w:sz w:val="22"/>
          <w:szCs w:val="22"/>
          <w:lang w:val="da-DK" w:eastAsia="da-DK"/>
        </w:rPr>
        <w:t xml:space="preserve">kommuner </w:t>
      </w:r>
      <w:r w:rsidR="00E56EC2">
        <w:rPr>
          <w:rFonts w:ascii="Corbel" w:eastAsia="Times New Roman" w:hAnsi="Corbel" w:cs="Times New Roman"/>
          <w:noProof/>
          <w:sz w:val="22"/>
          <w:szCs w:val="22"/>
          <w:lang w:val="da-DK" w:eastAsia="da-DK"/>
        </w:rPr>
        <w:t>ved lov pålagt at</w:t>
      </w:r>
      <w:r w:rsidRPr="001A6BED">
        <w:rPr>
          <w:rFonts w:ascii="Corbel" w:eastAsia="Times New Roman" w:hAnsi="Corbel" w:cs="Times New Roman"/>
          <w:noProof/>
          <w:sz w:val="22"/>
          <w:szCs w:val="22"/>
          <w:lang w:val="da-DK" w:eastAsia="da-DK"/>
        </w:rPr>
        <w:t xml:space="preserve"> styrke </w:t>
      </w:r>
      <w:r w:rsidR="00832C65" w:rsidRPr="001A6BED">
        <w:rPr>
          <w:rFonts w:ascii="Corbel" w:eastAsia="Times New Roman" w:hAnsi="Corbel" w:cs="Times New Roman"/>
          <w:noProof/>
          <w:sz w:val="22"/>
          <w:szCs w:val="22"/>
          <w:lang w:val="da-DK" w:eastAsia="da-DK"/>
        </w:rPr>
        <w:t xml:space="preserve">ældres </w:t>
      </w:r>
      <w:r w:rsidRPr="001A6BED">
        <w:rPr>
          <w:rFonts w:ascii="Corbel" w:eastAsia="Times New Roman" w:hAnsi="Corbel" w:cs="Times New Roman"/>
          <w:noProof/>
          <w:sz w:val="22"/>
          <w:szCs w:val="22"/>
          <w:lang w:val="da-DK" w:eastAsia="da-DK"/>
        </w:rPr>
        <w:t>muligheder</w:t>
      </w:r>
      <w:r w:rsidR="00832C65" w:rsidRPr="001A6BED">
        <w:rPr>
          <w:rFonts w:ascii="Corbel" w:eastAsia="Times New Roman" w:hAnsi="Corbel" w:cs="Times New Roman"/>
          <w:noProof/>
          <w:sz w:val="22"/>
          <w:szCs w:val="22"/>
          <w:lang w:val="da-DK" w:eastAsia="da-DK"/>
        </w:rPr>
        <w:t xml:space="preserve"> </w:t>
      </w:r>
      <w:r w:rsidRPr="001A6BED">
        <w:rPr>
          <w:rFonts w:ascii="Corbel" w:eastAsia="Times New Roman" w:hAnsi="Corbel" w:cs="Times New Roman"/>
          <w:noProof/>
          <w:sz w:val="22"/>
          <w:szCs w:val="22"/>
          <w:lang w:val="da-DK" w:eastAsia="da-DK"/>
        </w:rPr>
        <w:t>for at blive og forblive aktive.</w:t>
      </w:r>
    </w:p>
    <w:p w14:paraId="0CFB9840" w14:textId="32051F8A" w:rsidR="00832C65" w:rsidRPr="001A6BED" w:rsidRDefault="004B6BE9" w:rsidP="00832C65">
      <w:pPr>
        <w:rPr>
          <w:rFonts w:ascii="Corbel" w:eastAsia="Times New Roman" w:hAnsi="Corbel" w:cs="Times New Roman"/>
          <w:noProof/>
          <w:sz w:val="22"/>
          <w:szCs w:val="22"/>
          <w:lang w:val="da-DK" w:eastAsia="da-DK"/>
        </w:rPr>
      </w:pPr>
      <w:r w:rsidRPr="001A6BED">
        <w:rPr>
          <w:rFonts w:ascii="Corbel" w:eastAsia="Times New Roman" w:hAnsi="Corbel" w:cs="Times New Roman"/>
          <w:noProof/>
          <w:sz w:val="22"/>
          <w:szCs w:val="22"/>
          <w:lang w:val="da-DK" w:eastAsia="da-DK"/>
        </w:rPr>
        <w:t xml:space="preserve">Der er investeret milliarder af </w:t>
      </w:r>
      <w:r w:rsidR="00E56EC2">
        <w:rPr>
          <w:rFonts w:ascii="Corbel" w:eastAsia="Times New Roman" w:hAnsi="Corbel" w:cs="Times New Roman"/>
          <w:noProof/>
          <w:sz w:val="22"/>
          <w:szCs w:val="22"/>
          <w:lang w:val="da-DK" w:eastAsia="da-DK"/>
        </w:rPr>
        <w:t>kroner</w:t>
      </w:r>
      <w:r w:rsidRPr="001A6BED">
        <w:rPr>
          <w:rFonts w:ascii="Corbel" w:eastAsia="Times New Roman" w:hAnsi="Corbel" w:cs="Times New Roman"/>
          <w:noProof/>
          <w:sz w:val="22"/>
          <w:szCs w:val="22"/>
          <w:lang w:val="da-DK" w:eastAsia="da-DK"/>
        </w:rPr>
        <w:t xml:space="preserve"> i implementering af konceptet </w:t>
      </w:r>
      <w:r w:rsidRPr="00E56EC2">
        <w:rPr>
          <w:rFonts w:ascii="Corbel" w:eastAsia="Times New Roman" w:hAnsi="Corbel" w:cs="Times New Roman"/>
          <w:b/>
          <w:bCs/>
          <w:i/>
          <w:iCs/>
          <w:noProof/>
          <w:sz w:val="22"/>
          <w:szCs w:val="22"/>
          <w:lang w:val="da-DK" w:eastAsia="da-DK"/>
        </w:rPr>
        <w:t>aktiv aldring</w:t>
      </w:r>
      <w:r w:rsidRPr="001A6BED">
        <w:rPr>
          <w:rFonts w:ascii="Corbel" w:eastAsia="Times New Roman" w:hAnsi="Corbel" w:cs="Times New Roman"/>
          <w:noProof/>
          <w:sz w:val="22"/>
          <w:szCs w:val="22"/>
          <w:lang w:val="da-DK" w:eastAsia="da-DK"/>
        </w:rPr>
        <w:t>, hvilket tilbyder en enorm mangfoldighed af muligheder for at</w:t>
      </w:r>
      <w:r w:rsidR="00EB2A23">
        <w:rPr>
          <w:rFonts w:ascii="Corbel" w:eastAsia="Times New Roman" w:hAnsi="Corbel" w:cs="Times New Roman"/>
          <w:noProof/>
          <w:sz w:val="22"/>
          <w:szCs w:val="22"/>
          <w:lang w:val="da-DK" w:eastAsia="da-DK"/>
        </w:rPr>
        <w:t xml:space="preserve"> </w:t>
      </w:r>
      <w:r w:rsidRPr="001A6BED">
        <w:rPr>
          <w:rFonts w:ascii="Corbel" w:eastAsia="Times New Roman" w:hAnsi="Corbel" w:cs="Times New Roman"/>
          <w:noProof/>
          <w:sz w:val="22"/>
          <w:szCs w:val="22"/>
          <w:lang w:val="da-DK" w:eastAsia="da-DK"/>
        </w:rPr>
        <w:t xml:space="preserve">blive og </w:t>
      </w:r>
      <w:r w:rsidR="00810305" w:rsidRPr="001A6BED">
        <w:rPr>
          <w:rFonts w:ascii="Corbel" w:eastAsia="Times New Roman" w:hAnsi="Corbel" w:cs="Times New Roman"/>
          <w:noProof/>
          <w:sz w:val="22"/>
          <w:szCs w:val="22"/>
          <w:lang w:val="da-DK" w:eastAsia="da-DK"/>
        </w:rPr>
        <w:t>for</w:t>
      </w:r>
      <w:r w:rsidRPr="001A6BED">
        <w:rPr>
          <w:rFonts w:ascii="Corbel" w:eastAsia="Times New Roman" w:hAnsi="Corbel" w:cs="Times New Roman"/>
          <w:noProof/>
          <w:sz w:val="22"/>
          <w:szCs w:val="22"/>
          <w:lang w:val="da-DK" w:eastAsia="da-DK"/>
        </w:rPr>
        <w:t xml:space="preserve">blive aktiv i </w:t>
      </w:r>
      <w:r w:rsidR="00E56EC2">
        <w:rPr>
          <w:rFonts w:ascii="Corbel" w:eastAsia="Times New Roman" w:hAnsi="Corbel" w:cs="Times New Roman"/>
          <w:noProof/>
          <w:sz w:val="22"/>
          <w:szCs w:val="22"/>
          <w:lang w:val="da-DK" w:eastAsia="da-DK"/>
        </w:rPr>
        <w:t>seniorlivet.</w:t>
      </w:r>
    </w:p>
    <w:p w14:paraId="2B0C9635" w14:textId="6D00D1E0" w:rsidR="00832C65" w:rsidRPr="001A6BED" w:rsidRDefault="00832C65" w:rsidP="008B4F03">
      <w:pPr>
        <w:pStyle w:val="Listeafsnit"/>
        <w:numPr>
          <w:ilvl w:val="0"/>
          <w:numId w:val="18"/>
        </w:numPr>
        <w:rPr>
          <w:rFonts w:ascii="Corbel" w:eastAsia="Times New Roman" w:hAnsi="Corbel" w:cs="Times New Roman"/>
          <w:noProof/>
          <w:sz w:val="22"/>
          <w:szCs w:val="22"/>
          <w:lang w:val="da-DK" w:eastAsia="da-DK"/>
        </w:rPr>
      </w:pPr>
      <w:r w:rsidRPr="001A6BED">
        <w:rPr>
          <w:rFonts w:ascii="Corbel" w:eastAsia="Times New Roman" w:hAnsi="Corbel" w:cs="Times New Roman"/>
          <w:noProof/>
          <w:sz w:val="22"/>
          <w:szCs w:val="22"/>
          <w:lang w:val="da-DK" w:eastAsia="da-DK"/>
        </w:rPr>
        <w:t xml:space="preserve">Der blev oprettet lokale senioraktivitetscentre. I gennemsnit næsten </w:t>
      </w:r>
      <w:r w:rsidR="003829D3">
        <w:rPr>
          <w:rFonts w:ascii="Corbel" w:eastAsia="Times New Roman" w:hAnsi="Corbel" w:cs="Times New Roman"/>
          <w:noProof/>
          <w:sz w:val="22"/>
          <w:szCs w:val="22"/>
          <w:lang w:val="da-DK" w:eastAsia="da-DK"/>
        </w:rPr>
        <w:t xml:space="preserve">et </w:t>
      </w:r>
      <w:r w:rsidRPr="001A6BED">
        <w:rPr>
          <w:rFonts w:ascii="Corbel" w:eastAsia="Times New Roman" w:hAnsi="Corbel" w:cs="Times New Roman"/>
          <w:noProof/>
          <w:sz w:val="22"/>
          <w:szCs w:val="22"/>
          <w:lang w:val="da-DK" w:eastAsia="da-DK"/>
        </w:rPr>
        <w:t>center pr. 5.000 til 15.000 ældre indbyggere. Tusind</w:t>
      </w:r>
      <w:r w:rsidR="00A2518E">
        <w:rPr>
          <w:rFonts w:ascii="Corbel" w:eastAsia="Times New Roman" w:hAnsi="Corbel" w:cs="Times New Roman"/>
          <w:noProof/>
          <w:sz w:val="22"/>
          <w:szCs w:val="22"/>
          <w:lang w:val="da-DK" w:eastAsia="da-DK"/>
        </w:rPr>
        <w:t>vis</w:t>
      </w:r>
      <w:r w:rsidRPr="001A6BED">
        <w:rPr>
          <w:rFonts w:ascii="Corbel" w:eastAsia="Times New Roman" w:hAnsi="Corbel" w:cs="Times New Roman"/>
          <w:noProof/>
          <w:sz w:val="22"/>
          <w:szCs w:val="22"/>
          <w:lang w:val="da-DK" w:eastAsia="da-DK"/>
        </w:rPr>
        <w:t xml:space="preserve"> af fagfolk </w:t>
      </w:r>
      <w:r w:rsidR="00FB54CE" w:rsidRPr="001A6BED">
        <w:rPr>
          <w:rFonts w:ascii="Corbel" w:eastAsia="Times New Roman" w:hAnsi="Corbel" w:cs="Times New Roman"/>
          <w:noProof/>
          <w:sz w:val="22"/>
          <w:szCs w:val="22"/>
          <w:lang w:val="da-DK" w:eastAsia="da-DK"/>
        </w:rPr>
        <w:t>e</w:t>
      </w:r>
      <w:r w:rsidRPr="001A6BED">
        <w:rPr>
          <w:rFonts w:ascii="Corbel" w:eastAsia="Times New Roman" w:hAnsi="Corbel" w:cs="Times New Roman"/>
          <w:noProof/>
          <w:sz w:val="22"/>
          <w:szCs w:val="22"/>
          <w:lang w:val="da-DK" w:eastAsia="da-DK"/>
        </w:rPr>
        <w:t>r blevet involveret med henblik på at tilbyde et utal</w:t>
      </w:r>
      <w:r w:rsidR="00FB54CE" w:rsidRPr="001A6BED">
        <w:rPr>
          <w:rFonts w:ascii="Corbel" w:eastAsia="Times New Roman" w:hAnsi="Corbel" w:cs="Times New Roman"/>
          <w:noProof/>
          <w:sz w:val="22"/>
          <w:szCs w:val="22"/>
          <w:lang w:val="da-DK" w:eastAsia="da-DK"/>
        </w:rPr>
        <w:t xml:space="preserve"> af </w:t>
      </w:r>
      <w:r w:rsidRPr="001A6BED">
        <w:rPr>
          <w:rFonts w:ascii="Corbel" w:eastAsia="Times New Roman" w:hAnsi="Corbel" w:cs="Times New Roman"/>
          <w:noProof/>
          <w:sz w:val="22"/>
          <w:szCs w:val="22"/>
          <w:lang w:val="da-DK" w:eastAsia="da-DK"/>
        </w:rPr>
        <w:t>aktiviteter til ældre</w:t>
      </w:r>
      <w:r w:rsidR="00A2518E">
        <w:rPr>
          <w:rFonts w:ascii="Corbel" w:eastAsia="Times New Roman" w:hAnsi="Corbel" w:cs="Times New Roman"/>
          <w:noProof/>
          <w:sz w:val="22"/>
          <w:szCs w:val="22"/>
          <w:lang w:val="da-DK" w:eastAsia="da-DK"/>
        </w:rPr>
        <w:t xml:space="preserve"> på et lokalt niveau</w:t>
      </w:r>
      <w:r w:rsidRPr="001A6BED">
        <w:rPr>
          <w:rFonts w:ascii="Corbel" w:eastAsia="Times New Roman" w:hAnsi="Corbel" w:cs="Times New Roman"/>
          <w:noProof/>
          <w:sz w:val="22"/>
          <w:szCs w:val="22"/>
          <w:lang w:val="da-DK" w:eastAsia="da-DK"/>
        </w:rPr>
        <w:t>.</w:t>
      </w:r>
      <w:r w:rsidRPr="001A6BED">
        <w:rPr>
          <w:rFonts w:ascii="Corbel" w:eastAsia="Times New Roman" w:hAnsi="Corbel" w:cs="Times New Roman"/>
          <w:noProof/>
          <w:sz w:val="22"/>
          <w:szCs w:val="22"/>
          <w:lang w:val="da-DK" w:eastAsia="da-DK"/>
        </w:rPr>
        <w:br/>
      </w:r>
    </w:p>
    <w:p w14:paraId="1CEB499F" w14:textId="3B697212" w:rsidR="00832C65" w:rsidRPr="001A6BED" w:rsidRDefault="00832C65" w:rsidP="008B4F03">
      <w:pPr>
        <w:pStyle w:val="Listeafsnit"/>
        <w:numPr>
          <w:ilvl w:val="0"/>
          <w:numId w:val="18"/>
        </w:numPr>
        <w:rPr>
          <w:rFonts w:ascii="Corbel" w:eastAsia="Times New Roman" w:hAnsi="Corbel" w:cs="Times New Roman"/>
          <w:noProof/>
          <w:sz w:val="22"/>
          <w:szCs w:val="22"/>
          <w:lang w:val="da-DK" w:eastAsia="da-DK"/>
        </w:rPr>
      </w:pPr>
      <w:r w:rsidRPr="001A6BED">
        <w:rPr>
          <w:rFonts w:ascii="Corbel" w:eastAsia="Times New Roman" w:hAnsi="Corbel" w:cs="Times New Roman"/>
          <w:noProof/>
          <w:sz w:val="22"/>
          <w:szCs w:val="22"/>
          <w:lang w:val="da-DK" w:eastAsia="da-DK"/>
        </w:rPr>
        <w:t xml:space="preserve">Økonomisk støtte til at fjerne eller begrænse </w:t>
      </w:r>
      <w:r w:rsidR="003829D3">
        <w:rPr>
          <w:rFonts w:ascii="Corbel" w:eastAsia="Times New Roman" w:hAnsi="Corbel" w:cs="Times New Roman"/>
          <w:noProof/>
          <w:sz w:val="22"/>
          <w:szCs w:val="22"/>
          <w:lang w:val="da-DK" w:eastAsia="da-DK"/>
        </w:rPr>
        <w:t xml:space="preserve">ældres </w:t>
      </w:r>
      <w:r w:rsidRPr="001A6BED">
        <w:rPr>
          <w:rFonts w:ascii="Corbel" w:eastAsia="Times New Roman" w:hAnsi="Corbel" w:cs="Times New Roman"/>
          <w:noProof/>
          <w:sz w:val="22"/>
          <w:szCs w:val="22"/>
          <w:lang w:val="da-DK" w:eastAsia="da-DK"/>
        </w:rPr>
        <w:t xml:space="preserve">gebyrer i </w:t>
      </w:r>
      <w:r w:rsidR="003829D3">
        <w:rPr>
          <w:rFonts w:ascii="Corbel" w:eastAsia="Times New Roman" w:hAnsi="Corbel" w:cs="Times New Roman"/>
          <w:noProof/>
          <w:sz w:val="22"/>
          <w:szCs w:val="22"/>
          <w:lang w:val="da-DK" w:eastAsia="da-DK"/>
        </w:rPr>
        <w:t xml:space="preserve">forbindelse med </w:t>
      </w:r>
      <w:r w:rsidRPr="001A6BED">
        <w:rPr>
          <w:rFonts w:ascii="Corbel" w:eastAsia="Times New Roman" w:hAnsi="Corbel" w:cs="Times New Roman"/>
          <w:noProof/>
          <w:sz w:val="22"/>
          <w:szCs w:val="22"/>
          <w:lang w:val="da-DK" w:eastAsia="da-DK"/>
        </w:rPr>
        <w:t>kulturelle og kreative aktiviteter</w:t>
      </w:r>
      <w:r w:rsidR="004C613B">
        <w:rPr>
          <w:rFonts w:ascii="Corbel" w:eastAsia="Times New Roman" w:hAnsi="Corbel" w:cs="Times New Roman"/>
          <w:noProof/>
          <w:sz w:val="22"/>
          <w:szCs w:val="22"/>
          <w:lang w:val="da-DK" w:eastAsia="da-DK"/>
        </w:rPr>
        <w:t>,</w:t>
      </w:r>
      <w:r w:rsidRPr="001A6BED">
        <w:rPr>
          <w:rFonts w:ascii="Corbel" w:eastAsia="Times New Roman" w:hAnsi="Corbel" w:cs="Times New Roman"/>
          <w:noProof/>
          <w:sz w:val="22"/>
          <w:szCs w:val="22"/>
          <w:lang w:val="da-DK" w:eastAsia="da-DK"/>
        </w:rPr>
        <w:t xml:space="preserve"> leveret af private og offentlige interessenter </w:t>
      </w:r>
      <w:r w:rsidR="004C613B">
        <w:rPr>
          <w:rFonts w:ascii="Corbel" w:eastAsia="Times New Roman" w:hAnsi="Corbel" w:cs="Times New Roman"/>
          <w:noProof/>
          <w:sz w:val="22"/>
          <w:szCs w:val="22"/>
          <w:lang w:val="da-DK" w:eastAsia="da-DK"/>
        </w:rPr>
        <w:t>,</w:t>
      </w:r>
      <w:r w:rsidRPr="001A6BED">
        <w:rPr>
          <w:rFonts w:ascii="Corbel" w:eastAsia="Times New Roman" w:hAnsi="Corbel" w:cs="Times New Roman"/>
          <w:noProof/>
          <w:sz w:val="22"/>
          <w:szCs w:val="22"/>
          <w:lang w:val="da-DK" w:eastAsia="da-DK"/>
        </w:rPr>
        <w:t>budgetteres stadig af danske kommuner.</w:t>
      </w:r>
    </w:p>
    <w:p w14:paraId="09740E7D" w14:textId="10E34DBE" w:rsidR="00832C65" w:rsidRPr="001A6BED" w:rsidRDefault="00832C65" w:rsidP="00832C65">
      <w:pPr>
        <w:rPr>
          <w:rFonts w:ascii="Corbel" w:eastAsia="Times New Roman" w:hAnsi="Corbel" w:cs="Times New Roman"/>
          <w:noProof/>
          <w:sz w:val="22"/>
          <w:szCs w:val="22"/>
          <w:lang w:val="da-DK" w:eastAsia="da-DK"/>
        </w:rPr>
      </w:pPr>
      <w:r w:rsidRPr="001A6BED">
        <w:rPr>
          <w:rFonts w:ascii="Corbel" w:eastAsia="Times New Roman" w:hAnsi="Corbel" w:cs="Times New Roman"/>
          <w:noProof/>
          <w:sz w:val="22"/>
          <w:szCs w:val="22"/>
          <w:lang w:val="da-DK" w:eastAsia="da-DK"/>
        </w:rPr>
        <w:t>Den politiske hensigt med denne enorme investering var at støtte en god og høj livskvalitet for ældre. Det overordnede mål og forventning om denne tilgang og enorme investering var og er stadig:</w:t>
      </w:r>
    </w:p>
    <w:p w14:paraId="445C8DF4" w14:textId="4C948C5D" w:rsidR="006C39C6" w:rsidRPr="001A6BED" w:rsidRDefault="004C613B" w:rsidP="008B4F03">
      <w:pPr>
        <w:pStyle w:val="Listeafsnit"/>
        <w:numPr>
          <w:ilvl w:val="1"/>
          <w:numId w:val="10"/>
        </w:numPr>
        <w:rPr>
          <w:rFonts w:ascii="Corbel" w:eastAsia="Times New Roman" w:hAnsi="Corbel" w:cs="Times New Roman"/>
          <w:b/>
          <w:noProof/>
          <w:sz w:val="22"/>
          <w:szCs w:val="22"/>
          <w:lang w:val="da-DK" w:eastAsia="da-DK"/>
        </w:rPr>
      </w:pPr>
      <w:r>
        <w:rPr>
          <w:rFonts w:ascii="Corbel" w:eastAsia="Times New Roman" w:hAnsi="Corbel" w:cs="Times New Roman"/>
          <w:b/>
          <w:noProof/>
          <w:sz w:val="22"/>
          <w:szCs w:val="22"/>
          <w:lang w:val="da-DK" w:eastAsia="da-DK"/>
        </w:rPr>
        <w:t>a</w:t>
      </w:r>
      <w:r w:rsidR="00832C65" w:rsidRPr="001A6BED">
        <w:rPr>
          <w:rFonts w:ascii="Corbel" w:eastAsia="Times New Roman" w:hAnsi="Corbel" w:cs="Times New Roman"/>
          <w:b/>
          <w:noProof/>
          <w:sz w:val="22"/>
          <w:szCs w:val="22"/>
          <w:lang w:val="da-DK" w:eastAsia="da-DK"/>
        </w:rPr>
        <w:t>t reducere ældres behov for pleje og plejehjem</w:t>
      </w:r>
    </w:p>
    <w:p w14:paraId="2DBE9A7D" w14:textId="77777777" w:rsidR="006C39C6" w:rsidRPr="001A6BED" w:rsidRDefault="00E8549A" w:rsidP="006C39C6">
      <w:pPr>
        <w:rPr>
          <w:rFonts w:ascii="Corbel" w:eastAsia="Times New Roman" w:hAnsi="Corbel" w:cs="Times New Roman"/>
          <w:noProof/>
          <w:sz w:val="22"/>
          <w:szCs w:val="22"/>
          <w:lang w:val="da-DK" w:eastAsia="da-DK"/>
        </w:rPr>
      </w:pPr>
      <w:r w:rsidRPr="001A6BED">
        <w:rPr>
          <w:rFonts w:ascii="Corbel" w:eastAsia="Times New Roman" w:hAnsi="Corbel" w:cs="Times New Roman"/>
          <w:noProof/>
          <w:sz w:val="22"/>
          <w:szCs w:val="22"/>
          <w:lang w:val="da-DK" w:eastAsia="da-DK"/>
        </w:rPr>
        <w:t>Der er sandsynligvis</w:t>
      </w:r>
      <w:r w:rsidR="006C39C6" w:rsidRPr="001A6BED">
        <w:rPr>
          <w:rFonts w:ascii="Corbel" w:eastAsia="Times New Roman" w:hAnsi="Corbel" w:cs="Times New Roman"/>
          <w:noProof/>
          <w:sz w:val="22"/>
          <w:szCs w:val="22"/>
          <w:lang w:val="da-DK" w:eastAsia="da-DK"/>
        </w:rPr>
        <w:t xml:space="preserve"> </w:t>
      </w:r>
    </w:p>
    <w:p w14:paraId="043986E1" w14:textId="02799296" w:rsidR="006C39C6" w:rsidRPr="003829D3" w:rsidRDefault="003829D3" w:rsidP="008B4F03">
      <w:pPr>
        <w:pStyle w:val="Listeafsnit"/>
        <w:numPr>
          <w:ilvl w:val="0"/>
          <w:numId w:val="8"/>
        </w:numPr>
        <w:rPr>
          <w:rFonts w:ascii="Corbel" w:eastAsia="Times New Roman" w:hAnsi="Corbel" w:cs="Times New Roman"/>
          <w:b/>
          <w:bCs/>
          <w:i/>
          <w:iCs/>
          <w:noProof/>
          <w:sz w:val="22"/>
          <w:szCs w:val="22"/>
          <w:lang w:val="da-DK" w:eastAsia="da-DK"/>
        </w:rPr>
      </w:pPr>
      <w:r>
        <w:rPr>
          <w:rFonts w:ascii="Corbel" w:eastAsia="Times New Roman" w:hAnsi="Corbel" w:cs="Times New Roman"/>
          <w:noProof/>
          <w:sz w:val="22"/>
          <w:szCs w:val="22"/>
          <w:lang w:val="da-DK" w:eastAsia="da-DK"/>
        </w:rPr>
        <w:t>f</w:t>
      </w:r>
      <w:r w:rsidR="00E8549A" w:rsidRPr="001A6BED">
        <w:rPr>
          <w:rFonts w:ascii="Corbel" w:eastAsia="Times New Roman" w:hAnsi="Corbel" w:cs="Times New Roman"/>
          <w:noProof/>
          <w:sz w:val="22"/>
          <w:szCs w:val="22"/>
          <w:lang w:val="da-DK" w:eastAsia="da-DK"/>
        </w:rPr>
        <w:t>å andre lande</w:t>
      </w:r>
      <w:r>
        <w:rPr>
          <w:rFonts w:ascii="Corbel" w:eastAsia="Times New Roman" w:hAnsi="Corbel" w:cs="Times New Roman"/>
          <w:noProof/>
          <w:sz w:val="22"/>
          <w:szCs w:val="22"/>
          <w:lang w:val="da-DK" w:eastAsia="da-DK"/>
        </w:rPr>
        <w:t>,</w:t>
      </w:r>
      <w:r w:rsidR="00E8549A" w:rsidRPr="001A6BED">
        <w:rPr>
          <w:rFonts w:ascii="Corbel" w:eastAsia="Times New Roman" w:hAnsi="Corbel" w:cs="Times New Roman"/>
          <w:noProof/>
          <w:sz w:val="22"/>
          <w:szCs w:val="22"/>
          <w:lang w:val="da-DK" w:eastAsia="da-DK"/>
        </w:rPr>
        <w:t xml:space="preserve"> der har investeret lige</w:t>
      </w:r>
      <w:r w:rsidR="0024760D">
        <w:rPr>
          <w:rFonts w:ascii="Corbel" w:eastAsia="Times New Roman" w:hAnsi="Corbel" w:cs="Times New Roman"/>
          <w:noProof/>
          <w:sz w:val="22"/>
          <w:szCs w:val="22"/>
          <w:lang w:val="da-DK" w:eastAsia="da-DK"/>
        </w:rPr>
        <w:t xml:space="preserve"> </w:t>
      </w:r>
      <w:r w:rsidR="00E8549A" w:rsidRPr="001A6BED">
        <w:rPr>
          <w:rFonts w:ascii="Corbel" w:eastAsia="Times New Roman" w:hAnsi="Corbel" w:cs="Times New Roman"/>
          <w:noProof/>
          <w:sz w:val="22"/>
          <w:szCs w:val="22"/>
          <w:lang w:val="da-DK" w:eastAsia="da-DK"/>
        </w:rPr>
        <w:t>så meget som Danmark</w:t>
      </w:r>
      <w:r>
        <w:rPr>
          <w:rFonts w:ascii="Corbel" w:eastAsia="Times New Roman" w:hAnsi="Corbel" w:cs="Times New Roman"/>
          <w:noProof/>
          <w:sz w:val="22"/>
          <w:szCs w:val="22"/>
          <w:lang w:val="da-DK" w:eastAsia="da-DK"/>
        </w:rPr>
        <w:t xml:space="preserve"> i </w:t>
      </w:r>
      <w:r w:rsidR="00E8549A" w:rsidRPr="001A6BED">
        <w:rPr>
          <w:rFonts w:ascii="Corbel" w:eastAsia="Times New Roman" w:hAnsi="Corbel" w:cs="Times New Roman"/>
          <w:noProof/>
          <w:sz w:val="22"/>
          <w:szCs w:val="22"/>
          <w:lang w:val="da-DK" w:eastAsia="da-DK"/>
        </w:rPr>
        <w:t xml:space="preserve">at implementere </w:t>
      </w:r>
      <w:r w:rsidR="00E8549A" w:rsidRPr="003829D3">
        <w:rPr>
          <w:rFonts w:ascii="Corbel" w:eastAsia="Times New Roman" w:hAnsi="Corbel" w:cs="Times New Roman"/>
          <w:b/>
          <w:bCs/>
          <w:i/>
          <w:iCs/>
          <w:noProof/>
          <w:sz w:val="22"/>
          <w:szCs w:val="22"/>
          <w:lang w:val="da-DK" w:eastAsia="da-DK"/>
        </w:rPr>
        <w:t xml:space="preserve">aktiv aldringsprincippet. </w:t>
      </w:r>
    </w:p>
    <w:p w14:paraId="2DF81492" w14:textId="56B395E4" w:rsidR="006C39C6" w:rsidRPr="001A6BED" w:rsidRDefault="003829D3" w:rsidP="008B4F03">
      <w:pPr>
        <w:pStyle w:val="Listeafsnit"/>
        <w:numPr>
          <w:ilvl w:val="0"/>
          <w:numId w:val="8"/>
        </w:numPr>
        <w:rPr>
          <w:rFonts w:ascii="Corbel" w:eastAsia="Times New Roman" w:hAnsi="Corbel" w:cs="Times New Roman"/>
          <w:sz w:val="22"/>
          <w:szCs w:val="22"/>
          <w:lang w:val="da-DK"/>
        </w:rPr>
      </w:pPr>
      <w:r>
        <w:rPr>
          <w:rFonts w:ascii="Corbel" w:eastAsia="Times New Roman" w:hAnsi="Corbel" w:cs="Times New Roman"/>
          <w:noProof/>
          <w:sz w:val="22"/>
          <w:szCs w:val="22"/>
          <w:lang w:val="da-DK" w:eastAsia="da-DK"/>
        </w:rPr>
        <w:t>f</w:t>
      </w:r>
      <w:r w:rsidR="00E8549A" w:rsidRPr="001A6BED">
        <w:rPr>
          <w:rFonts w:ascii="Corbel" w:eastAsia="Times New Roman" w:hAnsi="Corbel" w:cs="Times New Roman"/>
          <w:noProof/>
          <w:sz w:val="22"/>
          <w:szCs w:val="22"/>
          <w:lang w:val="da-DK" w:eastAsia="da-DK"/>
        </w:rPr>
        <w:t>å senior</w:t>
      </w:r>
      <w:r w:rsidR="00564BEA" w:rsidRPr="001A6BED">
        <w:rPr>
          <w:rFonts w:ascii="Corbel" w:eastAsia="Times New Roman" w:hAnsi="Corbel" w:cs="Times New Roman"/>
          <w:noProof/>
          <w:sz w:val="22"/>
          <w:szCs w:val="22"/>
          <w:lang w:val="da-DK" w:eastAsia="da-DK"/>
        </w:rPr>
        <w:t>er</w:t>
      </w:r>
      <w:r w:rsidR="00E8549A" w:rsidRPr="001A6BED">
        <w:rPr>
          <w:rFonts w:ascii="Corbel" w:eastAsia="Times New Roman" w:hAnsi="Corbel" w:cs="Times New Roman"/>
          <w:noProof/>
          <w:sz w:val="22"/>
          <w:szCs w:val="22"/>
          <w:lang w:val="da-DK" w:eastAsia="da-DK"/>
        </w:rPr>
        <w:t xml:space="preserve"> </w:t>
      </w:r>
      <w:r w:rsidR="00564BEA" w:rsidRPr="001A6BED">
        <w:rPr>
          <w:rFonts w:ascii="Corbel" w:eastAsia="Times New Roman" w:hAnsi="Corbel" w:cs="Times New Roman"/>
          <w:noProof/>
          <w:sz w:val="22"/>
          <w:szCs w:val="22"/>
          <w:lang w:val="da-DK" w:eastAsia="da-DK"/>
        </w:rPr>
        <w:t>i</w:t>
      </w:r>
      <w:r w:rsidR="00B447D5">
        <w:rPr>
          <w:rFonts w:ascii="Corbel" w:eastAsia="Times New Roman" w:hAnsi="Corbel" w:cs="Times New Roman"/>
          <w:noProof/>
          <w:sz w:val="22"/>
          <w:szCs w:val="22"/>
          <w:lang w:val="da-DK" w:eastAsia="da-DK"/>
        </w:rPr>
        <w:t xml:space="preserve"> </w:t>
      </w:r>
      <w:r w:rsidR="00E8549A" w:rsidRPr="001A6BED">
        <w:rPr>
          <w:rFonts w:ascii="Corbel" w:eastAsia="Times New Roman" w:hAnsi="Corbel" w:cs="Times New Roman"/>
          <w:noProof/>
          <w:sz w:val="22"/>
          <w:szCs w:val="22"/>
          <w:lang w:val="da-DK" w:eastAsia="da-DK"/>
        </w:rPr>
        <w:t>Europa</w:t>
      </w:r>
      <w:r>
        <w:rPr>
          <w:rFonts w:ascii="Corbel" w:eastAsia="Times New Roman" w:hAnsi="Corbel" w:cs="Times New Roman"/>
          <w:noProof/>
          <w:sz w:val="22"/>
          <w:szCs w:val="22"/>
          <w:lang w:val="da-DK" w:eastAsia="da-DK"/>
        </w:rPr>
        <w:t>,</w:t>
      </w:r>
      <w:r w:rsidR="00E8549A" w:rsidRPr="001A6BED">
        <w:rPr>
          <w:rFonts w:ascii="Corbel" w:eastAsia="Times New Roman" w:hAnsi="Corbel" w:cs="Times New Roman"/>
          <w:noProof/>
          <w:sz w:val="22"/>
          <w:szCs w:val="22"/>
          <w:lang w:val="da-DK" w:eastAsia="da-DK"/>
        </w:rPr>
        <w:t xml:space="preserve"> der har forstået </w:t>
      </w:r>
      <w:r w:rsidR="00564BEA" w:rsidRPr="001A6BED">
        <w:rPr>
          <w:rFonts w:ascii="Corbel" w:eastAsia="Times New Roman" w:hAnsi="Corbel" w:cs="Times New Roman"/>
          <w:noProof/>
          <w:sz w:val="22"/>
          <w:szCs w:val="22"/>
          <w:lang w:val="da-DK" w:eastAsia="da-DK"/>
        </w:rPr>
        <w:t>v</w:t>
      </w:r>
      <w:r w:rsidR="00E8549A" w:rsidRPr="001A6BED">
        <w:rPr>
          <w:rFonts w:ascii="Corbel" w:eastAsia="Times New Roman" w:hAnsi="Corbel" w:cs="Times New Roman"/>
          <w:noProof/>
          <w:sz w:val="22"/>
          <w:szCs w:val="22"/>
          <w:lang w:val="da-DK" w:eastAsia="da-DK"/>
        </w:rPr>
        <w:t xml:space="preserve">igtigheden af </w:t>
      </w:r>
      <w:r w:rsidR="00E8549A" w:rsidRPr="003829D3">
        <w:rPr>
          <w:rFonts w:ascii="Corbel" w:eastAsia="Times New Roman" w:hAnsi="Corbel" w:cs="Times New Roman"/>
          <w:b/>
          <w:bCs/>
          <w:i/>
          <w:iCs/>
          <w:noProof/>
          <w:sz w:val="22"/>
          <w:szCs w:val="22"/>
          <w:lang w:val="da-DK" w:eastAsia="da-DK"/>
        </w:rPr>
        <w:t>aktiv aldringsprincippet</w:t>
      </w:r>
      <w:r w:rsidR="00E8549A" w:rsidRPr="001A6BED">
        <w:rPr>
          <w:rFonts w:ascii="Corbel" w:eastAsia="Times New Roman" w:hAnsi="Corbel" w:cs="Times New Roman"/>
          <w:noProof/>
          <w:sz w:val="22"/>
          <w:szCs w:val="22"/>
          <w:lang w:val="da-DK" w:eastAsia="da-DK"/>
        </w:rPr>
        <w:t xml:space="preserve"> og de</w:t>
      </w:r>
      <w:r>
        <w:rPr>
          <w:rFonts w:ascii="Corbel" w:eastAsia="Times New Roman" w:hAnsi="Corbel" w:cs="Times New Roman"/>
          <w:noProof/>
          <w:sz w:val="22"/>
          <w:szCs w:val="22"/>
          <w:lang w:val="da-DK" w:eastAsia="da-DK"/>
        </w:rPr>
        <w:t>t</w:t>
      </w:r>
      <w:r w:rsidR="00E8549A" w:rsidRPr="001A6BED">
        <w:rPr>
          <w:rFonts w:ascii="Corbel" w:eastAsia="Times New Roman" w:hAnsi="Corbel" w:cs="Times New Roman"/>
          <w:noProof/>
          <w:sz w:val="22"/>
          <w:szCs w:val="22"/>
          <w:lang w:val="da-DK" w:eastAsia="da-DK"/>
        </w:rPr>
        <w:t xml:space="preserve">s betydning for </w:t>
      </w:r>
      <w:r w:rsidR="00B447D5">
        <w:rPr>
          <w:rFonts w:ascii="Corbel" w:eastAsia="Times New Roman" w:hAnsi="Corbel" w:cs="Times New Roman"/>
          <w:noProof/>
          <w:sz w:val="22"/>
          <w:szCs w:val="22"/>
          <w:lang w:val="da-DK" w:eastAsia="da-DK"/>
        </w:rPr>
        <w:t>deres</w:t>
      </w:r>
      <w:r w:rsidR="00E8549A" w:rsidRPr="001A6BED">
        <w:rPr>
          <w:rFonts w:ascii="Corbel" w:eastAsia="Times New Roman" w:hAnsi="Corbel" w:cs="Times New Roman"/>
          <w:noProof/>
          <w:sz w:val="22"/>
          <w:szCs w:val="22"/>
          <w:lang w:val="da-DK" w:eastAsia="da-DK"/>
        </w:rPr>
        <w:t xml:space="preserve"> livskvalitet.  </w:t>
      </w:r>
    </w:p>
    <w:p w14:paraId="2139ECAC" w14:textId="79D9BB6D" w:rsidR="006C39C6" w:rsidRPr="001A6BED" w:rsidRDefault="00E8549A" w:rsidP="006C39C6">
      <w:pPr>
        <w:rPr>
          <w:rFonts w:ascii="Corbel" w:eastAsia="Times New Roman" w:hAnsi="Corbel" w:cs="Times New Roman"/>
          <w:sz w:val="22"/>
          <w:szCs w:val="22"/>
          <w:lang w:val="da-DK"/>
        </w:rPr>
      </w:pPr>
      <w:r w:rsidRPr="001A6BED">
        <w:rPr>
          <w:rFonts w:ascii="Corbel" w:eastAsia="Times New Roman" w:hAnsi="Corbel" w:cs="Times New Roman"/>
          <w:sz w:val="22"/>
          <w:szCs w:val="22"/>
          <w:lang w:val="da-DK"/>
        </w:rPr>
        <w:t>Det var en negativ overraskelse for mange</w:t>
      </w:r>
      <w:r w:rsidR="00B447D5">
        <w:rPr>
          <w:rFonts w:ascii="Corbel" w:eastAsia="Times New Roman" w:hAnsi="Corbel" w:cs="Times New Roman"/>
          <w:sz w:val="22"/>
          <w:szCs w:val="22"/>
          <w:lang w:val="da-DK"/>
        </w:rPr>
        <w:t>,</w:t>
      </w:r>
      <w:r w:rsidRPr="001A6BED">
        <w:rPr>
          <w:rFonts w:ascii="Corbel" w:eastAsia="Times New Roman" w:hAnsi="Corbel" w:cs="Times New Roman"/>
          <w:sz w:val="22"/>
          <w:szCs w:val="22"/>
          <w:lang w:val="da-DK"/>
        </w:rPr>
        <w:t xml:space="preserve"> at rapportens konklusion var: </w:t>
      </w:r>
    </w:p>
    <w:p w14:paraId="46394ED6" w14:textId="77777777" w:rsidR="006C39C6" w:rsidRPr="001A6BED" w:rsidRDefault="006C39C6" w:rsidP="006C39C6">
      <w:pPr>
        <w:rPr>
          <w:rFonts w:ascii="Corbel" w:eastAsia="Times New Roman" w:hAnsi="Corbel" w:cs="Times New Roman"/>
          <w:i/>
          <w:sz w:val="22"/>
          <w:szCs w:val="22"/>
          <w:lang w:val="da-DK"/>
        </w:rPr>
      </w:pPr>
      <w:r w:rsidRPr="001A6BED">
        <w:rPr>
          <w:noProof/>
          <w:lang w:val="da-DK" w:eastAsia="da-DK"/>
        </w:rPr>
        <mc:AlternateContent>
          <mc:Choice Requires="wps">
            <w:drawing>
              <wp:anchor distT="45720" distB="45720" distL="114300" distR="114300" simplePos="0" relativeHeight="251668480" behindDoc="0" locked="0" layoutInCell="1" allowOverlap="1" wp14:anchorId="5FC5D428" wp14:editId="7B435438">
                <wp:simplePos x="0" y="0"/>
                <wp:positionH relativeFrom="column">
                  <wp:posOffset>594360</wp:posOffset>
                </wp:positionH>
                <wp:positionV relativeFrom="paragraph">
                  <wp:posOffset>3175</wp:posOffset>
                </wp:positionV>
                <wp:extent cx="4902200" cy="723900"/>
                <wp:effectExtent l="0" t="0" r="0" b="0"/>
                <wp:wrapSquare wrapText="bothSides"/>
                <wp:docPr id="239" name="Tekstfelt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0" cy="688975"/>
                        </a:xfrm>
                        <a:prstGeom prst="rect">
                          <a:avLst/>
                        </a:prstGeom>
                        <a:solidFill>
                          <a:srgbClr val="FFFFFF"/>
                        </a:solidFill>
                        <a:ln w="9525">
                          <a:noFill/>
                          <a:miter lim="800000"/>
                          <a:headEnd/>
                          <a:tailEnd/>
                        </a:ln>
                      </wps:spPr>
                      <wps:txbx>
                        <w:txbxContent>
                          <w:p w14:paraId="302D7CB9" w14:textId="77777777" w:rsidR="004C613B" w:rsidRPr="00E8549A" w:rsidRDefault="004C613B" w:rsidP="00E8549A">
                            <w:pPr>
                              <w:shd w:val="clear" w:color="auto" w:fill="E2EFD9" w:themeFill="accent6" w:themeFillTint="33"/>
                              <w:spacing w:before="0" w:after="0"/>
                              <w:jc w:val="center"/>
                              <w:rPr>
                                <w:i/>
                                <w:color w:val="000000" w:themeColor="text1"/>
                                <w:sz w:val="22"/>
                                <w:szCs w:val="22"/>
                                <w:lang w:val="da-DK"/>
                              </w:rPr>
                            </w:pPr>
                            <w:r w:rsidRPr="00E8549A">
                              <w:rPr>
                                <w:i/>
                                <w:color w:val="000000" w:themeColor="text1"/>
                                <w:sz w:val="22"/>
                                <w:szCs w:val="22"/>
                                <w:lang w:val="da-DK"/>
                              </w:rPr>
                              <w:t>”Selvom 3 ud af 4 ældre hævder at have et godt helbred,</w:t>
                            </w:r>
                          </w:p>
                          <w:p w14:paraId="5C16A50A" w14:textId="77777777" w:rsidR="004C613B" w:rsidRPr="00E8549A" w:rsidRDefault="004C613B" w:rsidP="00E8549A">
                            <w:pPr>
                              <w:shd w:val="clear" w:color="auto" w:fill="E2EFD9" w:themeFill="accent6" w:themeFillTint="33"/>
                              <w:spacing w:before="0" w:after="0"/>
                              <w:jc w:val="center"/>
                              <w:rPr>
                                <w:i/>
                                <w:color w:val="000000" w:themeColor="text1"/>
                                <w:sz w:val="22"/>
                                <w:szCs w:val="22"/>
                                <w:lang w:val="da-DK"/>
                              </w:rPr>
                            </w:pPr>
                            <w:r w:rsidRPr="00E8549A">
                              <w:rPr>
                                <w:i/>
                                <w:color w:val="000000" w:themeColor="text1"/>
                                <w:sz w:val="22"/>
                                <w:szCs w:val="22"/>
                                <w:lang w:val="da-DK"/>
                              </w:rPr>
                              <w:t>viser tallene fra forskningen, at et stort antal ældre er ensomme, overvægtige, træner for lidt</w:t>
                            </w:r>
                            <w:r>
                              <w:rPr>
                                <w:i/>
                                <w:color w:val="000000" w:themeColor="text1"/>
                                <w:sz w:val="22"/>
                                <w:szCs w:val="22"/>
                                <w:lang w:val="da-DK"/>
                              </w:rPr>
                              <w:t xml:space="preserve"> og</w:t>
                            </w:r>
                            <w:r w:rsidRPr="00E8549A">
                              <w:rPr>
                                <w:i/>
                                <w:color w:val="000000" w:themeColor="text1"/>
                                <w:sz w:val="22"/>
                                <w:szCs w:val="22"/>
                                <w:lang w:val="da-DK"/>
                              </w:rPr>
                              <w:t xml:space="preserve"> ryger og drikker for meget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C5D428" id="Tekstfelt 239" o:spid="_x0000_s1030" type="#_x0000_t202" style="position:absolute;margin-left:46.8pt;margin-top:.25pt;width:386pt;height:57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" stroked="f">
                <v:textbox style="mso-fit-shape-to-text:t">
                  <w:txbxContent>
                    <w:p w14:paraId="302D7CB9" w14:textId="77777777" w:rsidR="004C613B" w:rsidRPr="00E8549A" w:rsidRDefault="004C613B" w:rsidP="00E8549A">
                      <w:pPr>
                        <w:shd w:val="clear" w:color="auto" w:fill="E2EFD9" w:themeFill="accent6" w:themeFillTint="33"/>
                        <w:spacing w:before="0" w:after="0"/>
                        <w:jc w:val="center"/>
                        <w:rPr>
                          <w:i/>
                          <w:color w:val="000000" w:themeColor="text1"/>
                          <w:sz w:val="22"/>
                          <w:szCs w:val="22"/>
                          <w:lang w:val="da-DK"/>
                        </w:rPr>
                      </w:pPr>
                      <w:r w:rsidRPr="00E8549A">
                        <w:rPr>
                          <w:i/>
                          <w:color w:val="000000" w:themeColor="text1"/>
                          <w:sz w:val="22"/>
                          <w:szCs w:val="22"/>
                          <w:lang w:val="da-DK"/>
                        </w:rPr>
                        <w:t>”Selvom 3 ud af 4 ældre hævder at have et godt helbred,</w:t>
                      </w:r>
                    </w:p>
                    <w:p w14:paraId="5C16A50A" w14:textId="77777777" w:rsidR="004C613B" w:rsidRPr="00E8549A" w:rsidRDefault="004C613B" w:rsidP="00E8549A">
                      <w:pPr>
                        <w:shd w:val="clear" w:color="auto" w:fill="E2EFD9" w:themeFill="accent6" w:themeFillTint="33"/>
                        <w:spacing w:before="0" w:after="0"/>
                        <w:jc w:val="center"/>
                        <w:rPr>
                          <w:i/>
                          <w:color w:val="000000" w:themeColor="text1"/>
                          <w:sz w:val="22"/>
                          <w:szCs w:val="22"/>
                          <w:lang w:val="da-DK"/>
                        </w:rPr>
                      </w:pPr>
                      <w:r w:rsidRPr="00E8549A">
                        <w:rPr>
                          <w:i/>
                          <w:color w:val="000000" w:themeColor="text1"/>
                          <w:sz w:val="22"/>
                          <w:szCs w:val="22"/>
                          <w:lang w:val="da-DK"/>
                        </w:rPr>
                        <w:t>viser tallene fra forskningen, at et stort antal ældre er ensomme, overvægtige, træner for lidt</w:t>
                      </w:r>
                      <w:r>
                        <w:rPr>
                          <w:i/>
                          <w:color w:val="000000" w:themeColor="text1"/>
                          <w:sz w:val="22"/>
                          <w:szCs w:val="22"/>
                          <w:lang w:val="da-DK"/>
                        </w:rPr>
                        <w:t xml:space="preserve"> og</w:t>
                      </w:r>
                      <w:r w:rsidRPr="00E8549A">
                        <w:rPr>
                          <w:i/>
                          <w:color w:val="000000" w:themeColor="text1"/>
                          <w:sz w:val="22"/>
                          <w:szCs w:val="22"/>
                          <w:lang w:val="da-DK"/>
                        </w:rPr>
                        <w:t xml:space="preserve"> ryger og drikker for meget ”.</w:t>
                      </w:r>
                    </w:p>
                  </w:txbxContent>
                </v:textbox>
                <w10:wrap type="square"/>
              </v:shape>
            </w:pict>
          </mc:Fallback>
        </mc:AlternateContent>
      </w:r>
    </w:p>
    <w:p w14:paraId="6BC656AF" w14:textId="77777777" w:rsidR="006C39C6" w:rsidRPr="001A6BED" w:rsidRDefault="006C39C6" w:rsidP="006C39C6">
      <w:pPr>
        <w:rPr>
          <w:rFonts w:ascii="Corbel" w:eastAsia="Times New Roman" w:hAnsi="Corbel" w:cs="Times New Roman"/>
          <w:i/>
          <w:sz w:val="22"/>
          <w:szCs w:val="22"/>
          <w:lang w:val="da-DK"/>
        </w:rPr>
      </w:pPr>
    </w:p>
    <w:p w14:paraId="32F8608D" w14:textId="77777777" w:rsidR="006C39C6" w:rsidRPr="001A6BED" w:rsidRDefault="006C39C6" w:rsidP="006C39C6">
      <w:pPr>
        <w:rPr>
          <w:rFonts w:ascii="Corbel" w:eastAsia="Times New Roman" w:hAnsi="Corbel" w:cs="Times New Roman"/>
          <w:i/>
          <w:sz w:val="22"/>
          <w:szCs w:val="22"/>
          <w:lang w:val="da-DK"/>
        </w:rPr>
      </w:pPr>
      <w:r w:rsidRPr="001A6BED">
        <w:rPr>
          <w:noProof/>
          <w:lang w:val="da-DK" w:eastAsia="da-DK"/>
        </w:rPr>
        <mc:AlternateContent>
          <mc:Choice Requires="wps">
            <w:drawing>
              <wp:anchor distT="0" distB="0" distL="114300" distR="114300" simplePos="0" relativeHeight="251670528" behindDoc="0" locked="0" layoutInCell="1" allowOverlap="1" wp14:anchorId="29A9F0E0" wp14:editId="778A7E97">
                <wp:simplePos x="0" y="0"/>
                <wp:positionH relativeFrom="column">
                  <wp:posOffset>2773045</wp:posOffset>
                </wp:positionH>
                <wp:positionV relativeFrom="paragraph">
                  <wp:posOffset>80645</wp:posOffset>
                </wp:positionV>
                <wp:extent cx="426720" cy="335280"/>
                <wp:effectExtent l="19050" t="0" r="11430" b="45720"/>
                <wp:wrapNone/>
                <wp:docPr id="237" name="Pil: nedad 237"/>
                <wp:cNvGraphicFramePr/>
                <a:graphic xmlns:a="http://schemas.openxmlformats.org/drawingml/2006/main">
                  <a:graphicData uri="http://schemas.microsoft.com/office/word/2010/wordprocessingShape">
                    <wps:wsp>
                      <wps:cNvSpPr/>
                      <wps:spPr>
                        <a:xfrm>
                          <a:off x="0" y="0"/>
                          <a:ext cx="426720" cy="335280"/>
                        </a:xfrm>
                        <a:prstGeom prst="down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103A5F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l: nedad 237" o:spid="_x0000_s1026" type="#_x0000_t67" style="position:absolute;margin-left:218.35pt;margin-top:6.35pt;width:33.6pt;height:26.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" adj="10800" fillcolor="#ffc000" strokecolor="#1f3763 [1604]" strokeweight="1pt"/>
            </w:pict>
          </mc:Fallback>
        </mc:AlternateContent>
      </w:r>
    </w:p>
    <w:p w14:paraId="7D9CC721" w14:textId="77777777" w:rsidR="006C39C6" w:rsidRPr="001A6BED" w:rsidRDefault="006C39C6" w:rsidP="006C39C6">
      <w:pPr>
        <w:rPr>
          <w:rFonts w:ascii="Corbel" w:eastAsia="Times New Roman" w:hAnsi="Corbel" w:cs="Times New Roman"/>
          <w:i/>
          <w:sz w:val="22"/>
          <w:szCs w:val="22"/>
          <w:lang w:val="da-DK"/>
        </w:rPr>
      </w:pPr>
      <w:r w:rsidRPr="001A6BED">
        <w:rPr>
          <w:noProof/>
          <w:lang w:val="da-DK" w:eastAsia="da-DK"/>
        </w:rPr>
        <mc:AlternateContent>
          <mc:Choice Requires="wps">
            <w:drawing>
              <wp:anchor distT="45720" distB="45720" distL="114300" distR="114300" simplePos="0" relativeHeight="251669504" behindDoc="0" locked="0" layoutInCell="1" allowOverlap="1" wp14:anchorId="1727500F" wp14:editId="7CAE47D5">
                <wp:simplePos x="0" y="0"/>
                <wp:positionH relativeFrom="column">
                  <wp:posOffset>614045</wp:posOffset>
                </wp:positionH>
                <wp:positionV relativeFrom="paragraph">
                  <wp:posOffset>5080</wp:posOffset>
                </wp:positionV>
                <wp:extent cx="4921250" cy="971550"/>
                <wp:effectExtent l="0" t="0" r="0" b="0"/>
                <wp:wrapSquare wrapText="bothSides"/>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0" cy="971550"/>
                        </a:xfrm>
                        <a:prstGeom prst="rect">
                          <a:avLst/>
                        </a:prstGeom>
                        <a:solidFill>
                          <a:srgbClr val="FFFFFF"/>
                        </a:solidFill>
                        <a:ln w="9525">
                          <a:noFill/>
                          <a:miter lim="800000"/>
                          <a:headEnd/>
                          <a:tailEnd/>
                        </a:ln>
                      </wps:spPr>
                      <wps:txbx>
                        <w:txbxContent>
                          <w:p w14:paraId="3646ACFB" w14:textId="77777777" w:rsidR="004C613B" w:rsidRPr="00E8549A" w:rsidRDefault="004C613B" w:rsidP="0083548F">
                            <w:pPr>
                              <w:shd w:val="clear" w:color="auto" w:fill="E2EFD9" w:themeFill="accent6" w:themeFillTint="33"/>
                              <w:jc w:val="center"/>
                              <w:rPr>
                                <w:sz w:val="24"/>
                                <w:szCs w:val="24"/>
                                <w:lang w:val="da-DK"/>
                              </w:rPr>
                            </w:pPr>
                            <w:r w:rsidRPr="00E8549A">
                              <w:rPr>
                                <w:rFonts w:ascii="Corbel" w:eastAsia="Times New Roman" w:hAnsi="Corbel" w:cs="Times New Roman"/>
                                <w:i/>
                                <w:sz w:val="22"/>
                                <w:szCs w:val="22"/>
                                <w:lang w:val="da-DK"/>
                              </w:rPr>
                              <w:t xml:space="preserve">”Mange ældre har et godt helbred og </w:t>
                            </w:r>
                            <w:r>
                              <w:rPr>
                                <w:rFonts w:ascii="Corbel" w:eastAsia="Times New Roman" w:hAnsi="Corbel" w:cs="Times New Roman"/>
                                <w:i/>
                                <w:sz w:val="22"/>
                                <w:szCs w:val="22"/>
                                <w:lang w:val="da-DK"/>
                              </w:rPr>
                              <w:t>mener</w:t>
                            </w:r>
                            <w:r w:rsidRPr="00E8549A">
                              <w:rPr>
                                <w:rFonts w:ascii="Corbel" w:eastAsia="Times New Roman" w:hAnsi="Corbel" w:cs="Times New Roman"/>
                                <w:i/>
                                <w:sz w:val="22"/>
                                <w:szCs w:val="22"/>
                                <w:lang w:val="da-DK"/>
                              </w:rPr>
                              <w:t xml:space="preserve">, at de kan gøre, hvad de vil. Men forskningen viser, at der er en generel ulighed i sundhed blandt seniorer, og at seniorernes sundhedstilstand ikke </w:t>
                            </w:r>
                            <w:r>
                              <w:rPr>
                                <w:rFonts w:ascii="Corbel" w:eastAsia="Times New Roman" w:hAnsi="Corbel" w:cs="Times New Roman"/>
                                <w:i/>
                                <w:sz w:val="22"/>
                                <w:szCs w:val="22"/>
                                <w:lang w:val="da-DK"/>
                              </w:rPr>
                              <w:t>har</w:t>
                            </w:r>
                            <w:r w:rsidRPr="00E8549A">
                              <w:rPr>
                                <w:rFonts w:ascii="Corbel" w:eastAsia="Times New Roman" w:hAnsi="Corbel" w:cs="Times New Roman"/>
                                <w:i/>
                                <w:sz w:val="22"/>
                                <w:szCs w:val="22"/>
                                <w:lang w:val="da-DK"/>
                              </w:rPr>
                              <w:t xml:space="preserve"> forbedret </w:t>
                            </w:r>
                            <w:r>
                              <w:rPr>
                                <w:rFonts w:ascii="Corbel" w:eastAsia="Times New Roman" w:hAnsi="Corbel" w:cs="Times New Roman"/>
                                <w:i/>
                                <w:sz w:val="22"/>
                                <w:szCs w:val="22"/>
                                <w:lang w:val="da-DK"/>
                              </w:rPr>
                              <w:t xml:space="preserve">sig </w:t>
                            </w:r>
                            <w:r w:rsidRPr="00E8549A">
                              <w:rPr>
                                <w:rFonts w:ascii="Corbel" w:eastAsia="Times New Roman" w:hAnsi="Corbel" w:cs="Times New Roman"/>
                                <w:i/>
                                <w:sz w:val="22"/>
                                <w:szCs w:val="22"/>
                                <w:lang w:val="da-DK"/>
                              </w:rPr>
                              <w:t>siden 2010”</w:t>
                            </w:r>
                            <w:r>
                              <w:rPr>
                                <w:rFonts w:ascii="Corbel" w:eastAsia="Times New Roman" w:hAnsi="Corbel" w:cs="Times New Roman"/>
                                <w:i/>
                                <w:sz w:val="22"/>
                                <w:szCs w:val="22"/>
                                <w:lang w:val="da-DK"/>
                              </w:rPr>
                              <w:t>.</w:t>
                            </w:r>
                          </w:p>
                          <w:p w14:paraId="5066E5AF" w14:textId="77777777" w:rsidR="004C613B" w:rsidRPr="00E8549A" w:rsidRDefault="004C613B" w:rsidP="0083548F">
                            <w:pPr>
                              <w:shd w:val="clear" w:color="auto" w:fill="E2EFD9" w:themeFill="accent6" w:themeFillTint="33"/>
                              <w:rPr>
                                <w:sz w:val="24"/>
                                <w:szCs w:val="24"/>
                                <w:lang w:val="da-D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27500F" id="Tekstfelt 2" o:spid="_x0000_s1031" type="#_x0000_t202" style="position:absolute;margin-left:48.35pt;margin-top:.4pt;width:387.5pt;height:7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" stroked="f">
                <v:textbox>
                  <w:txbxContent>
                    <w:p w14:paraId="3646ACFB" w14:textId="77777777" w:rsidR="004C613B" w:rsidRPr="00E8549A" w:rsidRDefault="004C613B" w:rsidP="0083548F">
                      <w:pPr>
                        <w:shd w:val="clear" w:color="auto" w:fill="E2EFD9" w:themeFill="accent6" w:themeFillTint="33"/>
                        <w:jc w:val="center"/>
                        <w:rPr>
                          <w:sz w:val="24"/>
                          <w:szCs w:val="24"/>
                          <w:lang w:val="da-DK"/>
                        </w:rPr>
                      </w:pPr>
                      <w:r w:rsidRPr="00E8549A">
                        <w:rPr>
                          <w:rFonts w:ascii="Corbel" w:eastAsia="Times New Roman" w:hAnsi="Corbel" w:cs="Times New Roman"/>
                          <w:i/>
                          <w:sz w:val="22"/>
                          <w:szCs w:val="22"/>
                          <w:lang w:val="da-DK"/>
                        </w:rPr>
                        <w:t xml:space="preserve">”Mange ældre har et godt helbred og </w:t>
                      </w:r>
                      <w:r>
                        <w:rPr>
                          <w:rFonts w:ascii="Corbel" w:eastAsia="Times New Roman" w:hAnsi="Corbel" w:cs="Times New Roman"/>
                          <w:i/>
                          <w:sz w:val="22"/>
                          <w:szCs w:val="22"/>
                          <w:lang w:val="da-DK"/>
                        </w:rPr>
                        <w:t>mener</w:t>
                      </w:r>
                      <w:r w:rsidRPr="00E8549A">
                        <w:rPr>
                          <w:rFonts w:ascii="Corbel" w:eastAsia="Times New Roman" w:hAnsi="Corbel" w:cs="Times New Roman"/>
                          <w:i/>
                          <w:sz w:val="22"/>
                          <w:szCs w:val="22"/>
                          <w:lang w:val="da-DK"/>
                        </w:rPr>
                        <w:t xml:space="preserve">, at de kan gøre, hvad de vil. Men forskningen viser, at der er en generel ulighed i sundhed blandt seniorer, og at seniorernes sundhedstilstand ikke </w:t>
                      </w:r>
                      <w:r>
                        <w:rPr>
                          <w:rFonts w:ascii="Corbel" w:eastAsia="Times New Roman" w:hAnsi="Corbel" w:cs="Times New Roman"/>
                          <w:i/>
                          <w:sz w:val="22"/>
                          <w:szCs w:val="22"/>
                          <w:lang w:val="da-DK"/>
                        </w:rPr>
                        <w:t>har</w:t>
                      </w:r>
                      <w:r w:rsidRPr="00E8549A">
                        <w:rPr>
                          <w:rFonts w:ascii="Corbel" w:eastAsia="Times New Roman" w:hAnsi="Corbel" w:cs="Times New Roman"/>
                          <w:i/>
                          <w:sz w:val="22"/>
                          <w:szCs w:val="22"/>
                          <w:lang w:val="da-DK"/>
                        </w:rPr>
                        <w:t xml:space="preserve"> forbedret </w:t>
                      </w:r>
                      <w:r>
                        <w:rPr>
                          <w:rFonts w:ascii="Corbel" w:eastAsia="Times New Roman" w:hAnsi="Corbel" w:cs="Times New Roman"/>
                          <w:i/>
                          <w:sz w:val="22"/>
                          <w:szCs w:val="22"/>
                          <w:lang w:val="da-DK"/>
                        </w:rPr>
                        <w:t xml:space="preserve">sig </w:t>
                      </w:r>
                      <w:r w:rsidRPr="00E8549A">
                        <w:rPr>
                          <w:rFonts w:ascii="Corbel" w:eastAsia="Times New Roman" w:hAnsi="Corbel" w:cs="Times New Roman"/>
                          <w:i/>
                          <w:sz w:val="22"/>
                          <w:szCs w:val="22"/>
                          <w:lang w:val="da-DK"/>
                        </w:rPr>
                        <w:t>siden 2010”</w:t>
                      </w:r>
                      <w:r>
                        <w:rPr>
                          <w:rFonts w:ascii="Corbel" w:eastAsia="Times New Roman" w:hAnsi="Corbel" w:cs="Times New Roman"/>
                          <w:i/>
                          <w:sz w:val="22"/>
                          <w:szCs w:val="22"/>
                          <w:lang w:val="da-DK"/>
                        </w:rPr>
                        <w:t>.</w:t>
                      </w:r>
                    </w:p>
                    <w:p w14:paraId="5066E5AF" w14:textId="77777777" w:rsidR="004C613B" w:rsidRPr="00E8549A" w:rsidRDefault="004C613B" w:rsidP="0083548F">
                      <w:pPr>
                        <w:shd w:val="clear" w:color="auto" w:fill="E2EFD9" w:themeFill="accent6" w:themeFillTint="33"/>
                        <w:rPr>
                          <w:sz w:val="24"/>
                          <w:szCs w:val="24"/>
                          <w:lang w:val="da-DK"/>
                        </w:rPr>
                      </w:pPr>
                    </w:p>
                  </w:txbxContent>
                </v:textbox>
                <w10:wrap type="square"/>
              </v:shape>
            </w:pict>
          </mc:Fallback>
        </mc:AlternateContent>
      </w:r>
    </w:p>
    <w:p w14:paraId="168655E0" w14:textId="77777777" w:rsidR="006C39C6" w:rsidRPr="001A6BED" w:rsidRDefault="006C39C6" w:rsidP="006C39C6">
      <w:pPr>
        <w:rPr>
          <w:rFonts w:ascii="Corbel" w:eastAsia="Times New Roman" w:hAnsi="Corbel" w:cs="Times New Roman"/>
          <w:i/>
          <w:sz w:val="22"/>
          <w:szCs w:val="22"/>
          <w:lang w:val="da-DK"/>
        </w:rPr>
      </w:pPr>
    </w:p>
    <w:p w14:paraId="3A992A0C" w14:textId="77777777" w:rsidR="006C39C6" w:rsidRPr="001A6BED" w:rsidRDefault="006C39C6" w:rsidP="006C39C6">
      <w:pPr>
        <w:rPr>
          <w:rFonts w:ascii="Corbel" w:eastAsia="Times New Roman" w:hAnsi="Corbel" w:cs="Times New Roman"/>
          <w:i/>
          <w:sz w:val="22"/>
          <w:szCs w:val="22"/>
          <w:lang w:val="da-DK"/>
        </w:rPr>
      </w:pPr>
    </w:p>
    <w:p w14:paraId="20EEE6A1" w14:textId="77777777" w:rsidR="006C39C6" w:rsidRPr="001A6BED" w:rsidRDefault="006C39C6" w:rsidP="006C39C6">
      <w:pPr>
        <w:rPr>
          <w:rFonts w:ascii="Corbel" w:eastAsia="Times New Roman" w:hAnsi="Corbel" w:cs="Times New Roman"/>
          <w:color w:val="2C332C"/>
          <w:sz w:val="22"/>
          <w:szCs w:val="22"/>
          <w:lang w:val="da-DK" w:eastAsia="da-DK"/>
        </w:rPr>
      </w:pPr>
    </w:p>
    <w:p w14:paraId="081260EB" w14:textId="17413CFA" w:rsidR="00AE1231" w:rsidRPr="001A6BED" w:rsidRDefault="00AE1231" w:rsidP="00AE1231">
      <w:pPr>
        <w:rPr>
          <w:rFonts w:ascii="Corbel" w:eastAsia="Times New Roman" w:hAnsi="Corbel" w:cs="Times New Roman"/>
          <w:color w:val="2C332C"/>
          <w:sz w:val="22"/>
          <w:szCs w:val="22"/>
          <w:lang w:val="da-DK" w:eastAsia="da-DK"/>
        </w:rPr>
      </w:pPr>
      <w:r w:rsidRPr="001A6BED">
        <w:rPr>
          <w:rFonts w:ascii="Corbel" w:eastAsia="Times New Roman" w:hAnsi="Corbel" w:cs="Times New Roman"/>
          <w:color w:val="2C332C"/>
          <w:sz w:val="22"/>
          <w:szCs w:val="22"/>
          <w:lang w:val="da-DK" w:eastAsia="da-DK"/>
        </w:rPr>
        <w:t xml:space="preserve">Året 2010 nævnes, </w:t>
      </w:r>
      <w:r w:rsidR="003829D3">
        <w:rPr>
          <w:rFonts w:ascii="Corbel" w:eastAsia="Times New Roman" w:hAnsi="Corbel" w:cs="Times New Roman"/>
          <w:color w:val="2C332C"/>
          <w:sz w:val="22"/>
          <w:szCs w:val="22"/>
          <w:lang w:val="da-DK" w:eastAsia="da-DK"/>
        </w:rPr>
        <w:t>f</w:t>
      </w:r>
      <w:r w:rsidRPr="001A6BED">
        <w:rPr>
          <w:rFonts w:ascii="Corbel" w:eastAsia="Times New Roman" w:hAnsi="Corbel" w:cs="Times New Roman"/>
          <w:color w:val="2C332C"/>
          <w:sz w:val="22"/>
          <w:szCs w:val="22"/>
          <w:lang w:val="da-DK" w:eastAsia="da-DK"/>
        </w:rPr>
        <w:t>ordi det henviser til et vi</w:t>
      </w:r>
      <w:r w:rsidR="0083548F">
        <w:rPr>
          <w:rFonts w:ascii="Corbel" w:eastAsia="Times New Roman" w:hAnsi="Corbel" w:cs="Times New Roman"/>
          <w:color w:val="2C332C"/>
          <w:sz w:val="22"/>
          <w:szCs w:val="22"/>
          <w:lang w:val="da-DK" w:eastAsia="da-DK"/>
        </w:rPr>
        <w:t>denskabeligt resultat, der viser</w:t>
      </w:r>
      <w:r w:rsidRPr="001A6BED">
        <w:rPr>
          <w:rFonts w:ascii="Corbel" w:eastAsia="Times New Roman" w:hAnsi="Corbel" w:cs="Times New Roman"/>
          <w:color w:val="2C332C"/>
          <w:sz w:val="22"/>
          <w:szCs w:val="22"/>
          <w:lang w:val="da-DK" w:eastAsia="da-DK"/>
        </w:rPr>
        <w:t xml:space="preserve"> at:</w:t>
      </w:r>
    </w:p>
    <w:p w14:paraId="441CD437" w14:textId="7C8F1B5C" w:rsidR="00AE1231" w:rsidRPr="001A6BED" w:rsidRDefault="0083548F" w:rsidP="008B4F03">
      <w:pPr>
        <w:pStyle w:val="Listeafsnit"/>
        <w:numPr>
          <w:ilvl w:val="0"/>
          <w:numId w:val="19"/>
        </w:numPr>
        <w:rPr>
          <w:rFonts w:ascii="Corbel" w:eastAsia="Times New Roman" w:hAnsi="Corbel" w:cs="Times New Roman"/>
          <w:color w:val="2C332C"/>
          <w:sz w:val="22"/>
          <w:szCs w:val="22"/>
          <w:lang w:val="da-DK" w:eastAsia="da-DK"/>
        </w:rPr>
      </w:pPr>
      <w:r>
        <w:rPr>
          <w:rFonts w:ascii="Corbel" w:eastAsia="Times New Roman" w:hAnsi="Corbel" w:cs="Times New Roman"/>
          <w:color w:val="2C332C"/>
          <w:sz w:val="22"/>
          <w:szCs w:val="22"/>
          <w:lang w:val="da-DK" w:eastAsia="da-DK"/>
        </w:rPr>
        <w:t xml:space="preserve">Kvinder på 65 år i gennemsnit </w:t>
      </w:r>
      <w:r w:rsidR="00AE1231" w:rsidRPr="001A6BED">
        <w:rPr>
          <w:rFonts w:ascii="Corbel" w:eastAsia="Times New Roman" w:hAnsi="Corbel" w:cs="Times New Roman"/>
          <w:color w:val="2C332C"/>
          <w:sz w:val="22"/>
          <w:szCs w:val="22"/>
          <w:lang w:val="da-DK" w:eastAsia="da-DK"/>
        </w:rPr>
        <w:t>stadig</w:t>
      </w:r>
      <w:r>
        <w:rPr>
          <w:rFonts w:ascii="Corbel" w:eastAsia="Times New Roman" w:hAnsi="Corbel" w:cs="Times New Roman"/>
          <w:color w:val="2C332C"/>
          <w:sz w:val="22"/>
          <w:szCs w:val="22"/>
          <w:lang w:val="da-DK" w:eastAsia="da-DK"/>
        </w:rPr>
        <w:t xml:space="preserve"> har</w:t>
      </w:r>
      <w:r w:rsidR="00AE1231" w:rsidRPr="001A6BED">
        <w:rPr>
          <w:rFonts w:ascii="Corbel" w:eastAsia="Times New Roman" w:hAnsi="Corbel" w:cs="Times New Roman"/>
          <w:color w:val="2C332C"/>
          <w:sz w:val="22"/>
          <w:szCs w:val="22"/>
          <w:lang w:val="da-DK" w:eastAsia="da-DK"/>
        </w:rPr>
        <w:t xml:space="preserve"> 23,7 år tilbage at leve i. Ud af disse 23,7 år er 7,4 år i gennemsnit med funktionelle begrænsninger.</w:t>
      </w:r>
    </w:p>
    <w:p w14:paraId="21060857" w14:textId="77777777" w:rsidR="005750CE" w:rsidRPr="001A6BED" w:rsidRDefault="005750CE" w:rsidP="005750CE">
      <w:pPr>
        <w:pStyle w:val="Listeafsnit"/>
        <w:ind w:left="1440"/>
        <w:rPr>
          <w:rFonts w:ascii="Corbel" w:eastAsia="Times New Roman" w:hAnsi="Corbel" w:cs="Times New Roman"/>
          <w:b/>
          <w:color w:val="2C332C"/>
          <w:sz w:val="22"/>
          <w:szCs w:val="22"/>
          <w:lang w:val="da-DK" w:eastAsia="da-DK"/>
        </w:rPr>
      </w:pPr>
    </w:p>
    <w:p w14:paraId="7F7ABA95" w14:textId="77777777" w:rsidR="00AE1231" w:rsidRPr="001A6BED" w:rsidRDefault="00AE1231" w:rsidP="008B4F03">
      <w:pPr>
        <w:pStyle w:val="Listeafsnit"/>
        <w:numPr>
          <w:ilvl w:val="1"/>
          <w:numId w:val="10"/>
        </w:numPr>
        <w:rPr>
          <w:rFonts w:ascii="Corbel" w:eastAsia="Times New Roman" w:hAnsi="Corbel" w:cs="Times New Roman"/>
          <w:b/>
          <w:color w:val="2C332C"/>
          <w:sz w:val="22"/>
          <w:szCs w:val="22"/>
          <w:lang w:val="da-DK" w:eastAsia="da-DK"/>
        </w:rPr>
      </w:pPr>
      <w:r w:rsidRPr="001A6BED">
        <w:rPr>
          <w:rFonts w:ascii="Corbel" w:eastAsia="Times New Roman" w:hAnsi="Corbel" w:cs="Times New Roman"/>
          <w:b/>
          <w:color w:val="2C332C"/>
          <w:sz w:val="22"/>
          <w:szCs w:val="22"/>
          <w:lang w:val="da-DK" w:eastAsia="da-DK"/>
        </w:rPr>
        <w:t>I gennemsnit vil ca. 31% af deres resterende levetid være med funktionelle begrænsninger.</w:t>
      </w:r>
    </w:p>
    <w:p w14:paraId="2254E330" w14:textId="77777777" w:rsidR="00AE1231" w:rsidRPr="001A6BED" w:rsidRDefault="00AE1231" w:rsidP="00AE1231">
      <w:pPr>
        <w:pStyle w:val="Listeafsnit"/>
        <w:rPr>
          <w:rFonts w:ascii="Corbel" w:eastAsia="Times New Roman" w:hAnsi="Corbel" w:cs="Times New Roman"/>
          <w:color w:val="2C332C"/>
          <w:sz w:val="22"/>
          <w:szCs w:val="22"/>
          <w:lang w:val="da-DK" w:eastAsia="da-DK"/>
        </w:rPr>
      </w:pPr>
    </w:p>
    <w:p w14:paraId="2D9C620F" w14:textId="77777777" w:rsidR="00AE1231" w:rsidRPr="001A6BED" w:rsidRDefault="00AE1231" w:rsidP="008B4F03">
      <w:pPr>
        <w:pStyle w:val="Listeafsnit"/>
        <w:numPr>
          <w:ilvl w:val="0"/>
          <w:numId w:val="11"/>
        </w:numPr>
        <w:rPr>
          <w:rFonts w:ascii="Corbel" w:eastAsia="Times New Roman" w:hAnsi="Corbel" w:cs="Times New Roman"/>
          <w:color w:val="2C332C"/>
          <w:sz w:val="22"/>
          <w:szCs w:val="22"/>
          <w:lang w:val="da-DK" w:eastAsia="da-DK"/>
        </w:rPr>
      </w:pPr>
      <w:r w:rsidRPr="001A6BED">
        <w:rPr>
          <w:rFonts w:ascii="Corbel" w:eastAsia="Times New Roman" w:hAnsi="Corbel" w:cs="Times New Roman"/>
          <w:color w:val="2C332C"/>
          <w:sz w:val="22"/>
          <w:szCs w:val="22"/>
          <w:lang w:val="da-DK" w:eastAsia="da-DK"/>
        </w:rPr>
        <w:t>Lignende forskning fra 1987 (23 år tidligere) viste, at kvinder i alderen 65 år havde 21,7 år i gennemsnit. Ud af disse 21,7 år var 8,4 år med funktionelle begrænsninger.</w:t>
      </w:r>
    </w:p>
    <w:p w14:paraId="636AA713" w14:textId="77777777" w:rsidR="005750CE" w:rsidRPr="001A6BED" w:rsidRDefault="005750CE" w:rsidP="005750CE">
      <w:pPr>
        <w:pStyle w:val="Listeafsnit"/>
        <w:ind w:left="1440"/>
        <w:rPr>
          <w:rFonts w:ascii="Corbel" w:eastAsia="Times New Roman" w:hAnsi="Corbel" w:cs="Times New Roman"/>
          <w:b/>
          <w:color w:val="2C332C"/>
          <w:sz w:val="22"/>
          <w:szCs w:val="22"/>
          <w:lang w:val="da-DK" w:eastAsia="da-DK"/>
        </w:rPr>
      </w:pPr>
    </w:p>
    <w:p w14:paraId="0D9864A3" w14:textId="77777777" w:rsidR="00AE1231" w:rsidRPr="001A6BED" w:rsidRDefault="00AE1231" w:rsidP="008B4F03">
      <w:pPr>
        <w:pStyle w:val="Listeafsnit"/>
        <w:numPr>
          <w:ilvl w:val="1"/>
          <w:numId w:val="10"/>
        </w:numPr>
        <w:rPr>
          <w:rFonts w:ascii="Corbel" w:eastAsia="Times New Roman" w:hAnsi="Corbel" w:cs="Times New Roman"/>
          <w:b/>
          <w:color w:val="2C332C"/>
          <w:sz w:val="22"/>
          <w:szCs w:val="22"/>
          <w:lang w:val="da-DK" w:eastAsia="da-DK"/>
        </w:rPr>
      </w:pPr>
      <w:r w:rsidRPr="001A6BED">
        <w:rPr>
          <w:rFonts w:ascii="Corbel" w:eastAsia="Times New Roman" w:hAnsi="Corbel" w:cs="Times New Roman"/>
          <w:b/>
          <w:color w:val="2C332C"/>
          <w:sz w:val="22"/>
          <w:szCs w:val="22"/>
          <w:lang w:val="da-DK" w:eastAsia="da-DK"/>
        </w:rPr>
        <w:t>I gennemsnit var ca. 39% af deres resterende levetid med funktionelle begrænsninger.</w:t>
      </w:r>
    </w:p>
    <w:p w14:paraId="2A5987CD" w14:textId="77777777" w:rsidR="00AE1231" w:rsidRPr="001A6BED" w:rsidRDefault="00AE1231" w:rsidP="00AE1231">
      <w:pPr>
        <w:rPr>
          <w:rFonts w:ascii="Corbel" w:eastAsia="Times New Roman" w:hAnsi="Corbel" w:cs="Times New Roman"/>
          <w:color w:val="2C332C"/>
          <w:sz w:val="22"/>
          <w:szCs w:val="22"/>
          <w:lang w:val="da-DK" w:eastAsia="da-DK"/>
        </w:rPr>
      </w:pPr>
    </w:p>
    <w:p w14:paraId="5226515F" w14:textId="77777777" w:rsidR="00AE1231" w:rsidRPr="001A6BED" w:rsidRDefault="00AE1231" w:rsidP="008B4F03">
      <w:pPr>
        <w:pStyle w:val="Listeafsnit"/>
        <w:numPr>
          <w:ilvl w:val="0"/>
          <w:numId w:val="19"/>
        </w:numPr>
        <w:rPr>
          <w:rFonts w:ascii="Corbel" w:eastAsia="Times New Roman" w:hAnsi="Corbel"/>
          <w:color w:val="3B3838" w:themeColor="background2" w:themeShade="40"/>
          <w:sz w:val="22"/>
          <w:szCs w:val="22"/>
          <w:lang w:val="da-DK" w:eastAsia="da-DK"/>
        </w:rPr>
      </w:pPr>
      <w:r w:rsidRPr="001A6BED">
        <w:rPr>
          <w:rFonts w:ascii="Corbel" w:eastAsia="Times New Roman" w:hAnsi="Corbel"/>
          <w:color w:val="3B3838" w:themeColor="background2" w:themeShade="40"/>
          <w:sz w:val="22"/>
          <w:szCs w:val="22"/>
          <w:lang w:val="da-DK" w:eastAsia="da-DK"/>
        </w:rPr>
        <w:t>I gennemsnit har mænd på 65 år stadig 17,4 år at leve</w:t>
      </w:r>
      <w:r w:rsidR="005750CE" w:rsidRPr="001A6BED">
        <w:rPr>
          <w:rFonts w:ascii="Corbel" w:eastAsia="Times New Roman" w:hAnsi="Corbel"/>
          <w:color w:val="3B3838" w:themeColor="background2" w:themeShade="40"/>
          <w:sz w:val="22"/>
          <w:szCs w:val="22"/>
          <w:lang w:val="da-DK" w:eastAsia="da-DK"/>
        </w:rPr>
        <w:t xml:space="preserve"> i</w:t>
      </w:r>
      <w:r w:rsidRPr="001A6BED">
        <w:rPr>
          <w:rFonts w:ascii="Corbel" w:eastAsia="Times New Roman" w:hAnsi="Corbel"/>
          <w:color w:val="3B3838" w:themeColor="background2" w:themeShade="40"/>
          <w:sz w:val="22"/>
          <w:szCs w:val="22"/>
          <w:lang w:val="da-DK" w:eastAsia="da-DK"/>
        </w:rPr>
        <w:t>. Ud af disse 17,4 år vil 5,2 år i gennemsnit have funktionelle begrænsninger.</w:t>
      </w:r>
    </w:p>
    <w:p w14:paraId="230C7DE2" w14:textId="77777777" w:rsidR="005750CE" w:rsidRPr="001A6BED" w:rsidRDefault="005750CE" w:rsidP="005750CE">
      <w:pPr>
        <w:pStyle w:val="Listeafsnit"/>
        <w:ind w:left="1440"/>
        <w:rPr>
          <w:rFonts w:ascii="Corbel" w:eastAsia="Times New Roman" w:hAnsi="Corbel" w:cs="Times New Roman"/>
          <w:b/>
          <w:color w:val="2C332C"/>
          <w:sz w:val="22"/>
          <w:szCs w:val="22"/>
          <w:lang w:val="da-DK" w:eastAsia="da-DK"/>
        </w:rPr>
      </w:pPr>
    </w:p>
    <w:p w14:paraId="31460ECF" w14:textId="77777777" w:rsidR="005750CE" w:rsidRPr="001A6BED" w:rsidRDefault="00AE1231" w:rsidP="008B4F03">
      <w:pPr>
        <w:pStyle w:val="Listeafsnit"/>
        <w:numPr>
          <w:ilvl w:val="1"/>
          <w:numId w:val="19"/>
        </w:numPr>
        <w:rPr>
          <w:rFonts w:ascii="Corbel" w:eastAsia="Times New Roman" w:hAnsi="Corbel" w:cs="Times New Roman"/>
          <w:b/>
          <w:color w:val="2C332C"/>
          <w:sz w:val="22"/>
          <w:szCs w:val="22"/>
          <w:lang w:val="da-DK" w:eastAsia="da-DK"/>
        </w:rPr>
      </w:pPr>
      <w:r w:rsidRPr="001A6BED">
        <w:rPr>
          <w:rFonts w:ascii="Corbel" w:eastAsia="Times New Roman" w:hAnsi="Corbel" w:cs="Times New Roman"/>
          <w:b/>
          <w:color w:val="3B3838" w:themeColor="background2" w:themeShade="40"/>
          <w:sz w:val="22"/>
          <w:szCs w:val="22"/>
          <w:lang w:val="da-DK" w:eastAsia="da-DK"/>
        </w:rPr>
        <w:t>I gennemsnit er ca. 30% af deres resterende levetid med funktionelle begrænsninger.</w:t>
      </w:r>
    </w:p>
    <w:p w14:paraId="67B2EE84" w14:textId="77777777" w:rsidR="005750CE" w:rsidRPr="001A6BED" w:rsidRDefault="005750CE" w:rsidP="005750CE">
      <w:pPr>
        <w:pStyle w:val="Listeafsnit"/>
        <w:ind w:left="1440"/>
        <w:rPr>
          <w:rFonts w:ascii="Corbel" w:eastAsia="Times New Roman" w:hAnsi="Corbel" w:cs="Times New Roman"/>
          <w:color w:val="2C332C"/>
          <w:sz w:val="22"/>
          <w:szCs w:val="22"/>
          <w:lang w:val="da-DK" w:eastAsia="da-DK"/>
        </w:rPr>
      </w:pPr>
    </w:p>
    <w:p w14:paraId="56753D8E" w14:textId="71264529" w:rsidR="005750CE" w:rsidRPr="001A6BED" w:rsidRDefault="005750CE" w:rsidP="008B4F03">
      <w:pPr>
        <w:pStyle w:val="Listeafsnit"/>
        <w:numPr>
          <w:ilvl w:val="0"/>
          <w:numId w:val="19"/>
        </w:numPr>
        <w:rPr>
          <w:rFonts w:ascii="Corbel" w:eastAsia="Times New Roman" w:hAnsi="Corbel" w:cs="Times New Roman"/>
          <w:color w:val="2C332C"/>
          <w:sz w:val="22"/>
          <w:szCs w:val="22"/>
          <w:lang w:val="da-DK" w:eastAsia="da-DK"/>
        </w:rPr>
      </w:pPr>
      <w:r w:rsidRPr="001A6BED">
        <w:rPr>
          <w:rFonts w:ascii="Corbel" w:eastAsia="Times New Roman" w:hAnsi="Corbel" w:cs="Times New Roman"/>
          <w:color w:val="2C332C"/>
          <w:sz w:val="22"/>
          <w:szCs w:val="22"/>
          <w:lang w:val="da-DK" w:eastAsia="da-DK"/>
        </w:rPr>
        <w:t>L</w:t>
      </w:r>
      <w:r w:rsidR="00AE1231" w:rsidRPr="001A6BED">
        <w:rPr>
          <w:rFonts w:ascii="Corbel" w:eastAsia="Times New Roman" w:hAnsi="Corbel" w:cs="Times New Roman"/>
          <w:color w:val="2C332C"/>
          <w:sz w:val="22"/>
          <w:szCs w:val="22"/>
          <w:lang w:val="da-DK" w:eastAsia="da-DK"/>
        </w:rPr>
        <w:t>ignende forskning fra 1987 viste, at</w:t>
      </w:r>
      <w:r w:rsidR="00B447D5">
        <w:rPr>
          <w:rFonts w:ascii="Corbel" w:eastAsia="Times New Roman" w:hAnsi="Corbel" w:cs="Times New Roman"/>
          <w:color w:val="2C332C"/>
          <w:sz w:val="22"/>
          <w:szCs w:val="22"/>
          <w:lang w:val="da-DK" w:eastAsia="da-DK"/>
        </w:rPr>
        <w:t xml:space="preserve"> i</w:t>
      </w:r>
      <w:r w:rsidR="00AE1231" w:rsidRPr="001A6BED">
        <w:rPr>
          <w:rFonts w:ascii="Corbel" w:eastAsia="Times New Roman" w:hAnsi="Corbel" w:cs="Times New Roman"/>
          <w:color w:val="2C332C"/>
          <w:sz w:val="22"/>
          <w:szCs w:val="22"/>
          <w:lang w:val="da-DK" w:eastAsia="da-DK"/>
        </w:rPr>
        <w:t xml:space="preserve"> gennemsnit</w:t>
      </w:r>
      <w:r w:rsidR="00B447D5">
        <w:rPr>
          <w:rFonts w:ascii="Corbel" w:eastAsia="Times New Roman" w:hAnsi="Corbel" w:cs="Times New Roman"/>
          <w:color w:val="2C332C"/>
          <w:sz w:val="22"/>
          <w:szCs w:val="22"/>
          <w:lang w:val="da-DK" w:eastAsia="da-DK"/>
        </w:rPr>
        <w:t xml:space="preserve"> havde</w:t>
      </w:r>
      <w:r w:rsidR="00AE1231" w:rsidRPr="001A6BED">
        <w:rPr>
          <w:rFonts w:ascii="Corbel" w:eastAsia="Times New Roman" w:hAnsi="Corbel" w:cs="Times New Roman"/>
          <w:color w:val="2C332C"/>
          <w:sz w:val="22"/>
          <w:szCs w:val="22"/>
          <w:lang w:val="da-DK" w:eastAsia="da-DK"/>
        </w:rPr>
        <w:t xml:space="preserve"> mænd på 65 år 20,6 år tilbage at leve. Ud af disse 20,6 år var 4,3 år med funktionelle begrænsninger.</w:t>
      </w:r>
    </w:p>
    <w:p w14:paraId="6AC7573C" w14:textId="77777777" w:rsidR="005750CE" w:rsidRPr="001A6BED" w:rsidRDefault="005750CE" w:rsidP="005750CE">
      <w:pPr>
        <w:pStyle w:val="Listeafsnit"/>
        <w:ind w:left="1440"/>
        <w:rPr>
          <w:rFonts w:ascii="Corbel" w:eastAsia="Times New Roman" w:hAnsi="Corbel" w:cs="Times New Roman"/>
          <w:b/>
          <w:color w:val="2C332C"/>
          <w:sz w:val="22"/>
          <w:szCs w:val="22"/>
          <w:lang w:val="da-DK" w:eastAsia="da-DK"/>
        </w:rPr>
      </w:pPr>
    </w:p>
    <w:p w14:paraId="7C6A9327" w14:textId="77777777" w:rsidR="005750CE" w:rsidRPr="001A6BED" w:rsidRDefault="00AE1231" w:rsidP="008B4F03">
      <w:pPr>
        <w:pStyle w:val="Listeafsnit"/>
        <w:numPr>
          <w:ilvl w:val="1"/>
          <w:numId w:val="19"/>
        </w:numPr>
        <w:rPr>
          <w:rFonts w:ascii="Corbel" w:eastAsia="Times New Roman" w:hAnsi="Corbel" w:cs="Times New Roman"/>
          <w:b/>
          <w:color w:val="2C332C"/>
          <w:sz w:val="22"/>
          <w:szCs w:val="22"/>
          <w:lang w:val="da-DK" w:eastAsia="da-DK"/>
        </w:rPr>
      </w:pPr>
      <w:r w:rsidRPr="001A6BED">
        <w:rPr>
          <w:rFonts w:ascii="Corbel" w:eastAsia="Times New Roman" w:hAnsi="Corbel" w:cs="Times New Roman"/>
          <w:b/>
          <w:color w:val="2C332C"/>
          <w:sz w:val="22"/>
          <w:szCs w:val="22"/>
          <w:lang w:val="da-DK" w:eastAsia="da-DK"/>
        </w:rPr>
        <w:t>I gennemsnit var ca. 30% af deres resterende levetid med funktionelle begrænsninger</w:t>
      </w:r>
    </w:p>
    <w:p w14:paraId="1F9C30D6" w14:textId="020C9A7C" w:rsidR="005750CE" w:rsidRPr="001A6BED" w:rsidRDefault="005750CE" w:rsidP="005750CE">
      <w:pPr>
        <w:jc w:val="center"/>
        <w:rPr>
          <w:rFonts w:ascii="Corbel" w:eastAsia="Times New Roman" w:hAnsi="Corbel" w:cs="Times New Roman"/>
          <w:b/>
          <w:noProof/>
          <w:sz w:val="24"/>
          <w:szCs w:val="24"/>
          <w:lang w:val="da-DK" w:eastAsia="da-DK"/>
        </w:rPr>
      </w:pPr>
      <w:r w:rsidRPr="001A6BED">
        <w:rPr>
          <w:rFonts w:ascii="Corbel" w:eastAsia="Times New Roman" w:hAnsi="Corbel" w:cs="Times New Roman"/>
          <w:b/>
          <w:noProof/>
          <w:sz w:val="24"/>
          <w:szCs w:val="24"/>
          <w:lang w:val="da-DK" w:eastAsia="da-DK"/>
        </w:rPr>
        <w:t>Rapporten k</w:t>
      </w:r>
      <w:r w:rsidR="003829D3">
        <w:rPr>
          <w:rFonts w:ascii="Corbel" w:eastAsia="Times New Roman" w:hAnsi="Corbel" w:cs="Times New Roman"/>
          <w:b/>
          <w:noProof/>
          <w:sz w:val="24"/>
          <w:szCs w:val="24"/>
          <w:lang w:val="da-DK" w:eastAsia="da-DK"/>
        </w:rPr>
        <w:t>alder på</w:t>
      </w:r>
      <w:r w:rsidRPr="001A6BED">
        <w:rPr>
          <w:rFonts w:ascii="Corbel" w:eastAsia="Times New Roman" w:hAnsi="Corbel" w:cs="Times New Roman"/>
          <w:b/>
          <w:noProof/>
          <w:sz w:val="24"/>
          <w:szCs w:val="24"/>
          <w:lang w:val="da-DK" w:eastAsia="da-DK"/>
        </w:rPr>
        <w:t xml:space="preserve"> refleksioner, måske ikke kun i Danmark.</w:t>
      </w:r>
    </w:p>
    <w:p w14:paraId="460A4A59" w14:textId="3DE16585" w:rsidR="005750CE" w:rsidRPr="00B447D5" w:rsidRDefault="005750CE" w:rsidP="005750CE">
      <w:pPr>
        <w:rPr>
          <w:rFonts w:ascii="Corbel" w:eastAsia="Times New Roman" w:hAnsi="Corbel" w:cs="Times New Roman"/>
          <w:noProof/>
          <w:sz w:val="22"/>
          <w:szCs w:val="22"/>
          <w:lang w:val="da-DK" w:eastAsia="da-DK"/>
        </w:rPr>
      </w:pPr>
      <w:r w:rsidRPr="00B447D5">
        <w:rPr>
          <w:rFonts w:ascii="Corbel" w:eastAsia="Times New Roman" w:hAnsi="Corbel" w:cs="Times New Roman"/>
          <w:noProof/>
          <w:sz w:val="22"/>
          <w:szCs w:val="22"/>
          <w:lang w:val="da-DK" w:eastAsia="da-DK"/>
        </w:rPr>
        <w:t xml:space="preserve">Hvis en central del af det overordnede politiske formål med lanceringen og investeringen i </w:t>
      </w:r>
      <w:r w:rsidR="004C613B">
        <w:rPr>
          <w:rFonts w:ascii="Corbel" w:eastAsia="Times New Roman" w:hAnsi="Corbel" w:cs="Times New Roman"/>
          <w:b/>
          <w:bCs/>
          <w:i/>
          <w:iCs/>
          <w:noProof/>
          <w:sz w:val="22"/>
          <w:szCs w:val="22"/>
          <w:lang w:val="da-DK" w:eastAsia="da-DK"/>
        </w:rPr>
        <w:t>a</w:t>
      </w:r>
      <w:r w:rsidR="0067355D" w:rsidRPr="003829D3">
        <w:rPr>
          <w:rFonts w:ascii="Corbel" w:eastAsia="Times New Roman" w:hAnsi="Corbel" w:cs="Times New Roman"/>
          <w:b/>
          <w:bCs/>
          <w:i/>
          <w:iCs/>
          <w:noProof/>
          <w:sz w:val="22"/>
          <w:szCs w:val="22"/>
          <w:lang w:val="da-DK" w:eastAsia="da-DK"/>
        </w:rPr>
        <w:t xml:space="preserve">ktiv </w:t>
      </w:r>
      <w:r w:rsidR="004C613B">
        <w:rPr>
          <w:rFonts w:ascii="Corbel" w:eastAsia="Times New Roman" w:hAnsi="Corbel" w:cs="Times New Roman"/>
          <w:b/>
          <w:bCs/>
          <w:i/>
          <w:iCs/>
          <w:noProof/>
          <w:sz w:val="22"/>
          <w:szCs w:val="22"/>
          <w:lang w:val="da-DK" w:eastAsia="da-DK"/>
        </w:rPr>
        <w:t>a</w:t>
      </w:r>
      <w:r w:rsidR="0067355D" w:rsidRPr="003829D3">
        <w:rPr>
          <w:rFonts w:ascii="Corbel" w:eastAsia="Times New Roman" w:hAnsi="Corbel" w:cs="Times New Roman"/>
          <w:b/>
          <w:bCs/>
          <w:i/>
          <w:iCs/>
          <w:noProof/>
          <w:sz w:val="22"/>
          <w:szCs w:val="22"/>
          <w:lang w:val="da-DK" w:eastAsia="da-DK"/>
        </w:rPr>
        <w:t>ldringskonceptet</w:t>
      </w:r>
      <w:r w:rsidRPr="00B447D5">
        <w:rPr>
          <w:rFonts w:ascii="Corbel" w:eastAsia="Times New Roman" w:hAnsi="Corbel" w:cs="Times New Roman"/>
          <w:noProof/>
          <w:sz w:val="22"/>
          <w:szCs w:val="22"/>
          <w:lang w:val="da-DK" w:eastAsia="da-DK"/>
        </w:rPr>
        <w:t xml:space="preserve"> er at reducere behovet for pleje senere i livet, mener B</w:t>
      </w:r>
      <w:r w:rsidR="0031506D">
        <w:rPr>
          <w:rFonts w:ascii="Corbel" w:eastAsia="Times New Roman" w:hAnsi="Corbel" w:cs="Times New Roman"/>
          <w:noProof/>
          <w:sz w:val="22"/>
          <w:szCs w:val="22"/>
          <w:lang w:val="da-DK" w:eastAsia="da-DK"/>
        </w:rPr>
        <w:t>E</w:t>
      </w:r>
      <w:r w:rsidR="003829D3">
        <w:rPr>
          <w:rFonts w:ascii="Corbel" w:eastAsia="Times New Roman" w:hAnsi="Corbel" w:cs="Times New Roman"/>
          <w:noProof/>
          <w:sz w:val="22"/>
          <w:szCs w:val="22"/>
          <w:lang w:val="da-DK" w:eastAsia="da-DK"/>
        </w:rPr>
        <w:t>prese</w:t>
      </w:r>
      <w:r w:rsidRPr="00B447D5">
        <w:rPr>
          <w:rFonts w:ascii="Corbel" w:eastAsia="Times New Roman" w:hAnsi="Corbel" w:cs="Times New Roman"/>
          <w:noProof/>
          <w:sz w:val="22"/>
          <w:szCs w:val="22"/>
          <w:lang w:val="da-DK" w:eastAsia="da-DK"/>
        </w:rPr>
        <w:t>L-partnerskabet, at det er tid til at spørge</w:t>
      </w:r>
      <w:r w:rsidR="004C613B">
        <w:rPr>
          <w:rFonts w:ascii="Corbel" w:eastAsia="Times New Roman" w:hAnsi="Corbel" w:cs="Times New Roman"/>
          <w:noProof/>
          <w:sz w:val="22"/>
          <w:szCs w:val="22"/>
          <w:lang w:val="da-DK" w:eastAsia="da-DK"/>
        </w:rPr>
        <w:t>:</w:t>
      </w:r>
    </w:p>
    <w:p w14:paraId="13D3128C" w14:textId="209E6E3F" w:rsidR="005750CE" w:rsidRPr="00B447D5" w:rsidRDefault="003829D3" w:rsidP="005750CE">
      <w:pPr>
        <w:jc w:val="center"/>
        <w:rPr>
          <w:rFonts w:ascii="Corbel" w:eastAsia="Times New Roman" w:hAnsi="Corbel" w:cs="Times New Roman"/>
          <w:i/>
          <w:noProof/>
          <w:sz w:val="22"/>
          <w:szCs w:val="22"/>
          <w:lang w:val="da-DK" w:eastAsia="da-DK"/>
        </w:rPr>
      </w:pPr>
      <w:r>
        <w:rPr>
          <w:rFonts w:ascii="Corbel" w:eastAsia="Times New Roman" w:hAnsi="Corbel" w:cs="Times New Roman"/>
          <w:i/>
          <w:noProof/>
          <w:sz w:val="22"/>
          <w:szCs w:val="22"/>
          <w:lang w:val="da-DK" w:eastAsia="da-DK"/>
        </w:rPr>
        <w:t>Er</w:t>
      </w:r>
      <w:r w:rsidR="005750CE" w:rsidRPr="00B447D5">
        <w:rPr>
          <w:rFonts w:ascii="Corbel" w:eastAsia="Times New Roman" w:hAnsi="Corbel" w:cs="Times New Roman"/>
          <w:i/>
          <w:noProof/>
          <w:sz w:val="22"/>
          <w:szCs w:val="22"/>
          <w:lang w:val="da-DK" w:eastAsia="da-DK"/>
        </w:rPr>
        <w:t xml:space="preserve"> forståelsen af "at være aktiv i ældreliv</w:t>
      </w:r>
      <w:r w:rsidR="00D138AC" w:rsidRPr="00B447D5">
        <w:rPr>
          <w:rFonts w:ascii="Corbel" w:eastAsia="Times New Roman" w:hAnsi="Corbel" w:cs="Times New Roman"/>
          <w:i/>
          <w:noProof/>
          <w:sz w:val="22"/>
          <w:szCs w:val="22"/>
          <w:lang w:val="da-DK" w:eastAsia="da-DK"/>
        </w:rPr>
        <w:t>et</w:t>
      </w:r>
      <w:r w:rsidR="005750CE" w:rsidRPr="00B447D5">
        <w:rPr>
          <w:rFonts w:ascii="Corbel" w:eastAsia="Times New Roman" w:hAnsi="Corbel" w:cs="Times New Roman"/>
          <w:i/>
          <w:noProof/>
          <w:sz w:val="22"/>
          <w:szCs w:val="22"/>
          <w:lang w:val="da-DK" w:eastAsia="da-DK"/>
        </w:rPr>
        <w:t>"</w:t>
      </w:r>
      <w:r w:rsidR="005750CE" w:rsidRPr="00B447D5">
        <w:rPr>
          <w:rFonts w:ascii="Corbel" w:eastAsia="Times New Roman" w:hAnsi="Corbel" w:cs="Times New Roman"/>
          <w:i/>
          <w:noProof/>
          <w:sz w:val="22"/>
          <w:szCs w:val="22"/>
          <w:lang w:val="da-DK" w:eastAsia="da-DK"/>
        </w:rPr>
        <w:br/>
        <w:t>som en forebyggende foranstaltning blev</w:t>
      </w:r>
      <w:r w:rsidR="00B447D5">
        <w:rPr>
          <w:rFonts w:ascii="Corbel" w:eastAsia="Times New Roman" w:hAnsi="Corbel" w:cs="Times New Roman"/>
          <w:i/>
          <w:noProof/>
          <w:sz w:val="22"/>
          <w:szCs w:val="22"/>
          <w:lang w:val="da-DK" w:eastAsia="da-DK"/>
        </w:rPr>
        <w:t>et</w:t>
      </w:r>
      <w:r w:rsidR="005750CE" w:rsidRPr="00B447D5">
        <w:rPr>
          <w:rFonts w:ascii="Corbel" w:eastAsia="Times New Roman" w:hAnsi="Corbel" w:cs="Times New Roman"/>
          <w:i/>
          <w:noProof/>
          <w:sz w:val="22"/>
          <w:szCs w:val="22"/>
          <w:lang w:val="da-DK" w:eastAsia="da-DK"/>
        </w:rPr>
        <w:t xml:space="preserve"> lanceret utilstrækkeligt</w:t>
      </w:r>
      <w:r w:rsidR="005750CE" w:rsidRPr="00B447D5">
        <w:rPr>
          <w:rFonts w:ascii="Corbel" w:eastAsia="Times New Roman" w:hAnsi="Corbel" w:cs="Times New Roman"/>
          <w:i/>
          <w:noProof/>
          <w:sz w:val="22"/>
          <w:szCs w:val="22"/>
          <w:lang w:val="da-DK" w:eastAsia="da-DK"/>
        </w:rPr>
        <w:br/>
        <w:t>og derfor blevet misforstået af seniorerne?</w:t>
      </w:r>
    </w:p>
    <w:p w14:paraId="237B5303" w14:textId="77777777" w:rsidR="005750CE" w:rsidRPr="00B447D5" w:rsidRDefault="005750CE" w:rsidP="005750CE">
      <w:pPr>
        <w:rPr>
          <w:rFonts w:ascii="Corbel" w:eastAsia="Times New Roman" w:hAnsi="Corbel" w:cs="Times New Roman"/>
          <w:b/>
          <w:noProof/>
          <w:sz w:val="22"/>
          <w:szCs w:val="22"/>
          <w:lang w:val="da-DK" w:eastAsia="da-DK"/>
        </w:rPr>
      </w:pPr>
    </w:p>
    <w:p w14:paraId="4D2C5EE0" w14:textId="3A04940B" w:rsidR="005750CE" w:rsidRPr="00B447D5" w:rsidRDefault="005750CE" w:rsidP="005750CE">
      <w:pPr>
        <w:rPr>
          <w:rFonts w:ascii="Corbel" w:eastAsia="Times New Roman" w:hAnsi="Corbel" w:cs="Times New Roman"/>
          <w:noProof/>
          <w:sz w:val="22"/>
          <w:szCs w:val="22"/>
          <w:lang w:val="da-DK" w:eastAsia="da-DK"/>
        </w:rPr>
      </w:pPr>
      <w:r w:rsidRPr="00B447D5">
        <w:rPr>
          <w:rFonts w:ascii="Corbel" w:eastAsia="Times New Roman" w:hAnsi="Corbel" w:cs="Times New Roman"/>
          <w:noProof/>
          <w:sz w:val="22"/>
          <w:szCs w:val="22"/>
          <w:lang w:val="da-DK" w:eastAsia="da-DK"/>
        </w:rPr>
        <w:t xml:space="preserve">Og </w:t>
      </w:r>
      <w:r w:rsidR="004C613B">
        <w:rPr>
          <w:rFonts w:ascii="Corbel" w:eastAsia="Times New Roman" w:hAnsi="Corbel" w:cs="Times New Roman"/>
          <w:noProof/>
          <w:sz w:val="22"/>
          <w:szCs w:val="22"/>
          <w:lang w:val="da-DK" w:eastAsia="da-DK"/>
        </w:rPr>
        <w:t xml:space="preserve"> er </w:t>
      </w:r>
      <w:r w:rsidRPr="00B447D5">
        <w:rPr>
          <w:rFonts w:ascii="Corbel" w:eastAsia="Times New Roman" w:hAnsi="Corbel" w:cs="Times New Roman"/>
          <w:noProof/>
          <w:sz w:val="22"/>
          <w:szCs w:val="22"/>
          <w:lang w:val="da-DK" w:eastAsia="da-DK"/>
        </w:rPr>
        <w:t xml:space="preserve">forståelsen og tilgangen blandt </w:t>
      </w:r>
      <w:r w:rsidR="003829D3">
        <w:rPr>
          <w:rFonts w:ascii="Corbel" w:eastAsia="Times New Roman" w:hAnsi="Corbel" w:cs="Times New Roman"/>
          <w:noProof/>
          <w:sz w:val="22"/>
          <w:szCs w:val="22"/>
          <w:lang w:val="da-DK" w:eastAsia="da-DK"/>
        </w:rPr>
        <w:t>seniorer samt</w:t>
      </w:r>
      <w:r w:rsidRPr="00B447D5">
        <w:rPr>
          <w:rFonts w:ascii="Corbel" w:eastAsia="Times New Roman" w:hAnsi="Corbel" w:cs="Times New Roman"/>
          <w:noProof/>
          <w:sz w:val="22"/>
          <w:szCs w:val="22"/>
          <w:lang w:val="da-DK" w:eastAsia="da-DK"/>
        </w:rPr>
        <w:t xml:space="preserve"> relevante interessenter stadig</w:t>
      </w:r>
      <w:r w:rsidR="003829D3">
        <w:rPr>
          <w:rFonts w:ascii="Corbel" w:eastAsia="Times New Roman" w:hAnsi="Corbel" w:cs="Times New Roman"/>
          <w:noProof/>
          <w:sz w:val="22"/>
          <w:szCs w:val="22"/>
          <w:lang w:val="da-DK" w:eastAsia="da-DK"/>
        </w:rPr>
        <w:t>:</w:t>
      </w:r>
    </w:p>
    <w:p w14:paraId="3A408779" w14:textId="627EB3DE" w:rsidR="006C39C6" w:rsidRPr="00B665D2" w:rsidRDefault="005750CE" w:rsidP="005750CE">
      <w:pPr>
        <w:jc w:val="center"/>
        <w:rPr>
          <w:rFonts w:ascii="Corbel" w:eastAsia="Times New Roman" w:hAnsi="Corbel" w:cs="Times New Roman"/>
          <w:sz w:val="22"/>
          <w:szCs w:val="22"/>
          <w:lang w:val="da-DK"/>
        </w:rPr>
      </w:pPr>
      <w:r w:rsidRPr="00B447D5">
        <w:rPr>
          <w:rFonts w:ascii="Corbel" w:eastAsia="Times New Roman" w:hAnsi="Corbel" w:cs="Times New Roman"/>
          <w:i/>
          <w:sz w:val="22"/>
          <w:szCs w:val="22"/>
          <w:lang w:val="da-DK"/>
        </w:rPr>
        <w:t>At være aktiv som ældre har en sundhedsbærende virkning</w:t>
      </w:r>
      <w:r w:rsidRPr="00B447D5">
        <w:rPr>
          <w:rFonts w:ascii="Corbel" w:eastAsia="Times New Roman" w:hAnsi="Corbel" w:cs="Times New Roman"/>
          <w:i/>
          <w:sz w:val="22"/>
          <w:szCs w:val="22"/>
          <w:lang w:val="da-DK"/>
        </w:rPr>
        <w:br/>
        <w:t>&amp;</w:t>
      </w:r>
      <w:r w:rsidRPr="00B447D5">
        <w:rPr>
          <w:rFonts w:ascii="Corbel" w:eastAsia="Times New Roman" w:hAnsi="Corbel" w:cs="Times New Roman"/>
          <w:i/>
          <w:sz w:val="22"/>
          <w:szCs w:val="22"/>
          <w:lang w:val="da-DK"/>
        </w:rPr>
        <w:br/>
        <w:t>bidrager til at bevare de mentale og fysiske kompetencer</w:t>
      </w:r>
      <w:r w:rsidRPr="00B665D2">
        <w:rPr>
          <w:rFonts w:ascii="Corbel" w:eastAsia="Times New Roman" w:hAnsi="Corbel" w:cs="Times New Roman"/>
          <w:i/>
          <w:sz w:val="22"/>
          <w:szCs w:val="22"/>
          <w:lang w:val="da-DK"/>
        </w:rPr>
        <w:t xml:space="preserve"> blandt ældre</w:t>
      </w:r>
      <w:r w:rsidRPr="00B665D2">
        <w:rPr>
          <w:rFonts w:ascii="Corbel" w:eastAsia="Times New Roman" w:hAnsi="Corbel" w:cs="Times New Roman"/>
          <w:i/>
          <w:sz w:val="22"/>
          <w:szCs w:val="22"/>
          <w:lang w:val="da-DK"/>
        </w:rPr>
        <w:br/>
        <w:t>&amp;</w:t>
      </w:r>
      <w:r w:rsidRPr="00B665D2">
        <w:rPr>
          <w:rFonts w:ascii="Corbel" w:eastAsia="Times New Roman" w:hAnsi="Corbel" w:cs="Times New Roman"/>
          <w:i/>
          <w:sz w:val="22"/>
          <w:szCs w:val="22"/>
          <w:lang w:val="da-DK"/>
        </w:rPr>
        <w:br/>
        <w:t>Den aktive livsstil</w:t>
      </w:r>
      <w:r w:rsidRPr="00B665D2">
        <w:rPr>
          <w:rFonts w:ascii="Corbel" w:eastAsia="Times New Roman" w:hAnsi="Corbel" w:cs="Times New Roman"/>
          <w:i/>
          <w:sz w:val="22"/>
          <w:szCs w:val="22"/>
          <w:lang w:val="da-DK"/>
        </w:rPr>
        <w:br/>
        <w:t>bidrager til at reducere eller eliminere</w:t>
      </w:r>
      <w:r w:rsidRPr="00B665D2">
        <w:rPr>
          <w:rFonts w:ascii="Corbel" w:eastAsia="Times New Roman" w:hAnsi="Corbel" w:cs="Times New Roman"/>
          <w:i/>
          <w:sz w:val="22"/>
          <w:szCs w:val="22"/>
          <w:lang w:val="da-DK"/>
        </w:rPr>
        <w:br/>
        <w:t>behovet for hjemmeplejeydelser eller institutionel pleje senere i livet.</w:t>
      </w:r>
    </w:p>
    <w:p w14:paraId="29036646" w14:textId="0EA644D4" w:rsidR="005750CE" w:rsidRPr="001A6BED" w:rsidRDefault="005750CE" w:rsidP="006C39C6">
      <w:pPr>
        <w:rPr>
          <w:rFonts w:ascii="Corbel" w:eastAsia="Times New Roman" w:hAnsi="Corbel" w:cs="Times New Roman"/>
          <w:sz w:val="22"/>
          <w:szCs w:val="22"/>
          <w:lang w:val="da-DK"/>
        </w:rPr>
      </w:pPr>
      <w:r w:rsidRPr="001A6BED">
        <w:rPr>
          <w:rFonts w:ascii="Corbel" w:eastAsia="Times New Roman" w:hAnsi="Corbel" w:cs="Times New Roman"/>
          <w:sz w:val="22"/>
          <w:szCs w:val="22"/>
          <w:lang w:val="da-DK"/>
        </w:rPr>
        <w:t xml:space="preserve">Hvis det stadig er den grundlæggende tilgang og forståelse, er denne danske rapport trist læsning. </w:t>
      </w:r>
      <w:r w:rsidR="003829D3">
        <w:rPr>
          <w:rFonts w:ascii="Corbel" w:eastAsia="Times New Roman" w:hAnsi="Corbel" w:cs="Times New Roman"/>
          <w:sz w:val="22"/>
          <w:szCs w:val="22"/>
          <w:lang w:val="da-DK"/>
        </w:rPr>
        <w:t xml:space="preserve">Effekten af implementeringen af </w:t>
      </w:r>
      <w:r w:rsidR="004C613B">
        <w:rPr>
          <w:rFonts w:ascii="Corbel" w:eastAsia="Times New Roman" w:hAnsi="Corbel" w:cs="Times New Roman"/>
          <w:b/>
          <w:bCs/>
          <w:i/>
          <w:iCs/>
          <w:sz w:val="22"/>
          <w:szCs w:val="22"/>
          <w:lang w:val="da-DK"/>
        </w:rPr>
        <w:t>a</w:t>
      </w:r>
      <w:r w:rsidRPr="003829D3">
        <w:rPr>
          <w:rFonts w:ascii="Corbel" w:eastAsia="Times New Roman" w:hAnsi="Corbel" w:cs="Times New Roman"/>
          <w:b/>
          <w:bCs/>
          <w:i/>
          <w:iCs/>
          <w:sz w:val="22"/>
          <w:szCs w:val="22"/>
          <w:lang w:val="da-DK"/>
        </w:rPr>
        <w:t xml:space="preserve">ktiv </w:t>
      </w:r>
      <w:r w:rsidR="004C613B">
        <w:rPr>
          <w:rFonts w:ascii="Corbel" w:eastAsia="Times New Roman" w:hAnsi="Corbel" w:cs="Times New Roman"/>
          <w:b/>
          <w:bCs/>
          <w:i/>
          <w:iCs/>
          <w:sz w:val="22"/>
          <w:szCs w:val="22"/>
          <w:lang w:val="da-DK"/>
        </w:rPr>
        <w:t>a</w:t>
      </w:r>
      <w:r w:rsidRPr="003829D3">
        <w:rPr>
          <w:rFonts w:ascii="Corbel" w:eastAsia="Times New Roman" w:hAnsi="Corbel" w:cs="Times New Roman"/>
          <w:b/>
          <w:bCs/>
          <w:i/>
          <w:iCs/>
          <w:sz w:val="22"/>
          <w:szCs w:val="22"/>
          <w:lang w:val="da-DK"/>
        </w:rPr>
        <w:t>ldrings</w:t>
      </w:r>
      <w:r w:rsidR="00F661F2" w:rsidRPr="003829D3">
        <w:rPr>
          <w:rFonts w:ascii="Corbel" w:eastAsia="Times New Roman" w:hAnsi="Corbel" w:cs="Times New Roman"/>
          <w:b/>
          <w:bCs/>
          <w:i/>
          <w:iCs/>
          <w:sz w:val="22"/>
          <w:szCs w:val="22"/>
          <w:lang w:val="da-DK"/>
        </w:rPr>
        <w:t>koncepte</w:t>
      </w:r>
      <w:r w:rsidRPr="003829D3">
        <w:rPr>
          <w:rFonts w:ascii="Corbel" w:eastAsia="Times New Roman" w:hAnsi="Corbel" w:cs="Times New Roman"/>
          <w:b/>
          <w:bCs/>
          <w:i/>
          <w:iCs/>
          <w:sz w:val="22"/>
          <w:szCs w:val="22"/>
          <w:lang w:val="da-DK"/>
        </w:rPr>
        <w:t>t</w:t>
      </w:r>
      <w:r w:rsidRPr="001A6BED">
        <w:rPr>
          <w:rFonts w:ascii="Corbel" w:eastAsia="Times New Roman" w:hAnsi="Corbel" w:cs="Times New Roman"/>
          <w:sz w:val="22"/>
          <w:szCs w:val="22"/>
          <w:lang w:val="da-DK"/>
        </w:rPr>
        <w:t xml:space="preserve"> er ikke overvældende</w:t>
      </w:r>
      <w:r w:rsidR="003829D3">
        <w:rPr>
          <w:rFonts w:ascii="Corbel" w:eastAsia="Times New Roman" w:hAnsi="Corbel" w:cs="Times New Roman"/>
          <w:sz w:val="22"/>
          <w:szCs w:val="22"/>
          <w:lang w:val="da-DK"/>
        </w:rPr>
        <w:t>, når det gælder Danmark.</w:t>
      </w:r>
    </w:p>
    <w:p w14:paraId="02774F52" w14:textId="77777777" w:rsidR="005750CE" w:rsidRPr="001A6BED" w:rsidRDefault="005750CE" w:rsidP="006C39C6">
      <w:pPr>
        <w:rPr>
          <w:rFonts w:ascii="Corbel" w:eastAsia="Times New Roman" w:hAnsi="Corbel" w:cs="Times New Roman"/>
          <w:sz w:val="22"/>
          <w:szCs w:val="22"/>
          <w:u w:val="single"/>
          <w:lang w:val="da-DK"/>
        </w:rPr>
      </w:pPr>
    </w:p>
    <w:p w14:paraId="362A9FA2" w14:textId="46998515" w:rsidR="000A639F" w:rsidRPr="001A6BED" w:rsidRDefault="000A639F" w:rsidP="000A639F">
      <w:pPr>
        <w:rPr>
          <w:rFonts w:ascii="Corbel" w:eastAsia="Times New Roman" w:hAnsi="Corbel" w:cs="Times New Roman"/>
          <w:b/>
          <w:sz w:val="22"/>
          <w:szCs w:val="22"/>
          <w:lang w:val="da-DK"/>
        </w:rPr>
      </w:pPr>
      <w:r w:rsidRPr="001A6BED">
        <w:rPr>
          <w:rFonts w:ascii="Corbel" w:eastAsia="Times New Roman" w:hAnsi="Corbel" w:cs="Times New Roman"/>
          <w:b/>
          <w:sz w:val="22"/>
          <w:szCs w:val="22"/>
          <w:lang w:val="da-DK"/>
        </w:rPr>
        <w:t xml:space="preserve">Lad os </w:t>
      </w:r>
      <w:r w:rsidR="001331C7">
        <w:rPr>
          <w:rFonts w:ascii="Corbel" w:eastAsia="Times New Roman" w:hAnsi="Corbel" w:cs="Times New Roman"/>
          <w:b/>
          <w:sz w:val="22"/>
          <w:szCs w:val="22"/>
          <w:lang w:val="da-DK"/>
        </w:rPr>
        <w:t xml:space="preserve">slå følgende fast </w:t>
      </w:r>
      <w:r w:rsidRPr="001A6BED">
        <w:rPr>
          <w:rFonts w:ascii="Corbel" w:eastAsia="Times New Roman" w:hAnsi="Corbel" w:cs="Times New Roman"/>
          <w:b/>
          <w:sz w:val="22"/>
          <w:szCs w:val="22"/>
          <w:lang w:val="da-DK"/>
        </w:rPr>
        <w:t>for at undgå misforståelser.</w:t>
      </w:r>
    </w:p>
    <w:p w14:paraId="731F3254" w14:textId="77777777" w:rsidR="001331C7" w:rsidRDefault="000A639F" w:rsidP="000A639F">
      <w:pPr>
        <w:rPr>
          <w:rFonts w:ascii="Corbel" w:eastAsia="Times New Roman" w:hAnsi="Corbel" w:cs="Times New Roman"/>
          <w:sz w:val="22"/>
          <w:szCs w:val="22"/>
          <w:lang w:val="da-DK"/>
        </w:rPr>
      </w:pPr>
      <w:r w:rsidRPr="001A6BED">
        <w:rPr>
          <w:rFonts w:ascii="Corbel" w:eastAsia="Times New Roman" w:hAnsi="Corbel" w:cs="Times New Roman"/>
          <w:sz w:val="22"/>
          <w:szCs w:val="22"/>
          <w:lang w:val="da-DK"/>
        </w:rPr>
        <w:t>At være en aktiv seniorborger og deltage i mange forskellige aktiviteter bidrager utvivlsomt til en højere livskvalitet. Det opretholder og styrker social og mental sundhed.</w:t>
      </w:r>
    </w:p>
    <w:p w14:paraId="1727698B" w14:textId="6F317773" w:rsidR="000A639F" w:rsidRPr="001A6BED" w:rsidRDefault="001331C7" w:rsidP="000A639F">
      <w:pPr>
        <w:rPr>
          <w:rFonts w:ascii="Corbel" w:eastAsia="Times New Roman" w:hAnsi="Corbel" w:cs="Times New Roman"/>
          <w:sz w:val="22"/>
          <w:szCs w:val="22"/>
          <w:lang w:val="da-DK"/>
        </w:rPr>
      </w:pPr>
      <w:r>
        <w:rPr>
          <w:rFonts w:ascii="Corbel" w:eastAsia="Times New Roman" w:hAnsi="Corbel" w:cs="Times New Roman"/>
          <w:sz w:val="22"/>
          <w:szCs w:val="22"/>
          <w:lang w:val="da-DK"/>
        </w:rPr>
        <w:t>D</w:t>
      </w:r>
      <w:r w:rsidR="000A639F" w:rsidRPr="001A6BED">
        <w:rPr>
          <w:rFonts w:ascii="Corbel" w:eastAsia="Times New Roman" w:hAnsi="Corbel" w:cs="Times New Roman"/>
          <w:sz w:val="22"/>
          <w:szCs w:val="22"/>
          <w:lang w:val="da-DK"/>
        </w:rPr>
        <w:t xml:space="preserve">et er </w:t>
      </w:r>
      <w:r>
        <w:rPr>
          <w:rFonts w:ascii="Corbel" w:eastAsia="Times New Roman" w:hAnsi="Corbel" w:cs="Times New Roman"/>
          <w:sz w:val="22"/>
          <w:szCs w:val="22"/>
          <w:lang w:val="da-DK"/>
        </w:rPr>
        <w:t xml:space="preserve">imidlertid </w:t>
      </w:r>
      <w:r w:rsidR="000A639F" w:rsidRPr="001A6BED">
        <w:rPr>
          <w:rFonts w:ascii="Corbel" w:eastAsia="Times New Roman" w:hAnsi="Corbel" w:cs="Times New Roman"/>
          <w:sz w:val="22"/>
          <w:szCs w:val="22"/>
          <w:lang w:val="da-DK"/>
        </w:rPr>
        <w:t xml:space="preserve">også en kendsgerning, at mange af de aktiviteter, som ældre deltager i, ikke bidrager til at minimere deres behov for hjælp og støtte senere i livet. Mange af aktiviteterne såsom foredrag, syning, keramik osv. udføres </w:t>
      </w:r>
      <w:r>
        <w:rPr>
          <w:rFonts w:ascii="Corbel" w:eastAsia="Times New Roman" w:hAnsi="Corbel" w:cs="Times New Roman"/>
          <w:sz w:val="22"/>
          <w:szCs w:val="22"/>
          <w:lang w:val="da-DK"/>
        </w:rPr>
        <w:t>siddende</w:t>
      </w:r>
      <w:r w:rsidR="000A639F" w:rsidRPr="001A6BED">
        <w:rPr>
          <w:rFonts w:ascii="Corbel" w:eastAsia="Times New Roman" w:hAnsi="Corbel" w:cs="Times New Roman"/>
          <w:sz w:val="22"/>
          <w:szCs w:val="22"/>
          <w:lang w:val="da-DK"/>
        </w:rPr>
        <w:t xml:space="preserve">. Disse aktiviteter styrker ikke de 8 fysiske parametre (fysisk kondition, muskelstyrke i arme og ben, balance, blodtryk </w:t>
      </w:r>
      <w:r w:rsidR="00B447D5">
        <w:rPr>
          <w:rFonts w:ascii="Corbel" w:eastAsia="Times New Roman" w:hAnsi="Corbel" w:cs="Times New Roman"/>
          <w:sz w:val="22"/>
          <w:szCs w:val="22"/>
          <w:lang w:val="da-DK"/>
        </w:rPr>
        <w:t>mm.</w:t>
      </w:r>
      <w:r w:rsidR="000A639F" w:rsidRPr="001A6BED">
        <w:rPr>
          <w:rFonts w:ascii="Corbel" w:eastAsia="Times New Roman" w:hAnsi="Corbel" w:cs="Times New Roman"/>
          <w:sz w:val="22"/>
          <w:szCs w:val="22"/>
          <w:lang w:val="da-DK"/>
        </w:rPr>
        <w:t>), som de danske sundhedsmyndigheder har påpeget som væsentlige kompetencer til at opretholde styrke og undgå at ende med behov for pleje.</w:t>
      </w:r>
    </w:p>
    <w:p w14:paraId="5E08B836" w14:textId="28B3ED8E" w:rsidR="000A639F" w:rsidRPr="001A6BED" w:rsidRDefault="000A639F" w:rsidP="000A639F">
      <w:pPr>
        <w:rPr>
          <w:rFonts w:ascii="Corbel" w:eastAsia="Times New Roman" w:hAnsi="Corbel" w:cs="Times New Roman"/>
          <w:sz w:val="22"/>
          <w:szCs w:val="22"/>
          <w:lang w:val="da-DK"/>
        </w:rPr>
      </w:pPr>
      <w:r w:rsidRPr="001A6BED">
        <w:rPr>
          <w:rFonts w:ascii="Corbel" w:eastAsia="Times New Roman" w:hAnsi="Corbel" w:cs="Times New Roman"/>
          <w:sz w:val="22"/>
          <w:szCs w:val="22"/>
          <w:lang w:val="da-DK"/>
        </w:rPr>
        <w:t xml:space="preserve">Mange af de </w:t>
      </w:r>
      <w:r w:rsidR="001331C7">
        <w:rPr>
          <w:rFonts w:ascii="Corbel" w:eastAsia="Times New Roman" w:hAnsi="Corbel" w:cs="Times New Roman"/>
          <w:sz w:val="22"/>
          <w:szCs w:val="22"/>
          <w:lang w:val="da-DK"/>
        </w:rPr>
        <w:t>kursister</w:t>
      </w:r>
      <w:r w:rsidRPr="001A6BED">
        <w:rPr>
          <w:rFonts w:ascii="Corbel" w:eastAsia="Times New Roman" w:hAnsi="Corbel" w:cs="Times New Roman"/>
          <w:sz w:val="22"/>
          <w:szCs w:val="22"/>
          <w:lang w:val="da-DK"/>
        </w:rPr>
        <w:t>, der delt</w:t>
      </w:r>
      <w:r w:rsidR="001331C7">
        <w:rPr>
          <w:rFonts w:ascii="Corbel" w:eastAsia="Times New Roman" w:hAnsi="Corbel" w:cs="Times New Roman"/>
          <w:sz w:val="22"/>
          <w:szCs w:val="22"/>
          <w:lang w:val="da-DK"/>
        </w:rPr>
        <w:t>og</w:t>
      </w:r>
      <w:r w:rsidRPr="001A6BED">
        <w:rPr>
          <w:rFonts w:ascii="Corbel" w:eastAsia="Times New Roman" w:hAnsi="Corbel" w:cs="Times New Roman"/>
          <w:sz w:val="22"/>
          <w:szCs w:val="22"/>
          <w:lang w:val="da-DK"/>
        </w:rPr>
        <w:t xml:space="preserve"> i B</w:t>
      </w:r>
      <w:r w:rsidR="0031506D">
        <w:rPr>
          <w:rFonts w:ascii="Corbel" w:eastAsia="Times New Roman" w:hAnsi="Corbel" w:cs="Times New Roman"/>
          <w:sz w:val="22"/>
          <w:szCs w:val="22"/>
          <w:lang w:val="da-DK"/>
        </w:rPr>
        <w:t>E</w:t>
      </w:r>
      <w:r w:rsidR="001331C7">
        <w:rPr>
          <w:rFonts w:ascii="Corbel" w:eastAsia="Times New Roman" w:hAnsi="Corbel" w:cs="Times New Roman"/>
          <w:sz w:val="22"/>
          <w:szCs w:val="22"/>
          <w:lang w:val="da-DK"/>
        </w:rPr>
        <w:t>prese</w:t>
      </w:r>
      <w:r w:rsidR="00241377">
        <w:rPr>
          <w:rFonts w:ascii="Corbel" w:eastAsia="Times New Roman" w:hAnsi="Corbel" w:cs="Times New Roman"/>
          <w:sz w:val="22"/>
          <w:szCs w:val="22"/>
          <w:lang w:val="da-DK"/>
        </w:rPr>
        <w:t>L</w:t>
      </w:r>
      <w:r w:rsidRPr="001A6BED">
        <w:rPr>
          <w:rFonts w:ascii="Corbel" w:eastAsia="Times New Roman" w:hAnsi="Corbel" w:cs="Times New Roman"/>
          <w:sz w:val="22"/>
          <w:szCs w:val="22"/>
          <w:lang w:val="da-DK"/>
        </w:rPr>
        <w:t>-testkurserne, udtrykte, at de kunne genkende og identificere sig med større dele af dette fiktive ugeprogram, der blev præsenteret for dem.</w:t>
      </w:r>
    </w:p>
    <w:p w14:paraId="0F8FCABC" w14:textId="77777777" w:rsidR="006C39C6" w:rsidRPr="001A6BED" w:rsidRDefault="000A639F" w:rsidP="006C39C6">
      <w:pPr>
        <w:rPr>
          <w:rFonts w:ascii="Corbel" w:eastAsia="Times New Roman" w:hAnsi="Corbel" w:cs="Times New Roman"/>
          <w:sz w:val="22"/>
          <w:szCs w:val="22"/>
          <w:lang w:val="da-DK"/>
        </w:rPr>
      </w:pPr>
      <w:r w:rsidRPr="001A6BED">
        <w:rPr>
          <w:rFonts w:ascii="Corbel" w:eastAsia="Times New Roman" w:hAnsi="Corbel" w:cs="Times New Roman"/>
          <w:sz w:val="22"/>
          <w:szCs w:val="22"/>
          <w:lang w:val="da-DK"/>
        </w:rPr>
        <w:t>Ugentlig aktivitetsplan</w:t>
      </w:r>
    </w:p>
    <w:tbl>
      <w:tblPr>
        <w:tblStyle w:val="Tabel-Gitter"/>
        <w:tblW w:w="0" w:type="auto"/>
        <w:tblInd w:w="988" w:type="dxa"/>
        <w:tblLook w:val="04A0" w:firstRow="1" w:lastRow="0" w:firstColumn="1" w:lastColumn="0" w:noHBand="0" w:noVBand="1"/>
      </w:tblPr>
      <w:tblGrid>
        <w:gridCol w:w="1275"/>
        <w:gridCol w:w="1134"/>
        <w:gridCol w:w="1418"/>
        <w:gridCol w:w="1586"/>
        <w:gridCol w:w="1275"/>
      </w:tblGrid>
      <w:tr w:rsidR="006C39C6" w:rsidRPr="001A6BED" w14:paraId="16B6874D" w14:textId="77777777" w:rsidTr="000A639F">
        <w:tc>
          <w:tcPr>
            <w:tcW w:w="1275"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1A613CFB" w14:textId="77777777" w:rsidR="006C39C6" w:rsidRPr="001A6BED" w:rsidRDefault="000A639F" w:rsidP="006C39C6">
            <w:pPr>
              <w:jc w:val="center"/>
              <w:rPr>
                <w:rFonts w:ascii="Corbel" w:hAnsi="Corbel" w:cs="Times New Roman"/>
                <w:sz w:val="24"/>
                <w:szCs w:val="24"/>
                <w:lang w:val="da-DK"/>
              </w:rPr>
            </w:pPr>
            <w:r w:rsidRPr="001A6BED">
              <w:rPr>
                <w:rFonts w:ascii="Corbel" w:hAnsi="Corbel" w:cs="Times New Roman"/>
                <w:sz w:val="24"/>
                <w:szCs w:val="24"/>
                <w:lang w:val="da-DK"/>
              </w:rPr>
              <w:t>Mandag</w:t>
            </w:r>
          </w:p>
        </w:tc>
        <w:tc>
          <w:tcPr>
            <w:tcW w:w="1134"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1F6D22E1" w14:textId="77777777" w:rsidR="006C39C6" w:rsidRPr="001A6BED" w:rsidRDefault="000A639F" w:rsidP="006C39C6">
            <w:pPr>
              <w:jc w:val="center"/>
              <w:rPr>
                <w:rFonts w:ascii="Corbel" w:hAnsi="Corbel" w:cs="Times New Roman"/>
                <w:sz w:val="24"/>
                <w:szCs w:val="24"/>
                <w:lang w:val="da-DK"/>
              </w:rPr>
            </w:pPr>
            <w:r w:rsidRPr="001A6BED">
              <w:rPr>
                <w:rFonts w:ascii="Corbel" w:hAnsi="Corbel" w:cs="Times New Roman"/>
                <w:sz w:val="24"/>
                <w:szCs w:val="24"/>
                <w:lang w:val="da-DK"/>
              </w:rPr>
              <w:t>Tirsdag</w:t>
            </w:r>
          </w:p>
        </w:tc>
        <w:tc>
          <w:tcPr>
            <w:tcW w:w="1418"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38DFE655" w14:textId="77777777" w:rsidR="006C39C6" w:rsidRPr="001A6BED" w:rsidRDefault="000A639F" w:rsidP="006C39C6">
            <w:pPr>
              <w:jc w:val="center"/>
              <w:rPr>
                <w:rFonts w:ascii="Corbel" w:hAnsi="Corbel" w:cs="Times New Roman"/>
                <w:sz w:val="24"/>
                <w:szCs w:val="24"/>
                <w:lang w:val="da-DK"/>
              </w:rPr>
            </w:pPr>
            <w:r w:rsidRPr="001A6BED">
              <w:rPr>
                <w:rFonts w:ascii="Corbel" w:hAnsi="Corbel" w:cs="Times New Roman"/>
                <w:sz w:val="24"/>
                <w:szCs w:val="24"/>
                <w:lang w:val="da-DK"/>
              </w:rPr>
              <w:t>Onsdag</w:t>
            </w:r>
          </w:p>
        </w:tc>
        <w:tc>
          <w:tcPr>
            <w:tcW w:w="1586"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0094277F" w14:textId="77777777" w:rsidR="006C39C6" w:rsidRPr="001A6BED" w:rsidRDefault="000A639F" w:rsidP="006C39C6">
            <w:pPr>
              <w:jc w:val="center"/>
              <w:rPr>
                <w:rFonts w:ascii="Corbel" w:hAnsi="Corbel" w:cs="Times New Roman"/>
                <w:sz w:val="24"/>
                <w:szCs w:val="24"/>
                <w:lang w:val="da-DK"/>
              </w:rPr>
            </w:pPr>
            <w:r w:rsidRPr="001A6BED">
              <w:rPr>
                <w:rFonts w:ascii="Corbel" w:hAnsi="Corbel" w:cs="Times New Roman"/>
                <w:sz w:val="24"/>
                <w:szCs w:val="24"/>
                <w:lang w:val="da-DK"/>
              </w:rPr>
              <w:t>Torsdag</w:t>
            </w:r>
          </w:p>
        </w:tc>
        <w:tc>
          <w:tcPr>
            <w:tcW w:w="1275"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4EBBD3BB" w14:textId="77777777" w:rsidR="006C39C6" w:rsidRPr="001A6BED" w:rsidRDefault="000A639F" w:rsidP="006C39C6">
            <w:pPr>
              <w:jc w:val="center"/>
              <w:rPr>
                <w:rFonts w:ascii="Corbel" w:hAnsi="Corbel" w:cs="Times New Roman"/>
                <w:sz w:val="24"/>
                <w:szCs w:val="24"/>
                <w:lang w:val="da-DK"/>
              </w:rPr>
            </w:pPr>
            <w:r w:rsidRPr="001A6BED">
              <w:rPr>
                <w:rFonts w:ascii="Corbel" w:hAnsi="Corbel" w:cs="Times New Roman"/>
                <w:sz w:val="24"/>
                <w:szCs w:val="24"/>
                <w:lang w:val="da-DK"/>
              </w:rPr>
              <w:t>Fredag</w:t>
            </w:r>
          </w:p>
        </w:tc>
      </w:tr>
      <w:tr w:rsidR="006C39C6" w:rsidRPr="001A6BED" w14:paraId="24009F8E" w14:textId="77777777" w:rsidTr="000A639F">
        <w:tc>
          <w:tcPr>
            <w:tcW w:w="1275" w:type="dxa"/>
            <w:tcBorders>
              <w:top w:val="single" w:sz="4" w:space="0" w:color="auto"/>
              <w:left w:val="single" w:sz="4" w:space="0" w:color="auto"/>
              <w:bottom w:val="single" w:sz="4" w:space="0" w:color="auto"/>
              <w:right w:val="single" w:sz="4" w:space="0" w:color="auto"/>
            </w:tcBorders>
            <w:hideMark/>
          </w:tcPr>
          <w:p w14:paraId="73715628" w14:textId="77777777" w:rsidR="006C39C6" w:rsidRPr="001A6BED" w:rsidRDefault="000A639F" w:rsidP="006C39C6">
            <w:pPr>
              <w:rPr>
                <w:rFonts w:ascii="Corbel" w:eastAsia="Times New Roman" w:hAnsi="Corbel" w:cs="Times New Roman"/>
                <w:sz w:val="16"/>
                <w:szCs w:val="16"/>
                <w:lang w:val="da-DK"/>
              </w:rPr>
            </w:pPr>
            <w:r w:rsidRPr="001A6BED">
              <w:rPr>
                <w:rFonts w:ascii="Corbel" w:eastAsia="Times New Roman" w:hAnsi="Corbel" w:cs="Times New Roman"/>
                <w:sz w:val="16"/>
                <w:szCs w:val="16"/>
                <w:lang w:val="da-DK"/>
              </w:rPr>
              <w:t>Kor</w:t>
            </w:r>
          </w:p>
        </w:tc>
        <w:tc>
          <w:tcPr>
            <w:tcW w:w="1134" w:type="dxa"/>
            <w:tcBorders>
              <w:top w:val="single" w:sz="4" w:space="0" w:color="auto"/>
              <w:left w:val="single" w:sz="4" w:space="0" w:color="auto"/>
              <w:bottom w:val="single" w:sz="4" w:space="0" w:color="auto"/>
              <w:right w:val="single" w:sz="4" w:space="0" w:color="auto"/>
            </w:tcBorders>
            <w:hideMark/>
          </w:tcPr>
          <w:p w14:paraId="5E033DC8" w14:textId="77777777" w:rsidR="006C39C6" w:rsidRPr="001A6BED" w:rsidRDefault="000A639F" w:rsidP="006C39C6">
            <w:pPr>
              <w:rPr>
                <w:rFonts w:ascii="Corbel" w:eastAsia="Times New Roman" w:hAnsi="Corbel" w:cs="Times New Roman"/>
                <w:sz w:val="16"/>
                <w:szCs w:val="16"/>
                <w:lang w:val="da-DK"/>
              </w:rPr>
            </w:pPr>
            <w:r w:rsidRPr="001A6BED">
              <w:rPr>
                <w:rFonts w:ascii="Corbel" w:eastAsia="Times New Roman" w:hAnsi="Corbel" w:cs="Times New Roman"/>
                <w:sz w:val="16"/>
                <w:szCs w:val="16"/>
                <w:lang w:val="da-DK"/>
              </w:rPr>
              <w:t>Keramik</w:t>
            </w:r>
          </w:p>
        </w:tc>
        <w:tc>
          <w:tcPr>
            <w:tcW w:w="1418" w:type="dxa"/>
            <w:tcBorders>
              <w:top w:val="single" w:sz="4" w:space="0" w:color="auto"/>
              <w:left w:val="single" w:sz="4" w:space="0" w:color="auto"/>
              <w:bottom w:val="single" w:sz="4" w:space="0" w:color="auto"/>
              <w:right w:val="single" w:sz="4" w:space="0" w:color="auto"/>
            </w:tcBorders>
            <w:hideMark/>
          </w:tcPr>
          <w:p w14:paraId="3D66083C" w14:textId="77777777" w:rsidR="006C39C6" w:rsidRPr="001A6BED" w:rsidRDefault="000A639F" w:rsidP="006C39C6">
            <w:pPr>
              <w:rPr>
                <w:rFonts w:ascii="Corbel" w:eastAsia="Times New Roman" w:hAnsi="Corbel" w:cs="Times New Roman"/>
                <w:sz w:val="16"/>
                <w:szCs w:val="16"/>
                <w:lang w:val="da-DK"/>
              </w:rPr>
            </w:pPr>
            <w:r w:rsidRPr="001A6BED">
              <w:rPr>
                <w:rFonts w:ascii="Corbel" w:hAnsi="Corbel" w:cs="Times New Roman"/>
                <w:sz w:val="16"/>
                <w:szCs w:val="16"/>
                <w:lang w:val="da-DK"/>
              </w:rPr>
              <w:t>Besøge en ven der lider af demens</w:t>
            </w:r>
          </w:p>
        </w:tc>
        <w:tc>
          <w:tcPr>
            <w:tcW w:w="1586" w:type="dxa"/>
            <w:tcBorders>
              <w:top w:val="single" w:sz="4" w:space="0" w:color="auto"/>
              <w:left w:val="single" w:sz="4" w:space="0" w:color="auto"/>
              <w:bottom w:val="single" w:sz="4" w:space="0" w:color="auto"/>
              <w:right w:val="single" w:sz="4" w:space="0" w:color="auto"/>
            </w:tcBorders>
            <w:hideMark/>
          </w:tcPr>
          <w:p w14:paraId="0E56B2D4" w14:textId="77777777" w:rsidR="006C39C6" w:rsidRPr="001A6BED" w:rsidRDefault="000A639F" w:rsidP="006C39C6">
            <w:pPr>
              <w:rPr>
                <w:rFonts w:ascii="Corbel" w:eastAsia="Times New Roman" w:hAnsi="Corbel" w:cs="Times New Roman"/>
                <w:sz w:val="16"/>
                <w:szCs w:val="16"/>
                <w:lang w:val="da-DK"/>
              </w:rPr>
            </w:pPr>
            <w:r w:rsidRPr="001A6BED">
              <w:rPr>
                <w:rFonts w:ascii="Corbel" w:hAnsi="Corbel" w:cs="Times New Roman"/>
                <w:sz w:val="16"/>
                <w:szCs w:val="16"/>
                <w:lang w:val="da-DK"/>
              </w:rPr>
              <w:t>Engelskundervisning</w:t>
            </w:r>
          </w:p>
        </w:tc>
        <w:tc>
          <w:tcPr>
            <w:tcW w:w="1275" w:type="dxa"/>
            <w:tcBorders>
              <w:top w:val="single" w:sz="4" w:space="0" w:color="auto"/>
              <w:left w:val="single" w:sz="4" w:space="0" w:color="auto"/>
              <w:bottom w:val="single" w:sz="4" w:space="0" w:color="auto"/>
              <w:right w:val="single" w:sz="4" w:space="0" w:color="auto"/>
            </w:tcBorders>
            <w:hideMark/>
          </w:tcPr>
          <w:p w14:paraId="2F171801" w14:textId="77777777" w:rsidR="006C39C6" w:rsidRPr="001A6BED" w:rsidRDefault="000A639F" w:rsidP="006C39C6">
            <w:pPr>
              <w:rPr>
                <w:rFonts w:ascii="Corbel" w:eastAsia="Times New Roman" w:hAnsi="Corbel" w:cs="Times New Roman"/>
                <w:sz w:val="16"/>
                <w:szCs w:val="16"/>
                <w:lang w:val="da-DK"/>
              </w:rPr>
            </w:pPr>
            <w:r w:rsidRPr="001A6BED">
              <w:rPr>
                <w:rFonts w:ascii="Corbel" w:hAnsi="Corbel" w:cs="Times New Roman"/>
                <w:sz w:val="16"/>
                <w:szCs w:val="16"/>
                <w:lang w:val="da-DK"/>
              </w:rPr>
              <w:t>Strikkeklub</w:t>
            </w:r>
          </w:p>
        </w:tc>
      </w:tr>
      <w:tr w:rsidR="006C39C6" w:rsidRPr="001A6BED" w14:paraId="3AE85282" w14:textId="77777777" w:rsidTr="000A639F">
        <w:tc>
          <w:tcPr>
            <w:tcW w:w="1275"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6F5BF1C" w14:textId="77777777" w:rsidR="006C39C6" w:rsidRPr="001A6BED" w:rsidRDefault="006C39C6" w:rsidP="006C39C6">
            <w:pPr>
              <w:rPr>
                <w:rFonts w:ascii="Corbel" w:eastAsia="Times New Roman" w:hAnsi="Corbel" w:cs="Times New Roman"/>
                <w:sz w:val="16"/>
                <w:szCs w:val="16"/>
                <w:lang w:val="da-DK"/>
              </w:rPr>
            </w:pPr>
          </w:p>
        </w:tc>
        <w:tc>
          <w:tcPr>
            <w:tcW w:w="113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CB17BAC" w14:textId="77777777" w:rsidR="006C39C6" w:rsidRPr="001A6BED" w:rsidRDefault="006C39C6" w:rsidP="006C39C6">
            <w:pPr>
              <w:rPr>
                <w:rFonts w:ascii="Corbel" w:eastAsia="Times New Roman" w:hAnsi="Corbel" w:cs="Times New Roman"/>
                <w:sz w:val="16"/>
                <w:szCs w:val="16"/>
                <w:lang w:val="da-DK"/>
              </w:rPr>
            </w:pPr>
          </w:p>
        </w:tc>
        <w:tc>
          <w:tcPr>
            <w:tcW w:w="1418"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1FE261E8" w14:textId="77777777" w:rsidR="006C39C6" w:rsidRPr="001A6BED" w:rsidRDefault="006C39C6" w:rsidP="006C39C6">
            <w:pPr>
              <w:rPr>
                <w:rFonts w:ascii="Corbel" w:eastAsia="Times New Roman" w:hAnsi="Corbel" w:cs="Times New Roman"/>
                <w:sz w:val="16"/>
                <w:szCs w:val="16"/>
                <w:lang w:val="da-DK"/>
              </w:rPr>
            </w:pPr>
          </w:p>
        </w:tc>
        <w:tc>
          <w:tcPr>
            <w:tcW w:w="158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AD2D4C0" w14:textId="77777777" w:rsidR="006C39C6" w:rsidRPr="001A6BED" w:rsidRDefault="006C39C6" w:rsidP="006C39C6">
            <w:pPr>
              <w:rPr>
                <w:rFonts w:ascii="Corbel" w:eastAsia="Times New Roman" w:hAnsi="Corbel" w:cs="Times New Roman"/>
                <w:sz w:val="16"/>
                <w:szCs w:val="16"/>
                <w:lang w:val="da-DK"/>
              </w:rPr>
            </w:pPr>
          </w:p>
        </w:tc>
        <w:tc>
          <w:tcPr>
            <w:tcW w:w="1275"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1538B0EE" w14:textId="77777777" w:rsidR="006C39C6" w:rsidRPr="001A6BED" w:rsidRDefault="006C39C6" w:rsidP="006C39C6">
            <w:pPr>
              <w:rPr>
                <w:rFonts w:ascii="Corbel" w:eastAsia="Times New Roman" w:hAnsi="Corbel" w:cs="Times New Roman"/>
                <w:sz w:val="16"/>
                <w:szCs w:val="16"/>
                <w:lang w:val="da-DK"/>
              </w:rPr>
            </w:pPr>
          </w:p>
        </w:tc>
      </w:tr>
      <w:tr w:rsidR="006C39C6" w:rsidRPr="001A6BED" w14:paraId="44100E96" w14:textId="77777777" w:rsidTr="000A639F">
        <w:tc>
          <w:tcPr>
            <w:tcW w:w="1275" w:type="dxa"/>
            <w:tcBorders>
              <w:top w:val="single" w:sz="4" w:space="0" w:color="auto"/>
              <w:left w:val="single" w:sz="4" w:space="0" w:color="auto"/>
              <w:bottom w:val="single" w:sz="4" w:space="0" w:color="auto"/>
              <w:right w:val="single" w:sz="4" w:space="0" w:color="auto"/>
            </w:tcBorders>
            <w:hideMark/>
          </w:tcPr>
          <w:p w14:paraId="7DB219F8" w14:textId="0DB7A670" w:rsidR="006C39C6" w:rsidRPr="001A6BED" w:rsidRDefault="000A639F" w:rsidP="006C39C6">
            <w:pPr>
              <w:rPr>
                <w:rFonts w:ascii="Corbel" w:eastAsia="Times New Roman" w:hAnsi="Corbel" w:cs="Times New Roman"/>
                <w:sz w:val="16"/>
                <w:szCs w:val="16"/>
                <w:lang w:val="da-DK"/>
              </w:rPr>
            </w:pPr>
            <w:r w:rsidRPr="001A6BED">
              <w:rPr>
                <w:rFonts w:ascii="Corbel" w:hAnsi="Corbel" w:cs="Times New Roman"/>
                <w:sz w:val="16"/>
                <w:szCs w:val="16"/>
                <w:lang w:val="da-DK"/>
              </w:rPr>
              <w:t xml:space="preserve">Frivillig </w:t>
            </w:r>
            <w:r w:rsidR="001A6BED">
              <w:rPr>
                <w:rFonts w:ascii="Corbel" w:hAnsi="Corbel" w:cs="Times New Roman"/>
                <w:sz w:val="16"/>
                <w:szCs w:val="16"/>
                <w:lang w:val="da-DK"/>
              </w:rPr>
              <w:t>i</w:t>
            </w:r>
            <w:r w:rsidRPr="001A6BED">
              <w:rPr>
                <w:rFonts w:ascii="Corbel" w:hAnsi="Corbel" w:cs="Times New Roman"/>
                <w:sz w:val="16"/>
                <w:szCs w:val="16"/>
                <w:lang w:val="da-DK"/>
              </w:rPr>
              <w:t xml:space="preserve"> en røde korsbutik</w:t>
            </w:r>
          </w:p>
        </w:tc>
        <w:tc>
          <w:tcPr>
            <w:tcW w:w="1134" w:type="dxa"/>
            <w:tcBorders>
              <w:top w:val="single" w:sz="4" w:space="0" w:color="auto"/>
              <w:left w:val="single" w:sz="4" w:space="0" w:color="auto"/>
              <w:bottom w:val="single" w:sz="4" w:space="0" w:color="auto"/>
              <w:right w:val="single" w:sz="4" w:space="0" w:color="auto"/>
            </w:tcBorders>
            <w:hideMark/>
          </w:tcPr>
          <w:p w14:paraId="349B29A5" w14:textId="77777777" w:rsidR="006C39C6" w:rsidRPr="001A6BED" w:rsidRDefault="006C39C6" w:rsidP="006C39C6">
            <w:pPr>
              <w:rPr>
                <w:rFonts w:ascii="Corbel" w:eastAsia="Times New Roman" w:hAnsi="Corbel" w:cs="Times New Roman"/>
                <w:sz w:val="16"/>
                <w:szCs w:val="16"/>
                <w:lang w:val="da-DK"/>
              </w:rPr>
            </w:pPr>
            <w:r w:rsidRPr="001A6BED">
              <w:rPr>
                <w:rFonts w:ascii="Corbel" w:hAnsi="Corbel" w:cs="Times New Roman"/>
                <w:sz w:val="16"/>
                <w:szCs w:val="16"/>
                <w:lang w:val="da-DK"/>
              </w:rPr>
              <w:t>Badminton</w:t>
            </w:r>
          </w:p>
        </w:tc>
        <w:tc>
          <w:tcPr>
            <w:tcW w:w="1418" w:type="dxa"/>
            <w:tcBorders>
              <w:top w:val="single" w:sz="4" w:space="0" w:color="auto"/>
              <w:left w:val="single" w:sz="4" w:space="0" w:color="auto"/>
              <w:bottom w:val="single" w:sz="4" w:space="0" w:color="auto"/>
              <w:right w:val="single" w:sz="4" w:space="0" w:color="auto"/>
            </w:tcBorders>
            <w:hideMark/>
          </w:tcPr>
          <w:p w14:paraId="3F995DCE" w14:textId="3780D352" w:rsidR="006C39C6" w:rsidRPr="001A6BED" w:rsidRDefault="00B447D5" w:rsidP="006C39C6">
            <w:pPr>
              <w:rPr>
                <w:rFonts w:ascii="Corbel" w:eastAsia="Times New Roman" w:hAnsi="Corbel" w:cs="Times New Roman"/>
                <w:sz w:val="16"/>
                <w:szCs w:val="16"/>
                <w:lang w:val="da-DK"/>
              </w:rPr>
            </w:pPr>
            <w:r>
              <w:rPr>
                <w:rFonts w:ascii="Corbel" w:hAnsi="Corbel" w:cs="Times New Roman"/>
                <w:sz w:val="16"/>
                <w:szCs w:val="16"/>
                <w:lang w:val="da-DK"/>
              </w:rPr>
              <w:t>Foredrag om ægyptisk historie</w:t>
            </w:r>
          </w:p>
        </w:tc>
        <w:tc>
          <w:tcPr>
            <w:tcW w:w="1586" w:type="dxa"/>
            <w:tcBorders>
              <w:top w:val="single" w:sz="4" w:space="0" w:color="auto"/>
              <w:left w:val="single" w:sz="4" w:space="0" w:color="auto"/>
              <w:bottom w:val="single" w:sz="4" w:space="0" w:color="auto"/>
              <w:right w:val="single" w:sz="4" w:space="0" w:color="auto"/>
            </w:tcBorders>
            <w:hideMark/>
          </w:tcPr>
          <w:p w14:paraId="79B090E2" w14:textId="0D463886" w:rsidR="006C39C6" w:rsidRPr="001A6BED" w:rsidRDefault="000A639F" w:rsidP="006C39C6">
            <w:pPr>
              <w:rPr>
                <w:rFonts w:ascii="Corbel" w:eastAsia="Times New Roman" w:hAnsi="Corbel" w:cs="Times New Roman"/>
                <w:sz w:val="16"/>
                <w:szCs w:val="16"/>
                <w:lang w:val="da-DK"/>
              </w:rPr>
            </w:pPr>
            <w:r w:rsidRPr="001A6BED">
              <w:rPr>
                <w:rFonts w:ascii="Corbel" w:hAnsi="Corbel" w:cs="Times New Roman"/>
                <w:sz w:val="16"/>
                <w:szCs w:val="16"/>
                <w:lang w:val="da-DK"/>
              </w:rPr>
              <w:t xml:space="preserve">Frivillig </w:t>
            </w:r>
            <w:r w:rsidR="001A6BED">
              <w:rPr>
                <w:rFonts w:ascii="Corbel" w:hAnsi="Corbel" w:cs="Times New Roman"/>
                <w:sz w:val="16"/>
                <w:szCs w:val="16"/>
                <w:lang w:val="da-DK"/>
              </w:rPr>
              <w:t>i</w:t>
            </w:r>
            <w:r w:rsidRPr="001A6BED">
              <w:rPr>
                <w:rFonts w:ascii="Corbel" w:hAnsi="Corbel" w:cs="Times New Roman"/>
                <w:sz w:val="16"/>
                <w:szCs w:val="16"/>
                <w:lang w:val="da-DK"/>
              </w:rPr>
              <w:t xml:space="preserve"> en røde korsbutik</w:t>
            </w:r>
          </w:p>
        </w:tc>
        <w:tc>
          <w:tcPr>
            <w:tcW w:w="1275" w:type="dxa"/>
            <w:tcBorders>
              <w:top w:val="single" w:sz="4" w:space="0" w:color="auto"/>
              <w:left w:val="single" w:sz="4" w:space="0" w:color="auto"/>
              <w:bottom w:val="single" w:sz="4" w:space="0" w:color="auto"/>
              <w:right w:val="single" w:sz="4" w:space="0" w:color="auto"/>
            </w:tcBorders>
            <w:hideMark/>
          </w:tcPr>
          <w:p w14:paraId="05B32145" w14:textId="77777777" w:rsidR="006C39C6" w:rsidRPr="001A6BED" w:rsidRDefault="000A639F" w:rsidP="006C39C6">
            <w:pPr>
              <w:rPr>
                <w:rFonts w:ascii="Corbel" w:eastAsia="Times New Roman" w:hAnsi="Corbel" w:cs="Times New Roman"/>
                <w:sz w:val="16"/>
                <w:szCs w:val="16"/>
                <w:lang w:val="da-DK"/>
              </w:rPr>
            </w:pPr>
            <w:r w:rsidRPr="001A6BED">
              <w:rPr>
                <w:rFonts w:ascii="Corbel" w:hAnsi="Corbel" w:cs="Times New Roman"/>
                <w:sz w:val="16"/>
                <w:szCs w:val="16"/>
                <w:lang w:val="da-DK"/>
              </w:rPr>
              <w:t>Musik</w:t>
            </w:r>
          </w:p>
        </w:tc>
      </w:tr>
      <w:tr w:rsidR="006C39C6" w:rsidRPr="001A6BED" w14:paraId="14E7171F" w14:textId="77777777" w:rsidTr="000A639F">
        <w:tc>
          <w:tcPr>
            <w:tcW w:w="1275"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370C6503" w14:textId="77777777" w:rsidR="006C39C6" w:rsidRPr="001A6BED" w:rsidRDefault="006C39C6" w:rsidP="006C39C6">
            <w:pPr>
              <w:rPr>
                <w:rFonts w:ascii="Corbel" w:hAnsi="Corbel" w:cs="Times New Roman"/>
                <w:sz w:val="16"/>
                <w:szCs w:val="16"/>
                <w:lang w:val="da-DK"/>
              </w:rPr>
            </w:pPr>
          </w:p>
        </w:tc>
        <w:tc>
          <w:tcPr>
            <w:tcW w:w="113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18BF9BB" w14:textId="77777777" w:rsidR="006C39C6" w:rsidRPr="001A6BED" w:rsidRDefault="006C39C6" w:rsidP="006C39C6">
            <w:pPr>
              <w:rPr>
                <w:rFonts w:ascii="Corbel" w:hAnsi="Corbel" w:cs="Times New Roman"/>
                <w:sz w:val="16"/>
                <w:szCs w:val="16"/>
                <w:lang w:val="da-DK"/>
              </w:rPr>
            </w:pPr>
          </w:p>
        </w:tc>
        <w:tc>
          <w:tcPr>
            <w:tcW w:w="1418"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1F86C61" w14:textId="77777777" w:rsidR="006C39C6" w:rsidRPr="001A6BED" w:rsidRDefault="006C39C6" w:rsidP="006C39C6">
            <w:pPr>
              <w:jc w:val="center"/>
              <w:rPr>
                <w:rFonts w:ascii="Corbel" w:hAnsi="Corbel" w:cs="Times New Roman"/>
                <w:sz w:val="16"/>
                <w:szCs w:val="16"/>
                <w:lang w:val="da-DK"/>
              </w:rPr>
            </w:pPr>
          </w:p>
        </w:tc>
        <w:tc>
          <w:tcPr>
            <w:tcW w:w="158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2627903" w14:textId="77777777" w:rsidR="006C39C6" w:rsidRPr="001A6BED" w:rsidRDefault="006C39C6" w:rsidP="006C39C6">
            <w:pPr>
              <w:rPr>
                <w:rFonts w:ascii="Corbel" w:hAnsi="Corbel" w:cs="Times New Roman"/>
                <w:sz w:val="16"/>
                <w:szCs w:val="16"/>
                <w:lang w:val="da-DK"/>
              </w:rPr>
            </w:pPr>
          </w:p>
        </w:tc>
        <w:tc>
          <w:tcPr>
            <w:tcW w:w="1275"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6C955A3" w14:textId="77777777" w:rsidR="006C39C6" w:rsidRPr="001A6BED" w:rsidRDefault="006C39C6" w:rsidP="006C39C6">
            <w:pPr>
              <w:rPr>
                <w:rFonts w:ascii="Corbel" w:hAnsi="Corbel" w:cs="Times New Roman"/>
                <w:sz w:val="16"/>
                <w:szCs w:val="16"/>
                <w:lang w:val="da-DK"/>
              </w:rPr>
            </w:pPr>
          </w:p>
        </w:tc>
      </w:tr>
      <w:tr w:rsidR="006C39C6" w:rsidRPr="001A6BED" w14:paraId="3DFAF7FA" w14:textId="77777777" w:rsidTr="000A639F">
        <w:tc>
          <w:tcPr>
            <w:tcW w:w="1275" w:type="dxa"/>
            <w:tcBorders>
              <w:top w:val="single" w:sz="4" w:space="0" w:color="auto"/>
              <w:left w:val="single" w:sz="4" w:space="0" w:color="auto"/>
              <w:bottom w:val="single" w:sz="4" w:space="0" w:color="auto"/>
              <w:right w:val="single" w:sz="4" w:space="0" w:color="auto"/>
            </w:tcBorders>
            <w:hideMark/>
          </w:tcPr>
          <w:p w14:paraId="006ECFFD" w14:textId="77777777" w:rsidR="006C39C6" w:rsidRPr="001A6BED" w:rsidRDefault="000A639F" w:rsidP="006C39C6">
            <w:pPr>
              <w:rPr>
                <w:rFonts w:ascii="Corbel" w:hAnsi="Corbel" w:cs="Times New Roman"/>
                <w:sz w:val="16"/>
                <w:szCs w:val="16"/>
                <w:lang w:val="da-DK"/>
              </w:rPr>
            </w:pPr>
            <w:r w:rsidRPr="001A6BED">
              <w:rPr>
                <w:rFonts w:ascii="Corbel" w:hAnsi="Corbel" w:cs="Times New Roman"/>
                <w:sz w:val="16"/>
                <w:szCs w:val="16"/>
                <w:lang w:val="da-DK"/>
              </w:rPr>
              <w:t xml:space="preserve">Aftensgåtur </w:t>
            </w:r>
          </w:p>
        </w:tc>
        <w:tc>
          <w:tcPr>
            <w:tcW w:w="1134" w:type="dxa"/>
            <w:tcBorders>
              <w:top w:val="single" w:sz="4" w:space="0" w:color="auto"/>
              <w:left w:val="single" w:sz="4" w:space="0" w:color="auto"/>
              <w:bottom w:val="single" w:sz="4" w:space="0" w:color="auto"/>
              <w:right w:val="single" w:sz="4" w:space="0" w:color="auto"/>
            </w:tcBorders>
            <w:hideMark/>
          </w:tcPr>
          <w:p w14:paraId="362DDA94" w14:textId="77777777" w:rsidR="006C39C6" w:rsidRPr="001A6BED" w:rsidRDefault="000A639F" w:rsidP="006C39C6">
            <w:pPr>
              <w:rPr>
                <w:rFonts w:ascii="Corbel" w:hAnsi="Corbel" w:cs="Times New Roman"/>
                <w:sz w:val="16"/>
                <w:szCs w:val="16"/>
                <w:lang w:val="da-DK"/>
              </w:rPr>
            </w:pPr>
            <w:r w:rsidRPr="001A6BED">
              <w:rPr>
                <w:rFonts w:ascii="Corbel" w:hAnsi="Corbel" w:cs="Times New Roman"/>
                <w:sz w:val="16"/>
                <w:szCs w:val="16"/>
                <w:lang w:val="da-DK"/>
              </w:rPr>
              <w:t>Aftensgåtur</w:t>
            </w:r>
          </w:p>
        </w:tc>
        <w:tc>
          <w:tcPr>
            <w:tcW w:w="1418" w:type="dxa"/>
            <w:tcBorders>
              <w:top w:val="single" w:sz="4" w:space="0" w:color="auto"/>
              <w:left w:val="single" w:sz="4" w:space="0" w:color="auto"/>
              <w:bottom w:val="single" w:sz="4" w:space="0" w:color="auto"/>
              <w:right w:val="single" w:sz="4" w:space="0" w:color="auto"/>
            </w:tcBorders>
            <w:hideMark/>
          </w:tcPr>
          <w:p w14:paraId="1827260D" w14:textId="77777777" w:rsidR="006C39C6" w:rsidRPr="001A6BED" w:rsidRDefault="000A639F" w:rsidP="006C39C6">
            <w:pPr>
              <w:jc w:val="center"/>
              <w:rPr>
                <w:rFonts w:ascii="Corbel" w:hAnsi="Corbel" w:cs="Times New Roman"/>
                <w:sz w:val="16"/>
                <w:szCs w:val="16"/>
                <w:lang w:val="da-DK"/>
              </w:rPr>
            </w:pPr>
            <w:r w:rsidRPr="001A6BED">
              <w:rPr>
                <w:rFonts w:ascii="Corbel" w:hAnsi="Corbel" w:cs="Times New Roman"/>
                <w:sz w:val="16"/>
                <w:szCs w:val="16"/>
                <w:lang w:val="da-DK"/>
              </w:rPr>
              <w:t>Aftensgåtur</w:t>
            </w:r>
          </w:p>
        </w:tc>
        <w:tc>
          <w:tcPr>
            <w:tcW w:w="1586" w:type="dxa"/>
            <w:tcBorders>
              <w:top w:val="single" w:sz="4" w:space="0" w:color="auto"/>
              <w:left w:val="single" w:sz="4" w:space="0" w:color="auto"/>
              <w:bottom w:val="single" w:sz="4" w:space="0" w:color="auto"/>
              <w:right w:val="single" w:sz="4" w:space="0" w:color="auto"/>
            </w:tcBorders>
            <w:hideMark/>
          </w:tcPr>
          <w:p w14:paraId="30EB8E33" w14:textId="77777777" w:rsidR="006C39C6" w:rsidRPr="001A6BED" w:rsidRDefault="000A639F" w:rsidP="006C39C6">
            <w:pPr>
              <w:rPr>
                <w:rFonts w:ascii="Corbel" w:hAnsi="Corbel" w:cs="Times New Roman"/>
                <w:sz w:val="16"/>
                <w:szCs w:val="16"/>
                <w:lang w:val="da-DK"/>
              </w:rPr>
            </w:pPr>
            <w:r w:rsidRPr="001A6BED">
              <w:rPr>
                <w:rFonts w:ascii="Corbel" w:hAnsi="Corbel" w:cs="Times New Roman"/>
                <w:sz w:val="16"/>
                <w:szCs w:val="16"/>
                <w:lang w:val="da-DK"/>
              </w:rPr>
              <w:t>Aftensgåtur</w:t>
            </w:r>
          </w:p>
        </w:tc>
        <w:tc>
          <w:tcPr>
            <w:tcW w:w="1275" w:type="dxa"/>
            <w:tcBorders>
              <w:top w:val="single" w:sz="4" w:space="0" w:color="auto"/>
              <w:left w:val="single" w:sz="4" w:space="0" w:color="auto"/>
              <w:bottom w:val="single" w:sz="4" w:space="0" w:color="auto"/>
              <w:right w:val="single" w:sz="4" w:space="0" w:color="auto"/>
            </w:tcBorders>
            <w:hideMark/>
          </w:tcPr>
          <w:p w14:paraId="57BB0D52" w14:textId="77777777" w:rsidR="006C39C6" w:rsidRPr="001A6BED" w:rsidRDefault="000A639F" w:rsidP="006C39C6">
            <w:pPr>
              <w:rPr>
                <w:rFonts w:ascii="Corbel" w:hAnsi="Corbel" w:cs="Times New Roman"/>
                <w:sz w:val="16"/>
                <w:szCs w:val="16"/>
                <w:lang w:val="da-DK"/>
              </w:rPr>
            </w:pPr>
            <w:r w:rsidRPr="001A6BED">
              <w:rPr>
                <w:rFonts w:ascii="Corbel" w:hAnsi="Corbel" w:cs="Times New Roman"/>
                <w:sz w:val="16"/>
                <w:szCs w:val="16"/>
                <w:lang w:val="da-DK"/>
              </w:rPr>
              <w:t>Aftensgåtur</w:t>
            </w:r>
          </w:p>
        </w:tc>
      </w:tr>
    </w:tbl>
    <w:p w14:paraId="5FA10AA4" w14:textId="77777777" w:rsidR="001A6BED" w:rsidRDefault="001A6BED" w:rsidP="000A639F">
      <w:pPr>
        <w:rPr>
          <w:rFonts w:ascii="Corbel" w:eastAsia="Times New Roman" w:hAnsi="Corbel" w:cs="Times New Roman"/>
          <w:sz w:val="22"/>
          <w:szCs w:val="22"/>
          <w:lang w:val="da-DK"/>
        </w:rPr>
      </w:pPr>
    </w:p>
    <w:p w14:paraId="60080EF4" w14:textId="6865DC4E" w:rsidR="000A639F" w:rsidRPr="001A6BED" w:rsidRDefault="000A639F" w:rsidP="000A639F">
      <w:pPr>
        <w:rPr>
          <w:rFonts w:ascii="Corbel" w:eastAsia="Times New Roman" w:hAnsi="Corbel" w:cs="Times New Roman"/>
          <w:sz w:val="22"/>
          <w:szCs w:val="22"/>
          <w:lang w:val="da-DK"/>
        </w:rPr>
      </w:pPr>
      <w:r w:rsidRPr="001A6BED">
        <w:rPr>
          <w:rFonts w:ascii="Corbel" w:eastAsia="Times New Roman" w:hAnsi="Corbel" w:cs="Times New Roman"/>
          <w:sz w:val="22"/>
          <w:szCs w:val="22"/>
          <w:lang w:val="da-DK"/>
        </w:rPr>
        <w:t>Den fiktive senior, der præsenteres i denne plan, vil se sig selv som en meget aktiv senior</w:t>
      </w:r>
      <w:r w:rsidR="0031506D">
        <w:rPr>
          <w:rFonts w:ascii="Corbel" w:eastAsia="Times New Roman" w:hAnsi="Corbel" w:cs="Times New Roman"/>
          <w:sz w:val="22"/>
          <w:szCs w:val="22"/>
          <w:lang w:val="da-DK"/>
        </w:rPr>
        <w:t xml:space="preserve"> og sådan vil o</w:t>
      </w:r>
      <w:r w:rsidRPr="001A6BED">
        <w:rPr>
          <w:rFonts w:ascii="Corbel" w:eastAsia="Times New Roman" w:hAnsi="Corbel" w:cs="Times New Roman"/>
          <w:sz w:val="22"/>
          <w:szCs w:val="22"/>
          <w:lang w:val="da-DK"/>
        </w:rPr>
        <w:t>mgivelser</w:t>
      </w:r>
      <w:r w:rsidR="00241377">
        <w:rPr>
          <w:rFonts w:ascii="Corbel" w:eastAsia="Times New Roman" w:hAnsi="Corbel" w:cs="Times New Roman"/>
          <w:sz w:val="22"/>
          <w:szCs w:val="22"/>
          <w:lang w:val="da-DK"/>
        </w:rPr>
        <w:t>ne</w:t>
      </w:r>
      <w:r w:rsidRPr="001A6BED">
        <w:rPr>
          <w:rFonts w:ascii="Corbel" w:eastAsia="Times New Roman" w:hAnsi="Corbel" w:cs="Times New Roman"/>
          <w:sz w:val="22"/>
          <w:szCs w:val="22"/>
          <w:lang w:val="da-DK"/>
        </w:rPr>
        <w:t xml:space="preserve"> også </w:t>
      </w:r>
      <w:r w:rsidR="00241377">
        <w:rPr>
          <w:rFonts w:ascii="Corbel" w:eastAsia="Times New Roman" w:hAnsi="Corbel" w:cs="Times New Roman"/>
          <w:sz w:val="22"/>
          <w:szCs w:val="22"/>
          <w:lang w:val="da-DK"/>
        </w:rPr>
        <w:t>opfatte</w:t>
      </w:r>
      <w:r w:rsidRPr="001A6BED">
        <w:rPr>
          <w:rFonts w:ascii="Corbel" w:eastAsia="Times New Roman" w:hAnsi="Corbel" w:cs="Times New Roman"/>
          <w:sz w:val="22"/>
          <w:szCs w:val="22"/>
          <w:lang w:val="da-DK"/>
        </w:rPr>
        <w:t xml:space="preserve"> </w:t>
      </w:r>
      <w:r w:rsidR="00241377">
        <w:rPr>
          <w:rFonts w:ascii="Corbel" w:eastAsia="Times New Roman" w:hAnsi="Corbel" w:cs="Times New Roman"/>
          <w:sz w:val="22"/>
          <w:szCs w:val="22"/>
          <w:lang w:val="da-DK"/>
        </w:rPr>
        <w:t>vedkommende</w:t>
      </w:r>
      <w:r w:rsidR="0031506D">
        <w:rPr>
          <w:rFonts w:ascii="Corbel" w:eastAsia="Times New Roman" w:hAnsi="Corbel" w:cs="Times New Roman"/>
          <w:sz w:val="22"/>
          <w:szCs w:val="22"/>
          <w:lang w:val="da-DK"/>
        </w:rPr>
        <w:t>.</w:t>
      </w:r>
    </w:p>
    <w:p w14:paraId="30329E61" w14:textId="617A9226" w:rsidR="000A639F" w:rsidRPr="001A6BED" w:rsidRDefault="000A639F" w:rsidP="000A639F">
      <w:pPr>
        <w:rPr>
          <w:rFonts w:ascii="Corbel" w:eastAsia="Times New Roman" w:hAnsi="Corbel" w:cs="Times New Roman"/>
          <w:sz w:val="22"/>
          <w:szCs w:val="22"/>
          <w:lang w:val="da-DK"/>
        </w:rPr>
      </w:pPr>
      <w:r w:rsidRPr="001A6BED">
        <w:rPr>
          <w:rFonts w:ascii="Corbel" w:eastAsia="Times New Roman" w:hAnsi="Corbel" w:cs="Times New Roman"/>
          <w:sz w:val="22"/>
          <w:szCs w:val="22"/>
          <w:lang w:val="da-DK"/>
        </w:rPr>
        <w:t xml:space="preserve">De </w:t>
      </w:r>
      <w:r w:rsidR="001331C7">
        <w:rPr>
          <w:rFonts w:ascii="Corbel" w:eastAsia="Times New Roman" w:hAnsi="Corbel" w:cs="Times New Roman"/>
          <w:sz w:val="22"/>
          <w:szCs w:val="22"/>
          <w:lang w:val="da-DK"/>
        </w:rPr>
        <w:t>seniorer</w:t>
      </w:r>
      <w:r w:rsidRPr="001A6BED">
        <w:rPr>
          <w:rFonts w:ascii="Corbel" w:eastAsia="Times New Roman" w:hAnsi="Corbel" w:cs="Times New Roman"/>
          <w:sz w:val="22"/>
          <w:szCs w:val="22"/>
          <w:lang w:val="da-DK"/>
        </w:rPr>
        <w:t>, vi præsenterede denne plan for, var ikke i tvivl om, hvorfor de var aktive i seniorlivet. De ønskede at bevare deres helbred og være uafhængige i længere tid.</w:t>
      </w:r>
    </w:p>
    <w:p w14:paraId="20F2ACC2" w14:textId="77777777" w:rsidR="000A639F" w:rsidRPr="001A6BED" w:rsidRDefault="000A639F" w:rsidP="000A639F">
      <w:pPr>
        <w:rPr>
          <w:rFonts w:ascii="Corbel" w:eastAsia="Times New Roman" w:hAnsi="Corbel" w:cs="Times New Roman"/>
          <w:sz w:val="22"/>
          <w:szCs w:val="22"/>
          <w:lang w:val="da-DK"/>
        </w:rPr>
      </w:pPr>
      <w:r w:rsidRPr="001A6BED">
        <w:rPr>
          <w:rFonts w:ascii="Corbel" w:eastAsia="Times New Roman" w:hAnsi="Corbel" w:cs="Times New Roman"/>
          <w:sz w:val="22"/>
          <w:szCs w:val="22"/>
          <w:lang w:val="da-DK"/>
        </w:rPr>
        <w:t>Faktum er imidlertid, at ingen af disse aktiviteter holder praktisk hjælp eller personlig pleje på afstand senere i livet, hvis behovet for personlig støtte og pleje skyldes fysiske årsager.</w:t>
      </w:r>
    </w:p>
    <w:p w14:paraId="7873828B" w14:textId="322BBB59" w:rsidR="000A639F" w:rsidRPr="001A6BED" w:rsidRDefault="000A639F" w:rsidP="00B71AF4">
      <w:pPr>
        <w:rPr>
          <w:rFonts w:ascii="Corbel" w:eastAsia="Times New Roman" w:hAnsi="Corbel" w:cs="Times New Roman"/>
          <w:sz w:val="22"/>
          <w:szCs w:val="22"/>
          <w:lang w:val="da-DK"/>
        </w:rPr>
      </w:pPr>
      <w:r w:rsidRPr="001A6BED">
        <w:rPr>
          <w:rFonts w:ascii="Corbel" w:eastAsia="Times New Roman" w:hAnsi="Corbel" w:cs="Times New Roman"/>
          <w:sz w:val="22"/>
          <w:szCs w:val="22"/>
          <w:lang w:val="da-DK"/>
        </w:rPr>
        <w:t>Nogle læsere vil sandsynligvis påpege, at denne fiktive ugentlige plan viser, at personen spiller badminton en gang om ugen og går aftenture. Begge aktiviteter kan potentielt bidrage til bevarelse af nogle fysiske færdigheder og kompetencer</w:t>
      </w:r>
      <w:r w:rsidR="00241377">
        <w:rPr>
          <w:rFonts w:ascii="Corbel" w:eastAsia="Times New Roman" w:hAnsi="Corbel" w:cs="Times New Roman"/>
          <w:sz w:val="22"/>
          <w:szCs w:val="22"/>
          <w:lang w:val="da-DK"/>
        </w:rPr>
        <w:t xml:space="preserve">, men det afhænger udelukkende af, </w:t>
      </w:r>
      <w:r w:rsidRPr="001A6BED">
        <w:rPr>
          <w:rFonts w:ascii="Corbel" w:eastAsia="Times New Roman" w:hAnsi="Corbel" w:cs="Times New Roman"/>
          <w:sz w:val="22"/>
          <w:szCs w:val="22"/>
          <w:lang w:val="da-DK"/>
        </w:rPr>
        <w:t xml:space="preserve">hvordan denne person spiller badminton, og </w:t>
      </w:r>
      <w:r w:rsidR="001331C7">
        <w:rPr>
          <w:rFonts w:ascii="Corbel" w:eastAsia="Times New Roman" w:hAnsi="Corbel" w:cs="Times New Roman"/>
          <w:sz w:val="22"/>
          <w:szCs w:val="22"/>
          <w:lang w:val="da-DK"/>
        </w:rPr>
        <w:t>med</w:t>
      </w:r>
      <w:r w:rsidRPr="001A6BED">
        <w:rPr>
          <w:rFonts w:ascii="Corbel" w:eastAsia="Times New Roman" w:hAnsi="Corbel" w:cs="Times New Roman"/>
          <w:sz w:val="22"/>
          <w:szCs w:val="22"/>
          <w:lang w:val="da-DK"/>
        </w:rPr>
        <w:t xml:space="preserve"> hvilken hastighed denne person går om aftenen.</w:t>
      </w:r>
    </w:p>
    <w:p w14:paraId="026401F7" w14:textId="33298619" w:rsidR="000A639F" w:rsidRPr="001A6BED" w:rsidRDefault="000A639F" w:rsidP="000A639F">
      <w:pPr>
        <w:spacing w:after="0"/>
        <w:rPr>
          <w:rFonts w:ascii="Corbel" w:eastAsia="Times New Roman" w:hAnsi="Corbel" w:cs="Times New Roman"/>
          <w:sz w:val="22"/>
          <w:szCs w:val="22"/>
          <w:lang w:val="da-DK"/>
        </w:rPr>
      </w:pPr>
      <w:r w:rsidRPr="001A6BED">
        <w:rPr>
          <w:rFonts w:ascii="Corbel" w:eastAsia="Times New Roman" w:hAnsi="Corbel" w:cs="Times New Roman"/>
          <w:sz w:val="22"/>
          <w:szCs w:val="22"/>
          <w:lang w:val="da-DK"/>
        </w:rPr>
        <w:t>Besøg i sportscentre har vist, at mange ældre der spiller badminton, ikke sveder eller bliver udmattede. De drager stadig fordel af at spille badminton. De har det godt, socialiserer, og det er gavnligt for forskellige fysiske parametre.</w:t>
      </w:r>
    </w:p>
    <w:p w14:paraId="51AC10C2" w14:textId="1937D4AF" w:rsidR="000A639F" w:rsidRPr="001A6BED" w:rsidRDefault="001331C7" w:rsidP="000A639F">
      <w:pPr>
        <w:spacing w:after="0"/>
        <w:rPr>
          <w:rFonts w:ascii="Corbel" w:eastAsia="Times New Roman" w:hAnsi="Corbel" w:cs="Times New Roman"/>
          <w:sz w:val="22"/>
          <w:szCs w:val="22"/>
          <w:lang w:val="da-DK"/>
        </w:rPr>
      </w:pPr>
      <w:r>
        <w:rPr>
          <w:rFonts w:ascii="Corbel" w:eastAsia="Times New Roman" w:hAnsi="Corbel" w:cs="Times New Roman"/>
          <w:sz w:val="22"/>
          <w:szCs w:val="22"/>
          <w:lang w:val="da-DK"/>
        </w:rPr>
        <w:t xml:space="preserve">Det </w:t>
      </w:r>
      <w:r w:rsidR="000A639F" w:rsidRPr="001A6BED">
        <w:rPr>
          <w:rFonts w:ascii="Corbel" w:eastAsia="Times New Roman" w:hAnsi="Corbel" w:cs="Times New Roman"/>
          <w:sz w:val="22"/>
          <w:szCs w:val="22"/>
          <w:lang w:val="da-DK"/>
        </w:rPr>
        <w:t>samme</w:t>
      </w:r>
      <w:r>
        <w:rPr>
          <w:rFonts w:ascii="Corbel" w:eastAsia="Times New Roman" w:hAnsi="Corbel" w:cs="Times New Roman"/>
          <w:sz w:val="22"/>
          <w:szCs w:val="22"/>
          <w:lang w:val="da-DK"/>
        </w:rPr>
        <w:t xml:space="preserve"> gælder</w:t>
      </w:r>
      <w:r w:rsidR="000A639F" w:rsidRPr="001A6BED">
        <w:rPr>
          <w:rFonts w:ascii="Corbel" w:eastAsia="Times New Roman" w:hAnsi="Corbel" w:cs="Times New Roman"/>
          <w:sz w:val="22"/>
          <w:szCs w:val="22"/>
          <w:lang w:val="da-DK"/>
        </w:rPr>
        <w:t xml:space="preserve"> for aftenvandringen. Det er godt for mange ting, men det </w:t>
      </w:r>
      <w:r w:rsidRPr="001A6BED">
        <w:rPr>
          <w:rFonts w:ascii="Corbel" w:eastAsia="Times New Roman" w:hAnsi="Corbel" w:cs="Times New Roman"/>
          <w:sz w:val="22"/>
          <w:szCs w:val="22"/>
          <w:lang w:val="da-DK"/>
        </w:rPr>
        <w:t>afhænger af puls</w:t>
      </w:r>
      <w:r>
        <w:rPr>
          <w:rFonts w:ascii="Corbel" w:eastAsia="Times New Roman" w:hAnsi="Corbel" w:cs="Times New Roman"/>
          <w:sz w:val="22"/>
          <w:szCs w:val="22"/>
          <w:lang w:val="da-DK"/>
        </w:rPr>
        <w:t>en,</w:t>
      </w:r>
      <w:r w:rsidRPr="001A6BED">
        <w:rPr>
          <w:rFonts w:ascii="Corbel" w:eastAsia="Times New Roman" w:hAnsi="Corbel" w:cs="Times New Roman"/>
          <w:sz w:val="22"/>
          <w:szCs w:val="22"/>
          <w:lang w:val="da-DK"/>
        </w:rPr>
        <w:t xml:space="preserve"> </w:t>
      </w:r>
      <w:r>
        <w:rPr>
          <w:rFonts w:ascii="Corbel" w:eastAsia="Times New Roman" w:hAnsi="Corbel" w:cs="Times New Roman"/>
          <w:sz w:val="22"/>
          <w:szCs w:val="22"/>
          <w:lang w:val="da-DK"/>
        </w:rPr>
        <w:t xml:space="preserve">om det </w:t>
      </w:r>
      <w:r w:rsidR="000A639F" w:rsidRPr="001A6BED">
        <w:rPr>
          <w:rFonts w:ascii="Corbel" w:eastAsia="Times New Roman" w:hAnsi="Corbel" w:cs="Times New Roman"/>
          <w:sz w:val="22"/>
          <w:szCs w:val="22"/>
          <w:lang w:val="da-DK"/>
        </w:rPr>
        <w:t xml:space="preserve">bidrager til at opretholde fysiske </w:t>
      </w:r>
      <w:r w:rsidR="00437DD8" w:rsidRPr="001A6BED">
        <w:rPr>
          <w:rFonts w:ascii="Corbel" w:eastAsia="Times New Roman" w:hAnsi="Corbel" w:cs="Times New Roman"/>
          <w:sz w:val="22"/>
          <w:szCs w:val="22"/>
          <w:lang w:val="da-DK"/>
        </w:rPr>
        <w:t>konditio</w:t>
      </w:r>
      <w:r>
        <w:rPr>
          <w:rFonts w:ascii="Corbel" w:eastAsia="Times New Roman" w:hAnsi="Corbel" w:cs="Times New Roman"/>
          <w:sz w:val="22"/>
          <w:szCs w:val="22"/>
          <w:lang w:val="da-DK"/>
        </w:rPr>
        <w:t>n</w:t>
      </w:r>
      <w:r w:rsidR="000A639F" w:rsidRPr="001A6BED">
        <w:rPr>
          <w:rFonts w:ascii="Corbel" w:eastAsia="Times New Roman" w:hAnsi="Corbel" w:cs="Times New Roman"/>
          <w:sz w:val="22"/>
          <w:szCs w:val="22"/>
          <w:lang w:val="da-DK"/>
        </w:rPr>
        <w:t xml:space="preserve">. De fleste mennesker går </w:t>
      </w:r>
      <w:r>
        <w:rPr>
          <w:rFonts w:ascii="Corbel" w:eastAsia="Times New Roman" w:hAnsi="Corbel" w:cs="Times New Roman"/>
          <w:sz w:val="22"/>
          <w:szCs w:val="22"/>
          <w:lang w:val="da-DK"/>
        </w:rPr>
        <w:t>i almindeligt tempo</w:t>
      </w:r>
      <w:r w:rsidR="000A639F" w:rsidRPr="001A6BED">
        <w:rPr>
          <w:rFonts w:ascii="Corbel" w:eastAsia="Times New Roman" w:hAnsi="Corbel" w:cs="Times New Roman"/>
          <w:sz w:val="22"/>
          <w:szCs w:val="22"/>
          <w:lang w:val="da-DK"/>
        </w:rPr>
        <w:t>, hvilket ikke hæver deres puls nok til at gavne dem senere i livet.</w:t>
      </w:r>
    </w:p>
    <w:p w14:paraId="510BCCE0" w14:textId="3C7B8B18" w:rsidR="000A639F" w:rsidRPr="001A6BED" w:rsidRDefault="000A639F" w:rsidP="000A639F">
      <w:pPr>
        <w:spacing w:after="0"/>
        <w:rPr>
          <w:rFonts w:ascii="Corbel" w:eastAsia="Times New Roman" w:hAnsi="Corbel" w:cs="Times New Roman"/>
          <w:sz w:val="22"/>
          <w:szCs w:val="22"/>
          <w:lang w:val="da-DK"/>
        </w:rPr>
      </w:pPr>
      <w:r w:rsidRPr="001A6BED">
        <w:rPr>
          <w:rFonts w:ascii="Corbel" w:eastAsia="Times New Roman" w:hAnsi="Corbel" w:cs="Times New Roman"/>
          <w:sz w:val="22"/>
          <w:szCs w:val="22"/>
          <w:lang w:val="da-DK"/>
        </w:rPr>
        <w:t xml:space="preserve">Disse 2 eksempler repræsenterer nogle af de mange små diskussioner og afklaringer, der er nødvendige i løbet af de 16 lektioner. Ældre er aktive, fordi de ved, at de er nødt til at være det, og de ønsker at forblive sunde og bevare deres styrke. Mange seniorer mener, at de forbliver aktive og sunde, men de fleste </w:t>
      </w:r>
      <w:r w:rsidR="001331C7">
        <w:rPr>
          <w:rFonts w:ascii="Corbel" w:eastAsia="Times New Roman" w:hAnsi="Corbel" w:cs="Times New Roman"/>
          <w:sz w:val="22"/>
          <w:szCs w:val="22"/>
          <w:lang w:val="da-DK"/>
        </w:rPr>
        <w:t>gør</w:t>
      </w:r>
      <w:r w:rsidRPr="001A6BED">
        <w:rPr>
          <w:rFonts w:ascii="Corbel" w:eastAsia="Times New Roman" w:hAnsi="Corbel" w:cs="Times New Roman"/>
          <w:sz w:val="22"/>
          <w:szCs w:val="22"/>
          <w:lang w:val="da-DK"/>
        </w:rPr>
        <w:t xml:space="preserve"> ikke.</w:t>
      </w:r>
    </w:p>
    <w:p w14:paraId="4CBF9B85" w14:textId="77777777" w:rsidR="000A639F" w:rsidRPr="001A6BED" w:rsidRDefault="000A639F" w:rsidP="000A639F">
      <w:pPr>
        <w:rPr>
          <w:rFonts w:ascii="Corbel" w:eastAsia="Times New Roman" w:hAnsi="Corbel" w:cs="Times New Roman"/>
          <w:b/>
          <w:sz w:val="22"/>
          <w:szCs w:val="22"/>
          <w:u w:val="single"/>
          <w:lang w:val="da-DK"/>
        </w:rPr>
      </w:pPr>
      <w:r w:rsidRPr="001A6BED">
        <w:rPr>
          <w:rFonts w:ascii="Corbel" w:eastAsia="Times New Roman" w:hAnsi="Corbel" w:cs="Times New Roman"/>
          <w:b/>
          <w:sz w:val="22"/>
          <w:szCs w:val="22"/>
          <w:u w:val="single"/>
          <w:lang w:val="da-DK"/>
        </w:rPr>
        <w:t>For at undgå misforståelser. Det er bedre at spille badminton og gå aftenture end ikke at lave noget.</w:t>
      </w:r>
    </w:p>
    <w:p w14:paraId="6DBE179A" w14:textId="77777777" w:rsidR="000A639F" w:rsidRPr="001A6BED" w:rsidRDefault="000A639F" w:rsidP="000A639F">
      <w:pPr>
        <w:rPr>
          <w:rFonts w:ascii="Corbel" w:eastAsia="Times New Roman" w:hAnsi="Corbel" w:cs="Times New Roman"/>
          <w:sz w:val="22"/>
          <w:szCs w:val="22"/>
          <w:lang w:val="da-DK"/>
        </w:rPr>
      </w:pPr>
      <w:r w:rsidRPr="001A6BED">
        <w:rPr>
          <w:rFonts w:ascii="Corbel" w:eastAsia="Times New Roman" w:hAnsi="Corbel" w:cs="Times New Roman"/>
          <w:sz w:val="22"/>
          <w:szCs w:val="22"/>
          <w:lang w:val="da-DK"/>
        </w:rPr>
        <w:t>Mange vil imidlertid langsomt tilpasse sig et lavere intensitetsniveau, fordi de bliver svagere og mister deres fysiske kompetencer, på trods af at de spiller badminton og går hver aften.</w:t>
      </w:r>
    </w:p>
    <w:p w14:paraId="309C6A6E" w14:textId="76C7AECD" w:rsidR="000A639F" w:rsidRPr="001A6BED" w:rsidRDefault="000A639F" w:rsidP="000A639F">
      <w:pPr>
        <w:rPr>
          <w:rFonts w:ascii="Corbel" w:eastAsia="Times New Roman" w:hAnsi="Corbel" w:cs="Times New Roman"/>
          <w:sz w:val="22"/>
          <w:szCs w:val="22"/>
          <w:lang w:val="da-DK"/>
        </w:rPr>
      </w:pPr>
      <w:r w:rsidRPr="001A6BED">
        <w:rPr>
          <w:rFonts w:ascii="Corbel" w:eastAsia="Times New Roman" w:hAnsi="Corbel" w:cs="Times New Roman"/>
          <w:sz w:val="22"/>
          <w:szCs w:val="22"/>
          <w:lang w:val="da-DK"/>
        </w:rPr>
        <w:t>De mister fysiske kompetencer, fordi de ikke kender</w:t>
      </w:r>
      <w:r w:rsidR="001331C7">
        <w:rPr>
          <w:rFonts w:ascii="Corbel" w:eastAsia="Times New Roman" w:hAnsi="Corbel" w:cs="Times New Roman"/>
          <w:sz w:val="22"/>
          <w:szCs w:val="22"/>
          <w:lang w:val="da-DK"/>
        </w:rPr>
        <w:t xml:space="preserve"> til følgende:</w:t>
      </w:r>
    </w:p>
    <w:p w14:paraId="7BABBE9F" w14:textId="32597254" w:rsidR="000A639F" w:rsidRPr="001A6BED" w:rsidRDefault="00E6203B" w:rsidP="008B4F03">
      <w:pPr>
        <w:pStyle w:val="Listeafsnit"/>
        <w:numPr>
          <w:ilvl w:val="1"/>
          <w:numId w:val="10"/>
        </w:numPr>
        <w:rPr>
          <w:rFonts w:ascii="Corbel" w:eastAsia="Times New Roman" w:hAnsi="Corbel" w:cs="Times New Roman"/>
          <w:sz w:val="22"/>
          <w:szCs w:val="22"/>
          <w:lang w:val="da-DK"/>
        </w:rPr>
      </w:pPr>
      <w:r>
        <w:rPr>
          <w:rFonts w:ascii="Corbel" w:eastAsia="Times New Roman" w:hAnsi="Corbel" w:cs="Times New Roman"/>
          <w:sz w:val="22"/>
          <w:szCs w:val="22"/>
          <w:lang w:val="da-DK"/>
        </w:rPr>
        <w:t>R</w:t>
      </w:r>
      <w:r w:rsidR="000A639F" w:rsidRPr="001A6BED">
        <w:rPr>
          <w:rFonts w:ascii="Corbel" w:eastAsia="Times New Roman" w:hAnsi="Corbel" w:cs="Times New Roman"/>
          <w:sz w:val="22"/>
          <w:szCs w:val="22"/>
          <w:lang w:val="da-DK"/>
        </w:rPr>
        <w:t>eservekapacitet</w:t>
      </w:r>
    </w:p>
    <w:p w14:paraId="06BCD09A" w14:textId="77777777" w:rsidR="000A639F" w:rsidRPr="001A6BED" w:rsidRDefault="000A639F" w:rsidP="008B4F03">
      <w:pPr>
        <w:pStyle w:val="Listeafsnit"/>
        <w:numPr>
          <w:ilvl w:val="1"/>
          <w:numId w:val="10"/>
        </w:numPr>
        <w:rPr>
          <w:rFonts w:ascii="Corbel" w:eastAsia="Times New Roman" w:hAnsi="Corbel" w:cs="Times New Roman"/>
          <w:sz w:val="22"/>
          <w:szCs w:val="22"/>
          <w:lang w:val="da-DK"/>
        </w:rPr>
      </w:pPr>
      <w:r w:rsidRPr="001A6BED">
        <w:rPr>
          <w:rFonts w:ascii="Corbel" w:eastAsia="Times New Roman" w:hAnsi="Corbel" w:cs="Times New Roman"/>
          <w:sz w:val="22"/>
          <w:szCs w:val="22"/>
          <w:lang w:val="da-DK"/>
        </w:rPr>
        <w:t>Hvad reservekapacitet er</w:t>
      </w:r>
    </w:p>
    <w:p w14:paraId="149B5AB9" w14:textId="77777777" w:rsidR="000A639F" w:rsidRPr="001A6BED" w:rsidRDefault="000A639F" w:rsidP="008B4F03">
      <w:pPr>
        <w:pStyle w:val="Listeafsnit"/>
        <w:numPr>
          <w:ilvl w:val="1"/>
          <w:numId w:val="10"/>
        </w:numPr>
        <w:rPr>
          <w:rFonts w:ascii="Corbel" w:eastAsia="Times New Roman" w:hAnsi="Corbel" w:cs="Times New Roman"/>
          <w:sz w:val="22"/>
          <w:szCs w:val="22"/>
          <w:lang w:val="da-DK"/>
        </w:rPr>
      </w:pPr>
      <w:r w:rsidRPr="001A6BED">
        <w:rPr>
          <w:rFonts w:ascii="Corbel" w:eastAsia="Times New Roman" w:hAnsi="Corbel" w:cs="Times New Roman"/>
          <w:sz w:val="22"/>
          <w:szCs w:val="22"/>
          <w:lang w:val="da-DK"/>
        </w:rPr>
        <w:t>Hvad niveauet af reservekapacitet betyder for fremtidige fysiske opgaver</w:t>
      </w:r>
    </w:p>
    <w:p w14:paraId="26F41638" w14:textId="77777777" w:rsidR="000A639F" w:rsidRPr="001A6BED" w:rsidRDefault="000A639F" w:rsidP="008B4F03">
      <w:pPr>
        <w:pStyle w:val="Listeafsnit"/>
        <w:numPr>
          <w:ilvl w:val="1"/>
          <w:numId w:val="10"/>
        </w:numPr>
        <w:rPr>
          <w:rFonts w:ascii="Corbel" w:eastAsia="Times New Roman" w:hAnsi="Corbel" w:cs="Times New Roman"/>
          <w:sz w:val="22"/>
          <w:szCs w:val="22"/>
          <w:lang w:val="da-DK"/>
        </w:rPr>
      </w:pPr>
      <w:r w:rsidRPr="001A6BED">
        <w:rPr>
          <w:rFonts w:ascii="Corbel" w:eastAsia="Times New Roman" w:hAnsi="Corbel" w:cs="Times New Roman"/>
          <w:sz w:val="22"/>
          <w:szCs w:val="22"/>
          <w:lang w:val="da-DK"/>
        </w:rPr>
        <w:t>Hvordan man bevarer en høj reservekapacitet, og hvad der kræves</w:t>
      </w:r>
    </w:p>
    <w:p w14:paraId="7D051FDB" w14:textId="25565FA7" w:rsidR="008E6849" w:rsidRPr="001A6BED" w:rsidRDefault="008E6849" w:rsidP="008E6849">
      <w:pPr>
        <w:rPr>
          <w:rFonts w:ascii="Corbel" w:eastAsia="Times New Roman" w:hAnsi="Corbel" w:cs="Times New Roman"/>
          <w:sz w:val="22"/>
          <w:szCs w:val="22"/>
          <w:lang w:val="da-DK"/>
        </w:rPr>
      </w:pPr>
      <w:r w:rsidRPr="001A6BED">
        <w:rPr>
          <w:rFonts w:ascii="Corbel" w:eastAsia="Times New Roman" w:hAnsi="Corbel" w:cs="Times New Roman"/>
          <w:sz w:val="22"/>
          <w:szCs w:val="22"/>
          <w:lang w:val="da-DK"/>
        </w:rPr>
        <w:t>De fleste seniorer ved ikke, hvorfor de i dette tilfælde har brug for at nå et niveau på cirka 80% af deres maksimale puls to eller endda tre gange om ugen, hvis de vil opretholde deres nuværende kondition og udholdenhedsniveau, eller hvad det tager for at styrke deres tilstand, fordi de ikke kender</w:t>
      </w:r>
    </w:p>
    <w:p w14:paraId="48A419A2" w14:textId="31369595" w:rsidR="008E6849" w:rsidRPr="001A6BED" w:rsidRDefault="001331C7" w:rsidP="008B4F03">
      <w:pPr>
        <w:pStyle w:val="Listeafsnit"/>
        <w:numPr>
          <w:ilvl w:val="0"/>
          <w:numId w:val="10"/>
        </w:numPr>
        <w:rPr>
          <w:rFonts w:ascii="Corbel" w:eastAsia="Times New Roman" w:hAnsi="Corbel" w:cs="Times New Roman"/>
          <w:sz w:val="22"/>
          <w:szCs w:val="22"/>
          <w:lang w:val="da-DK"/>
        </w:rPr>
      </w:pPr>
      <w:r>
        <w:rPr>
          <w:rFonts w:ascii="Corbel" w:eastAsia="Times New Roman" w:hAnsi="Corbel" w:cs="Times New Roman"/>
          <w:sz w:val="22"/>
          <w:szCs w:val="22"/>
          <w:lang w:val="da-DK"/>
        </w:rPr>
        <w:t>D</w:t>
      </w:r>
      <w:r w:rsidR="008E6849" w:rsidRPr="001A6BED">
        <w:rPr>
          <w:rFonts w:ascii="Corbel" w:eastAsia="Times New Roman" w:hAnsi="Corbel" w:cs="Times New Roman"/>
          <w:sz w:val="22"/>
          <w:szCs w:val="22"/>
          <w:lang w:val="da-DK"/>
        </w:rPr>
        <w:t>eres aldersrelaterede maxpuls, og hvad den fortæller</w:t>
      </w:r>
    </w:p>
    <w:p w14:paraId="5A78261B" w14:textId="77777777" w:rsidR="008E6849" w:rsidRPr="001A6BED" w:rsidRDefault="008E6849" w:rsidP="008B4F03">
      <w:pPr>
        <w:pStyle w:val="Listeafsnit"/>
        <w:numPr>
          <w:ilvl w:val="0"/>
          <w:numId w:val="10"/>
        </w:numPr>
        <w:rPr>
          <w:rFonts w:ascii="Corbel" w:eastAsia="Times New Roman" w:hAnsi="Corbel" w:cs="Times New Roman"/>
          <w:sz w:val="22"/>
          <w:szCs w:val="22"/>
          <w:lang w:val="da-DK"/>
        </w:rPr>
      </w:pPr>
      <w:r w:rsidRPr="001A6BED">
        <w:rPr>
          <w:rFonts w:ascii="Corbel" w:eastAsia="Times New Roman" w:hAnsi="Corbel" w:cs="Times New Roman"/>
          <w:sz w:val="22"/>
          <w:szCs w:val="22"/>
          <w:lang w:val="da-DK"/>
        </w:rPr>
        <w:t>Hvordan man måler det og til hvilket formål</w:t>
      </w:r>
    </w:p>
    <w:p w14:paraId="4E5AB3DF" w14:textId="6E462BBB" w:rsidR="008E6849" w:rsidRPr="001A6BED" w:rsidRDefault="008E6849" w:rsidP="008B4F03">
      <w:pPr>
        <w:pStyle w:val="Listeafsnit"/>
        <w:numPr>
          <w:ilvl w:val="0"/>
          <w:numId w:val="10"/>
        </w:numPr>
        <w:rPr>
          <w:rFonts w:ascii="Corbel" w:eastAsia="Times New Roman" w:hAnsi="Corbel" w:cs="Times New Roman"/>
          <w:sz w:val="22"/>
          <w:szCs w:val="22"/>
          <w:lang w:val="da-DK"/>
        </w:rPr>
      </w:pPr>
      <w:r w:rsidRPr="001A6BED">
        <w:rPr>
          <w:rFonts w:ascii="Corbel" w:eastAsia="Times New Roman" w:hAnsi="Corbel" w:cs="Times New Roman"/>
          <w:sz w:val="22"/>
          <w:szCs w:val="22"/>
          <w:lang w:val="da-DK"/>
        </w:rPr>
        <w:t>Hvordan de planlægger og handler efter de</w:t>
      </w:r>
      <w:r w:rsidR="001331C7">
        <w:rPr>
          <w:rFonts w:ascii="Corbel" w:eastAsia="Times New Roman" w:hAnsi="Corbel" w:cs="Times New Roman"/>
          <w:sz w:val="22"/>
          <w:szCs w:val="22"/>
          <w:lang w:val="da-DK"/>
        </w:rPr>
        <w:t>tt</w:t>
      </w:r>
      <w:r w:rsidRPr="001A6BED">
        <w:rPr>
          <w:rFonts w:ascii="Corbel" w:eastAsia="Times New Roman" w:hAnsi="Corbel" w:cs="Times New Roman"/>
          <w:sz w:val="22"/>
          <w:szCs w:val="22"/>
          <w:lang w:val="da-DK"/>
        </w:rPr>
        <w:t>e fysiske parameter, for at opretholde deres nuværende niveau eller endda gøre det lidt bedre i fremtiden.</w:t>
      </w:r>
    </w:p>
    <w:p w14:paraId="08B35898" w14:textId="1C9F7EBA" w:rsidR="008E6849" w:rsidRPr="001A6BED" w:rsidRDefault="008E6849" w:rsidP="008E6849">
      <w:pPr>
        <w:rPr>
          <w:rFonts w:ascii="Corbel" w:eastAsia="Times New Roman" w:hAnsi="Corbel" w:cs="Times New Roman"/>
          <w:sz w:val="22"/>
          <w:szCs w:val="22"/>
          <w:lang w:val="da-DK"/>
        </w:rPr>
      </w:pPr>
      <w:r w:rsidRPr="001A6BED">
        <w:rPr>
          <w:rFonts w:ascii="Corbel" w:eastAsia="Times New Roman" w:hAnsi="Corbel" w:cs="Times New Roman"/>
          <w:sz w:val="22"/>
          <w:szCs w:val="22"/>
          <w:lang w:val="da-DK"/>
        </w:rPr>
        <w:t>At miste udholdenhed er kun 1 ud af de 8 nøglefaktorer, der er offentliggjort af de danske sundhedsmyndigheder, og afgør, hvorfor for mange bliver afhængige og har brug for praktisk og personlig støtte og pleje.</w:t>
      </w:r>
    </w:p>
    <w:p w14:paraId="635A65E1" w14:textId="4A4DCEA6" w:rsidR="008E6849" w:rsidRPr="001A6BED" w:rsidRDefault="008E6849" w:rsidP="008E6849">
      <w:pPr>
        <w:rPr>
          <w:rFonts w:ascii="Corbel" w:eastAsia="Times New Roman" w:hAnsi="Corbel" w:cs="Times New Roman"/>
          <w:sz w:val="22"/>
          <w:szCs w:val="22"/>
          <w:lang w:val="da-DK"/>
        </w:rPr>
      </w:pPr>
      <w:r w:rsidRPr="001A6BED">
        <w:rPr>
          <w:rFonts w:ascii="Corbel" w:eastAsia="Times New Roman" w:hAnsi="Corbel" w:cs="Times New Roman"/>
          <w:sz w:val="22"/>
          <w:szCs w:val="22"/>
          <w:lang w:val="da-DK"/>
        </w:rPr>
        <w:t>Der er meget viden om aldringsprocessen at dele med seniorer</w:t>
      </w:r>
      <w:r w:rsidR="00F851A4">
        <w:rPr>
          <w:rFonts w:ascii="Corbel" w:eastAsia="Times New Roman" w:hAnsi="Corbel" w:cs="Times New Roman"/>
          <w:sz w:val="22"/>
          <w:szCs w:val="22"/>
          <w:lang w:val="da-DK"/>
        </w:rPr>
        <w:t>.</w:t>
      </w:r>
    </w:p>
    <w:p w14:paraId="1E035E74" w14:textId="771C9470" w:rsidR="008E6849" w:rsidRPr="001A6BED" w:rsidRDefault="008E6849" w:rsidP="008E6849">
      <w:pPr>
        <w:rPr>
          <w:rFonts w:ascii="Corbel" w:eastAsia="Times New Roman" w:hAnsi="Corbel" w:cs="Times New Roman"/>
          <w:sz w:val="22"/>
          <w:szCs w:val="22"/>
          <w:lang w:val="da-DK"/>
        </w:rPr>
      </w:pPr>
      <w:r w:rsidRPr="001A6BED">
        <w:rPr>
          <w:rFonts w:ascii="Corbel" w:eastAsia="Times New Roman" w:hAnsi="Corbel" w:cs="Times New Roman"/>
          <w:sz w:val="22"/>
          <w:szCs w:val="22"/>
          <w:lang w:val="da-DK"/>
        </w:rPr>
        <w:t xml:space="preserve">Vi mener, at der er et stort behov for at opgradere seniorers viden, </w:t>
      </w:r>
      <w:r w:rsidR="00F851A4">
        <w:rPr>
          <w:rFonts w:ascii="Corbel" w:eastAsia="Times New Roman" w:hAnsi="Corbel" w:cs="Times New Roman"/>
          <w:sz w:val="22"/>
          <w:szCs w:val="22"/>
          <w:lang w:val="da-DK"/>
        </w:rPr>
        <w:t>idet</w:t>
      </w:r>
      <w:r w:rsidRPr="001A6BED">
        <w:rPr>
          <w:rFonts w:ascii="Corbel" w:eastAsia="Times New Roman" w:hAnsi="Corbel" w:cs="Times New Roman"/>
          <w:sz w:val="22"/>
          <w:szCs w:val="22"/>
          <w:lang w:val="da-DK"/>
        </w:rPr>
        <w:t xml:space="preserve"> 95% af seniordeltager</w:t>
      </w:r>
      <w:r w:rsidR="00234790">
        <w:rPr>
          <w:rFonts w:ascii="Corbel" w:eastAsia="Times New Roman" w:hAnsi="Corbel" w:cs="Times New Roman"/>
          <w:sz w:val="22"/>
          <w:szCs w:val="22"/>
          <w:lang w:val="da-DK"/>
        </w:rPr>
        <w:t>ne i B</w:t>
      </w:r>
      <w:r w:rsidR="00F851A4">
        <w:rPr>
          <w:rFonts w:ascii="Corbel" w:eastAsia="Times New Roman" w:hAnsi="Corbel" w:cs="Times New Roman"/>
          <w:sz w:val="22"/>
          <w:szCs w:val="22"/>
          <w:lang w:val="da-DK"/>
        </w:rPr>
        <w:t>eprese</w:t>
      </w:r>
      <w:r w:rsidRPr="001A6BED">
        <w:rPr>
          <w:rFonts w:ascii="Corbel" w:eastAsia="Times New Roman" w:hAnsi="Corbel" w:cs="Times New Roman"/>
          <w:sz w:val="22"/>
          <w:szCs w:val="22"/>
          <w:lang w:val="da-DK"/>
        </w:rPr>
        <w:t xml:space="preserve">L-testkurserne, svarede </w:t>
      </w:r>
      <w:r w:rsidR="00F851A4">
        <w:rPr>
          <w:rFonts w:ascii="Corbel" w:eastAsia="Times New Roman" w:hAnsi="Corbel" w:cs="Times New Roman"/>
          <w:sz w:val="22"/>
          <w:szCs w:val="22"/>
          <w:lang w:val="da-DK"/>
        </w:rPr>
        <w:t xml:space="preserve">følgende i </w:t>
      </w:r>
      <w:r w:rsidRPr="001A6BED">
        <w:rPr>
          <w:rFonts w:ascii="Corbel" w:eastAsia="Times New Roman" w:hAnsi="Corbel" w:cs="Times New Roman"/>
          <w:sz w:val="22"/>
          <w:szCs w:val="22"/>
          <w:lang w:val="da-DK"/>
        </w:rPr>
        <w:t>evaluering</w:t>
      </w:r>
      <w:r w:rsidR="00F851A4">
        <w:rPr>
          <w:rFonts w:ascii="Corbel" w:eastAsia="Times New Roman" w:hAnsi="Corbel" w:cs="Times New Roman"/>
          <w:sz w:val="22"/>
          <w:szCs w:val="22"/>
          <w:lang w:val="da-DK"/>
        </w:rPr>
        <w:t>erne:</w:t>
      </w:r>
    </w:p>
    <w:p w14:paraId="024B4955" w14:textId="68201237" w:rsidR="00230273" w:rsidRPr="001A6BED" w:rsidRDefault="00F851A4" w:rsidP="008B4F03">
      <w:pPr>
        <w:pStyle w:val="Listeafsnit"/>
        <w:numPr>
          <w:ilvl w:val="0"/>
          <w:numId w:val="11"/>
        </w:numPr>
        <w:rPr>
          <w:rFonts w:ascii="Corbel" w:eastAsia="Times New Roman" w:hAnsi="Corbel" w:cs="Times New Roman"/>
          <w:sz w:val="22"/>
          <w:szCs w:val="22"/>
          <w:lang w:val="da-DK"/>
        </w:rPr>
      </w:pPr>
      <w:r>
        <w:rPr>
          <w:rFonts w:ascii="Corbel" w:eastAsia="Times New Roman" w:hAnsi="Corbel" w:cs="Times New Roman"/>
          <w:sz w:val="22"/>
          <w:szCs w:val="22"/>
          <w:lang w:val="da-DK"/>
        </w:rPr>
        <w:t>D</w:t>
      </w:r>
      <w:r w:rsidR="00230273" w:rsidRPr="001A6BED">
        <w:rPr>
          <w:rFonts w:ascii="Corbel" w:eastAsia="Times New Roman" w:hAnsi="Corbel" w:cs="Times New Roman"/>
          <w:sz w:val="22"/>
          <w:szCs w:val="22"/>
          <w:lang w:val="da-DK"/>
        </w:rPr>
        <w:t>e er overraskede eller meget overraskede over, at der er så meget viden om de fysiske parametre for aldringsprocessen.</w:t>
      </w:r>
    </w:p>
    <w:p w14:paraId="1D4DEF12" w14:textId="53D0F955" w:rsidR="00F851A4" w:rsidRDefault="00F851A4" w:rsidP="00F851A4">
      <w:pPr>
        <w:pStyle w:val="Listeafsnit"/>
        <w:numPr>
          <w:ilvl w:val="0"/>
          <w:numId w:val="11"/>
        </w:numPr>
        <w:rPr>
          <w:rFonts w:ascii="Corbel" w:eastAsia="Times New Roman" w:hAnsi="Corbel" w:cs="Times New Roman"/>
          <w:sz w:val="22"/>
          <w:szCs w:val="22"/>
          <w:lang w:val="da-DK"/>
        </w:rPr>
      </w:pPr>
      <w:r>
        <w:rPr>
          <w:rFonts w:ascii="Corbel" w:eastAsia="Times New Roman" w:hAnsi="Corbel" w:cs="Times New Roman"/>
          <w:sz w:val="22"/>
          <w:szCs w:val="22"/>
          <w:lang w:val="da-DK"/>
        </w:rPr>
        <w:t>D</w:t>
      </w:r>
      <w:r w:rsidR="00230273" w:rsidRPr="001A6BED">
        <w:rPr>
          <w:rFonts w:ascii="Corbel" w:eastAsia="Times New Roman" w:hAnsi="Corbel" w:cs="Times New Roman"/>
          <w:sz w:val="22"/>
          <w:szCs w:val="22"/>
          <w:lang w:val="da-DK"/>
        </w:rPr>
        <w:t>e er overraske</w:t>
      </w:r>
      <w:r>
        <w:rPr>
          <w:rFonts w:ascii="Corbel" w:eastAsia="Times New Roman" w:hAnsi="Corbel" w:cs="Times New Roman"/>
          <w:sz w:val="22"/>
          <w:szCs w:val="22"/>
          <w:lang w:val="da-DK"/>
        </w:rPr>
        <w:t>de</w:t>
      </w:r>
      <w:r w:rsidR="00230273" w:rsidRPr="001A6BED">
        <w:rPr>
          <w:rFonts w:ascii="Corbel" w:eastAsia="Times New Roman" w:hAnsi="Corbel" w:cs="Times New Roman"/>
          <w:sz w:val="22"/>
          <w:szCs w:val="22"/>
          <w:lang w:val="da-DK"/>
        </w:rPr>
        <w:t xml:space="preserve"> eller meget overraske</w:t>
      </w:r>
      <w:r>
        <w:rPr>
          <w:rFonts w:ascii="Corbel" w:eastAsia="Times New Roman" w:hAnsi="Corbel" w:cs="Times New Roman"/>
          <w:sz w:val="22"/>
          <w:szCs w:val="22"/>
          <w:lang w:val="da-DK"/>
        </w:rPr>
        <w:t>de</w:t>
      </w:r>
      <w:r w:rsidR="00230273" w:rsidRPr="001A6BED">
        <w:rPr>
          <w:rFonts w:ascii="Corbel" w:eastAsia="Times New Roman" w:hAnsi="Corbel" w:cs="Times New Roman"/>
          <w:sz w:val="22"/>
          <w:szCs w:val="22"/>
          <w:lang w:val="da-DK"/>
        </w:rPr>
        <w:t xml:space="preserve"> over, at der er så meget konkret viden om, hvor lille forskellen </w:t>
      </w:r>
      <w:r>
        <w:rPr>
          <w:rFonts w:ascii="Corbel" w:eastAsia="Times New Roman" w:hAnsi="Corbel" w:cs="Times New Roman"/>
          <w:sz w:val="22"/>
          <w:szCs w:val="22"/>
          <w:lang w:val="da-DK"/>
        </w:rPr>
        <w:t>er i forhold til:</w:t>
      </w:r>
    </w:p>
    <w:p w14:paraId="53C873C2" w14:textId="3FFDA426" w:rsidR="00F851A4" w:rsidRDefault="00230273" w:rsidP="00F851A4">
      <w:pPr>
        <w:pStyle w:val="Listeafsnit"/>
        <w:numPr>
          <w:ilvl w:val="1"/>
          <w:numId w:val="43"/>
        </w:numPr>
        <w:rPr>
          <w:rFonts w:ascii="Corbel" w:eastAsia="Times New Roman" w:hAnsi="Corbel" w:cs="Times New Roman"/>
          <w:sz w:val="22"/>
          <w:szCs w:val="22"/>
          <w:lang w:val="da-DK"/>
        </w:rPr>
      </w:pPr>
      <w:r w:rsidRPr="00F851A4">
        <w:rPr>
          <w:rFonts w:ascii="Corbel" w:eastAsia="Times New Roman" w:hAnsi="Corbel" w:cs="Times New Roman"/>
          <w:sz w:val="22"/>
          <w:szCs w:val="22"/>
          <w:lang w:val="da-DK"/>
        </w:rPr>
        <w:t>om en senior langsomt glider ind i uafhængighed</w:t>
      </w:r>
      <w:r w:rsidR="00F851A4">
        <w:rPr>
          <w:rFonts w:ascii="Corbel" w:eastAsia="Times New Roman" w:hAnsi="Corbel" w:cs="Times New Roman"/>
          <w:sz w:val="22"/>
          <w:szCs w:val="22"/>
          <w:lang w:val="da-DK"/>
        </w:rPr>
        <w:t xml:space="preserve"> samt</w:t>
      </w:r>
    </w:p>
    <w:p w14:paraId="0F0041CC" w14:textId="7E5C6DD5" w:rsidR="006C39C6" w:rsidRPr="00F851A4" w:rsidRDefault="00230273" w:rsidP="00F851A4">
      <w:pPr>
        <w:pStyle w:val="Listeafsnit"/>
        <w:numPr>
          <w:ilvl w:val="1"/>
          <w:numId w:val="43"/>
        </w:numPr>
        <w:rPr>
          <w:rFonts w:ascii="Corbel" w:eastAsia="Times New Roman" w:hAnsi="Corbel" w:cs="Times New Roman"/>
          <w:sz w:val="22"/>
          <w:szCs w:val="22"/>
          <w:lang w:val="da-DK"/>
        </w:rPr>
      </w:pPr>
      <w:r w:rsidRPr="00F851A4">
        <w:rPr>
          <w:rFonts w:ascii="Corbel" w:eastAsia="Times New Roman" w:hAnsi="Corbel" w:cs="Times New Roman"/>
          <w:sz w:val="22"/>
          <w:szCs w:val="22"/>
          <w:lang w:val="da-DK"/>
        </w:rPr>
        <w:t>hvor lidt de</w:t>
      </w:r>
      <w:r w:rsidR="00F851A4">
        <w:rPr>
          <w:rFonts w:ascii="Corbel" w:eastAsia="Times New Roman" w:hAnsi="Corbel" w:cs="Times New Roman"/>
          <w:sz w:val="22"/>
          <w:szCs w:val="22"/>
          <w:lang w:val="da-DK"/>
        </w:rPr>
        <w:t xml:space="preserve">r skal til for </w:t>
      </w:r>
      <w:r w:rsidRPr="00F851A4">
        <w:rPr>
          <w:rFonts w:ascii="Corbel" w:eastAsia="Times New Roman" w:hAnsi="Corbel" w:cs="Times New Roman"/>
          <w:sz w:val="22"/>
          <w:szCs w:val="22"/>
          <w:lang w:val="da-DK"/>
        </w:rPr>
        <w:t>at undgå at glide ind i afhængighed og opretholde et tilstrækkeligt niveau af f.eks. fysisk kondition / udholdenhed.</w:t>
      </w:r>
    </w:p>
    <w:p w14:paraId="794421B6" w14:textId="77777777" w:rsidR="00935BC8" w:rsidRDefault="00935BC8" w:rsidP="006C39C6">
      <w:pPr>
        <w:jc w:val="both"/>
        <w:rPr>
          <w:rFonts w:ascii="Corbel" w:eastAsia="Times New Roman" w:hAnsi="Corbel" w:cs="Times New Roman"/>
          <w:color w:val="000000" w:themeColor="text1"/>
          <w:sz w:val="24"/>
          <w:szCs w:val="24"/>
          <w:u w:val="single"/>
          <w:lang w:val="da-DK"/>
        </w:rPr>
      </w:pPr>
    </w:p>
    <w:p w14:paraId="133BE682" w14:textId="77777777" w:rsidR="00935BC8" w:rsidRDefault="00935BC8" w:rsidP="006C39C6">
      <w:pPr>
        <w:jc w:val="both"/>
        <w:rPr>
          <w:rFonts w:ascii="Corbel" w:eastAsia="Times New Roman" w:hAnsi="Corbel" w:cs="Times New Roman"/>
          <w:color w:val="000000" w:themeColor="text1"/>
          <w:sz w:val="24"/>
          <w:szCs w:val="24"/>
          <w:u w:val="single"/>
          <w:lang w:val="da-DK"/>
        </w:rPr>
      </w:pPr>
    </w:p>
    <w:p w14:paraId="17E8F984" w14:textId="45CE37B5" w:rsidR="006C39C6" w:rsidRPr="0083548F" w:rsidRDefault="00437DD8" w:rsidP="006C39C6">
      <w:pPr>
        <w:jc w:val="both"/>
        <w:rPr>
          <w:rFonts w:ascii="Corbel" w:eastAsia="Times New Roman" w:hAnsi="Corbel" w:cs="Times New Roman"/>
          <w:b/>
          <w:color w:val="000000" w:themeColor="text1"/>
          <w:sz w:val="24"/>
          <w:szCs w:val="24"/>
          <w:u w:val="single"/>
          <w:lang w:val="da-DK"/>
        </w:rPr>
      </w:pPr>
      <w:r w:rsidRPr="0083548F">
        <w:rPr>
          <w:rFonts w:ascii="Corbel" w:eastAsia="Times New Roman" w:hAnsi="Corbel" w:cs="Times New Roman"/>
          <w:b/>
          <w:color w:val="000000" w:themeColor="text1"/>
          <w:sz w:val="24"/>
          <w:szCs w:val="24"/>
          <w:u w:val="single"/>
          <w:lang w:val="da-DK"/>
        </w:rPr>
        <w:t>Den generelle tilgang til aldringsprocessen</w:t>
      </w:r>
    </w:p>
    <w:p w14:paraId="5FB8FE97" w14:textId="6940D29A" w:rsidR="00437DD8" w:rsidRPr="001A6BED" w:rsidRDefault="00437DD8" w:rsidP="00437DD8">
      <w:pPr>
        <w:jc w:val="both"/>
        <w:rPr>
          <w:rFonts w:ascii="Corbel" w:eastAsia="Times New Roman" w:hAnsi="Corbel" w:cs="Times New Roman"/>
          <w:color w:val="000000" w:themeColor="text1"/>
          <w:sz w:val="22"/>
          <w:szCs w:val="22"/>
          <w:lang w:val="da-DK"/>
        </w:rPr>
      </w:pPr>
      <w:r w:rsidRPr="001A6BED">
        <w:rPr>
          <w:rFonts w:ascii="Corbel" w:eastAsia="Times New Roman" w:hAnsi="Corbel" w:cs="Times New Roman"/>
          <w:noProof/>
          <w:color w:val="000000"/>
          <w:sz w:val="22"/>
          <w:szCs w:val="22"/>
          <w:lang w:val="da-DK" w:eastAsia="da-DK"/>
        </w:rPr>
        <w:drawing>
          <wp:anchor distT="0" distB="0" distL="114300" distR="114300" simplePos="0" relativeHeight="251722752" behindDoc="0" locked="0" layoutInCell="1" allowOverlap="1" wp14:anchorId="0BB55983" wp14:editId="4737A9FE">
            <wp:simplePos x="0" y="0"/>
            <wp:positionH relativeFrom="margin">
              <wp:align>right</wp:align>
            </wp:positionH>
            <wp:positionV relativeFrom="paragraph">
              <wp:posOffset>636905</wp:posOffset>
            </wp:positionV>
            <wp:extent cx="2480026" cy="1695450"/>
            <wp:effectExtent l="0" t="0" r="0" b="0"/>
            <wp:wrapSquare wrapText="bothSides"/>
            <wp:docPr id="19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1"/>
                    <pic:cNvPicPr>
                      <a:picLocks noChangeAspect="1"/>
                    </pic:cNvPicPr>
                  </pic:nvPicPr>
                  <pic:blipFill>
                    <a:blip r:embed="rId17"/>
                    <a:stretch>
                      <a:fillRect/>
                    </a:stretch>
                  </pic:blipFill>
                  <pic:spPr>
                    <a:xfrm>
                      <a:off x="0" y="0"/>
                      <a:ext cx="2480026" cy="1695450"/>
                    </a:xfrm>
                    <a:prstGeom prst="rect">
                      <a:avLst/>
                    </a:prstGeom>
                  </pic:spPr>
                </pic:pic>
              </a:graphicData>
            </a:graphic>
            <wp14:sizeRelH relativeFrom="margin">
              <wp14:pctWidth>0</wp14:pctWidth>
            </wp14:sizeRelH>
            <wp14:sizeRelV relativeFrom="margin">
              <wp14:pctHeight>0</wp14:pctHeight>
            </wp14:sizeRelV>
          </wp:anchor>
        </w:drawing>
      </w:r>
      <w:r w:rsidRPr="001A6BED">
        <w:rPr>
          <w:rFonts w:ascii="Corbel" w:eastAsia="Times New Roman" w:hAnsi="Corbel" w:cs="Times New Roman"/>
          <w:color w:val="000000" w:themeColor="text1"/>
          <w:sz w:val="22"/>
          <w:szCs w:val="22"/>
          <w:lang w:val="da-DK"/>
        </w:rPr>
        <w:t>E</w:t>
      </w:r>
      <w:r w:rsidR="00F851A4">
        <w:rPr>
          <w:rFonts w:ascii="Corbel" w:eastAsia="Times New Roman" w:hAnsi="Corbel" w:cs="Times New Roman"/>
          <w:color w:val="000000" w:themeColor="text1"/>
          <w:sz w:val="22"/>
          <w:szCs w:val="22"/>
          <w:lang w:val="da-DK"/>
        </w:rPr>
        <w:t xml:space="preserve">n anden erfaring </w:t>
      </w:r>
      <w:r w:rsidRPr="001A6BED">
        <w:rPr>
          <w:rFonts w:ascii="Corbel" w:eastAsia="Times New Roman" w:hAnsi="Corbel" w:cs="Times New Roman"/>
          <w:color w:val="000000" w:themeColor="text1"/>
          <w:sz w:val="22"/>
          <w:szCs w:val="22"/>
          <w:lang w:val="da-DK"/>
        </w:rPr>
        <w:t xml:space="preserve">fra </w:t>
      </w:r>
      <w:r w:rsidR="00F851A4">
        <w:rPr>
          <w:rFonts w:ascii="Corbel" w:eastAsia="Times New Roman" w:hAnsi="Corbel" w:cs="Times New Roman"/>
          <w:color w:val="000000" w:themeColor="text1"/>
          <w:sz w:val="22"/>
          <w:szCs w:val="22"/>
          <w:lang w:val="da-DK"/>
        </w:rPr>
        <w:t>B</w:t>
      </w:r>
      <w:r w:rsidR="0031506D">
        <w:rPr>
          <w:rFonts w:ascii="Corbel" w:eastAsia="Times New Roman" w:hAnsi="Corbel" w:cs="Times New Roman"/>
          <w:color w:val="000000" w:themeColor="text1"/>
          <w:sz w:val="22"/>
          <w:szCs w:val="22"/>
          <w:lang w:val="da-DK"/>
        </w:rPr>
        <w:t>E</w:t>
      </w:r>
      <w:r w:rsidR="00F851A4">
        <w:rPr>
          <w:rFonts w:ascii="Corbel" w:eastAsia="Times New Roman" w:hAnsi="Corbel" w:cs="Times New Roman"/>
          <w:color w:val="000000" w:themeColor="text1"/>
          <w:sz w:val="22"/>
          <w:szCs w:val="22"/>
          <w:lang w:val="da-DK"/>
        </w:rPr>
        <w:t>prese</w:t>
      </w:r>
      <w:r w:rsidRPr="001A6BED">
        <w:rPr>
          <w:rFonts w:ascii="Corbel" w:eastAsia="Times New Roman" w:hAnsi="Corbel" w:cs="Times New Roman"/>
          <w:color w:val="000000" w:themeColor="text1"/>
          <w:sz w:val="22"/>
          <w:szCs w:val="22"/>
          <w:lang w:val="da-DK"/>
        </w:rPr>
        <w:t xml:space="preserve">L-testkurset </w:t>
      </w:r>
      <w:r w:rsidR="00F851A4">
        <w:rPr>
          <w:rFonts w:ascii="Corbel" w:eastAsia="Times New Roman" w:hAnsi="Corbel" w:cs="Times New Roman"/>
          <w:color w:val="000000" w:themeColor="text1"/>
          <w:sz w:val="22"/>
          <w:szCs w:val="22"/>
          <w:lang w:val="da-DK"/>
        </w:rPr>
        <w:t>e</w:t>
      </w:r>
      <w:r w:rsidRPr="001A6BED">
        <w:rPr>
          <w:rFonts w:ascii="Corbel" w:eastAsia="Times New Roman" w:hAnsi="Corbel" w:cs="Times New Roman"/>
          <w:color w:val="000000" w:themeColor="text1"/>
          <w:sz w:val="22"/>
          <w:szCs w:val="22"/>
          <w:lang w:val="da-DK"/>
        </w:rPr>
        <w:t>r, at seniorerne skal udfordres på deres grundlæggende forståelse af aldringsprocessen, og at mange seniorer har negative forventninger til, hvad årene vil bringe.</w:t>
      </w:r>
    </w:p>
    <w:p w14:paraId="570BC530" w14:textId="053244BD" w:rsidR="00437DD8" w:rsidRPr="001A6BED" w:rsidRDefault="00437DD8" w:rsidP="00437DD8">
      <w:pPr>
        <w:jc w:val="both"/>
        <w:rPr>
          <w:rFonts w:ascii="Corbel" w:eastAsia="Times New Roman" w:hAnsi="Corbel" w:cs="Times New Roman"/>
          <w:color w:val="000000" w:themeColor="text1"/>
          <w:sz w:val="22"/>
          <w:szCs w:val="22"/>
          <w:lang w:val="da-DK"/>
        </w:rPr>
      </w:pPr>
      <w:r w:rsidRPr="001A6BED">
        <w:rPr>
          <w:rFonts w:ascii="Corbel" w:eastAsia="Times New Roman" w:hAnsi="Corbel" w:cs="Times New Roman"/>
          <w:color w:val="000000" w:themeColor="text1"/>
          <w:sz w:val="22"/>
          <w:szCs w:val="22"/>
          <w:lang w:val="da-DK"/>
        </w:rPr>
        <w:t>Mange seniorer har en forforståelse baseret på kulturelle oplevelser og fortælling om aldring, suppleret med en række f</w:t>
      </w:r>
      <w:r w:rsidR="00F851A4">
        <w:rPr>
          <w:rFonts w:ascii="Corbel" w:eastAsia="Times New Roman" w:hAnsi="Corbel" w:cs="Times New Roman"/>
          <w:color w:val="000000" w:themeColor="text1"/>
          <w:sz w:val="22"/>
          <w:szCs w:val="22"/>
          <w:lang w:val="da-DK"/>
        </w:rPr>
        <w:t>alske</w:t>
      </w:r>
      <w:r w:rsidRPr="001A6BED">
        <w:rPr>
          <w:rFonts w:ascii="Corbel" w:eastAsia="Times New Roman" w:hAnsi="Corbel" w:cs="Times New Roman"/>
          <w:color w:val="000000" w:themeColor="text1"/>
          <w:sz w:val="22"/>
          <w:szCs w:val="22"/>
          <w:lang w:val="da-DK"/>
        </w:rPr>
        <w:t xml:space="preserve"> myter og personlige antagelser. Det meste af det er forkert, men </w:t>
      </w:r>
      <w:r w:rsidR="00F851A4">
        <w:rPr>
          <w:rFonts w:ascii="Corbel" w:eastAsia="Times New Roman" w:hAnsi="Corbel" w:cs="Times New Roman"/>
          <w:color w:val="000000" w:themeColor="text1"/>
          <w:sz w:val="22"/>
          <w:szCs w:val="22"/>
          <w:lang w:val="da-DK"/>
        </w:rPr>
        <w:t>opfattes</w:t>
      </w:r>
      <w:r w:rsidRPr="001A6BED">
        <w:rPr>
          <w:rFonts w:ascii="Corbel" w:eastAsia="Times New Roman" w:hAnsi="Corbel" w:cs="Times New Roman"/>
          <w:color w:val="000000" w:themeColor="text1"/>
          <w:sz w:val="22"/>
          <w:szCs w:val="22"/>
          <w:lang w:val="da-DK"/>
        </w:rPr>
        <w:t xml:space="preserve"> som </w:t>
      </w:r>
      <w:r w:rsidRPr="001A6BED">
        <w:rPr>
          <w:rFonts w:ascii="Corbel" w:eastAsia="Times New Roman" w:hAnsi="Corbel" w:cs="Times New Roman"/>
          <w:i/>
          <w:color w:val="000000" w:themeColor="text1"/>
          <w:sz w:val="22"/>
          <w:szCs w:val="22"/>
          <w:lang w:val="da-DK"/>
        </w:rPr>
        <w:t>ubestridelige sandheder</w:t>
      </w:r>
      <w:r w:rsidRPr="001A6BED">
        <w:rPr>
          <w:rFonts w:ascii="Corbel" w:eastAsia="Times New Roman" w:hAnsi="Corbel" w:cs="Times New Roman"/>
          <w:color w:val="000000" w:themeColor="text1"/>
          <w:sz w:val="22"/>
          <w:szCs w:val="22"/>
          <w:lang w:val="da-DK"/>
        </w:rPr>
        <w:t xml:space="preserve"> af mange seniorer og </w:t>
      </w:r>
      <w:r w:rsidR="00F851A4">
        <w:rPr>
          <w:rFonts w:ascii="Corbel" w:eastAsia="Times New Roman" w:hAnsi="Corbel" w:cs="Times New Roman"/>
          <w:color w:val="000000" w:themeColor="text1"/>
          <w:sz w:val="22"/>
          <w:szCs w:val="22"/>
          <w:lang w:val="da-DK"/>
        </w:rPr>
        <w:t xml:space="preserve">som </w:t>
      </w:r>
      <w:r w:rsidRPr="001A6BED">
        <w:rPr>
          <w:rFonts w:ascii="Corbel" w:eastAsia="Times New Roman" w:hAnsi="Corbel" w:cs="Times New Roman"/>
          <w:color w:val="000000" w:themeColor="text1"/>
          <w:sz w:val="22"/>
          <w:szCs w:val="22"/>
          <w:lang w:val="da-DK"/>
        </w:rPr>
        <w:t xml:space="preserve">en </w:t>
      </w:r>
      <w:r w:rsidRPr="001A6BED">
        <w:rPr>
          <w:rFonts w:ascii="Corbel" w:eastAsia="Times New Roman" w:hAnsi="Corbel" w:cs="Times New Roman"/>
          <w:i/>
          <w:color w:val="000000" w:themeColor="text1"/>
          <w:sz w:val="22"/>
          <w:szCs w:val="22"/>
          <w:u w:val="single"/>
          <w:lang w:val="da-DK"/>
        </w:rPr>
        <w:t>indiskutabel sandhed</w:t>
      </w:r>
      <w:r w:rsidRPr="001A6BED">
        <w:rPr>
          <w:rFonts w:ascii="Corbel" w:eastAsia="Times New Roman" w:hAnsi="Corbel" w:cs="Times New Roman"/>
          <w:color w:val="000000" w:themeColor="text1"/>
          <w:sz w:val="22"/>
          <w:szCs w:val="22"/>
          <w:lang w:val="da-DK"/>
        </w:rPr>
        <w:t xml:space="preserve"> </w:t>
      </w:r>
      <w:r w:rsidR="00F851A4">
        <w:rPr>
          <w:rFonts w:ascii="Corbel" w:eastAsia="Times New Roman" w:hAnsi="Corbel" w:cs="Times New Roman"/>
          <w:color w:val="000000" w:themeColor="text1"/>
          <w:sz w:val="22"/>
          <w:szCs w:val="22"/>
          <w:lang w:val="da-DK"/>
        </w:rPr>
        <w:t xml:space="preserve">af </w:t>
      </w:r>
      <w:r w:rsidRPr="001A6BED">
        <w:rPr>
          <w:rFonts w:ascii="Corbel" w:eastAsia="Times New Roman" w:hAnsi="Corbel" w:cs="Times New Roman"/>
          <w:color w:val="000000" w:themeColor="text1"/>
          <w:sz w:val="22"/>
          <w:szCs w:val="22"/>
          <w:lang w:val="da-DK"/>
        </w:rPr>
        <w:t>de fleste mennesker generelt.</w:t>
      </w:r>
      <w:r w:rsidRPr="001A6BED">
        <w:rPr>
          <w:rFonts w:ascii="Corbel" w:eastAsia="Times New Roman" w:hAnsi="Corbel" w:cs="Times New Roman"/>
          <w:noProof/>
          <w:color w:val="000000"/>
          <w:sz w:val="22"/>
          <w:szCs w:val="22"/>
          <w:lang w:val="da-DK" w:eastAsia="da-DK"/>
        </w:rPr>
        <w:t xml:space="preserve"> </w:t>
      </w:r>
    </w:p>
    <w:p w14:paraId="7998B693" w14:textId="5DC31551" w:rsidR="00437DD8" w:rsidRPr="001A6BED" w:rsidRDefault="00437DD8" w:rsidP="006C39C6">
      <w:pPr>
        <w:jc w:val="both"/>
        <w:rPr>
          <w:rFonts w:ascii="Corbel" w:eastAsia="Times New Roman" w:hAnsi="Corbel" w:cs="Times New Roman"/>
          <w:color w:val="000000" w:themeColor="text1"/>
          <w:sz w:val="22"/>
          <w:szCs w:val="22"/>
          <w:lang w:val="da-DK"/>
        </w:rPr>
      </w:pPr>
      <w:r w:rsidRPr="001A6BED">
        <w:rPr>
          <w:rFonts w:ascii="Corbel" w:eastAsia="Times New Roman" w:hAnsi="Corbel" w:cs="Times New Roman"/>
          <w:noProof/>
          <w:color w:val="000000"/>
          <w:sz w:val="22"/>
          <w:szCs w:val="22"/>
          <w:lang w:val="da-DK" w:eastAsia="da-DK"/>
        </w:rPr>
        <w:drawing>
          <wp:anchor distT="0" distB="0" distL="114300" distR="114300" simplePos="0" relativeHeight="251682816" behindDoc="0" locked="0" layoutInCell="1" allowOverlap="1" wp14:anchorId="5750D94A" wp14:editId="53ACE33E">
            <wp:simplePos x="0" y="0"/>
            <wp:positionH relativeFrom="margin">
              <wp:posOffset>3119120</wp:posOffset>
            </wp:positionH>
            <wp:positionV relativeFrom="paragraph">
              <wp:posOffset>510540</wp:posOffset>
            </wp:positionV>
            <wp:extent cx="2955925" cy="1511935"/>
            <wp:effectExtent l="0" t="0" r="0" b="0"/>
            <wp:wrapSquare wrapText="bothSides"/>
            <wp:docPr id="193" name="Pladsholder til indho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dsholder til indhold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55925" cy="1511935"/>
                    </a:xfrm>
                    <a:prstGeom prst="rect">
                      <a:avLst/>
                    </a:prstGeom>
                  </pic:spPr>
                </pic:pic>
              </a:graphicData>
            </a:graphic>
            <wp14:sizeRelH relativeFrom="margin">
              <wp14:pctWidth>0</wp14:pctWidth>
            </wp14:sizeRelH>
            <wp14:sizeRelV relativeFrom="margin">
              <wp14:pctHeight>0</wp14:pctHeight>
            </wp14:sizeRelV>
          </wp:anchor>
        </w:drawing>
      </w:r>
      <w:r w:rsidRPr="001A6BED">
        <w:rPr>
          <w:rFonts w:ascii="Corbel" w:eastAsia="Times New Roman" w:hAnsi="Corbel" w:cs="Times New Roman"/>
          <w:color w:val="000000" w:themeColor="text1"/>
          <w:sz w:val="22"/>
          <w:szCs w:val="22"/>
          <w:lang w:val="da-DK"/>
        </w:rPr>
        <w:t>Det er nødvendigt at ændre denne forforståelse, da alt materiale og forskning, der kommunikeres til seniorer</w:t>
      </w:r>
      <w:r w:rsidR="00B447D5">
        <w:rPr>
          <w:rFonts w:ascii="Corbel" w:eastAsia="Times New Roman" w:hAnsi="Corbel" w:cs="Times New Roman"/>
          <w:color w:val="000000" w:themeColor="text1"/>
          <w:sz w:val="22"/>
          <w:szCs w:val="22"/>
          <w:lang w:val="da-DK"/>
        </w:rPr>
        <w:t>ne</w:t>
      </w:r>
      <w:r w:rsidRPr="001A6BED">
        <w:rPr>
          <w:rFonts w:ascii="Corbel" w:eastAsia="Times New Roman" w:hAnsi="Corbel" w:cs="Times New Roman"/>
          <w:color w:val="000000" w:themeColor="text1"/>
          <w:sz w:val="22"/>
          <w:szCs w:val="22"/>
          <w:lang w:val="da-DK"/>
        </w:rPr>
        <w:t xml:space="preserve"> i aviser, magasiner osv. ellers vil blive fortolket og forstået forkerte</w:t>
      </w:r>
      <w:r w:rsidR="00F851A4">
        <w:rPr>
          <w:rFonts w:ascii="Corbel" w:eastAsia="Times New Roman" w:hAnsi="Corbel" w:cs="Times New Roman"/>
          <w:color w:val="000000" w:themeColor="text1"/>
          <w:sz w:val="22"/>
          <w:szCs w:val="22"/>
          <w:lang w:val="da-DK"/>
        </w:rPr>
        <w:t xml:space="preserve"> ud fra disse an</w:t>
      </w:r>
      <w:r w:rsidR="00B447D5">
        <w:rPr>
          <w:rFonts w:ascii="Corbel" w:eastAsia="Times New Roman" w:hAnsi="Corbel" w:cs="Times New Roman"/>
          <w:color w:val="000000" w:themeColor="text1"/>
          <w:sz w:val="22"/>
          <w:szCs w:val="22"/>
          <w:lang w:val="da-DK"/>
        </w:rPr>
        <w:t>tagelser.</w:t>
      </w:r>
    </w:p>
    <w:p w14:paraId="72A11412" w14:textId="61CA833D" w:rsidR="00437DD8" w:rsidRPr="0083548F" w:rsidRDefault="00434914" w:rsidP="00437DD8">
      <w:pPr>
        <w:jc w:val="both"/>
        <w:rPr>
          <w:rFonts w:ascii="Corbel" w:eastAsia="Times New Roman" w:hAnsi="Corbel" w:cs="Times New Roman"/>
          <w:sz w:val="22"/>
          <w:szCs w:val="22"/>
          <w:lang w:val="da-DK"/>
        </w:rPr>
      </w:pPr>
      <w:r w:rsidRPr="0083548F">
        <w:rPr>
          <w:rFonts w:ascii="Corbel" w:eastAsia="Times New Roman" w:hAnsi="Corbel" w:cs="Times New Roman"/>
          <w:sz w:val="22"/>
          <w:szCs w:val="22"/>
          <w:lang w:val="da-DK"/>
        </w:rPr>
        <w:t>At d</w:t>
      </w:r>
      <w:r w:rsidR="00437DD8" w:rsidRPr="0083548F">
        <w:rPr>
          <w:rFonts w:ascii="Corbel" w:eastAsia="Times New Roman" w:hAnsi="Corbel" w:cs="Times New Roman"/>
          <w:sz w:val="22"/>
          <w:szCs w:val="22"/>
          <w:lang w:val="da-DK"/>
        </w:rPr>
        <w:t xml:space="preserve">enne kulturelt baserede forståelse </w:t>
      </w:r>
      <w:r w:rsidR="00A46841" w:rsidRPr="0083548F">
        <w:rPr>
          <w:rFonts w:ascii="Corbel" w:eastAsia="Times New Roman" w:hAnsi="Corbel" w:cs="Times New Roman"/>
          <w:sz w:val="22"/>
          <w:szCs w:val="22"/>
          <w:lang w:val="da-DK"/>
        </w:rPr>
        <w:t>eksisterer,</w:t>
      </w:r>
      <w:r w:rsidR="00437DD8" w:rsidRPr="0083548F">
        <w:rPr>
          <w:rFonts w:ascii="Corbel" w:eastAsia="Times New Roman" w:hAnsi="Corbel" w:cs="Times New Roman"/>
          <w:sz w:val="22"/>
          <w:szCs w:val="22"/>
          <w:lang w:val="da-DK"/>
        </w:rPr>
        <w:t xml:space="preserve"> blev bekræftet, da de ældre blev præsenteret for disse illustrationer.</w:t>
      </w:r>
    </w:p>
    <w:p w14:paraId="288BDB52" w14:textId="77777777" w:rsidR="00437DD8" w:rsidRPr="0083548F" w:rsidRDefault="00437DD8" w:rsidP="00437DD8">
      <w:pPr>
        <w:jc w:val="both"/>
        <w:rPr>
          <w:rFonts w:ascii="Corbel" w:eastAsia="Times New Roman" w:hAnsi="Corbel" w:cs="Times New Roman"/>
          <w:sz w:val="22"/>
          <w:szCs w:val="22"/>
          <w:lang w:val="da-DK"/>
        </w:rPr>
      </w:pPr>
      <w:r w:rsidRPr="0083548F">
        <w:rPr>
          <w:rFonts w:ascii="Corbel" w:eastAsia="Times New Roman" w:hAnsi="Corbel" w:cs="Times New Roman"/>
          <w:b/>
          <w:noProof/>
          <w:sz w:val="22"/>
          <w:szCs w:val="22"/>
          <w:lang w:val="da-DK" w:eastAsia="da-DK"/>
        </w:rPr>
        <w:drawing>
          <wp:anchor distT="0" distB="0" distL="114300" distR="114300" simplePos="0" relativeHeight="251685888" behindDoc="0" locked="0" layoutInCell="1" allowOverlap="1" wp14:anchorId="2A96A8ED" wp14:editId="70DB590C">
            <wp:simplePos x="0" y="0"/>
            <wp:positionH relativeFrom="margin">
              <wp:posOffset>3071495</wp:posOffset>
            </wp:positionH>
            <wp:positionV relativeFrom="paragraph">
              <wp:posOffset>549910</wp:posOffset>
            </wp:positionV>
            <wp:extent cx="3003550" cy="1731645"/>
            <wp:effectExtent l="0" t="0" r="6350" b="1905"/>
            <wp:wrapSquare wrapText="bothSides"/>
            <wp:docPr id="224" name="Billed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03550" cy="1731645"/>
                    </a:xfrm>
                    <a:prstGeom prst="rect">
                      <a:avLst/>
                    </a:prstGeom>
                  </pic:spPr>
                </pic:pic>
              </a:graphicData>
            </a:graphic>
            <wp14:sizeRelH relativeFrom="margin">
              <wp14:pctWidth>0</wp14:pctWidth>
            </wp14:sizeRelH>
            <wp14:sizeRelV relativeFrom="margin">
              <wp14:pctHeight>0</wp14:pctHeight>
            </wp14:sizeRelV>
          </wp:anchor>
        </w:drawing>
      </w:r>
      <w:r w:rsidRPr="0083548F">
        <w:rPr>
          <w:rFonts w:ascii="Corbel" w:eastAsia="Times New Roman" w:hAnsi="Corbel" w:cs="Times New Roman"/>
          <w:sz w:val="22"/>
          <w:szCs w:val="22"/>
          <w:lang w:val="da-DK"/>
        </w:rPr>
        <w:t xml:space="preserve">Størstedelen af </w:t>
      </w:r>
      <w:r w:rsidRPr="0083548F">
        <w:rPr>
          <w:rFonts w:ascii="Arial" w:eastAsia="Times New Roman" w:hAnsi="Arial" w:cs="Arial"/>
          <w:sz w:val="22"/>
          <w:szCs w:val="22"/>
          <w:lang w:val="da-DK"/>
        </w:rPr>
        <w:t>​​</w:t>
      </w:r>
      <w:r w:rsidRPr="0083548F">
        <w:rPr>
          <w:rFonts w:ascii="Corbel" w:eastAsia="Times New Roman" w:hAnsi="Corbel" w:cs="Times New Roman"/>
          <w:sz w:val="22"/>
          <w:szCs w:val="22"/>
          <w:lang w:val="da-DK"/>
        </w:rPr>
        <w:t>de studerende p</w:t>
      </w:r>
      <w:r w:rsidRPr="0083548F">
        <w:rPr>
          <w:rFonts w:ascii="Corbel" w:eastAsia="Times New Roman" w:hAnsi="Corbel" w:cs="Corbel"/>
          <w:sz w:val="22"/>
          <w:szCs w:val="22"/>
          <w:lang w:val="da-DK"/>
        </w:rPr>
        <w:t>å</w:t>
      </w:r>
      <w:r w:rsidRPr="0083548F">
        <w:rPr>
          <w:rFonts w:ascii="Corbel" w:eastAsia="Times New Roman" w:hAnsi="Corbel" w:cs="Times New Roman"/>
          <w:sz w:val="22"/>
          <w:szCs w:val="22"/>
          <w:lang w:val="da-DK"/>
        </w:rPr>
        <w:t xml:space="preserve"> testkurserne udtrykte, at disse gamle billeder og denne nye figur var meget illustrerende for, hvordan de ser de kommende år, og hvad de forventer, at den sidste del af deres liv vil bringe.</w:t>
      </w:r>
    </w:p>
    <w:p w14:paraId="1869981B" w14:textId="2015BE09" w:rsidR="00437DD8" w:rsidRPr="0083548F" w:rsidRDefault="00437DD8" w:rsidP="00437DD8">
      <w:pPr>
        <w:jc w:val="both"/>
        <w:rPr>
          <w:rFonts w:ascii="Corbel" w:eastAsia="Times New Roman" w:hAnsi="Corbel" w:cs="Times New Roman"/>
          <w:sz w:val="22"/>
          <w:szCs w:val="22"/>
          <w:lang w:val="da-DK"/>
        </w:rPr>
      </w:pPr>
      <w:r w:rsidRPr="0083548F">
        <w:rPr>
          <w:rFonts w:ascii="Corbel" w:eastAsia="Times New Roman" w:hAnsi="Corbel" w:cs="Times New Roman"/>
          <w:sz w:val="22"/>
          <w:szCs w:val="22"/>
          <w:lang w:val="da-DK"/>
        </w:rPr>
        <w:t xml:space="preserve">Selvom illustrationerne er gamle, illustrerer de stadig, hvordan de fleste ældre og mennesker generelt tror </w:t>
      </w:r>
      <w:r w:rsidRPr="0083548F">
        <w:rPr>
          <w:rFonts w:ascii="Arial" w:eastAsia="Times New Roman" w:hAnsi="Arial" w:cs="Arial"/>
          <w:sz w:val="22"/>
          <w:szCs w:val="22"/>
          <w:lang w:val="da-DK"/>
        </w:rPr>
        <w:t>​​</w:t>
      </w:r>
      <w:r w:rsidRPr="0083548F">
        <w:rPr>
          <w:rFonts w:ascii="Corbel" w:eastAsia="Times New Roman" w:hAnsi="Corbel" w:cs="Times New Roman"/>
          <w:sz w:val="22"/>
          <w:szCs w:val="22"/>
          <w:lang w:val="da-DK"/>
        </w:rPr>
        <w:t xml:space="preserve">at </w:t>
      </w:r>
      <w:r w:rsidRPr="0083548F">
        <w:rPr>
          <w:rFonts w:ascii="Corbel" w:eastAsia="Times New Roman" w:hAnsi="Corbel" w:cs="Corbel"/>
          <w:sz w:val="22"/>
          <w:szCs w:val="22"/>
          <w:lang w:val="da-DK"/>
        </w:rPr>
        <w:t>å</w:t>
      </w:r>
      <w:r w:rsidRPr="0083548F">
        <w:rPr>
          <w:rFonts w:ascii="Corbel" w:eastAsia="Times New Roman" w:hAnsi="Corbel" w:cs="Times New Roman"/>
          <w:sz w:val="22"/>
          <w:szCs w:val="22"/>
          <w:lang w:val="da-DK"/>
        </w:rPr>
        <w:t>rene for en ældre vil være.</w:t>
      </w:r>
    </w:p>
    <w:p w14:paraId="25FD09F2" w14:textId="0584D0E9" w:rsidR="00437DD8" w:rsidRPr="0083548F" w:rsidRDefault="00437DD8" w:rsidP="00437DD8">
      <w:pPr>
        <w:jc w:val="both"/>
        <w:rPr>
          <w:rFonts w:ascii="Corbel" w:eastAsia="Times New Roman" w:hAnsi="Corbel" w:cs="Times New Roman"/>
          <w:sz w:val="22"/>
          <w:szCs w:val="22"/>
          <w:lang w:val="da-DK"/>
        </w:rPr>
      </w:pPr>
      <w:r w:rsidRPr="0083548F">
        <w:rPr>
          <w:rFonts w:ascii="Corbel" w:eastAsia="Times New Roman" w:hAnsi="Corbel" w:cs="Times New Roman"/>
          <w:sz w:val="22"/>
          <w:szCs w:val="22"/>
          <w:lang w:val="da-DK"/>
        </w:rPr>
        <w:t>B</w:t>
      </w:r>
      <w:r w:rsidR="0031506D">
        <w:rPr>
          <w:rFonts w:ascii="Corbel" w:eastAsia="Times New Roman" w:hAnsi="Corbel" w:cs="Times New Roman"/>
          <w:sz w:val="22"/>
          <w:szCs w:val="22"/>
          <w:lang w:val="da-DK"/>
        </w:rPr>
        <w:t>E</w:t>
      </w:r>
      <w:r w:rsidR="002D6D33">
        <w:rPr>
          <w:rFonts w:ascii="Corbel" w:eastAsia="Times New Roman" w:hAnsi="Corbel" w:cs="Times New Roman"/>
          <w:sz w:val="22"/>
          <w:szCs w:val="22"/>
          <w:lang w:val="da-DK"/>
        </w:rPr>
        <w:t>prese</w:t>
      </w:r>
      <w:r w:rsidRPr="0083548F">
        <w:rPr>
          <w:rFonts w:ascii="Corbel" w:eastAsia="Times New Roman" w:hAnsi="Corbel" w:cs="Times New Roman"/>
          <w:sz w:val="22"/>
          <w:szCs w:val="22"/>
          <w:lang w:val="da-DK"/>
        </w:rPr>
        <w:t xml:space="preserve">L-partnerskabet mener, at det er meget vigtigt at tale og reflektere med </w:t>
      </w:r>
      <w:r w:rsidR="002D6D33">
        <w:rPr>
          <w:rFonts w:ascii="Corbel" w:eastAsia="Times New Roman" w:hAnsi="Corbel" w:cs="Times New Roman"/>
          <w:sz w:val="22"/>
          <w:szCs w:val="22"/>
          <w:lang w:val="da-DK"/>
        </w:rPr>
        <w:t xml:space="preserve">nuværende </w:t>
      </w:r>
      <w:r w:rsidRPr="0083548F">
        <w:rPr>
          <w:rFonts w:ascii="Corbel" w:eastAsia="Times New Roman" w:hAnsi="Corbel" w:cs="Times New Roman"/>
          <w:sz w:val="22"/>
          <w:szCs w:val="22"/>
          <w:lang w:val="da-DK"/>
        </w:rPr>
        <w:t>og fremtidige seniorer om, hvorfor vi ser på livet, som vi gør. Især hvorfor vi ser og forstår den sidste del af livet, som vi gør (illustreret på grafikken til højre).</w:t>
      </w:r>
    </w:p>
    <w:p w14:paraId="77733CFC" w14:textId="6177E913" w:rsidR="006C39C6" w:rsidRPr="0083548F" w:rsidRDefault="00437DD8" w:rsidP="00437DD8">
      <w:pPr>
        <w:jc w:val="both"/>
        <w:rPr>
          <w:rFonts w:ascii="Corbel" w:eastAsia="Times New Roman" w:hAnsi="Corbel" w:cs="Times New Roman"/>
          <w:sz w:val="22"/>
          <w:szCs w:val="22"/>
          <w:lang w:val="da-DK"/>
        </w:rPr>
      </w:pPr>
      <w:r w:rsidRPr="0083548F">
        <w:rPr>
          <w:rFonts w:ascii="Corbel" w:eastAsia="Times New Roman" w:hAnsi="Corbel" w:cs="Times New Roman"/>
          <w:sz w:val="22"/>
          <w:szCs w:val="22"/>
          <w:lang w:val="da-DK"/>
        </w:rPr>
        <w:t xml:space="preserve">Hvis vi ønsker, at flertallet af seniorer skal implementere det </w:t>
      </w:r>
      <w:r w:rsidRPr="002D6D33">
        <w:rPr>
          <w:rFonts w:ascii="Corbel" w:eastAsia="Times New Roman" w:hAnsi="Corbel" w:cs="Times New Roman"/>
          <w:b/>
          <w:bCs/>
          <w:i/>
          <w:iCs/>
          <w:sz w:val="22"/>
          <w:szCs w:val="22"/>
          <w:lang w:val="da-DK"/>
        </w:rPr>
        <w:t>aktive aldringskoncept</w:t>
      </w:r>
      <w:r w:rsidRPr="0083548F">
        <w:rPr>
          <w:rFonts w:ascii="Corbel" w:eastAsia="Times New Roman" w:hAnsi="Corbel" w:cs="Times New Roman"/>
          <w:sz w:val="22"/>
          <w:szCs w:val="22"/>
          <w:lang w:val="da-DK"/>
        </w:rPr>
        <w:t xml:space="preserve"> som en del af deres daglige liv</w:t>
      </w:r>
      <w:r w:rsidR="00825753" w:rsidRPr="0083548F">
        <w:rPr>
          <w:rFonts w:ascii="Corbel" w:eastAsia="Times New Roman" w:hAnsi="Corbel" w:cs="Times New Roman"/>
          <w:sz w:val="22"/>
          <w:szCs w:val="22"/>
          <w:lang w:val="da-DK"/>
        </w:rPr>
        <w:t>,</w:t>
      </w:r>
      <w:r w:rsidRPr="0083548F">
        <w:rPr>
          <w:rFonts w:ascii="Corbel" w:eastAsia="Times New Roman" w:hAnsi="Corbel" w:cs="Times New Roman"/>
          <w:sz w:val="22"/>
          <w:szCs w:val="22"/>
          <w:lang w:val="da-DK"/>
        </w:rPr>
        <w:t xml:space="preserve"> for at sikre at de er aktive og forbliver uafhængige i længere tid,</w:t>
      </w:r>
    </w:p>
    <w:p w14:paraId="1AF798F8" w14:textId="7421725D" w:rsidR="006C39C6" w:rsidRPr="0083548F" w:rsidRDefault="002D6D33" w:rsidP="006C39C6">
      <w:pPr>
        <w:spacing w:before="0" w:after="0"/>
        <w:jc w:val="center"/>
        <w:rPr>
          <w:rFonts w:ascii="Corbel" w:eastAsia="Times New Roman" w:hAnsi="Corbel" w:cs="Times New Roman"/>
          <w:b/>
          <w:sz w:val="22"/>
          <w:szCs w:val="22"/>
          <w:lang w:val="da-DK"/>
        </w:rPr>
      </w:pPr>
      <w:r>
        <w:rPr>
          <w:rFonts w:ascii="Corbel" w:eastAsia="Times New Roman" w:hAnsi="Corbel" w:cs="Times New Roman"/>
          <w:b/>
          <w:sz w:val="22"/>
          <w:szCs w:val="22"/>
          <w:lang w:val="da-DK"/>
        </w:rPr>
        <w:t>er det nødvendigt</w:t>
      </w:r>
      <w:r w:rsidR="00437DD8" w:rsidRPr="0083548F">
        <w:rPr>
          <w:rFonts w:ascii="Corbel" w:eastAsia="Times New Roman" w:hAnsi="Corbel" w:cs="Times New Roman"/>
          <w:b/>
          <w:sz w:val="22"/>
          <w:szCs w:val="22"/>
          <w:lang w:val="da-DK"/>
        </w:rPr>
        <w:t xml:space="preserve"> at uddanne</w:t>
      </w:r>
      <w:r>
        <w:rPr>
          <w:rFonts w:ascii="Corbel" w:eastAsia="Times New Roman" w:hAnsi="Corbel" w:cs="Times New Roman"/>
          <w:b/>
          <w:sz w:val="22"/>
          <w:szCs w:val="22"/>
          <w:lang w:val="da-DK"/>
        </w:rPr>
        <w:t xml:space="preserve"> seniorer</w:t>
      </w:r>
      <w:r w:rsidR="00437DD8" w:rsidRPr="0083548F">
        <w:rPr>
          <w:rFonts w:ascii="Corbel" w:eastAsia="Times New Roman" w:hAnsi="Corbel" w:cs="Times New Roman"/>
          <w:b/>
          <w:sz w:val="22"/>
          <w:szCs w:val="22"/>
          <w:lang w:val="da-DK"/>
        </w:rPr>
        <w:t xml:space="preserve"> i hvorfor og hvordan</w:t>
      </w:r>
    </w:p>
    <w:p w14:paraId="27B41AAB" w14:textId="77777777" w:rsidR="006C39C6" w:rsidRPr="0083548F" w:rsidRDefault="006C39C6" w:rsidP="006C39C6">
      <w:pPr>
        <w:spacing w:before="0" w:after="0"/>
        <w:rPr>
          <w:rFonts w:ascii="Corbel" w:eastAsia="Times New Roman" w:hAnsi="Corbel" w:cs="Times New Roman"/>
          <w:sz w:val="22"/>
          <w:szCs w:val="22"/>
          <w:lang w:val="da-DK"/>
        </w:rPr>
      </w:pPr>
    </w:p>
    <w:p w14:paraId="436FCAEB" w14:textId="56DF574F" w:rsidR="006C39C6" w:rsidRPr="0083548F" w:rsidRDefault="00437DD8" w:rsidP="006C39C6">
      <w:pPr>
        <w:spacing w:before="0" w:after="0"/>
        <w:rPr>
          <w:rFonts w:ascii="Corbel" w:eastAsia="Times New Roman" w:hAnsi="Corbel" w:cs="Times New Roman"/>
          <w:sz w:val="22"/>
          <w:szCs w:val="22"/>
          <w:lang w:val="da-DK"/>
        </w:rPr>
      </w:pPr>
      <w:r w:rsidRPr="0083548F">
        <w:rPr>
          <w:rFonts w:ascii="Corbel" w:eastAsia="Times New Roman" w:hAnsi="Corbel" w:cs="Times New Roman"/>
          <w:sz w:val="22"/>
          <w:szCs w:val="22"/>
          <w:lang w:val="da-DK"/>
        </w:rPr>
        <w:t>Vi bliver nødt til at uddanne dem i</w:t>
      </w:r>
      <w:r w:rsidR="002D6D33">
        <w:rPr>
          <w:rFonts w:ascii="Corbel" w:eastAsia="Times New Roman" w:hAnsi="Corbel" w:cs="Times New Roman"/>
          <w:sz w:val="22"/>
          <w:szCs w:val="22"/>
          <w:lang w:val="da-DK"/>
        </w:rPr>
        <w:t>,</w:t>
      </w:r>
      <w:r w:rsidRPr="0083548F">
        <w:rPr>
          <w:rFonts w:ascii="Corbel" w:eastAsia="Times New Roman" w:hAnsi="Corbel" w:cs="Times New Roman"/>
          <w:sz w:val="22"/>
          <w:szCs w:val="22"/>
          <w:lang w:val="da-DK"/>
        </w:rPr>
        <w:t xml:space="preserve"> hvad de</w:t>
      </w:r>
      <w:r w:rsidR="002D6D33">
        <w:rPr>
          <w:rFonts w:ascii="Corbel" w:eastAsia="Times New Roman" w:hAnsi="Corbel" w:cs="Times New Roman"/>
          <w:sz w:val="22"/>
          <w:szCs w:val="22"/>
          <w:lang w:val="da-DK"/>
        </w:rPr>
        <w:t>r</w:t>
      </w:r>
      <w:r w:rsidRPr="0083548F">
        <w:rPr>
          <w:rFonts w:ascii="Corbel" w:eastAsia="Times New Roman" w:hAnsi="Corbel" w:cs="Times New Roman"/>
          <w:sz w:val="22"/>
          <w:szCs w:val="22"/>
          <w:lang w:val="da-DK"/>
        </w:rPr>
        <w:t xml:space="preserve"> </w:t>
      </w:r>
      <w:r w:rsidR="002D6D33">
        <w:rPr>
          <w:rFonts w:ascii="Corbel" w:eastAsia="Times New Roman" w:hAnsi="Corbel" w:cs="Times New Roman"/>
          <w:sz w:val="22"/>
          <w:szCs w:val="22"/>
          <w:lang w:val="da-DK"/>
        </w:rPr>
        <w:t>afgør</w:t>
      </w:r>
      <w:r w:rsidRPr="0083548F">
        <w:rPr>
          <w:rFonts w:ascii="Corbel" w:eastAsia="Times New Roman" w:hAnsi="Corbel" w:cs="Times New Roman"/>
          <w:sz w:val="22"/>
          <w:szCs w:val="22"/>
          <w:lang w:val="da-DK"/>
        </w:rPr>
        <w:t xml:space="preserve"> deres fysiske tilstand 3, 5 eller 10 år fra nu</w:t>
      </w:r>
      <w:r w:rsidR="002D6D33">
        <w:rPr>
          <w:rFonts w:ascii="Corbel" w:eastAsia="Times New Roman" w:hAnsi="Corbel" w:cs="Times New Roman"/>
          <w:sz w:val="22"/>
          <w:szCs w:val="22"/>
          <w:lang w:val="da-DK"/>
        </w:rPr>
        <w:t xml:space="preserve"> samt</w:t>
      </w:r>
      <w:r w:rsidRPr="0083548F">
        <w:rPr>
          <w:rFonts w:ascii="Corbel" w:eastAsia="Times New Roman" w:hAnsi="Corbel" w:cs="Times New Roman"/>
          <w:sz w:val="22"/>
          <w:szCs w:val="22"/>
          <w:lang w:val="da-DK"/>
        </w:rPr>
        <w:t xml:space="preserve"> </w:t>
      </w:r>
      <w:r w:rsidR="002D6D33">
        <w:rPr>
          <w:rFonts w:ascii="Corbel" w:eastAsia="Times New Roman" w:hAnsi="Corbel" w:cs="Times New Roman"/>
          <w:sz w:val="22"/>
          <w:szCs w:val="22"/>
          <w:lang w:val="da-DK"/>
        </w:rPr>
        <w:t xml:space="preserve">i, hvilke valg de har mulighed for at </w:t>
      </w:r>
      <w:r w:rsidRPr="0083548F">
        <w:rPr>
          <w:rFonts w:ascii="Corbel" w:eastAsia="Times New Roman" w:hAnsi="Corbel" w:cs="Times New Roman"/>
          <w:sz w:val="22"/>
          <w:szCs w:val="22"/>
          <w:lang w:val="da-DK"/>
        </w:rPr>
        <w:t xml:space="preserve">træffe </w:t>
      </w:r>
      <w:r w:rsidR="002D6D33">
        <w:rPr>
          <w:rFonts w:ascii="Corbel" w:eastAsia="Times New Roman" w:hAnsi="Corbel" w:cs="Times New Roman"/>
          <w:sz w:val="22"/>
          <w:szCs w:val="22"/>
          <w:lang w:val="da-DK"/>
        </w:rPr>
        <w:t xml:space="preserve">og hvilke </w:t>
      </w:r>
      <w:r w:rsidRPr="0083548F">
        <w:rPr>
          <w:rFonts w:ascii="Corbel" w:eastAsia="Times New Roman" w:hAnsi="Corbel" w:cs="Times New Roman"/>
          <w:sz w:val="22"/>
          <w:szCs w:val="22"/>
          <w:lang w:val="da-DK"/>
        </w:rPr>
        <w:t>konsekvense</w:t>
      </w:r>
      <w:r w:rsidR="002D6D33">
        <w:rPr>
          <w:rFonts w:ascii="Corbel" w:eastAsia="Times New Roman" w:hAnsi="Corbel" w:cs="Times New Roman"/>
          <w:sz w:val="22"/>
          <w:szCs w:val="22"/>
          <w:lang w:val="da-DK"/>
        </w:rPr>
        <w:t>r, valgene har.</w:t>
      </w:r>
      <w:r w:rsidRPr="0083548F">
        <w:rPr>
          <w:rFonts w:ascii="Corbel" w:eastAsia="Times New Roman" w:hAnsi="Corbel" w:cs="Times New Roman"/>
          <w:sz w:val="22"/>
          <w:szCs w:val="22"/>
          <w:lang w:val="da-DK"/>
        </w:rPr>
        <w:t xml:space="preserve"> </w:t>
      </w:r>
    </w:p>
    <w:p w14:paraId="32C86713" w14:textId="10979C75" w:rsidR="00437DD8" w:rsidRPr="0083548F" w:rsidRDefault="00437DD8" w:rsidP="00437DD8">
      <w:pPr>
        <w:jc w:val="both"/>
        <w:rPr>
          <w:rFonts w:ascii="Corbel" w:eastAsia="Times New Roman" w:hAnsi="Corbel" w:cs="Times New Roman"/>
          <w:sz w:val="22"/>
          <w:szCs w:val="22"/>
          <w:lang w:val="da-DK"/>
        </w:rPr>
      </w:pPr>
      <w:r w:rsidRPr="0083548F">
        <w:rPr>
          <w:rFonts w:ascii="Corbel" w:eastAsia="Times New Roman" w:hAnsi="Corbel" w:cs="Times New Roman"/>
          <w:sz w:val="22"/>
          <w:szCs w:val="22"/>
          <w:lang w:val="da-DK"/>
        </w:rPr>
        <w:t xml:space="preserve">Så længe det stadig er en </w:t>
      </w:r>
      <w:r w:rsidRPr="0083548F">
        <w:rPr>
          <w:rFonts w:ascii="Corbel" w:eastAsia="Times New Roman" w:hAnsi="Corbel" w:cs="Times New Roman"/>
          <w:i/>
          <w:sz w:val="22"/>
          <w:szCs w:val="22"/>
          <w:lang w:val="da-DK"/>
        </w:rPr>
        <w:t>biologisk fysisk sandhed</w:t>
      </w:r>
      <w:r w:rsidRPr="0083548F">
        <w:rPr>
          <w:rFonts w:ascii="Corbel" w:eastAsia="Times New Roman" w:hAnsi="Corbel" w:cs="Times New Roman"/>
          <w:sz w:val="22"/>
          <w:szCs w:val="22"/>
          <w:lang w:val="da-DK"/>
        </w:rPr>
        <w:t>, at aldring</w:t>
      </w:r>
      <w:r w:rsidR="002D6D33">
        <w:rPr>
          <w:rFonts w:ascii="Corbel" w:eastAsia="Times New Roman" w:hAnsi="Corbel" w:cs="Times New Roman"/>
          <w:sz w:val="22"/>
          <w:szCs w:val="22"/>
          <w:lang w:val="da-DK"/>
        </w:rPr>
        <w:t xml:space="preserve"> for mange mennesker</w:t>
      </w:r>
      <w:r w:rsidRPr="0083548F">
        <w:rPr>
          <w:rFonts w:ascii="Corbel" w:eastAsia="Times New Roman" w:hAnsi="Corbel" w:cs="Times New Roman"/>
          <w:sz w:val="22"/>
          <w:szCs w:val="22"/>
          <w:lang w:val="da-DK"/>
        </w:rPr>
        <w:t xml:space="preserve"> er karakteriseret som en livstid</w:t>
      </w:r>
      <w:r w:rsidR="002D6D33">
        <w:rPr>
          <w:rFonts w:ascii="Corbel" w:eastAsia="Times New Roman" w:hAnsi="Corbel" w:cs="Times New Roman"/>
          <w:sz w:val="22"/>
          <w:szCs w:val="22"/>
          <w:lang w:val="da-DK"/>
        </w:rPr>
        <w:t>,</w:t>
      </w:r>
      <w:r w:rsidRPr="0083548F">
        <w:rPr>
          <w:rFonts w:ascii="Corbel" w:eastAsia="Times New Roman" w:hAnsi="Corbel" w:cs="Times New Roman"/>
          <w:sz w:val="22"/>
          <w:szCs w:val="22"/>
          <w:lang w:val="da-DK"/>
        </w:rPr>
        <w:t xml:space="preserve"> </w:t>
      </w:r>
      <w:r w:rsidR="00301720" w:rsidRPr="0083548F">
        <w:rPr>
          <w:rFonts w:ascii="Corbel" w:eastAsia="Times New Roman" w:hAnsi="Corbel" w:cs="Times New Roman"/>
          <w:sz w:val="22"/>
          <w:szCs w:val="22"/>
          <w:lang w:val="da-DK"/>
        </w:rPr>
        <w:t>hvor man mister</w:t>
      </w:r>
      <w:r w:rsidRPr="0083548F">
        <w:rPr>
          <w:rFonts w:ascii="Corbel" w:eastAsia="Times New Roman" w:hAnsi="Corbel" w:cs="Times New Roman"/>
          <w:sz w:val="22"/>
          <w:szCs w:val="22"/>
          <w:lang w:val="da-DK"/>
        </w:rPr>
        <w:t xml:space="preserve"> færdigheder, vil vi fortsat høre variationer af disse forklaringer </w:t>
      </w:r>
      <w:r w:rsidR="00A45169">
        <w:rPr>
          <w:rFonts w:ascii="Corbel" w:eastAsia="Times New Roman" w:hAnsi="Corbel" w:cs="Times New Roman"/>
          <w:sz w:val="22"/>
          <w:szCs w:val="22"/>
          <w:lang w:val="da-DK"/>
        </w:rPr>
        <w:t xml:space="preserve">på, at </w:t>
      </w:r>
      <w:r w:rsidRPr="0083548F">
        <w:rPr>
          <w:rFonts w:ascii="Corbel" w:eastAsia="Times New Roman" w:hAnsi="Corbel" w:cs="Times New Roman"/>
          <w:sz w:val="22"/>
          <w:szCs w:val="22"/>
          <w:lang w:val="da-DK"/>
        </w:rPr>
        <w:t>en person i alderen 75 eller 85 år ikke længere er i stand til at gøre, hvad han eller hun var i stand til at gøre 5 år tidligere.</w:t>
      </w:r>
    </w:p>
    <w:p w14:paraId="4D27053D" w14:textId="77777777" w:rsidR="00437DD8" w:rsidRPr="0083548F" w:rsidRDefault="00437DD8" w:rsidP="00301720">
      <w:pPr>
        <w:jc w:val="center"/>
        <w:rPr>
          <w:rFonts w:ascii="Corbel" w:eastAsia="Times New Roman" w:hAnsi="Corbel" w:cs="Times New Roman"/>
          <w:i/>
          <w:sz w:val="22"/>
          <w:szCs w:val="22"/>
          <w:lang w:val="da-DK"/>
        </w:rPr>
      </w:pPr>
      <w:r w:rsidRPr="0083548F">
        <w:rPr>
          <w:rFonts w:ascii="Corbel" w:eastAsia="Times New Roman" w:hAnsi="Corbel" w:cs="Times New Roman"/>
          <w:i/>
          <w:sz w:val="22"/>
          <w:szCs w:val="22"/>
          <w:lang w:val="da-DK"/>
        </w:rPr>
        <w:t>”Jeg kan ikke, og grunden til</w:t>
      </w:r>
      <w:r w:rsidR="00301720" w:rsidRPr="0083548F">
        <w:rPr>
          <w:rFonts w:ascii="Corbel" w:eastAsia="Times New Roman" w:hAnsi="Corbel" w:cs="Times New Roman"/>
          <w:i/>
          <w:sz w:val="22"/>
          <w:szCs w:val="22"/>
          <w:lang w:val="da-DK"/>
        </w:rPr>
        <w:t xml:space="preserve"> at jeg ikke kan er</w:t>
      </w:r>
      <w:r w:rsidRPr="0083548F">
        <w:rPr>
          <w:rFonts w:ascii="Corbel" w:eastAsia="Times New Roman" w:hAnsi="Corbel" w:cs="Times New Roman"/>
          <w:i/>
          <w:sz w:val="22"/>
          <w:szCs w:val="22"/>
          <w:lang w:val="da-DK"/>
        </w:rPr>
        <w:t xml:space="preserve"> at jeg er ældre”</w:t>
      </w:r>
    </w:p>
    <w:p w14:paraId="6D00DDFB" w14:textId="77777777" w:rsidR="00437DD8" w:rsidRPr="0083548F" w:rsidRDefault="00437DD8" w:rsidP="00301720">
      <w:pPr>
        <w:jc w:val="center"/>
        <w:rPr>
          <w:rFonts w:ascii="Corbel" w:eastAsia="Times New Roman" w:hAnsi="Corbel" w:cs="Times New Roman"/>
          <w:i/>
          <w:sz w:val="22"/>
          <w:szCs w:val="22"/>
          <w:lang w:val="da-DK"/>
        </w:rPr>
      </w:pPr>
      <w:r w:rsidRPr="0083548F">
        <w:rPr>
          <w:rFonts w:ascii="Corbel" w:eastAsia="Times New Roman" w:hAnsi="Corbel" w:cs="Times New Roman"/>
          <w:i/>
          <w:sz w:val="22"/>
          <w:szCs w:val="22"/>
          <w:lang w:val="da-DK"/>
        </w:rPr>
        <w:t>”Bedstemor / bedstefar kan ikke, men det er forståeligt og normalt,</w:t>
      </w:r>
      <w:r w:rsidR="00301720" w:rsidRPr="0083548F">
        <w:rPr>
          <w:rFonts w:ascii="Corbel" w:eastAsia="Times New Roman" w:hAnsi="Corbel" w:cs="Times New Roman"/>
          <w:i/>
          <w:sz w:val="22"/>
          <w:szCs w:val="22"/>
          <w:lang w:val="da-DK"/>
        </w:rPr>
        <w:t xml:space="preserve"> fordi</w:t>
      </w:r>
      <w:r w:rsidRPr="0083548F">
        <w:rPr>
          <w:rFonts w:ascii="Corbel" w:eastAsia="Times New Roman" w:hAnsi="Corbel" w:cs="Times New Roman"/>
          <w:i/>
          <w:sz w:val="22"/>
          <w:szCs w:val="22"/>
          <w:lang w:val="da-DK"/>
        </w:rPr>
        <w:t xml:space="preserve"> de er blevet ældre ”</w:t>
      </w:r>
    </w:p>
    <w:p w14:paraId="5550EACE" w14:textId="405EE9FE" w:rsidR="00437DD8" w:rsidRPr="0083548F" w:rsidRDefault="00437DD8" w:rsidP="00437DD8">
      <w:pPr>
        <w:jc w:val="both"/>
        <w:rPr>
          <w:rFonts w:ascii="Corbel" w:eastAsia="Times New Roman" w:hAnsi="Corbel" w:cs="Times New Roman"/>
          <w:sz w:val="22"/>
          <w:szCs w:val="22"/>
          <w:lang w:val="da-DK"/>
        </w:rPr>
      </w:pPr>
      <w:r w:rsidRPr="0083548F">
        <w:rPr>
          <w:rFonts w:ascii="Corbel" w:eastAsia="Times New Roman" w:hAnsi="Corbel" w:cs="Times New Roman"/>
          <w:sz w:val="22"/>
          <w:szCs w:val="22"/>
          <w:lang w:val="da-DK"/>
        </w:rPr>
        <w:t xml:space="preserve">Så længe det er en biologisk kendsgerning, vil den 85-årige eller 90-årige dame, der er uafhængig og kører </w:t>
      </w:r>
      <w:r w:rsidR="00825753" w:rsidRPr="0083548F">
        <w:rPr>
          <w:rFonts w:ascii="Corbel" w:eastAsia="Times New Roman" w:hAnsi="Corbel" w:cs="Times New Roman"/>
          <w:sz w:val="22"/>
          <w:szCs w:val="22"/>
          <w:lang w:val="da-DK"/>
        </w:rPr>
        <w:t>på</w:t>
      </w:r>
      <w:r w:rsidRPr="0083548F">
        <w:rPr>
          <w:rFonts w:ascii="Corbel" w:eastAsia="Times New Roman" w:hAnsi="Corbel" w:cs="Times New Roman"/>
          <w:sz w:val="22"/>
          <w:szCs w:val="22"/>
          <w:lang w:val="da-DK"/>
        </w:rPr>
        <w:t xml:space="preserve"> cykel til købmanden, blive opfattet som den unormale trods det faktum, at hun repræsenterer flertallet af kvinder i alder</w:t>
      </w:r>
      <w:r w:rsidR="00825753" w:rsidRPr="0083548F">
        <w:rPr>
          <w:rFonts w:ascii="Corbel" w:eastAsia="Times New Roman" w:hAnsi="Corbel" w:cs="Times New Roman"/>
          <w:sz w:val="22"/>
          <w:szCs w:val="22"/>
          <w:lang w:val="da-DK"/>
        </w:rPr>
        <w:t>en</w:t>
      </w:r>
      <w:r w:rsidRPr="0083548F">
        <w:rPr>
          <w:rFonts w:ascii="Corbel" w:eastAsia="Times New Roman" w:hAnsi="Corbel" w:cs="Times New Roman"/>
          <w:sz w:val="22"/>
          <w:szCs w:val="22"/>
          <w:lang w:val="da-DK"/>
        </w:rPr>
        <w:t xml:space="preserve"> 85 eller 90.</w:t>
      </w:r>
    </w:p>
    <w:p w14:paraId="1C4CCE29" w14:textId="77777777" w:rsidR="006C39C6" w:rsidRPr="0083548F" w:rsidRDefault="006C39C6" w:rsidP="006C39C6">
      <w:pPr>
        <w:jc w:val="both"/>
        <w:rPr>
          <w:rFonts w:ascii="Corbel" w:eastAsia="Times New Roman" w:hAnsi="Corbel" w:cs="Times New Roman"/>
          <w:sz w:val="22"/>
          <w:szCs w:val="22"/>
          <w:lang w:val="da-DK"/>
        </w:rPr>
      </w:pPr>
    </w:p>
    <w:p w14:paraId="498DAEE5" w14:textId="2359F505" w:rsidR="00301720" w:rsidRPr="0083548F" w:rsidRDefault="00301720" w:rsidP="00301720">
      <w:pPr>
        <w:jc w:val="both"/>
        <w:rPr>
          <w:rFonts w:ascii="Corbel" w:eastAsia="Times New Roman" w:hAnsi="Corbel" w:cs="Times New Roman"/>
          <w:sz w:val="22"/>
          <w:szCs w:val="22"/>
          <w:lang w:val="da-DK"/>
        </w:rPr>
      </w:pPr>
      <w:r w:rsidRPr="0083548F">
        <w:rPr>
          <w:rFonts w:ascii="Corbel" w:eastAsia="Times New Roman" w:hAnsi="Corbel" w:cs="Times New Roman"/>
          <w:b/>
          <w:noProof/>
          <w:sz w:val="22"/>
          <w:szCs w:val="22"/>
          <w:lang w:val="da-DK" w:eastAsia="da-DK"/>
        </w:rPr>
        <w:drawing>
          <wp:anchor distT="0" distB="0" distL="114300" distR="114300" simplePos="0" relativeHeight="251679744" behindDoc="0" locked="0" layoutInCell="1" allowOverlap="1" wp14:anchorId="7FA99626" wp14:editId="27F237F4">
            <wp:simplePos x="0" y="0"/>
            <wp:positionH relativeFrom="margin">
              <wp:posOffset>2680970</wp:posOffset>
            </wp:positionH>
            <wp:positionV relativeFrom="paragraph">
              <wp:posOffset>8890</wp:posOffset>
            </wp:positionV>
            <wp:extent cx="3578860" cy="2095500"/>
            <wp:effectExtent l="0" t="0" r="2540" b="0"/>
            <wp:wrapSquare wrapText="bothSides"/>
            <wp:docPr id="155" name="Billed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78860" cy="2095500"/>
                    </a:xfrm>
                    <a:prstGeom prst="rect">
                      <a:avLst/>
                    </a:prstGeom>
                  </pic:spPr>
                </pic:pic>
              </a:graphicData>
            </a:graphic>
            <wp14:sizeRelH relativeFrom="margin">
              <wp14:pctWidth>0</wp14:pctWidth>
            </wp14:sizeRelH>
            <wp14:sizeRelV relativeFrom="margin">
              <wp14:pctHeight>0</wp14:pctHeight>
            </wp14:sizeRelV>
          </wp:anchor>
        </w:drawing>
      </w:r>
      <w:r w:rsidRPr="0083548F">
        <w:rPr>
          <w:rFonts w:ascii="Corbel" w:eastAsia="Times New Roman" w:hAnsi="Corbel" w:cs="Times New Roman"/>
          <w:sz w:val="22"/>
          <w:szCs w:val="22"/>
          <w:lang w:val="da-DK"/>
        </w:rPr>
        <w:t>Vi kan illustrere den udfordring</w:t>
      </w:r>
      <w:r w:rsidR="00A45169">
        <w:rPr>
          <w:rFonts w:ascii="Corbel" w:eastAsia="Times New Roman" w:hAnsi="Corbel" w:cs="Times New Roman"/>
          <w:sz w:val="22"/>
          <w:szCs w:val="22"/>
          <w:lang w:val="da-DK"/>
        </w:rPr>
        <w:t>,</w:t>
      </w:r>
      <w:r w:rsidRPr="0083548F">
        <w:rPr>
          <w:rFonts w:ascii="Corbel" w:eastAsia="Times New Roman" w:hAnsi="Corbel" w:cs="Times New Roman"/>
          <w:sz w:val="22"/>
          <w:szCs w:val="22"/>
          <w:lang w:val="da-DK"/>
        </w:rPr>
        <w:t xml:space="preserve"> vi er nødt til at overvinde, hvis vi vil reducere plejebehovet senere i livet.</w:t>
      </w:r>
    </w:p>
    <w:p w14:paraId="5B7B6347" w14:textId="6727A5CE" w:rsidR="00301720" w:rsidRPr="0083548F" w:rsidRDefault="00301720" w:rsidP="00301720">
      <w:pPr>
        <w:jc w:val="both"/>
        <w:rPr>
          <w:rFonts w:ascii="Corbel" w:eastAsia="Times New Roman" w:hAnsi="Corbel" w:cs="Times New Roman"/>
          <w:sz w:val="22"/>
          <w:szCs w:val="22"/>
          <w:lang w:val="da-DK"/>
        </w:rPr>
      </w:pPr>
      <w:r w:rsidRPr="0083548F">
        <w:rPr>
          <w:rFonts w:ascii="Corbel" w:eastAsia="Times New Roman" w:hAnsi="Corbel" w:cs="Times New Roman"/>
          <w:sz w:val="22"/>
          <w:szCs w:val="22"/>
          <w:lang w:val="da-DK"/>
        </w:rPr>
        <w:t xml:space="preserve">For de fleste </w:t>
      </w:r>
      <w:r w:rsidR="00A45169">
        <w:rPr>
          <w:rFonts w:ascii="Corbel" w:eastAsia="Times New Roman" w:hAnsi="Corbel" w:cs="Times New Roman"/>
          <w:sz w:val="22"/>
          <w:szCs w:val="22"/>
          <w:lang w:val="da-DK"/>
        </w:rPr>
        <w:t>kursister</w:t>
      </w:r>
      <w:r w:rsidRPr="0083548F">
        <w:rPr>
          <w:rFonts w:ascii="Corbel" w:eastAsia="Times New Roman" w:hAnsi="Corbel" w:cs="Times New Roman"/>
          <w:sz w:val="22"/>
          <w:szCs w:val="22"/>
          <w:lang w:val="da-DK"/>
        </w:rPr>
        <w:t>, der delt</w:t>
      </w:r>
      <w:r w:rsidR="00A45169">
        <w:rPr>
          <w:rFonts w:ascii="Corbel" w:eastAsia="Times New Roman" w:hAnsi="Corbel" w:cs="Times New Roman"/>
          <w:sz w:val="22"/>
          <w:szCs w:val="22"/>
          <w:lang w:val="da-DK"/>
        </w:rPr>
        <w:t>og</w:t>
      </w:r>
      <w:r w:rsidRPr="0083548F">
        <w:rPr>
          <w:rFonts w:ascii="Corbel" w:eastAsia="Times New Roman" w:hAnsi="Corbel" w:cs="Times New Roman"/>
          <w:sz w:val="22"/>
          <w:szCs w:val="22"/>
          <w:lang w:val="da-DK"/>
        </w:rPr>
        <w:t xml:space="preserve"> i B</w:t>
      </w:r>
      <w:r w:rsidR="00A45169">
        <w:rPr>
          <w:rFonts w:ascii="Corbel" w:eastAsia="Times New Roman" w:hAnsi="Corbel" w:cs="Times New Roman"/>
          <w:sz w:val="22"/>
          <w:szCs w:val="22"/>
          <w:lang w:val="da-DK"/>
        </w:rPr>
        <w:t>eprese</w:t>
      </w:r>
      <w:r w:rsidRPr="0083548F">
        <w:rPr>
          <w:rFonts w:ascii="Corbel" w:eastAsia="Times New Roman" w:hAnsi="Corbel" w:cs="Times New Roman"/>
          <w:sz w:val="22"/>
          <w:szCs w:val="22"/>
          <w:lang w:val="da-DK"/>
        </w:rPr>
        <w:t>L-testkurserne, var det en åbenbaring, da de blev præsenteret for dette billede.</w:t>
      </w:r>
    </w:p>
    <w:p w14:paraId="279C7DB3" w14:textId="5C60DF34" w:rsidR="00301720" w:rsidRPr="0083548F" w:rsidRDefault="00301720" w:rsidP="00301720">
      <w:pPr>
        <w:jc w:val="both"/>
        <w:rPr>
          <w:rFonts w:ascii="Corbel" w:eastAsia="Times New Roman" w:hAnsi="Corbel" w:cs="Times New Roman"/>
          <w:sz w:val="22"/>
          <w:szCs w:val="22"/>
          <w:lang w:val="da-DK"/>
        </w:rPr>
      </w:pPr>
      <w:r w:rsidRPr="0083548F">
        <w:rPr>
          <w:rFonts w:ascii="Corbel" w:eastAsia="Times New Roman" w:hAnsi="Corbel" w:cs="Times New Roman"/>
          <w:sz w:val="22"/>
          <w:szCs w:val="22"/>
          <w:lang w:val="da-DK"/>
        </w:rPr>
        <w:t xml:space="preserve">Den første </w:t>
      </w:r>
      <w:r w:rsidR="00A45169">
        <w:rPr>
          <w:rFonts w:ascii="Corbel" w:eastAsia="Times New Roman" w:hAnsi="Corbel" w:cs="Times New Roman"/>
          <w:sz w:val="22"/>
          <w:szCs w:val="22"/>
          <w:lang w:val="da-DK"/>
        </w:rPr>
        <w:t>billede</w:t>
      </w:r>
      <w:r w:rsidRPr="0083548F">
        <w:rPr>
          <w:rFonts w:ascii="Corbel" w:eastAsia="Times New Roman" w:hAnsi="Corbel" w:cs="Times New Roman"/>
          <w:sz w:val="22"/>
          <w:szCs w:val="22"/>
          <w:lang w:val="da-DK"/>
        </w:rPr>
        <w:t xml:space="preserve"> (til højre) viser plan A (den anden gule linje). </w:t>
      </w:r>
      <w:r w:rsidR="00A45169">
        <w:rPr>
          <w:rFonts w:ascii="Corbel" w:eastAsia="Times New Roman" w:hAnsi="Corbel" w:cs="Times New Roman"/>
          <w:sz w:val="22"/>
          <w:szCs w:val="22"/>
          <w:lang w:val="da-DK"/>
        </w:rPr>
        <w:t>Kursisterne</w:t>
      </w:r>
      <w:r w:rsidRPr="0083548F">
        <w:rPr>
          <w:rFonts w:ascii="Corbel" w:eastAsia="Times New Roman" w:hAnsi="Corbel" w:cs="Times New Roman"/>
          <w:sz w:val="22"/>
          <w:szCs w:val="22"/>
          <w:lang w:val="da-DK"/>
        </w:rPr>
        <w:t xml:space="preserve"> blev bedt om at overveje, om de ønske</w:t>
      </w:r>
      <w:r w:rsidR="00A45169">
        <w:rPr>
          <w:rFonts w:ascii="Corbel" w:eastAsia="Times New Roman" w:hAnsi="Corbel" w:cs="Times New Roman"/>
          <w:sz w:val="22"/>
          <w:szCs w:val="22"/>
          <w:lang w:val="da-DK"/>
        </w:rPr>
        <w:t>de</w:t>
      </w:r>
      <w:r w:rsidRPr="0083548F">
        <w:rPr>
          <w:rFonts w:ascii="Corbel" w:eastAsia="Times New Roman" w:hAnsi="Corbel" w:cs="Times New Roman"/>
          <w:sz w:val="22"/>
          <w:szCs w:val="22"/>
          <w:lang w:val="da-DK"/>
        </w:rPr>
        <w:t xml:space="preserve">, at underviseren skulle lave en aktivitetsplan til dem, der ville fremskynde deres tab af fysiske kompetencer og færdigheder. En plan, der ville føre til et hurtigere tab af fysiske kompetencer og sandsynligvis en tidligere død som et alternativ til deres nuværende </w:t>
      </w:r>
      <w:r w:rsidR="00825753" w:rsidRPr="0083548F">
        <w:rPr>
          <w:rFonts w:ascii="Corbel" w:eastAsia="Times New Roman" w:hAnsi="Corbel" w:cs="Times New Roman"/>
          <w:sz w:val="22"/>
          <w:szCs w:val="22"/>
          <w:lang w:val="da-DK"/>
        </w:rPr>
        <w:t>livsstil</w:t>
      </w:r>
      <w:r w:rsidRPr="0083548F">
        <w:rPr>
          <w:rFonts w:ascii="Corbel" w:eastAsia="Times New Roman" w:hAnsi="Corbel" w:cs="Times New Roman"/>
          <w:sz w:val="22"/>
          <w:szCs w:val="22"/>
          <w:lang w:val="da-DK"/>
        </w:rPr>
        <w:t>, som bragte dem til livets afslutning via Plan B.</w:t>
      </w:r>
    </w:p>
    <w:p w14:paraId="398F0CE0" w14:textId="77777777" w:rsidR="00301720" w:rsidRPr="0083548F" w:rsidRDefault="00301720" w:rsidP="00301720">
      <w:pPr>
        <w:jc w:val="both"/>
        <w:rPr>
          <w:rFonts w:ascii="Corbel" w:eastAsia="Times New Roman" w:hAnsi="Corbel" w:cs="Times New Roman"/>
          <w:sz w:val="22"/>
          <w:szCs w:val="22"/>
          <w:lang w:val="da-DK"/>
        </w:rPr>
      </w:pPr>
      <w:r w:rsidRPr="0083548F">
        <w:rPr>
          <w:rFonts w:ascii="Corbel" w:eastAsia="Times New Roman" w:hAnsi="Corbel" w:cs="Times New Roman"/>
          <w:sz w:val="22"/>
          <w:szCs w:val="22"/>
          <w:lang w:val="da-DK"/>
        </w:rPr>
        <w:t>Alle var enige om, at det er en mulighed. Mest fordi næsten alle elever kendte nogen, som de troede var mere inaktive end de var selv, og allerede på vej til Plan A.</w:t>
      </w:r>
    </w:p>
    <w:p w14:paraId="3FEDC6D7" w14:textId="4B3CA3A9" w:rsidR="00301720" w:rsidRPr="0083548F" w:rsidRDefault="00A45169" w:rsidP="00301720">
      <w:pPr>
        <w:jc w:val="both"/>
        <w:rPr>
          <w:rFonts w:ascii="Corbel" w:eastAsia="Times New Roman" w:hAnsi="Corbel" w:cs="Times New Roman"/>
          <w:sz w:val="22"/>
          <w:szCs w:val="22"/>
          <w:lang w:val="da-DK"/>
        </w:rPr>
      </w:pPr>
      <w:r>
        <w:rPr>
          <w:rFonts w:ascii="Corbel" w:eastAsia="Times New Roman" w:hAnsi="Corbel" w:cs="Times New Roman"/>
          <w:sz w:val="22"/>
          <w:szCs w:val="22"/>
          <w:lang w:val="da-DK"/>
        </w:rPr>
        <w:t>Tydeliggørelsen af m</w:t>
      </w:r>
      <w:r w:rsidR="00301720" w:rsidRPr="0083548F">
        <w:rPr>
          <w:rFonts w:ascii="Corbel" w:eastAsia="Times New Roman" w:hAnsi="Corbel" w:cs="Times New Roman"/>
          <w:sz w:val="22"/>
          <w:szCs w:val="22"/>
          <w:lang w:val="da-DK"/>
        </w:rPr>
        <w:t>uligheden for at vælge en liv</w:t>
      </w:r>
      <w:r w:rsidR="00825753" w:rsidRPr="0083548F">
        <w:rPr>
          <w:rFonts w:ascii="Corbel" w:eastAsia="Times New Roman" w:hAnsi="Corbel" w:cs="Times New Roman"/>
          <w:sz w:val="22"/>
          <w:szCs w:val="22"/>
          <w:lang w:val="da-DK"/>
        </w:rPr>
        <w:t>s</w:t>
      </w:r>
      <w:r w:rsidR="00301720" w:rsidRPr="0083548F">
        <w:rPr>
          <w:rFonts w:ascii="Corbel" w:eastAsia="Times New Roman" w:hAnsi="Corbel" w:cs="Times New Roman"/>
          <w:sz w:val="22"/>
          <w:szCs w:val="22"/>
          <w:lang w:val="da-DK"/>
        </w:rPr>
        <w:t xml:space="preserve">aktivitetscirkel </w:t>
      </w:r>
      <w:r>
        <w:rPr>
          <w:rFonts w:ascii="Corbel" w:eastAsia="Times New Roman" w:hAnsi="Corbel" w:cs="Times New Roman"/>
          <w:sz w:val="22"/>
          <w:szCs w:val="22"/>
          <w:lang w:val="da-DK"/>
        </w:rPr>
        <w:t>åbner</w:t>
      </w:r>
      <w:r w:rsidR="00301720" w:rsidRPr="0083548F">
        <w:rPr>
          <w:rFonts w:ascii="Corbel" w:eastAsia="Times New Roman" w:hAnsi="Corbel" w:cs="Times New Roman"/>
          <w:sz w:val="22"/>
          <w:szCs w:val="22"/>
          <w:lang w:val="da-DK"/>
        </w:rPr>
        <w:t xml:space="preserve"> en diskussion om muligheden for at designe og implementere f.eks. Plan C eller måske Plan D.</w:t>
      </w:r>
    </w:p>
    <w:p w14:paraId="1FF1FB4D" w14:textId="77777777" w:rsidR="00301720" w:rsidRPr="001A6BED" w:rsidRDefault="00301720" w:rsidP="006C39C6">
      <w:pPr>
        <w:jc w:val="both"/>
        <w:rPr>
          <w:rFonts w:ascii="Corbel" w:eastAsia="Times New Roman" w:hAnsi="Corbel" w:cs="Times New Roman"/>
          <w:color w:val="1F4E79"/>
          <w:sz w:val="22"/>
          <w:szCs w:val="22"/>
          <w:lang w:val="da-DK"/>
        </w:rPr>
      </w:pPr>
    </w:p>
    <w:p w14:paraId="2142809B" w14:textId="77777777" w:rsidR="006C39C6" w:rsidRPr="001A6BED" w:rsidRDefault="006C39C6" w:rsidP="006C39C6">
      <w:pPr>
        <w:jc w:val="both"/>
        <w:rPr>
          <w:rFonts w:ascii="Corbel" w:eastAsia="Times New Roman" w:hAnsi="Corbel" w:cs="Times New Roman"/>
          <w:color w:val="1F4E79"/>
          <w:sz w:val="22"/>
          <w:szCs w:val="22"/>
          <w:lang w:val="da-DK"/>
        </w:rPr>
      </w:pPr>
    </w:p>
    <w:p w14:paraId="0F4C86AA" w14:textId="77777777" w:rsidR="006C39C6" w:rsidRPr="001A6BED" w:rsidRDefault="006C39C6" w:rsidP="006C39C6">
      <w:pPr>
        <w:jc w:val="both"/>
        <w:rPr>
          <w:rFonts w:ascii="Corbel" w:eastAsia="Times New Roman" w:hAnsi="Corbel" w:cs="Times New Roman"/>
          <w:color w:val="1F4E79"/>
          <w:sz w:val="22"/>
          <w:szCs w:val="22"/>
          <w:lang w:val="da-DK"/>
        </w:rPr>
      </w:pPr>
    </w:p>
    <w:p w14:paraId="05D6DEC2" w14:textId="77777777" w:rsidR="00A13811" w:rsidRPr="001A6BED" w:rsidRDefault="00A13811" w:rsidP="006C39C6">
      <w:pPr>
        <w:jc w:val="both"/>
        <w:rPr>
          <w:rFonts w:ascii="Corbel" w:eastAsia="Times New Roman" w:hAnsi="Corbel" w:cs="Times New Roman"/>
          <w:color w:val="1F4E79"/>
          <w:sz w:val="22"/>
          <w:szCs w:val="22"/>
          <w:lang w:val="da-DK"/>
        </w:rPr>
      </w:pPr>
    </w:p>
    <w:p w14:paraId="1F2C7865" w14:textId="77777777" w:rsidR="00A13811" w:rsidRPr="001A6BED" w:rsidRDefault="00A13811" w:rsidP="006C39C6">
      <w:pPr>
        <w:jc w:val="both"/>
        <w:rPr>
          <w:rFonts w:ascii="Corbel" w:eastAsia="Times New Roman" w:hAnsi="Corbel" w:cs="Times New Roman"/>
          <w:color w:val="1F4E79"/>
          <w:sz w:val="22"/>
          <w:szCs w:val="22"/>
          <w:lang w:val="da-DK"/>
        </w:rPr>
      </w:pPr>
    </w:p>
    <w:p w14:paraId="08136BD9" w14:textId="77777777" w:rsidR="00A13811" w:rsidRPr="001A6BED" w:rsidRDefault="00A13811" w:rsidP="006C39C6">
      <w:pPr>
        <w:jc w:val="both"/>
        <w:rPr>
          <w:rFonts w:ascii="Corbel" w:eastAsia="Times New Roman" w:hAnsi="Corbel" w:cs="Times New Roman"/>
          <w:color w:val="1F4E79"/>
          <w:sz w:val="22"/>
          <w:szCs w:val="22"/>
          <w:lang w:val="da-DK"/>
        </w:rPr>
      </w:pPr>
    </w:p>
    <w:p w14:paraId="6C1D1D4D" w14:textId="77777777" w:rsidR="00A13811" w:rsidRPr="001A6BED" w:rsidRDefault="00A13811" w:rsidP="006C39C6">
      <w:pPr>
        <w:jc w:val="both"/>
        <w:rPr>
          <w:rFonts w:ascii="Corbel" w:eastAsia="Times New Roman" w:hAnsi="Corbel" w:cs="Times New Roman"/>
          <w:color w:val="1F4E79"/>
          <w:sz w:val="22"/>
          <w:szCs w:val="22"/>
          <w:lang w:val="da-DK"/>
        </w:rPr>
      </w:pPr>
    </w:p>
    <w:p w14:paraId="33F9F907" w14:textId="0AF0D119" w:rsidR="00A13811" w:rsidRPr="0083548F" w:rsidRDefault="00A13811" w:rsidP="00A13811">
      <w:pPr>
        <w:jc w:val="both"/>
        <w:rPr>
          <w:rFonts w:ascii="Corbel" w:eastAsia="Times New Roman" w:hAnsi="Corbel" w:cs="Times New Roman"/>
          <w:sz w:val="22"/>
          <w:szCs w:val="22"/>
          <w:lang w:val="da-DK"/>
        </w:rPr>
      </w:pPr>
      <w:r w:rsidRPr="0083548F">
        <w:rPr>
          <w:rFonts w:ascii="Corbel" w:eastAsia="Times New Roman" w:hAnsi="Corbel" w:cs="Times New Roman"/>
          <w:sz w:val="22"/>
          <w:szCs w:val="22"/>
          <w:lang w:val="da-DK"/>
        </w:rPr>
        <w:t xml:space="preserve">Du kan vælge Plan C (den lige blå linje). Planen vil sikre, at </w:t>
      </w:r>
      <w:r w:rsidR="00B10909">
        <w:rPr>
          <w:rFonts w:ascii="Corbel" w:eastAsia="Times New Roman" w:hAnsi="Corbel" w:cs="Times New Roman"/>
          <w:sz w:val="22"/>
          <w:szCs w:val="22"/>
          <w:lang w:val="da-DK"/>
        </w:rPr>
        <w:t>du</w:t>
      </w:r>
      <w:r w:rsidRPr="0083548F">
        <w:rPr>
          <w:rFonts w:ascii="Corbel" w:eastAsia="Times New Roman" w:hAnsi="Corbel" w:cs="Times New Roman"/>
          <w:sz w:val="22"/>
          <w:szCs w:val="22"/>
          <w:lang w:val="da-DK"/>
        </w:rPr>
        <w:t xml:space="preserve"> er mindst lige så fysisk kompetent som </w:t>
      </w:r>
      <w:r w:rsidR="00825753" w:rsidRPr="0083548F">
        <w:rPr>
          <w:rFonts w:ascii="Corbel" w:eastAsia="Times New Roman" w:hAnsi="Corbel" w:cs="Times New Roman"/>
          <w:sz w:val="22"/>
          <w:szCs w:val="22"/>
          <w:lang w:val="da-DK"/>
        </w:rPr>
        <w:t xml:space="preserve">da </w:t>
      </w:r>
      <w:r w:rsidR="00B10909">
        <w:rPr>
          <w:rFonts w:ascii="Corbel" w:eastAsia="Times New Roman" w:hAnsi="Corbel" w:cs="Times New Roman"/>
          <w:sz w:val="22"/>
          <w:szCs w:val="22"/>
          <w:lang w:val="da-DK"/>
        </w:rPr>
        <w:t>du</w:t>
      </w:r>
      <w:r w:rsidRPr="0083548F">
        <w:rPr>
          <w:rFonts w:ascii="Corbel" w:eastAsia="Times New Roman" w:hAnsi="Corbel" w:cs="Times New Roman"/>
          <w:sz w:val="22"/>
          <w:szCs w:val="22"/>
          <w:lang w:val="da-DK"/>
        </w:rPr>
        <w:t xml:space="preserve"> var 70 år gammel.</w:t>
      </w:r>
      <w:r w:rsidRPr="0083548F">
        <w:rPr>
          <w:rFonts w:eastAsia="Times New Roman"/>
          <w:noProof/>
          <w:lang w:val="da-DK" w:eastAsia="da-DK"/>
        </w:rPr>
        <w:drawing>
          <wp:anchor distT="0" distB="0" distL="114300" distR="114300" simplePos="0" relativeHeight="251680768" behindDoc="0" locked="0" layoutInCell="1" allowOverlap="1" wp14:anchorId="48EF5B06" wp14:editId="2183CBA6">
            <wp:simplePos x="0" y="0"/>
            <wp:positionH relativeFrom="margin">
              <wp:posOffset>2749550</wp:posOffset>
            </wp:positionH>
            <wp:positionV relativeFrom="paragraph">
              <wp:posOffset>20955</wp:posOffset>
            </wp:positionV>
            <wp:extent cx="3405505" cy="1973580"/>
            <wp:effectExtent l="0" t="0" r="4445" b="7620"/>
            <wp:wrapNone/>
            <wp:docPr id="159" name="Billed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05505" cy="1973580"/>
                    </a:xfrm>
                    <a:prstGeom prst="rect">
                      <a:avLst/>
                    </a:prstGeom>
                  </pic:spPr>
                </pic:pic>
              </a:graphicData>
            </a:graphic>
            <wp14:sizeRelH relativeFrom="margin">
              <wp14:pctWidth>0</wp14:pctWidth>
            </wp14:sizeRelH>
            <wp14:sizeRelV relativeFrom="margin">
              <wp14:pctHeight>0</wp14:pctHeight>
            </wp14:sizeRelV>
          </wp:anchor>
        </w:drawing>
      </w:r>
      <w:r w:rsidRPr="0083548F">
        <w:rPr>
          <w:rFonts w:eastAsia="Times New Roman"/>
          <w:b/>
          <w:noProof/>
          <w:lang w:val="da-DK" w:eastAsia="da-DK"/>
        </w:rPr>
        <mc:AlternateContent>
          <mc:Choice Requires="wps">
            <w:drawing>
              <wp:anchor distT="45720" distB="45720" distL="114300" distR="114300" simplePos="0" relativeHeight="251673600" behindDoc="0" locked="0" layoutInCell="1" allowOverlap="1" wp14:anchorId="58286A4F" wp14:editId="21832BB9">
                <wp:simplePos x="0" y="0"/>
                <wp:positionH relativeFrom="column">
                  <wp:posOffset>2722245</wp:posOffset>
                </wp:positionH>
                <wp:positionV relativeFrom="paragraph">
                  <wp:posOffset>10795</wp:posOffset>
                </wp:positionV>
                <wp:extent cx="3369945" cy="2004060"/>
                <wp:effectExtent l="0" t="0" r="20955" b="15240"/>
                <wp:wrapSquare wrapText="bothSides"/>
                <wp:docPr id="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2004060"/>
                        </a:xfrm>
                        <a:prstGeom prst="rect">
                          <a:avLst/>
                        </a:prstGeom>
                        <a:solidFill>
                          <a:srgbClr val="FFFFFF"/>
                        </a:solidFill>
                        <a:ln w="9525">
                          <a:solidFill>
                            <a:srgbClr val="000000"/>
                          </a:solidFill>
                          <a:miter lim="800000"/>
                          <a:headEnd/>
                          <a:tailEnd/>
                        </a:ln>
                      </wps:spPr>
                      <wps:txbx>
                        <w:txbxContent>
                          <w:sdt>
                            <w:sdtPr>
                              <w:id w:val="-1351250405"/>
                              <w:temporary/>
                              <w:showingPlcHdr/>
                              <w15:appearance w15:val="hidden"/>
                            </w:sdtPr>
                            <w:sdtEndPr/>
                            <w:sdtContent>
                              <w:p w14:paraId="00A54080" w14:textId="77777777" w:rsidR="004C613B" w:rsidRDefault="004C613B" w:rsidP="006C39C6">
                                <w:r>
                                  <w:t>[Fang læserens opmærksomhed med et citat fra dokumentet, eller brug denne plads til at fremhæve nogle nøglepunkter. Du kan trække dette tekstfelt til andre steder på siden.]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286A4F" id="_x0000_s1032" type="#_x0000_t202" style="position:absolute;left:0;text-align:left;margin-left:214.35pt;margin-top:.85pt;width:265.35pt;height:157.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">
                <v:textbox>
                  <w:txbxContent>
                    <w:sdt>
                      <w:sdtPr>
                        <w:id w:val="-1351250405"/>
                        <w:temporary/>
                        <w:showingPlcHdr/>
                        <w15:appearance w15:val="hidden"/>
                      </w:sdtPr>
                      <w:sdtContent>
                        <w:p w14:paraId="00A54080" w14:textId="77777777" w:rsidR="004C613B" w:rsidRDefault="004C613B" w:rsidP="006C39C6">
                          <w:r>
                            <w:t>[Fang læserens opmærksomhed med et citat fra dokumentet, eller brug denne plads til at fremhæve nogle nøglepunkter. Du kan trække dette tekstfelt til andre steder på siden.]</w:t>
                          </w:r>
                        </w:p>
                      </w:sdtContent>
                    </w:sdt>
                  </w:txbxContent>
                </v:textbox>
                <w10:wrap type="square"/>
              </v:shape>
            </w:pict>
          </mc:Fallback>
        </mc:AlternateContent>
      </w:r>
    </w:p>
    <w:p w14:paraId="5EA81610" w14:textId="7B36D56C" w:rsidR="00A13811" w:rsidRPr="0083548F" w:rsidRDefault="00A13811" w:rsidP="00A13811">
      <w:pPr>
        <w:jc w:val="both"/>
        <w:rPr>
          <w:rFonts w:ascii="Corbel" w:eastAsia="Times New Roman" w:hAnsi="Corbel" w:cs="Times New Roman"/>
          <w:sz w:val="22"/>
          <w:szCs w:val="22"/>
          <w:lang w:val="da-DK"/>
        </w:rPr>
      </w:pPr>
      <w:r w:rsidRPr="0083548F">
        <w:rPr>
          <w:rFonts w:ascii="Corbel" w:eastAsia="Times New Roman" w:hAnsi="Corbel" w:cs="Times New Roman"/>
          <w:i/>
          <w:sz w:val="22"/>
          <w:szCs w:val="22"/>
          <w:lang w:val="da-DK"/>
        </w:rPr>
        <w:t xml:space="preserve">Det kræver imidlertid et aktivt valg af den </w:t>
      </w:r>
      <w:r w:rsidR="00033765" w:rsidRPr="0083548F">
        <w:rPr>
          <w:rFonts w:ascii="Corbel" w:eastAsia="Times New Roman" w:hAnsi="Corbel" w:cs="Times New Roman"/>
          <w:i/>
          <w:sz w:val="22"/>
          <w:szCs w:val="22"/>
          <w:lang w:val="da-DK"/>
        </w:rPr>
        <w:t>ældre</w:t>
      </w:r>
      <w:r w:rsidRPr="0083548F">
        <w:rPr>
          <w:rFonts w:ascii="Corbel" w:eastAsia="Times New Roman" w:hAnsi="Corbel" w:cs="Times New Roman"/>
          <w:i/>
          <w:sz w:val="22"/>
          <w:szCs w:val="22"/>
          <w:lang w:val="da-DK"/>
        </w:rPr>
        <w:t xml:space="preserve"> at have en plan C-udvikling</w:t>
      </w:r>
      <w:r w:rsidRPr="0083548F">
        <w:rPr>
          <w:rFonts w:ascii="Corbel" w:eastAsia="Times New Roman" w:hAnsi="Corbel" w:cs="Times New Roman"/>
          <w:sz w:val="22"/>
          <w:szCs w:val="22"/>
          <w:lang w:val="da-DK"/>
        </w:rPr>
        <w:t>.</w:t>
      </w:r>
    </w:p>
    <w:p w14:paraId="71633A0E" w14:textId="0074138E" w:rsidR="00A13811" w:rsidRPr="0083548F" w:rsidRDefault="00A13811" w:rsidP="00A13811">
      <w:pPr>
        <w:jc w:val="both"/>
        <w:rPr>
          <w:rFonts w:ascii="Corbel" w:eastAsia="Times New Roman" w:hAnsi="Corbel" w:cs="Times New Roman"/>
          <w:sz w:val="22"/>
          <w:szCs w:val="22"/>
          <w:lang w:val="da-DK"/>
        </w:rPr>
      </w:pPr>
      <w:r w:rsidRPr="0083548F">
        <w:rPr>
          <w:rFonts w:ascii="Corbel" w:eastAsia="Times New Roman" w:hAnsi="Corbel" w:cs="Times New Roman"/>
          <w:sz w:val="22"/>
          <w:szCs w:val="22"/>
          <w:lang w:val="da-DK"/>
        </w:rPr>
        <w:t xml:space="preserve">Du kan vælge Plan D (den lige grønne linje). Plan D vil sikre dig at være mere fysisk kompetent, end </w:t>
      </w:r>
      <w:r w:rsidR="00B10909">
        <w:rPr>
          <w:rFonts w:ascii="Corbel" w:eastAsia="Times New Roman" w:hAnsi="Corbel" w:cs="Times New Roman"/>
          <w:sz w:val="22"/>
          <w:szCs w:val="22"/>
          <w:lang w:val="da-DK"/>
        </w:rPr>
        <w:t>da du var</w:t>
      </w:r>
      <w:r w:rsidRPr="0083548F">
        <w:rPr>
          <w:rFonts w:ascii="Corbel" w:eastAsia="Times New Roman" w:hAnsi="Corbel" w:cs="Times New Roman"/>
          <w:sz w:val="22"/>
          <w:szCs w:val="22"/>
          <w:lang w:val="da-DK"/>
        </w:rPr>
        <w:t xml:space="preserve"> 70.</w:t>
      </w:r>
    </w:p>
    <w:p w14:paraId="38613188" w14:textId="419C0369" w:rsidR="006C39C6" w:rsidRPr="0083548F" w:rsidRDefault="00A13811" w:rsidP="006C39C6">
      <w:pPr>
        <w:jc w:val="both"/>
        <w:rPr>
          <w:rFonts w:ascii="Corbel" w:eastAsia="Times New Roman" w:hAnsi="Corbel" w:cs="Times New Roman"/>
          <w:i/>
          <w:sz w:val="22"/>
          <w:szCs w:val="22"/>
          <w:lang w:val="da-DK"/>
        </w:rPr>
      </w:pPr>
      <w:r w:rsidRPr="0083548F">
        <w:rPr>
          <w:rFonts w:ascii="Corbel" w:eastAsia="Times New Roman" w:hAnsi="Corbel" w:cs="Times New Roman"/>
          <w:i/>
          <w:sz w:val="22"/>
          <w:szCs w:val="22"/>
          <w:lang w:val="da-DK"/>
        </w:rPr>
        <w:t xml:space="preserve">Det kræver imidlertid et aktivt valg af den </w:t>
      </w:r>
      <w:r w:rsidR="00033765" w:rsidRPr="0083548F">
        <w:rPr>
          <w:rFonts w:ascii="Corbel" w:eastAsia="Times New Roman" w:hAnsi="Corbel" w:cs="Times New Roman"/>
          <w:i/>
          <w:sz w:val="22"/>
          <w:szCs w:val="22"/>
          <w:lang w:val="da-DK"/>
        </w:rPr>
        <w:t>ældre</w:t>
      </w:r>
      <w:r w:rsidRPr="0083548F">
        <w:rPr>
          <w:rFonts w:ascii="Corbel" w:eastAsia="Times New Roman" w:hAnsi="Corbel" w:cs="Times New Roman"/>
          <w:i/>
          <w:sz w:val="22"/>
          <w:szCs w:val="22"/>
          <w:lang w:val="da-DK"/>
        </w:rPr>
        <w:t xml:space="preserve"> at have en plan </w:t>
      </w:r>
      <w:r w:rsidR="00493799" w:rsidRPr="0083548F">
        <w:rPr>
          <w:rFonts w:ascii="Corbel" w:eastAsia="Times New Roman" w:hAnsi="Corbel" w:cs="Times New Roman"/>
          <w:i/>
          <w:sz w:val="22"/>
          <w:szCs w:val="22"/>
          <w:lang w:val="da-DK"/>
        </w:rPr>
        <w:t>D</w:t>
      </w:r>
      <w:r w:rsidRPr="0083548F">
        <w:rPr>
          <w:rFonts w:ascii="Corbel" w:eastAsia="Times New Roman" w:hAnsi="Corbel" w:cs="Times New Roman"/>
          <w:i/>
          <w:sz w:val="22"/>
          <w:szCs w:val="22"/>
          <w:lang w:val="da-DK"/>
        </w:rPr>
        <w:t>-udvikling.</w:t>
      </w:r>
      <w:r w:rsidR="006C39C6" w:rsidRPr="0083548F">
        <w:rPr>
          <w:rFonts w:ascii="Corbel" w:eastAsia="Times New Roman" w:hAnsi="Corbel" w:cs="Times New Roman"/>
          <w:sz w:val="22"/>
          <w:szCs w:val="22"/>
          <w:lang w:val="da-DK"/>
        </w:rPr>
        <w:t xml:space="preserve"> </w:t>
      </w:r>
    </w:p>
    <w:p w14:paraId="03B60746" w14:textId="77777777" w:rsidR="006C39C6" w:rsidRPr="0083548F" w:rsidRDefault="006C39C6" w:rsidP="006C39C6">
      <w:pPr>
        <w:spacing w:before="0" w:after="0"/>
        <w:jc w:val="both"/>
        <w:rPr>
          <w:rFonts w:ascii="Corbel" w:eastAsia="Times New Roman" w:hAnsi="Corbel" w:cs="Times New Roman"/>
          <w:sz w:val="22"/>
          <w:szCs w:val="22"/>
          <w:lang w:val="da-DK"/>
        </w:rPr>
      </w:pPr>
    </w:p>
    <w:p w14:paraId="7941CC3D" w14:textId="45C14248" w:rsidR="000722CB" w:rsidRPr="0083548F" w:rsidRDefault="000722CB" w:rsidP="000722CB">
      <w:pPr>
        <w:jc w:val="both"/>
        <w:rPr>
          <w:rFonts w:ascii="Corbel" w:eastAsia="Times New Roman" w:hAnsi="Corbel" w:cs="Times New Roman"/>
          <w:b/>
          <w:sz w:val="24"/>
          <w:szCs w:val="24"/>
          <w:lang w:val="da-DK"/>
        </w:rPr>
      </w:pPr>
      <w:r w:rsidRPr="0083548F">
        <w:rPr>
          <w:rFonts w:ascii="Corbel" w:eastAsia="Times New Roman" w:hAnsi="Corbel" w:cs="Times New Roman"/>
          <w:b/>
          <w:sz w:val="24"/>
          <w:szCs w:val="24"/>
          <w:lang w:val="da-DK"/>
        </w:rPr>
        <w:t xml:space="preserve">Hvad </w:t>
      </w:r>
      <w:r w:rsidR="00CF29BA">
        <w:rPr>
          <w:rFonts w:ascii="Corbel" w:eastAsia="Times New Roman" w:hAnsi="Corbel" w:cs="Times New Roman"/>
          <w:b/>
          <w:sz w:val="24"/>
          <w:szCs w:val="24"/>
          <w:lang w:val="da-DK"/>
        </w:rPr>
        <w:t>face-to-face</w:t>
      </w:r>
      <w:r w:rsidRPr="0083548F">
        <w:rPr>
          <w:rFonts w:ascii="Corbel" w:eastAsia="Times New Roman" w:hAnsi="Corbel" w:cs="Times New Roman"/>
          <w:b/>
          <w:sz w:val="24"/>
          <w:szCs w:val="24"/>
          <w:lang w:val="da-DK"/>
        </w:rPr>
        <w:t xml:space="preserve"> undervisning kan</w:t>
      </w:r>
      <w:r w:rsidR="0031506D">
        <w:rPr>
          <w:rFonts w:ascii="Corbel" w:eastAsia="Times New Roman" w:hAnsi="Corbel" w:cs="Times New Roman"/>
          <w:b/>
          <w:sz w:val="24"/>
          <w:szCs w:val="24"/>
          <w:lang w:val="da-DK"/>
        </w:rPr>
        <w:t xml:space="preserve">, </w:t>
      </w:r>
      <w:r w:rsidRPr="0083548F">
        <w:rPr>
          <w:rFonts w:ascii="Corbel" w:eastAsia="Times New Roman" w:hAnsi="Corbel" w:cs="Times New Roman"/>
          <w:b/>
          <w:sz w:val="24"/>
          <w:szCs w:val="24"/>
          <w:lang w:val="da-DK"/>
        </w:rPr>
        <w:t>som a</w:t>
      </w:r>
      <w:r w:rsidR="0031506D">
        <w:rPr>
          <w:rFonts w:ascii="Corbel" w:eastAsia="Times New Roman" w:hAnsi="Corbel" w:cs="Times New Roman"/>
          <w:b/>
          <w:sz w:val="24"/>
          <w:szCs w:val="24"/>
          <w:lang w:val="da-DK"/>
        </w:rPr>
        <w:t xml:space="preserve">lmindelig </w:t>
      </w:r>
      <w:r w:rsidRPr="0083548F">
        <w:rPr>
          <w:rFonts w:ascii="Corbel" w:eastAsia="Times New Roman" w:hAnsi="Corbel" w:cs="Times New Roman"/>
          <w:b/>
          <w:sz w:val="24"/>
          <w:szCs w:val="24"/>
          <w:lang w:val="da-DK"/>
        </w:rPr>
        <w:t>information ikke kan:</w:t>
      </w:r>
    </w:p>
    <w:p w14:paraId="6C4528C2" w14:textId="1B31FDD2" w:rsidR="000722CB" w:rsidRPr="0083548F" w:rsidRDefault="000722CB" w:rsidP="000722CB">
      <w:pPr>
        <w:jc w:val="both"/>
        <w:rPr>
          <w:rFonts w:ascii="Corbel" w:eastAsia="Times New Roman" w:hAnsi="Corbel" w:cs="Times New Roman"/>
          <w:sz w:val="22"/>
          <w:szCs w:val="22"/>
          <w:lang w:val="da-DK"/>
        </w:rPr>
      </w:pPr>
      <w:r w:rsidRPr="0083548F">
        <w:rPr>
          <w:rFonts w:ascii="Corbel" w:eastAsia="Times New Roman" w:hAnsi="Corbel" w:cs="Times New Roman"/>
          <w:sz w:val="22"/>
          <w:szCs w:val="22"/>
          <w:lang w:val="da-DK"/>
        </w:rPr>
        <w:t>Uddannelse giver seniorer</w:t>
      </w:r>
      <w:r w:rsidR="00691A16" w:rsidRPr="0083548F">
        <w:rPr>
          <w:rFonts w:ascii="Corbel" w:eastAsia="Times New Roman" w:hAnsi="Corbel" w:cs="Times New Roman"/>
          <w:sz w:val="22"/>
          <w:szCs w:val="22"/>
          <w:lang w:val="da-DK"/>
        </w:rPr>
        <w:t>ne</w:t>
      </w:r>
      <w:r w:rsidRPr="0083548F">
        <w:rPr>
          <w:rFonts w:ascii="Corbel" w:eastAsia="Times New Roman" w:hAnsi="Corbel" w:cs="Times New Roman"/>
          <w:sz w:val="22"/>
          <w:szCs w:val="22"/>
          <w:lang w:val="da-DK"/>
        </w:rPr>
        <w:t xml:space="preserve"> mulighed for at stille spørgsmål.</w:t>
      </w:r>
    </w:p>
    <w:p w14:paraId="34398A32" w14:textId="150DA483" w:rsidR="000722CB" w:rsidRPr="0083548F" w:rsidRDefault="00CF29BA" w:rsidP="000722CB">
      <w:pPr>
        <w:jc w:val="both"/>
        <w:rPr>
          <w:rFonts w:ascii="Corbel" w:eastAsia="Times New Roman" w:hAnsi="Corbel" w:cs="Times New Roman"/>
          <w:sz w:val="22"/>
          <w:szCs w:val="22"/>
          <w:lang w:val="da-DK"/>
        </w:rPr>
      </w:pPr>
      <w:r>
        <w:rPr>
          <w:rFonts w:ascii="Corbel" w:eastAsia="Times New Roman" w:hAnsi="Corbel" w:cs="Times New Roman"/>
          <w:sz w:val="22"/>
          <w:szCs w:val="22"/>
          <w:lang w:val="da-DK"/>
        </w:rPr>
        <w:t>Seniorer</w:t>
      </w:r>
      <w:r w:rsidR="000722CB" w:rsidRPr="0083548F">
        <w:rPr>
          <w:rFonts w:ascii="Corbel" w:eastAsia="Times New Roman" w:hAnsi="Corbel" w:cs="Times New Roman"/>
          <w:sz w:val="22"/>
          <w:szCs w:val="22"/>
          <w:lang w:val="da-DK"/>
        </w:rPr>
        <w:t xml:space="preserve"> accepterer ikke kun påstanden baseret på et videnskabeligt resultat, der viser, at det er</w:t>
      </w:r>
    </w:p>
    <w:p w14:paraId="1E777369" w14:textId="2B83D80D" w:rsidR="000722CB" w:rsidRPr="0083548F" w:rsidRDefault="000722CB" w:rsidP="008B4F03">
      <w:pPr>
        <w:pStyle w:val="Listeafsnit"/>
        <w:numPr>
          <w:ilvl w:val="1"/>
          <w:numId w:val="10"/>
        </w:numPr>
        <w:jc w:val="both"/>
        <w:rPr>
          <w:rFonts w:ascii="Corbel" w:eastAsia="Times New Roman" w:hAnsi="Corbel" w:cs="Times New Roman"/>
          <w:sz w:val="22"/>
          <w:szCs w:val="22"/>
          <w:lang w:val="da-DK"/>
        </w:rPr>
      </w:pPr>
      <w:r w:rsidRPr="0083548F">
        <w:rPr>
          <w:rFonts w:ascii="Corbel" w:eastAsia="Times New Roman" w:hAnsi="Corbel" w:cs="Times New Roman"/>
          <w:sz w:val="22"/>
          <w:szCs w:val="22"/>
          <w:lang w:val="da-DK"/>
        </w:rPr>
        <w:t xml:space="preserve">En mulighed at blive fysisk stærkere senere i livet, hvis </w:t>
      </w:r>
      <w:r w:rsidR="00825753" w:rsidRPr="0083548F">
        <w:rPr>
          <w:rFonts w:ascii="Corbel" w:eastAsia="Times New Roman" w:hAnsi="Corbel" w:cs="Times New Roman"/>
          <w:sz w:val="22"/>
          <w:szCs w:val="22"/>
          <w:lang w:val="da-DK"/>
        </w:rPr>
        <w:t>man</w:t>
      </w:r>
      <w:r w:rsidRPr="0083548F">
        <w:rPr>
          <w:rFonts w:ascii="Corbel" w:eastAsia="Times New Roman" w:hAnsi="Corbel" w:cs="Times New Roman"/>
          <w:sz w:val="22"/>
          <w:szCs w:val="22"/>
          <w:lang w:val="da-DK"/>
        </w:rPr>
        <w:t xml:space="preserve"> som senior træffer valget.</w:t>
      </w:r>
    </w:p>
    <w:p w14:paraId="6793556A" w14:textId="77777777" w:rsidR="000722CB" w:rsidRPr="0083548F" w:rsidRDefault="000722CB" w:rsidP="000722CB">
      <w:pPr>
        <w:jc w:val="both"/>
        <w:rPr>
          <w:rFonts w:ascii="Corbel" w:eastAsia="Times New Roman" w:hAnsi="Corbel" w:cs="Times New Roman"/>
          <w:sz w:val="22"/>
          <w:szCs w:val="22"/>
          <w:lang w:val="da-DK"/>
        </w:rPr>
      </w:pPr>
      <w:r w:rsidRPr="0083548F">
        <w:rPr>
          <w:rFonts w:ascii="Corbel" w:eastAsia="Times New Roman" w:hAnsi="Corbel" w:cs="Times New Roman"/>
          <w:sz w:val="22"/>
          <w:szCs w:val="22"/>
          <w:lang w:val="da-DK"/>
        </w:rPr>
        <w:t>Især hvis det, der fortælles eller vises, er i modstrid med deres personlige overbevisning om alderdomsudvikling. For mange seniorer er det meget vanskeligt at acceptere denne slags fakta, der vender deres tidligere antagelser på hovedet.</w:t>
      </w:r>
    </w:p>
    <w:p w14:paraId="1A40AE49" w14:textId="46711F75" w:rsidR="000722CB" w:rsidRPr="0083548F" w:rsidRDefault="000722CB" w:rsidP="000722CB">
      <w:pPr>
        <w:jc w:val="both"/>
        <w:rPr>
          <w:rFonts w:ascii="Corbel" w:eastAsia="Times New Roman" w:hAnsi="Corbel" w:cs="Times New Roman"/>
          <w:sz w:val="22"/>
          <w:szCs w:val="22"/>
          <w:lang w:val="da-DK"/>
        </w:rPr>
      </w:pPr>
      <w:r w:rsidRPr="0083548F">
        <w:rPr>
          <w:rFonts w:ascii="Corbel" w:eastAsia="Times New Roman" w:hAnsi="Corbel" w:cs="Times New Roman"/>
          <w:sz w:val="22"/>
          <w:szCs w:val="22"/>
          <w:lang w:val="da-DK"/>
        </w:rPr>
        <w:t xml:space="preserve">Denne slags udsagn ses næsten som en provokation til nogle seniorer. Mange nægter at acceptere udsagn som; </w:t>
      </w:r>
      <w:r w:rsidRPr="0083548F">
        <w:rPr>
          <w:rFonts w:ascii="Corbel" w:eastAsia="Times New Roman" w:hAnsi="Corbel" w:cs="Times New Roman"/>
          <w:i/>
          <w:sz w:val="22"/>
          <w:szCs w:val="22"/>
          <w:lang w:val="da-DK"/>
        </w:rPr>
        <w:t>det er muligt for en person at nå de</w:t>
      </w:r>
      <w:r w:rsidR="00FD0530" w:rsidRPr="0083548F">
        <w:rPr>
          <w:rFonts w:ascii="Corbel" w:eastAsia="Times New Roman" w:hAnsi="Corbel" w:cs="Times New Roman"/>
          <w:i/>
          <w:sz w:val="22"/>
          <w:szCs w:val="22"/>
          <w:lang w:val="da-DK"/>
        </w:rPr>
        <w:t>res bedste konditions</w:t>
      </w:r>
      <w:r w:rsidRPr="0083548F">
        <w:rPr>
          <w:rFonts w:ascii="Corbel" w:eastAsia="Times New Roman" w:hAnsi="Corbel" w:cs="Times New Roman"/>
          <w:i/>
          <w:sz w:val="22"/>
          <w:szCs w:val="22"/>
          <w:lang w:val="da-DK"/>
        </w:rPr>
        <w:t xml:space="preserve"> efter at have passeret 80</w:t>
      </w:r>
      <w:r w:rsidRPr="0083548F">
        <w:rPr>
          <w:rFonts w:ascii="Corbel" w:eastAsia="Times New Roman" w:hAnsi="Corbel" w:cs="Times New Roman"/>
          <w:sz w:val="22"/>
          <w:szCs w:val="22"/>
          <w:lang w:val="da-DK"/>
        </w:rPr>
        <w:t>. Nogle reagerer endda lidt fjendtlige.</w:t>
      </w:r>
    </w:p>
    <w:p w14:paraId="3E6AD3C7" w14:textId="7B25B168" w:rsidR="000722CB" w:rsidRPr="0031506D" w:rsidRDefault="000722CB" w:rsidP="000722CB">
      <w:pPr>
        <w:jc w:val="both"/>
        <w:rPr>
          <w:rFonts w:ascii="Corbel" w:eastAsia="Times New Roman" w:hAnsi="Corbel" w:cs="Times New Roman"/>
          <w:sz w:val="22"/>
          <w:szCs w:val="22"/>
          <w:lang w:val="da-DK"/>
        </w:rPr>
      </w:pPr>
      <w:r w:rsidRPr="0031506D">
        <w:rPr>
          <w:rFonts w:ascii="Corbel" w:eastAsia="Times New Roman" w:hAnsi="Corbel" w:cs="Times New Roman"/>
          <w:sz w:val="22"/>
          <w:szCs w:val="22"/>
          <w:lang w:val="da-DK"/>
        </w:rPr>
        <w:t xml:space="preserve">Nogle </w:t>
      </w:r>
      <w:r w:rsidR="00CF29BA" w:rsidRPr="0031506D">
        <w:rPr>
          <w:rFonts w:ascii="Corbel" w:eastAsia="Times New Roman" w:hAnsi="Corbel" w:cs="Times New Roman"/>
          <w:sz w:val="22"/>
          <w:szCs w:val="22"/>
          <w:lang w:val="da-DK"/>
        </w:rPr>
        <w:t>kursis</w:t>
      </w:r>
      <w:r w:rsidR="0031506D" w:rsidRPr="0031506D">
        <w:rPr>
          <w:rFonts w:ascii="Corbel" w:eastAsia="Times New Roman" w:hAnsi="Corbel" w:cs="Times New Roman"/>
          <w:sz w:val="22"/>
          <w:szCs w:val="22"/>
          <w:lang w:val="da-DK"/>
        </w:rPr>
        <w:t>ter opfatter udsagnet sådan</w:t>
      </w:r>
      <w:r w:rsidRPr="0031506D">
        <w:rPr>
          <w:rFonts w:ascii="Corbel" w:eastAsia="Times New Roman" w:hAnsi="Corbel" w:cs="Times New Roman"/>
          <w:sz w:val="22"/>
          <w:szCs w:val="22"/>
          <w:lang w:val="da-DK"/>
        </w:rPr>
        <w:t xml:space="preserve">, at ældre, for eksempel familiemedlemmer, </w:t>
      </w:r>
      <w:r w:rsidR="00CF29BA" w:rsidRPr="0031506D">
        <w:rPr>
          <w:rFonts w:ascii="Corbel" w:eastAsia="Times New Roman" w:hAnsi="Corbel" w:cs="Times New Roman"/>
          <w:sz w:val="22"/>
          <w:szCs w:val="22"/>
          <w:lang w:val="da-DK"/>
        </w:rPr>
        <w:t xml:space="preserve">selv </w:t>
      </w:r>
      <w:r w:rsidRPr="0031506D">
        <w:rPr>
          <w:rFonts w:ascii="Corbel" w:eastAsia="Times New Roman" w:hAnsi="Corbel" w:cs="Times New Roman"/>
          <w:sz w:val="22"/>
          <w:szCs w:val="22"/>
          <w:lang w:val="da-DK"/>
        </w:rPr>
        <w:t>har skylden, hvis de end</w:t>
      </w:r>
      <w:r w:rsidR="0031506D">
        <w:rPr>
          <w:rFonts w:ascii="Corbel" w:eastAsia="Times New Roman" w:hAnsi="Corbel" w:cs="Times New Roman"/>
          <w:sz w:val="22"/>
          <w:szCs w:val="22"/>
          <w:lang w:val="da-DK"/>
        </w:rPr>
        <w:t>te</w:t>
      </w:r>
      <w:r w:rsidRPr="0031506D">
        <w:rPr>
          <w:rFonts w:ascii="Corbel" w:eastAsia="Times New Roman" w:hAnsi="Corbel" w:cs="Times New Roman"/>
          <w:sz w:val="22"/>
          <w:szCs w:val="22"/>
          <w:lang w:val="da-DK"/>
        </w:rPr>
        <w:t xml:space="preserve"> </w:t>
      </w:r>
      <w:r w:rsidR="0031506D" w:rsidRPr="0031506D">
        <w:rPr>
          <w:rFonts w:ascii="Corbel" w:eastAsia="Times New Roman" w:hAnsi="Corbel" w:cs="Times New Roman"/>
          <w:sz w:val="22"/>
          <w:szCs w:val="22"/>
          <w:lang w:val="da-DK"/>
        </w:rPr>
        <w:t xml:space="preserve">deres liv </w:t>
      </w:r>
      <w:r w:rsidRPr="0031506D">
        <w:rPr>
          <w:rFonts w:ascii="Corbel" w:eastAsia="Times New Roman" w:hAnsi="Corbel" w:cs="Times New Roman"/>
          <w:sz w:val="22"/>
          <w:szCs w:val="22"/>
          <w:lang w:val="da-DK"/>
        </w:rPr>
        <w:t>med behov for støtte</w:t>
      </w:r>
      <w:r w:rsidR="0031506D" w:rsidRPr="0031506D">
        <w:rPr>
          <w:rFonts w:ascii="Corbel" w:eastAsia="Times New Roman" w:hAnsi="Corbel" w:cs="Times New Roman"/>
          <w:sz w:val="22"/>
          <w:szCs w:val="22"/>
          <w:lang w:val="da-DK"/>
        </w:rPr>
        <w:t xml:space="preserve"> og det samme gælder andre</w:t>
      </w:r>
      <w:r w:rsidR="0031506D">
        <w:rPr>
          <w:rFonts w:ascii="Corbel" w:eastAsia="Times New Roman" w:hAnsi="Corbel" w:cs="Times New Roman"/>
          <w:sz w:val="22"/>
          <w:szCs w:val="22"/>
          <w:lang w:val="da-DK"/>
        </w:rPr>
        <w:t>,</w:t>
      </w:r>
      <w:r w:rsidR="0031506D" w:rsidRPr="0031506D">
        <w:rPr>
          <w:rFonts w:ascii="Corbel" w:eastAsia="Times New Roman" w:hAnsi="Corbel" w:cs="Times New Roman"/>
          <w:sz w:val="22"/>
          <w:szCs w:val="22"/>
          <w:lang w:val="da-DK"/>
        </w:rPr>
        <w:t xml:space="preserve"> der måtte </w:t>
      </w:r>
      <w:r w:rsidR="0031506D">
        <w:rPr>
          <w:rFonts w:ascii="Corbel" w:eastAsia="Times New Roman" w:hAnsi="Corbel" w:cs="Times New Roman"/>
          <w:sz w:val="22"/>
          <w:szCs w:val="22"/>
          <w:lang w:val="da-DK"/>
        </w:rPr>
        <w:t xml:space="preserve">have </w:t>
      </w:r>
      <w:r w:rsidRPr="0031506D">
        <w:rPr>
          <w:rFonts w:ascii="Corbel" w:eastAsia="Times New Roman" w:hAnsi="Corbel" w:cs="Times New Roman"/>
          <w:sz w:val="22"/>
          <w:szCs w:val="22"/>
          <w:lang w:val="da-DK"/>
        </w:rPr>
        <w:t xml:space="preserve">behov for personlig og praktisk </w:t>
      </w:r>
      <w:r w:rsidR="00825753" w:rsidRPr="0031506D">
        <w:rPr>
          <w:rFonts w:ascii="Corbel" w:eastAsia="Times New Roman" w:hAnsi="Corbel" w:cs="Times New Roman"/>
          <w:sz w:val="22"/>
          <w:szCs w:val="22"/>
          <w:lang w:val="da-DK"/>
        </w:rPr>
        <w:t>hjælp</w:t>
      </w:r>
      <w:r w:rsidRPr="0031506D">
        <w:rPr>
          <w:rFonts w:ascii="Corbel" w:eastAsia="Times New Roman" w:hAnsi="Corbel" w:cs="Times New Roman"/>
          <w:sz w:val="22"/>
          <w:szCs w:val="22"/>
          <w:lang w:val="da-DK"/>
        </w:rPr>
        <w:t>.</w:t>
      </w:r>
    </w:p>
    <w:p w14:paraId="234B480B" w14:textId="47B25B61" w:rsidR="000722CB" w:rsidRPr="0083548F" w:rsidRDefault="000722CB" w:rsidP="000722CB">
      <w:pPr>
        <w:jc w:val="both"/>
        <w:rPr>
          <w:rFonts w:ascii="Corbel" w:eastAsia="Times New Roman" w:hAnsi="Corbel" w:cs="Times New Roman"/>
          <w:sz w:val="22"/>
          <w:szCs w:val="22"/>
          <w:lang w:val="da-DK"/>
        </w:rPr>
      </w:pPr>
      <w:r w:rsidRPr="0083548F">
        <w:rPr>
          <w:rFonts w:ascii="Corbel" w:eastAsia="Times New Roman" w:hAnsi="Corbel" w:cs="Times New Roman"/>
          <w:sz w:val="22"/>
          <w:szCs w:val="22"/>
          <w:lang w:val="da-DK"/>
        </w:rPr>
        <w:t xml:space="preserve">Der er meget modstand at overvinde. </w:t>
      </w:r>
      <w:r w:rsidR="00CF29BA">
        <w:rPr>
          <w:rFonts w:ascii="Corbel" w:eastAsia="Times New Roman" w:hAnsi="Corbel" w:cs="Times New Roman"/>
          <w:sz w:val="22"/>
          <w:szCs w:val="22"/>
          <w:lang w:val="da-DK"/>
        </w:rPr>
        <w:t>I</w:t>
      </w:r>
      <w:r w:rsidRPr="0083548F">
        <w:rPr>
          <w:rFonts w:ascii="Corbel" w:eastAsia="Times New Roman" w:hAnsi="Corbel" w:cs="Times New Roman"/>
          <w:sz w:val="22"/>
          <w:szCs w:val="22"/>
          <w:lang w:val="da-DK"/>
        </w:rPr>
        <w:t xml:space="preserve"> B</w:t>
      </w:r>
      <w:r w:rsidR="0031506D">
        <w:rPr>
          <w:rFonts w:ascii="Corbel" w:eastAsia="Times New Roman" w:hAnsi="Corbel" w:cs="Times New Roman"/>
          <w:sz w:val="22"/>
          <w:szCs w:val="22"/>
          <w:lang w:val="da-DK"/>
        </w:rPr>
        <w:t>E</w:t>
      </w:r>
      <w:r w:rsidR="00CF29BA">
        <w:rPr>
          <w:rFonts w:ascii="Corbel" w:eastAsia="Times New Roman" w:hAnsi="Corbel" w:cs="Times New Roman"/>
          <w:sz w:val="22"/>
          <w:szCs w:val="22"/>
          <w:lang w:val="da-DK"/>
        </w:rPr>
        <w:t>prese</w:t>
      </w:r>
      <w:r w:rsidRPr="0083548F">
        <w:rPr>
          <w:rFonts w:ascii="Corbel" w:eastAsia="Times New Roman" w:hAnsi="Corbel" w:cs="Times New Roman"/>
          <w:sz w:val="22"/>
          <w:szCs w:val="22"/>
          <w:lang w:val="da-DK"/>
        </w:rPr>
        <w:t>L</w:t>
      </w:r>
      <w:r w:rsidR="00CF29BA">
        <w:rPr>
          <w:rFonts w:ascii="Corbel" w:eastAsia="Times New Roman" w:hAnsi="Corbel" w:cs="Times New Roman"/>
          <w:sz w:val="22"/>
          <w:szCs w:val="22"/>
          <w:lang w:val="da-DK"/>
        </w:rPr>
        <w:t>- projektgruppen</w:t>
      </w:r>
      <w:r w:rsidRPr="0083548F">
        <w:rPr>
          <w:rFonts w:ascii="Corbel" w:eastAsia="Times New Roman" w:hAnsi="Corbel" w:cs="Times New Roman"/>
          <w:sz w:val="22"/>
          <w:szCs w:val="22"/>
          <w:lang w:val="da-DK"/>
        </w:rPr>
        <w:t xml:space="preserve"> mener</w:t>
      </w:r>
      <w:r w:rsidR="00CF29BA">
        <w:rPr>
          <w:rFonts w:ascii="Corbel" w:eastAsia="Times New Roman" w:hAnsi="Corbel" w:cs="Times New Roman"/>
          <w:sz w:val="22"/>
          <w:szCs w:val="22"/>
          <w:lang w:val="da-DK"/>
        </w:rPr>
        <w:t xml:space="preserve"> vi</w:t>
      </w:r>
      <w:r w:rsidRPr="0083548F">
        <w:rPr>
          <w:rFonts w:ascii="Corbel" w:eastAsia="Times New Roman" w:hAnsi="Corbel" w:cs="Times New Roman"/>
          <w:sz w:val="22"/>
          <w:szCs w:val="22"/>
          <w:lang w:val="da-DK"/>
        </w:rPr>
        <w:t>,</w:t>
      </w:r>
      <w:r w:rsidR="00CF29BA">
        <w:rPr>
          <w:rFonts w:ascii="Corbel" w:eastAsia="Times New Roman" w:hAnsi="Corbel" w:cs="Times New Roman"/>
          <w:sz w:val="22"/>
          <w:szCs w:val="22"/>
          <w:lang w:val="da-DK"/>
        </w:rPr>
        <w:t xml:space="preserve"> at sådan modstand</w:t>
      </w:r>
      <w:r w:rsidRPr="0083548F">
        <w:rPr>
          <w:rFonts w:ascii="Corbel" w:eastAsia="Times New Roman" w:hAnsi="Corbel" w:cs="Times New Roman"/>
          <w:sz w:val="22"/>
          <w:szCs w:val="22"/>
          <w:lang w:val="da-DK"/>
        </w:rPr>
        <w:t xml:space="preserve"> ikke </w:t>
      </w:r>
      <w:r w:rsidR="00CF29BA">
        <w:rPr>
          <w:rFonts w:ascii="Corbel" w:eastAsia="Times New Roman" w:hAnsi="Corbel" w:cs="Times New Roman"/>
          <w:sz w:val="22"/>
          <w:szCs w:val="22"/>
          <w:lang w:val="da-DK"/>
        </w:rPr>
        <w:t xml:space="preserve">kun kan </w:t>
      </w:r>
      <w:r w:rsidRPr="0083548F">
        <w:rPr>
          <w:rFonts w:ascii="Corbel" w:eastAsia="Times New Roman" w:hAnsi="Corbel" w:cs="Times New Roman"/>
          <w:sz w:val="22"/>
          <w:szCs w:val="22"/>
          <w:lang w:val="da-DK"/>
        </w:rPr>
        <w:t>overvinde</w:t>
      </w:r>
      <w:r w:rsidR="00CF29BA">
        <w:rPr>
          <w:rFonts w:ascii="Corbel" w:eastAsia="Times New Roman" w:hAnsi="Corbel" w:cs="Times New Roman"/>
          <w:sz w:val="22"/>
          <w:szCs w:val="22"/>
          <w:lang w:val="da-DK"/>
        </w:rPr>
        <w:t>s</w:t>
      </w:r>
      <w:r w:rsidRPr="0083548F">
        <w:rPr>
          <w:rFonts w:ascii="Corbel" w:eastAsia="Times New Roman" w:hAnsi="Corbel" w:cs="Times New Roman"/>
          <w:sz w:val="22"/>
          <w:szCs w:val="22"/>
          <w:lang w:val="da-DK"/>
        </w:rPr>
        <w:t xml:space="preserve"> </w:t>
      </w:r>
      <w:r w:rsidR="00825753" w:rsidRPr="0083548F">
        <w:rPr>
          <w:rFonts w:ascii="Corbel" w:eastAsia="Times New Roman" w:hAnsi="Corbel" w:cs="Times New Roman"/>
          <w:sz w:val="22"/>
          <w:szCs w:val="22"/>
          <w:lang w:val="da-DK"/>
        </w:rPr>
        <w:t>med information. Det</w:t>
      </w:r>
      <w:r w:rsidR="00CF29BA">
        <w:rPr>
          <w:rFonts w:ascii="Corbel" w:eastAsia="Times New Roman" w:hAnsi="Corbel" w:cs="Times New Roman"/>
          <w:sz w:val="22"/>
          <w:szCs w:val="22"/>
          <w:lang w:val="da-DK"/>
        </w:rPr>
        <w:t xml:space="preserve"> kræver at undervisere mødes</w:t>
      </w:r>
      <w:r w:rsidRPr="0083548F">
        <w:rPr>
          <w:rFonts w:ascii="Corbel" w:eastAsia="Times New Roman" w:hAnsi="Corbel" w:cs="Times New Roman"/>
          <w:sz w:val="22"/>
          <w:szCs w:val="22"/>
          <w:lang w:val="da-DK"/>
        </w:rPr>
        <w:t xml:space="preserve"> ansigt til ansigt </w:t>
      </w:r>
      <w:r w:rsidR="00CF29BA">
        <w:rPr>
          <w:rFonts w:ascii="Corbel" w:eastAsia="Times New Roman" w:hAnsi="Corbel" w:cs="Times New Roman"/>
          <w:sz w:val="22"/>
          <w:szCs w:val="22"/>
          <w:lang w:val="da-DK"/>
        </w:rPr>
        <w:t xml:space="preserve">med seniorerne i </w:t>
      </w:r>
      <w:r w:rsidRPr="0083548F">
        <w:rPr>
          <w:rFonts w:ascii="Corbel" w:eastAsia="Times New Roman" w:hAnsi="Corbel" w:cs="Times New Roman"/>
          <w:sz w:val="22"/>
          <w:szCs w:val="22"/>
          <w:lang w:val="da-DK"/>
        </w:rPr>
        <w:t>et kort uddannelsesprogram.</w:t>
      </w:r>
    </w:p>
    <w:p w14:paraId="7359A2E9" w14:textId="065D323F" w:rsidR="00825753" w:rsidRPr="0083548F" w:rsidRDefault="000722CB" w:rsidP="006C39C6">
      <w:pPr>
        <w:jc w:val="both"/>
        <w:rPr>
          <w:rFonts w:ascii="Corbel" w:eastAsia="Times New Roman" w:hAnsi="Corbel" w:cs="Times New Roman"/>
          <w:sz w:val="22"/>
          <w:szCs w:val="22"/>
          <w:lang w:val="da-DK"/>
        </w:rPr>
      </w:pPr>
      <w:r w:rsidRPr="0083548F">
        <w:rPr>
          <w:rFonts w:ascii="Corbel" w:eastAsia="Times New Roman" w:hAnsi="Corbel" w:cs="Times New Roman"/>
          <w:sz w:val="22"/>
          <w:szCs w:val="22"/>
          <w:lang w:val="da-DK"/>
        </w:rPr>
        <w:t xml:space="preserve">De videnskabelige resultater skal dokumenteres flere gange, illustreres fra forskellige </w:t>
      </w:r>
      <w:r w:rsidR="003531A1" w:rsidRPr="0083548F">
        <w:rPr>
          <w:rFonts w:ascii="Corbel" w:eastAsia="Times New Roman" w:hAnsi="Corbel" w:cs="Times New Roman"/>
          <w:sz w:val="22"/>
          <w:szCs w:val="22"/>
          <w:lang w:val="da-DK"/>
        </w:rPr>
        <w:t>vinkler</w:t>
      </w:r>
      <w:r w:rsidRPr="0083548F">
        <w:rPr>
          <w:rFonts w:ascii="Corbel" w:eastAsia="Times New Roman" w:hAnsi="Corbel" w:cs="Times New Roman"/>
          <w:sz w:val="22"/>
          <w:szCs w:val="22"/>
          <w:lang w:val="da-DK"/>
        </w:rPr>
        <w:t xml:space="preserve"> og diskuteres. </w:t>
      </w:r>
      <w:r w:rsidR="00CF29BA">
        <w:rPr>
          <w:rFonts w:ascii="Corbel" w:eastAsia="Times New Roman" w:hAnsi="Corbel" w:cs="Times New Roman"/>
          <w:sz w:val="22"/>
          <w:szCs w:val="22"/>
          <w:lang w:val="da-DK"/>
        </w:rPr>
        <w:t xml:space="preserve">Det kræver en uddannelsesproces af få seniorer til at ændre </w:t>
      </w:r>
      <w:r w:rsidRPr="0083548F">
        <w:rPr>
          <w:rFonts w:ascii="Corbel" w:eastAsia="Times New Roman" w:hAnsi="Corbel" w:cs="Times New Roman"/>
          <w:sz w:val="22"/>
          <w:szCs w:val="22"/>
          <w:lang w:val="da-DK"/>
        </w:rPr>
        <w:t>deres tankegang og forståelse af aldringsprocessen</w:t>
      </w:r>
      <w:r w:rsidR="00CF29BA">
        <w:rPr>
          <w:rFonts w:ascii="Corbel" w:eastAsia="Times New Roman" w:hAnsi="Corbel" w:cs="Times New Roman"/>
          <w:sz w:val="22"/>
          <w:szCs w:val="22"/>
          <w:lang w:val="da-DK"/>
        </w:rPr>
        <w:t>.</w:t>
      </w:r>
    </w:p>
    <w:p w14:paraId="4AC0ABC8" w14:textId="77777777" w:rsidR="0083548F" w:rsidRDefault="0083548F" w:rsidP="00B121DB">
      <w:pPr>
        <w:jc w:val="both"/>
        <w:rPr>
          <w:rFonts w:ascii="Corbel" w:eastAsia="Times New Roman" w:hAnsi="Corbel" w:cs="Times New Roman"/>
          <w:b/>
          <w:sz w:val="22"/>
          <w:szCs w:val="22"/>
          <w:lang w:val="da-DK"/>
        </w:rPr>
      </w:pPr>
    </w:p>
    <w:p w14:paraId="70C3A975" w14:textId="77777777" w:rsidR="0083548F" w:rsidRDefault="0083548F" w:rsidP="00B121DB">
      <w:pPr>
        <w:jc w:val="both"/>
        <w:rPr>
          <w:rFonts w:ascii="Corbel" w:eastAsia="Times New Roman" w:hAnsi="Corbel" w:cs="Times New Roman"/>
          <w:b/>
          <w:sz w:val="22"/>
          <w:szCs w:val="22"/>
          <w:lang w:val="da-DK"/>
        </w:rPr>
      </w:pPr>
    </w:p>
    <w:p w14:paraId="6B92F724" w14:textId="77777777" w:rsidR="0083548F" w:rsidRDefault="0083548F" w:rsidP="00B121DB">
      <w:pPr>
        <w:jc w:val="both"/>
        <w:rPr>
          <w:rFonts w:ascii="Corbel" w:eastAsia="Times New Roman" w:hAnsi="Corbel" w:cs="Times New Roman"/>
          <w:b/>
          <w:sz w:val="22"/>
          <w:szCs w:val="22"/>
          <w:lang w:val="da-DK"/>
        </w:rPr>
      </w:pPr>
    </w:p>
    <w:p w14:paraId="0B2E8E62" w14:textId="77777777" w:rsidR="0083548F" w:rsidRDefault="0083548F" w:rsidP="00B121DB">
      <w:pPr>
        <w:jc w:val="both"/>
        <w:rPr>
          <w:rFonts w:ascii="Corbel" w:eastAsia="Times New Roman" w:hAnsi="Corbel" w:cs="Times New Roman"/>
          <w:b/>
          <w:sz w:val="22"/>
          <w:szCs w:val="22"/>
          <w:lang w:val="da-DK"/>
        </w:rPr>
      </w:pPr>
    </w:p>
    <w:p w14:paraId="0F6284BD" w14:textId="77777777" w:rsidR="0083548F" w:rsidRDefault="0083548F" w:rsidP="00B121DB">
      <w:pPr>
        <w:jc w:val="both"/>
        <w:rPr>
          <w:rFonts w:ascii="Corbel" w:eastAsia="Times New Roman" w:hAnsi="Corbel" w:cs="Times New Roman"/>
          <w:b/>
          <w:sz w:val="22"/>
          <w:szCs w:val="22"/>
          <w:lang w:val="da-DK"/>
        </w:rPr>
      </w:pPr>
    </w:p>
    <w:p w14:paraId="5171D2A8" w14:textId="77777777" w:rsidR="0083548F" w:rsidRDefault="0083548F" w:rsidP="00B121DB">
      <w:pPr>
        <w:jc w:val="both"/>
        <w:rPr>
          <w:rFonts w:ascii="Corbel" w:eastAsia="Times New Roman" w:hAnsi="Corbel" w:cs="Times New Roman"/>
          <w:b/>
          <w:sz w:val="22"/>
          <w:szCs w:val="22"/>
          <w:lang w:val="da-DK"/>
        </w:rPr>
      </w:pPr>
    </w:p>
    <w:p w14:paraId="74EE0C41" w14:textId="576A2207" w:rsidR="00825753" w:rsidRPr="0031506D" w:rsidRDefault="00346E9F" w:rsidP="00B121DB">
      <w:pPr>
        <w:jc w:val="both"/>
        <w:rPr>
          <w:rFonts w:ascii="Corbel" w:eastAsia="Times New Roman" w:hAnsi="Corbel" w:cs="Times New Roman"/>
          <w:lang w:val="da-DK"/>
        </w:rPr>
      </w:pPr>
      <w:r w:rsidRPr="0031506D">
        <w:rPr>
          <w:rFonts w:ascii="Corbel" w:eastAsia="Times New Roman" w:hAnsi="Corbel" w:cs="Times New Roman"/>
          <w:b/>
          <w:noProof/>
          <w:sz w:val="24"/>
          <w:szCs w:val="24"/>
          <w:lang w:val="da-DK" w:eastAsia="da-DK"/>
        </w:rPr>
        <w:drawing>
          <wp:anchor distT="0" distB="0" distL="114300" distR="114300" simplePos="0" relativeHeight="251684864" behindDoc="0" locked="0" layoutInCell="1" allowOverlap="1" wp14:anchorId="70D685D7" wp14:editId="0F90C6DB">
            <wp:simplePos x="0" y="0"/>
            <wp:positionH relativeFrom="column">
              <wp:posOffset>3047365</wp:posOffset>
            </wp:positionH>
            <wp:positionV relativeFrom="paragraph">
              <wp:posOffset>283845</wp:posOffset>
            </wp:positionV>
            <wp:extent cx="3157262" cy="1835150"/>
            <wp:effectExtent l="0" t="0" r="5080" b="0"/>
            <wp:wrapNone/>
            <wp:docPr id="220" name="Billed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57262" cy="1835150"/>
                    </a:xfrm>
                    <a:prstGeom prst="rect">
                      <a:avLst/>
                    </a:prstGeom>
                  </pic:spPr>
                </pic:pic>
              </a:graphicData>
            </a:graphic>
            <wp14:sizeRelH relativeFrom="margin">
              <wp14:pctWidth>0</wp14:pctWidth>
            </wp14:sizeRelH>
            <wp14:sizeRelV relativeFrom="margin">
              <wp14:pctHeight>0</wp14:pctHeight>
            </wp14:sizeRelV>
          </wp:anchor>
        </w:drawing>
      </w:r>
      <w:r w:rsidR="00B121DB" w:rsidRPr="0031506D">
        <w:rPr>
          <w:rFonts w:ascii="Corbel" w:eastAsia="Times New Roman" w:hAnsi="Corbel" w:cs="Times New Roman"/>
          <w:b/>
          <w:sz w:val="22"/>
          <w:szCs w:val="22"/>
          <w:lang w:val="da-DK"/>
        </w:rPr>
        <w:t>Eksemp</w:t>
      </w:r>
      <w:r w:rsidRPr="0031506D">
        <w:rPr>
          <w:rFonts w:ascii="Corbel" w:eastAsia="Times New Roman" w:hAnsi="Corbel" w:cs="Times New Roman"/>
          <w:b/>
          <w:sz w:val="22"/>
          <w:szCs w:val="22"/>
          <w:lang w:val="da-DK"/>
        </w:rPr>
        <w:t>ler i form af slides</w:t>
      </w:r>
    </w:p>
    <w:p w14:paraId="758F0BD1" w14:textId="427A19A1" w:rsidR="0083548F" w:rsidRDefault="00B121DB" w:rsidP="00B121DB">
      <w:pPr>
        <w:jc w:val="both"/>
        <w:rPr>
          <w:rFonts w:ascii="Corbel" w:eastAsia="Times New Roman" w:hAnsi="Corbel" w:cs="Times New Roman"/>
          <w:color w:val="1F4E79"/>
          <w:sz w:val="22"/>
          <w:szCs w:val="22"/>
          <w:lang w:val="da-DK"/>
        </w:rPr>
      </w:pPr>
      <w:r w:rsidRPr="001A6BED">
        <w:rPr>
          <w:rFonts w:ascii="Corbel" w:eastAsia="Times New Roman" w:hAnsi="Corbel" w:cs="Times New Roman"/>
          <w:b/>
          <w:noProof/>
          <w:color w:val="1F4E79"/>
          <w:sz w:val="24"/>
          <w:szCs w:val="24"/>
          <w:lang w:val="da-DK" w:eastAsia="da-DK"/>
        </w:rPr>
        <mc:AlternateContent>
          <mc:Choice Requires="wps">
            <w:drawing>
              <wp:anchor distT="45720" distB="45720" distL="114300" distR="114300" simplePos="0" relativeHeight="251676672" behindDoc="0" locked="0" layoutInCell="1" allowOverlap="1" wp14:anchorId="40311593" wp14:editId="03F0D1B8">
                <wp:simplePos x="0" y="0"/>
                <wp:positionH relativeFrom="margin">
                  <wp:posOffset>3018155</wp:posOffset>
                </wp:positionH>
                <wp:positionV relativeFrom="paragraph">
                  <wp:posOffset>97155</wp:posOffset>
                </wp:positionV>
                <wp:extent cx="3163570" cy="1828800"/>
                <wp:effectExtent l="0" t="0" r="0" b="0"/>
                <wp:wrapSquare wrapText="bothSides"/>
                <wp:docPr id="2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3570" cy="1828800"/>
                        </a:xfrm>
                        <a:prstGeom prst="rect">
                          <a:avLst/>
                        </a:prstGeom>
                        <a:solidFill>
                          <a:srgbClr val="FFFFFF"/>
                        </a:solidFill>
                        <a:ln w="9525">
                          <a:noFill/>
                          <a:miter lim="800000"/>
                          <a:headEnd/>
                          <a:tailEnd/>
                        </a:ln>
                      </wps:spPr>
                      <wps:txbx>
                        <w:txbxContent>
                          <w:p w14:paraId="1BB58494" w14:textId="029DA29B" w:rsidR="004C613B" w:rsidRDefault="004C613B" w:rsidP="006C39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311593" id="_x0000_s1033" type="#_x0000_t202" style="position:absolute;left:0;text-align:left;margin-left:237.65pt;margin-top:7.65pt;width:249.1pt;height:2in;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" stroked="f">
                <v:textbox>
                  <w:txbxContent>
                    <w:p w14:paraId="1BB58494" w14:textId="029DA29B" w:rsidR="004C613B" w:rsidRDefault="004C613B" w:rsidP="006C39C6"/>
                  </w:txbxContent>
                </v:textbox>
                <w10:wrap type="square" anchorx="margin"/>
              </v:shape>
            </w:pict>
          </mc:Fallback>
        </mc:AlternateContent>
      </w:r>
      <w:r w:rsidR="0083548F">
        <w:rPr>
          <w:rFonts w:ascii="Corbel" w:eastAsia="Times New Roman" w:hAnsi="Corbel" w:cs="Times New Roman"/>
          <w:color w:val="1F4E79"/>
          <w:sz w:val="22"/>
          <w:szCs w:val="22"/>
          <w:lang w:val="da-DK"/>
        </w:rPr>
        <w:t>Sliden til højre præsentere</w:t>
      </w:r>
      <w:r w:rsidR="00346E9F">
        <w:rPr>
          <w:rFonts w:ascii="Corbel" w:eastAsia="Times New Roman" w:hAnsi="Corbel" w:cs="Times New Roman"/>
          <w:color w:val="1F4E79"/>
          <w:sz w:val="22"/>
          <w:szCs w:val="22"/>
          <w:lang w:val="da-DK"/>
        </w:rPr>
        <w:t>r</w:t>
      </w:r>
      <w:r w:rsidRPr="001A6BED">
        <w:rPr>
          <w:rFonts w:ascii="Corbel" w:eastAsia="Times New Roman" w:hAnsi="Corbel" w:cs="Times New Roman"/>
          <w:color w:val="1F4E79"/>
          <w:sz w:val="22"/>
          <w:szCs w:val="22"/>
          <w:lang w:val="da-DK"/>
        </w:rPr>
        <w:t xml:space="preserve"> resultaterne af en undersøgelse, der viser mangfoldigheden blandt en gruppe mennesker</w:t>
      </w:r>
      <w:r w:rsidR="0083548F">
        <w:rPr>
          <w:rFonts w:ascii="Corbel" w:eastAsia="Times New Roman" w:hAnsi="Corbel" w:cs="Times New Roman"/>
          <w:color w:val="1F4E79"/>
          <w:sz w:val="22"/>
          <w:szCs w:val="22"/>
          <w:lang w:val="da-DK"/>
        </w:rPr>
        <w:t>, der fik</w:t>
      </w:r>
      <w:r w:rsidRPr="001A6BED">
        <w:rPr>
          <w:rFonts w:ascii="Corbel" w:eastAsia="Times New Roman" w:hAnsi="Corbel" w:cs="Times New Roman"/>
          <w:color w:val="1F4E79"/>
          <w:sz w:val="22"/>
          <w:szCs w:val="22"/>
          <w:lang w:val="da-DK"/>
        </w:rPr>
        <w:t xml:space="preserve"> et antal fysiske kompetencer og evner målt</w:t>
      </w:r>
      <w:r w:rsidR="0083548F">
        <w:rPr>
          <w:rFonts w:ascii="Corbel" w:eastAsia="Times New Roman" w:hAnsi="Corbel" w:cs="Times New Roman"/>
          <w:color w:val="1F4E79"/>
          <w:sz w:val="22"/>
          <w:szCs w:val="22"/>
          <w:lang w:val="da-DK"/>
        </w:rPr>
        <w:t xml:space="preserve"> som 70</w:t>
      </w:r>
      <w:r w:rsidR="00346E9F">
        <w:rPr>
          <w:rFonts w:ascii="Corbel" w:eastAsia="Times New Roman" w:hAnsi="Corbel" w:cs="Times New Roman"/>
          <w:color w:val="1F4E79"/>
          <w:sz w:val="22"/>
          <w:szCs w:val="22"/>
          <w:lang w:val="da-DK"/>
        </w:rPr>
        <w:t>-</w:t>
      </w:r>
      <w:r w:rsidR="0083548F">
        <w:rPr>
          <w:rFonts w:ascii="Corbel" w:eastAsia="Times New Roman" w:hAnsi="Corbel" w:cs="Times New Roman"/>
          <w:color w:val="1F4E79"/>
          <w:sz w:val="22"/>
          <w:szCs w:val="22"/>
          <w:lang w:val="da-DK"/>
        </w:rPr>
        <w:t>årig</w:t>
      </w:r>
      <w:r w:rsidR="00346E9F">
        <w:rPr>
          <w:rFonts w:ascii="Corbel" w:eastAsia="Times New Roman" w:hAnsi="Corbel" w:cs="Times New Roman"/>
          <w:color w:val="1F4E79"/>
          <w:sz w:val="22"/>
          <w:szCs w:val="22"/>
          <w:lang w:val="da-DK"/>
        </w:rPr>
        <w:t>e</w:t>
      </w:r>
      <w:r w:rsidRPr="001A6BED">
        <w:rPr>
          <w:rFonts w:ascii="Corbel" w:eastAsia="Times New Roman" w:hAnsi="Corbel" w:cs="Times New Roman"/>
          <w:color w:val="1F4E79"/>
          <w:sz w:val="22"/>
          <w:szCs w:val="22"/>
          <w:lang w:val="da-DK"/>
        </w:rPr>
        <w:t xml:space="preserve">. </w:t>
      </w:r>
    </w:p>
    <w:p w14:paraId="0F8958D9" w14:textId="2BC006B3" w:rsidR="00B121DB" w:rsidRPr="00346E9F" w:rsidRDefault="00B121DB" w:rsidP="00346E9F">
      <w:pPr>
        <w:jc w:val="both"/>
        <w:rPr>
          <w:rFonts w:ascii="Corbel" w:eastAsia="Times New Roman" w:hAnsi="Corbel" w:cs="Times New Roman"/>
          <w:color w:val="1F4E79"/>
          <w:lang w:val="da-DK"/>
        </w:rPr>
      </w:pPr>
      <w:r w:rsidRPr="00346E9F">
        <w:rPr>
          <w:rFonts w:ascii="Corbel" w:eastAsia="Times New Roman" w:hAnsi="Corbel" w:cs="Times New Roman"/>
          <w:color w:val="1F4E79"/>
          <w:sz w:val="22"/>
          <w:szCs w:val="22"/>
          <w:lang w:val="da-DK"/>
        </w:rPr>
        <w:t>5 år senere blev de målt igen.</w:t>
      </w:r>
      <w:r w:rsidR="0083548F" w:rsidRPr="00346E9F">
        <w:rPr>
          <w:rFonts w:ascii="Corbel" w:eastAsia="Times New Roman" w:hAnsi="Corbel" w:cs="Times New Roman"/>
          <w:color w:val="1F4E79"/>
          <w:sz w:val="22"/>
          <w:szCs w:val="22"/>
          <w:lang w:val="da-DK"/>
        </w:rPr>
        <w:t xml:space="preserve"> Resultatet viste</w:t>
      </w:r>
    </w:p>
    <w:p w14:paraId="1DABE2BB" w14:textId="78ED3624" w:rsidR="00B121DB" w:rsidRPr="00346E9F" w:rsidRDefault="00B121DB" w:rsidP="00346E9F">
      <w:pPr>
        <w:pStyle w:val="Listeafsnit"/>
        <w:numPr>
          <w:ilvl w:val="1"/>
          <w:numId w:val="10"/>
        </w:numPr>
        <w:jc w:val="both"/>
        <w:rPr>
          <w:rFonts w:ascii="Corbel" w:eastAsia="Times New Roman" w:hAnsi="Corbel" w:cs="Times New Roman"/>
          <w:color w:val="1F4E79"/>
          <w:sz w:val="22"/>
          <w:szCs w:val="22"/>
          <w:lang w:val="da-DK"/>
        </w:rPr>
      </w:pPr>
      <w:r w:rsidRPr="00346E9F">
        <w:rPr>
          <w:rFonts w:ascii="Corbel" w:eastAsia="Times New Roman" w:hAnsi="Corbel" w:cs="Times New Roman"/>
          <w:color w:val="1F4E79"/>
          <w:sz w:val="22"/>
          <w:szCs w:val="22"/>
          <w:lang w:val="da-DK"/>
        </w:rPr>
        <w:t>10% gjorde det bedre</w:t>
      </w:r>
      <w:r w:rsidR="0083548F" w:rsidRPr="00346E9F">
        <w:rPr>
          <w:rFonts w:ascii="Corbel" w:eastAsia="Times New Roman" w:hAnsi="Corbel" w:cs="Times New Roman"/>
          <w:color w:val="1F4E79"/>
          <w:sz w:val="22"/>
          <w:szCs w:val="22"/>
          <w:lang w:val="da-DK"/>
        </w:rPr>
        <w:t xml:space="preserve"> end de gjorde 5 år tidligere.</w:t>
      </w:r>
    </w:p>
    <w:p w14:paraId="6625E5EA" w14:textId="5A2D3EE2" w:rsidR="00B121DB" w:rsidRPr="00346E9F" w:rsidRDefault="0083548F" w:rsidP="00346E9F">
      <w:pPr>
        <w:pStyle w:val="Listeafsnit"/>
        <w:numPr>
          <w:ilvl w:val="1"/>
          <w:numId w:val="10"/>
        </w:numPr>
        <w:jc w:val="both"/>
        <w:rPr>
          <w:rFonts w:ascii="Corbel" w:eastAsia="Times New Roman" w:hAnsi="Corbel" w:cs="Times New Roman"/>
          <w:color w:val="1F4E79"/>
          <w:sz w:val="22"/>
          <w:szCs w:val="22"/>
          <w:lang w:val="da-DK"/>
        </w:rPr>
      </w:pPr>
      <w:r w:rsidRPr="00346E9F">
        <w:rPr>
          <w:rFonts w:ascii="Corbel" w:eastAsia="Times New Roman" w:hAnsi="Corbel" w:cs="Times New Roman"/>
          <w:color w:val="1F4E79"/>
          <w:sz w:val="22"/>
          <w:szCs w:val="22"/>
          <w:lang w:val="da-DK"/>
        </w:rPr>
        <w:t>60% præsterede på samme niveau som 5 år tidligere</w:t>
      </w:r>
    </w:p>
    <w:p w14:paraId="56F234DF" w14:textId="7BA16586" w:rsidR="00B121DB" w:rsidRPr="00346E9F" w:rsidRDefault="0083548F" w:rsidP="00346E9F">
      <w:pPr>
        <w:pStyle w:val="Listeafsnit"/>
        <w:numPr>
          <w:ilvl w:val="1"/>
          <w:numId w:val="10"/>
        </w:numPr>
        <w:jc w:val="both"/>
        <w:rPr>
          <w:rFonts w:ascii="Corbel" w:eastAsia="Times New Roman" w:hAnsi="Corbel" w:cs="Times New Roman"/>
          <w:color w:val="1F4E79"/>
          <w:sz w:val="22"/>
          <w:szCs w:val="22"/>
          <w:lang w:val="da-DK"/>
        </w:rPr>
      </w:pPr>
      <w:r w:rsidRPr="00346E9F">
        <w:rPr>
          <w:rFonts w:ascii="Corbel" w:eastAsia="Times New Roman" w:hAnsi="Corbel" w:cs="Times New Roman"/>
          <w:color w:val="1F4E79"/>
          <w:sz w:val="22"/>
          <w:szCs w:val="22"/>
          <w:lang w:val="da-DK"/>
        </w:rPr>
        <w:t xml:space="preserve">30% var svagere, præsterede dårligere end </w:t>
      </w:r>
      <w:r w:rsidR="00346E9F" w:rsidRPr="00346E9F">
        <w:rPr>
          <w:rFonts w:ascii="Corbel" w:eastAsia="Times New Roman" w:hAnsi="Corbel" w:cs="Times New Roman"/>
          <w:color w:val="1F4E79"/>
          <w:sz w:val="22"/>
          <w:szCs w:val="22"/>
          <w:lang w:val="da-DK"/>
        </w:rPr>
        <w:t xml:space="preserve">                            </w:t>
      </w:r>
      <w:r w:rsidR="00346E9F" w:rsidRPr="00346E9F">
        <w:rPr>
          <w:rFonts w:ascii="Corbel" w:eastAsia="Times New Roman" w:hAnsi="Corbel" w:cs="Times New Roman"/>
          <w:i/>
          <w:color w:val="1F4E79"/>
          <w:sz w:val="24"/>
          <w:szCs w:val="24"/>
          <w:lang w:val="da-DK"/>
        </w:rPr>
        <w:t>Del af uddannelsesmaterialet</w:t>
      </w:r>
      <w:r w:rsidR="00346E9F" w:rsidRPr="00346E9F">
        <w:rPr>
          <w:rFonts w:ascii="Corbel" w:eastAsia="Times New Roman" w:hAnsi="Corbel" w:cs="Times New Roman"/>
          <w:color w:val="1F4E79"/>
          <w:sz w:val="22"/>
          <w:szCs w:val="22"/>
          <w:lang w:val="da-DK"/>
        </w:rPr>
        <w:br/>
      </w:r>
      <w:r w:rsidRPr="00346E9F">
        <w:rPr>
          <w:rFonts w:ascii="Corbel" w:eastAsia="Times New Roman" w:hAnsi="Corbel" w:cs="Times New Roman"/>
          <w:color w:val="1F4E79"/>
          <w:sz w:val="22"/>
          <w:szCs w:val="22"/>
          <w:lang w:val="da-DK"/>
        </w:rPr>
        <w:t>de gjorde 5 år tidligere</w:t>
      </w:r>
    </w:p>
    <w:p w14:paraId="24E33A50" w14:textId="454B3744" w:rsidR="006C39C6" w:rsidRPr="001A6BED" w:rsidRDefault="006C39C6" w:rsidP="006C39C6">
      <w:pPr>
        <w:ind w:left="3912"/>
        <w:contextualSpacing/>
        <w:jc w:val="center"/>
        <w:rPr>
          <w:rFonts w:ascii="Corbel" w:eastAsia="Times New Roman" w:hAnsi="Corbel" w:cs="Times New Roman"/>
          <w:i/>
          <w:color w:val="1F4E79"/>
          <w:sz w:val="24"/>
          <w:szCs w:val="24"/>
          <w:lang w:val="da-DK"/>
        </w:rPr>
      </w:pPr>
      <w:r w:rsidRPr="001A6BED">
        <w:rPr>
          <w:rFonts w:ascii="Corbel" w:eastAsia="Times New Roman" w:hAnsi="Corbel" w:cs="Times New Roman"/>
          <w:i/>
          <w:color w:val="1F4E79"/>
          <w:sz w:val="24"/>
          <w:szCs w:val="24"/>
          <w:lang w:val="da-DK"/>
        </w:rPr>
        <w:t xml:space="preserve">                                 </w:t>
      </w:r>
    </w:p>
    <w:p w14:paraId="3C40C6BC" w14:textId="230905F0" w:rsidR="00B121DB" w:rsidRPr="001A6BED" w:rsidRDefault="00346E9F" w:rsidP="00B121DB">
      <w:pPr>
        <w:jc w:val="both"/>
        <w:rPr>
          <w:rFonts w:ascii="Corbel" w:eastAsia="Times New Roman" w:hAnsi="Corbel" w:cs="Times New Roman"/>
          <w:color w:val="1F4E79"/>
          <w:sz w:val="22"/>
          <w:szCs w:val="22"/>
          <w:lang w:val="da-DK"/>
        </w:rPr>
      </w:pPr>
      <w:r>
        <w:rPr>
          <w:rFonts w:ascii="Corbel" w:eastAsia="Times New Roman" w:hAnsi="Corbel" w:cs="Times New Roman"/>
          <w:color w:val="1F4E79"/>
          <w:sz w:val="22"/>
          <w:szCs w:val="22"/>
          <w:lang w:val="da-DK"/>
        </w:rPr>
        <w:t>Denne side kan følges op af følgende spørgsmål</w:t>
      </w:r>
      <w:r w:rsidR="00B121DB" w:rsidRPr="001A6BED">
        <w:rPr>
          <w:rFonts w:ascii="Corbel" w:eastAsia="Times New Roman" w:hAnsi="Corbel" w:cs="Times New Roman"/>
          <w:color w:val="1F4E79"/>
          <w:sz w:val="22"/>
          <w:szCs w:val="22"/>
          <w:lang w:val="da-DK"/>
        </w:rPr>
        <w:t>:</w:t>
      </w:r>
    </w:p>
    <w:p w14:paraId="1C14F291" w14:textId="157B0ACC" w:rsidR="00B121DB" w:rsidRPr="001A6BED" w:rsidRDefault="00B121DB" w:rsidP="008B4F03">
      <w:pPr>
        <w:pStyle w:val="Listeafsnit"/>
        <w:numPr>
          <w:ilvl w:val="1"/>
          <w:numId w:val="10"/>
        </w:numPr>
        <w:jc w:val="both"/>
        <w:rPr>
          <w:rFonts w:ascii="Corbel" w:eastAsia="Times New Roman" w:hAnsi="Corbel" w:cs="Times New Roman"/>
          <w:i/>
          <w:color w:val="1F4E79"/>
          <w:sz w:val="22"/>
          <w:szCs w:val="22"/>
          <w:lang w:val="da-DK"/>
        </w:rPr>
      </w:pPr>
      <w:r w:rsidRPr="001A6BED">
        <w:rPr>
          <w:rFonts w:ascii="Corbel" w:eastAsia="Times New Roman" w:hAnsi="Corbel" w:cs="Times New Roman"/>
          <w:i/>
          <w:color w:val="1F4E79"/>
          <w:sz w:val="22"/>
          <w:szCs w:val="22"/>
          <w:lang w:val="da-DK"/>
        </w:rPr>
        <w:t xml:space="preserve">Hvordan </w:t>
      </w:r>
      <w:r w:rsidR="00346E9F">
        <w:rPr>
          <w:rFonts w:ascii="Corbel" w:eastAsia="Times New Roman" w:hAnsi="Corbel" w:cs="Times New Roman"/>
          <w:i/>
          <w:color w:val="1F4E79"/>
          <w:sz w:val="22"/>
          <w:szCs w:val="22"/>
          <w:lang w:val="da-DK"/>
        </w:rPr>
        <w:t>bliver</w:t>
      </w:r>
      <w:r w:rsidRPr="001A6BED">
        <w:rPr>
          <w:rFonts w:ascii="Corbel" w:eastAsia="Times New Roman" w:hAnsi="Corbel" w:cs="Times New Roman"/>
          <w:i/>
          <w:color w:val="1F4E79"/>
          <w:sz w:val="22"/>
          <w:szCs w:val="22"/>
          <w:lang w:val="da-DK"/>
        </w:rPr>
        <w:t xml:space="preserve"> 10% stærkere efter 5 år? Hvad fortæller det os?</w:t>
      </w:r>
    </w:p>
    <w:p w14:paraId="6AAA571A" w14:textId="2A5EE4C4" w:rsidR="00B121DB" w:rsidRPr="001A6BED" w:rsidRDefault="00B121DB" w:rsidP="008B4F03">
      <w:pPr>
        <w:pStyle w:val="Listeafsnit"/>
        <w:numPr>
          <w:ilvl w:val="1"/>
          <w:numId w:val="10"/>
        </w:numPr>
        <w:jc w:val="both"/>
        <w:rPr>
          <w:rFonts w:ascii="Corbel" w:eastAsia="Times New Roman" w:hAnsi="Corbel" w:cs="Times New Roman"/>
          <w:i/>
          <w:color w:val="1F4E79"/>
          <w:sz w:val="22"/>
          <w:szCs w:val="22"/>
          <w:lang w:val="da-DK"/>
        </w:rPr>
      </w:pPr>
      <w:r w:rsidRPr="001A6BED">
        <w:rPr>
          <w:rFonts w:ascii="Corbel" w:eastAsia="Times New Roman" w:hAnsi="Corbel" w:cs="Times New Roman"/>
          <w:i/>
          <w:color w:val="1F4E79"/>
          <w:sz w:val="22"/>
          <w:szCs w:val="22"/>
          <w:lang w:val="da-DK"/>
        </w:rPr>
        <w:t xml:space="preserve">Hvorfor blev kun 30% svagere efter 5 år, hvis vi mener, at </w:t>
      </w:r>
      <w:r w:rsidR="00346E9F">
        <w:rPr>
          <w:rFonts w:ascii="Corbel" w:eastAsia="Times New Roman" w:hAnsi="Corbel" w:cs="Times New Roman"/>
          <w:i/>
          <w:color w:val="1F4E79"/>
          <w:sz w:val="22"/>
          <w:szCs w:val="22"/>
          <w:lang w:val="da-DK"/>
        </w:rPr>
        <w:t>vi</w:t>
      </w:r>
      <w:r w:rsidRPr="001A6BED">
        <w:rPr>
          <w:rFonts w:ascii="Corbel" w:eastAsia="Times New Roman" w:hAnsi="Corbel" w:cs="Times New Roman"/>
          <w:i/>
          <w:color w:val="1F4E79"/>
          <w:sz w:val="22"/>
          <w:szCs w:val="22"/>
          <w:lang w:val="da-DK"/>
        </w:rPr>
        <w:t xml:space="preserve"> formodes at blive svagere, når </w:t>
      </w:r>
      <w:r w:rsidR="00346E9F">
        <w:rPr>
          <w:rFonts w:ascii="Corbel" w:eastAsia="Times New Roman" w:hAnsi="Corbel" w:cs="Times New Roman"/>
          <w:i/>
          <w:color w:val="1F4E79"/>
          <w:sz w:val="22"/>
          <w:szCs w:val="22"/>
          <w:lang w:val="da-DK"/>
        </w:rPr>
        <w:t>vi</w:t>
      </w:r>
      <w:r w:rsidRPr="001A6BED">
        <w:rPr>
          <w:rFonts w:ascii="Corbel" w:eastAsia="Times New Roman" w:hAnsi="Corbel" w:cs="Times New Roman"/>
          <w:i/>
          <w:color w:val="1F4E79"/>
          <w:sz w:val="22"/>
          <w:szCs w:val="22"/>
          <w:lang w:val="da-DK"/>
        </w:rPr>
        <w:t xml:space="preserve"> bliver gam</w:t>
      </w:r>
      <w:r w:rsidR="00346E9F">
        <w:rPr>
          <w:rFonts w:ascii="Corbel" w:eastAsia="Times New Roman" w:hAnsi="Corbel" w:cs="Times New Roman"/>
          <w:i/>
          <w:color w:val="1F4E79"/>
          <w:sz w:val="22"/>
          <w:szCs w:val="22"/>
          <w:lang w:val="da-DK"/>
        </w:rPr>
        <w:t>le</w:t>
      </w:r>
      <w:r w:rsidRPr="001A6BED">
        <w:rPr>
          <w:rFonts w:ascii="Corbel" w:eastAsia="Times New Roman" w:hAnsi="Corbel" w:cs="Times New Roman"/>
          <w:i/>
          <w:color w:val="1F4E79"/>
          <w:sz w:val="22"/>
          <w:szCs w:val="22"/>
          <w:lang w:val="da-DK"/>
        </w:rPr>
        <w:t>? Er det forårsaget af alder eller en reduktion i aktivitetsniveau og intensitet?</w:t>
      </w:r>
    </w:p>
    <w:p w14:paraId="23DC63A7" w14:textId="77777777" w:rsidR="00B121DB" w:rsidRPr="001A6BED" w:rsidRDefault="00B121DB" w:rsidP="008B4F03">
      <w:pPr>
        <w:pStyle w:val="Listeafsnit"/>
        <w:numPr>
          <w:ilvl w:val="1"/>
          <w:numId w:val="10"/>
        </w:numPr>
        <w:jc w:val="both"/>
        <w:rPr>
          <w:rFonts w:ascii="Corbel" w:eastAsia="Times New Roman" w:hAnsi="Corbel" w:cs="Times New Roman"/>
          <w:i/>
          <w:color w:val="1F4E79"/>
          <w:sz w:val="22"/>
          <w:szCs w:val="22"/>
          <w:lang w:val="da-DK"/>
        </w:rPr>
      </w:pPr>
      <w:r w:rsidRPr="001A6BED">
        <w:rPr>
          <w:rFonts w:ascii="Corbel" w:eastAsia="Times New Roman" w:hAnsi="Corbel" w:cs="Times New Roman"/>
          <w:i/>
          <w:color w:val="1F4E79"/>
          <w:sz w:val="22"/>
          <w:szCs w:val="22"/>
          <w:lang w:val="da-DK"/>
        </w:rPr>
        <w:t>I hvilke grupper tror du, at vi finder de første plejemodtagere?</w:t>
      </w:r>
    </w:p>
    <w:p w14:paraId="58E7C406" w14:textId="77777777" w:rsidR="00B121DB" w:rsidRPr="001A6BED" w:rsidRDefault="00B121DB" w:rsidP="008B4F03">
      <w:pPr>
        <w:pStyle w:val="Listeafsnit"/>
        <w:numPr>
          <w:ilvl w:val="1"/>
          <w:numId w:val="10"/>
        </w:numPr>
        <w:jc w:val="both"/>
        <w:rPr>
          <w:rFonts w:ascii="Corbel" w:eastAsia="Times New Roman" w:hAnsi="Corbel" w:cs="Times New Roman"/>
          <w:i/>
          <w:color w:val="1F4E79"/>
          <w:sz w:val="22"/>
          <w:szCs w:val="22"/>
          <w:lang w:val="da-DK"/>
        </w:rPr>
      </w:pPr>
      <w:r w:rsidRPr="001A6BED">
        <w:rPr>
          <w:rFonts w:ascii="Corbel" w:eastAsia="Times New Roman" w:hAnsi="Corbel" w:cs="Times New Roman"/>
          <w:i/>
          <w:color w:val="1F4E79"/>
          <w:sz w:val="22"/>
          <w:szCs w:val="22"/>
          <w:lang w:val="da-DK"/>
        </w:rPr>
        <w:t>Hvilken gruppe vil du gerne være en del af 5 år fra nu?</w:t>
      </w:r>
    </w:p>
    <w:p w14:paraId="22723060" w14:textId="77777777" w:rsidR="00E830E6" w:rsidRPr="001A6BED" w:rsidRDefault="00E830E6" w:rsidP="00B121DB">
      <w:pPr>
        <w:jc w:val="both"/>
        <w:rPr>
          <w:rFonts w:ascii="Corbel" w:eastAsia="Times New Roman" w:hAnsi="Corbel" w:cs="Times New Roman"/>
          <w:color w:val="1F4E79"/>
          <w:sz w:val="22"/>
          <w:szCs w:val="22"/>
          <w:lang w:val="da-DK"/>
        </w:rPr>
      </w:pPr>
    </w:p>
    <w:p w14:paraId="1FED1122" w14:textId="6679CAB1" w:rsidR="00B121DB" w:rsidRPr="001A6BED" w:rsidRDefault="008F604B" w:rsidP="00B121DB">
      <w:pPr>
        <w:jc w:val="both"/>
        <w:rPr>
          <w:rFonts w:ascii="Corbel" w:eastAsia="Times New Roman" w:hAnsi="Corbel" w:cs="Times New Roman"/>
          <w:color w:val="1F4E79"/>
          <w:sz w:val="22"/>
          <w:szCs w:val="22"/>
          <w:lang w:val="da-DK"/>
        </w:rPr>
      </w:pPr>
      <w:r>
        <w:rPr>
          <w:rFonts w:ascii="Corbel" w:eastAsia="Times New Roman" w:hAnsi="Corbel" w:cs="Times New Roman"/>
          <w:color w:val="1F4E79"/>
          <w:sz w:val="22"/>
          <w:szCs w:val="22"/>
          <w:lang w:val="da-DK"/>
        </w:rPr>
        <w:t>O</w:t>
      </w:r>
      <w:r w:rsidR="00B121DB" w:rsidRPr="001A6BED">
        <w:rPr>
          <w:rFonts w:ascii="Corbel" w:eastAsia="Times New Roman" w:hAnsi="Corbel" w:cs="Times New Roman"/>
          <w:color w:val="1F4E79"/>
          <w:sz w:val="22"/>
          <w:szCs w:val="22"/>
          <w:lang w:val="da-DK"/>
        </w:rPr>
        <w:t>g slides som denne</w:t>
      </w:r>
      <w:r w:rsidR="00042D5F">
        <w:rPr>
          <w:rFonts w:ascii="Corbel" w:eastAsia="Times New Roman" w:hAnsi="Corbel" w:cs="Times New Roman"/>
          <w:color w:val="1F4E79"/>
          <w:sz w:val="22"/>
          <w:szCs w:val="22"/>
          <w:lang w:val="da-DK"/>
        </w:rPr>
        <w:t xml:space="preserve"> til højre:</w:t>
      </w:r>
    </w:p>
    <w:p w14:paraId="6364628B" w14:textId="0B5DE330" w:rsidR="00B121DB" w:rsidRPr="001A6BED" w:rsidRDefault="008F604B" w:rsidP="00B121DB">
      <w:pPr>
        <w:jc w:val="both"/>
        <w:rPr>
          <w:rFonts w:ascii="Corbel" w:eastAsia="Times New Roman" w:hAnsi="Corbel" w:cs="Times New Roman"/>
          <w:color w:val="1F4E79"/>
          <w:sz w:val="22"/>
          <w:szCs w:val="22"/>
          <w:lang w:val="da-DK"/>
        </w:rPr>
      </w:pPr>
      <w:r w:rsidRPr="001A6BED">
        <w:rPr>
          <w:rFonts w:eastAsia="Times New Roman"/>
          <w:b/>
          <w:noProof/>
          <w:lang w:val="da-DK" w:eastAsia="da-DK"/>
        </w:rPr>
        <w:drawing>
          <wp:anchor distT="0" distB="0" distL="114300" distR="114300" simplePos="0" relativeHeight="251683840" behindDoc="0" locked="0" layoutInCell="1" allowOverlap="1" wp14:anchorId="46BC5098" wp14:editId="513CA378">
            <wp:simplePos x="0" y="0"/>
            <wp:positionH relativeFrom="margin">
              <wp:posOffset>2658745</wp:posOffset>
            </wp:positionH>
            <wp:positionV relativeFrom="paragraph">
              <wp:posOffset>635</wp:posOffset>
            </wp:positionV>
            <wp:extent cx="3608705" cy="2029460"/>
            <wp:effectExtent l="0" t="0" r="0" b="8890"/>
            <wp:wrapNone/>
            <wp:docPr id="219" name="Billed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08705" cy="2029460"/>
                    </a:xfrm>
                    <a:prstGeom prst="rect">
                      <a:avLst/>
                    </a:prstGeom>
                  </pic:spPr>
                </pic:pic>
              </a:graphicData>
            </a:graphic>
            <wp14:sizeRelH relativeFrom="margin">
              <wp14:pctWidth>0</wp14:pctWidth>
            </wp14:sizeRelH>
            <wp14:sizeRelV relativeFrom="margin">
              <wp14:pctHeight>0</wp14:pctHeight>
            </wp14:sizeRelV>
          </wp:anchor>
        </w:drawing>
      </w:r>
      <w:r w:rsidR="00E830E6" w:rsidRPr="001A6BED">
        <w:rPr>
          <w:rFonts w:eastAsia="Times New Roman"/>
          <w:b/>
          <w:noProof/>
          <w:lang w:val="da-DK" w:eastAsia="da-DK"/>
        </w:rPr>
        <mc:AlternateContent>
          <mc:Choice Requires="wps">
            <w:drawing>
              <wp:anchor distT="45720" distB="45720" distL="114300" distR="114300" simplePos="0" relativeHeight="251675648" behindDoc="0" locked="0" layoutInCell="1" allowOverlap="1" wp14:anchorId="64614E46" wp14:editId="0404C9BF">
                <wp:simplePos x="0" y="0"/>
                <wp:positionH relativeFrom="margin">
                  <wp:posOffset>2634615</wp:posOffset>
                </wp:positionH>
                <wp:positionV relativeFrom="paragraph">
                  <wp:posOffset>8255</wp:posOffset>
                </wp:positionV>
                <wp:extent cx="3606800" cy="2006600"/>
                <wp:effectExtent l="0" t="0" r="12700" b="12700"/>
                <wp:wrapSquare wrapText="bothSides"/>
                <wp:docPr id="2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0" cy="2006600"/>
                        </a:xfrm>
                        <a:prstGeom prst="rect">
                          <a:avLst/>
                        </a:prstGeom>
                        <a:solidFill>
                          <a:srgbClr val="FFFFFF"/>
                        </a:solidFill>
                        <a:ln w="9525">
                          <a:solidFill>
                            <a:srgbClr val="000000"/>
                          </a:solidFill>
                          <a:miter lim="800000"/>
                          <a:headEnd/>
                          <a:tailEnd/>
                        </a:ln>
                      </wps:spPr>
                      <wps:txbx>
                        <w:txbxContent>
                          <w:sdt>
                            <w:sdtPr>
                              <w:id w:val="1587112216"/>
                              <w:temporary/>
                              <w:showingPlcHdr/>
                              <w15:appearance w15:val="hidden"/>
                            </w:sdtPr>
                            <w:sdtEndPr/>
                            <w:sdtContent>
                              <w:p w14:paraId="097833B5" w14:textId="77777777" w:rsidR="004C613B" w:rsidRDefault="004C613B" w:rsidP="006C39C6">
                                <w:r>
                                  <w:t>[Fang læserens opmærksomhed med et citat fra dokumentet, eller brug denne plads til at fremhæve nogle nøglepunkter. Du kan trække dette tekstfelt til andre steder på siden.]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614E46" id="_x0000_s1034" type="#_x0000_t202" style="position:absolute;left:0;text-align:left;margin-left:207.45pt;margin-top:.65pt;width:284pt;height:158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">
                <v:textbox>
                  <w:txbxContent>
                    <w:sdt>
                      <w:sdtPr>
                        <w:id w:val="1587112216"/>
                        <w:temporary/>
                        <w:showingPlcHdr/>
                        <w15:appearance w15:val="hidden"/>
                      </w:sdtPr>
                      <w:sdtContent>
                        <w:p w14:paraId="097833B5" w14:textId="77777777" w:rsidR="004C613B" w:rsidRDefault="004C613B" w:rsidP="006C39C6">
                          <w:r>
                            <w:t>[Fang læserens opmærksomhed med et citat fra dokumentet, eller brug denne plads til at fremhæve nogle nøglepunkter. Du kan trække dette tekstfelt til andre steder på siden.]</w:t>
                          </w:r>
                        </w:p>
                      </w:sdtContent>
                    </w:sdt>
                  </w:txbxContent>
                </v:textbox>
                <w10:wrap type="square" anchorx="margin"/>
              </v:shape>
            </w:pict>
          </mc:Fallback>
        </mc:AlternateContent>
      </w:r>
      <w:r w:rsidR="00B121DB" w:rsidRPr="001A6BED">
        <w:rPr>
          <w:rFonts w:ascii="Corbel" w:eastAsia="Times New Roman" w:hAnsi="Corbel" w:cs="Times New Roman"/>
          <w:color w:val="1F4E79"/>
          <w:sz w:val="22"/>
          <w:szCs w:val="22"/>
          <w:lang w:val="da-DK"/>
        </w:rPr>
        <w:t xml:space="preserve">Præsentation af resultatet af 2 grupper af 85-årige </w:t>
      </w:r>
      <w:r w:rsidR="00E830E6" w:rsidRPr="001A6BED">
        <w:rPr>
          <w:rFonts w:ascii="Corbel" w:eastAsia="Times New Roman" w:hAnsi="Corbel" w:cs="Times New Roman"/>
          <w:color w:val="1F4E79"/>
          <w:sz w:val="22"/>
          <w:szCs w:val="22"/>
          <w:lang w:val="da-DK"/>
        </w:rPr>
        <w:t>kvinder</w:t>
      </w:r>
      <w:r w:rsidR="00B121DB" w:rsidRPr="001A6BED">
        <w:rPr>
          <w:rFonts w:ascii="Corbel" w:eastAsia="Times New Roman" w:hAnsi="Corbel" w:cs="Times New Roman"/>
          <w:color w:val="1F4E79"/>
          <w:sz w:val="22"/>
          <w:szCs w:val="22"/>
          <w:lang w:val="da-DK"/>
        </w:rPr>
        <w:t>.</w:t>
      </w:r>
      <w:r w:rsidR="00E830E6" w:rsidRPr="001A6BED">
        <w:rPr>
          <w:rFonts w:ascii="Corbel" w:eastAsia="Times New Roman" w:hAnsi="Corbel" w:cs="Times New Roman"/>
          <w:color w:val="1F4E79"/>
          <w:sz w:val="22"/>
          <w:szCs w:val="22"/>
          <w:lang w:val="da-DK"/>
        </w:rPr>
        <w:t xml:space="preserve"> De havde alle et konditionstal på 15</w:t>
      </w:r>
      <w:r w:rsidR="00346E9F">
        <w:rPr>
          <w:rFonts w:ascii="Corbel" w:eastAsia="Times New Roman" w:hAnsi="Corbel" w:cs="Times New Roman"/>
          <w:color w:val="1F4E79"/>
          <w:sz w:val="22"/>
          <w:szCs w:val="22"/>
          <w:lang w:val="da-DK"/>
        </w:rPr>
        <w:t>, hvilket betyder:</w:t>
      </w:r>
    </w:p>
    <w:p w14:paraId="1D256CC1" w14:textId="41706ED1" w:rsidR="00B121DB" w:rsidRPr="001A6BED" w:rsidRDefault="00346E9F" w:rsidP="00C95676">
      <w:pPr>
        <w:pStyle w:val="Listeafsnit"/>
        <w:numPr>
          <w:ilvl w:val="0"/>
          <w:numId w:val="4"/>
        </w:numPr>
        <w:jc w:val="both"/>
        <w:rPr>
          <w:rFonts w:ascii="Corbel" w:eastAsia="Times New Roman" w:hAnsi="Corbel" w:cs="Times New Roman"/>
          <w:color w:val="1F4E79"/>
          <w:sz w:val="22"/>
          <w:szCs w:val="22"/>
          <w:lang w:val="da-DK"/>
        </w:rPr>
      </w:pPr>
      <w:r>
        <w:rPr>
          <w:rFonts w:ascii="Corbel" w:eastAsia="Times New Roman" w:hAnsi="Corbel" w:cs="Times New Roman"/>
          <w:color w:val="1F4E79"/>
          <w:sz w:val="22"/>
          <w:szCs w:val="22"/>
          <w:lang w:val="da-DK"/>
        </w:rPr>
        <w:t xml:space="preserve">Kondital på </w:t>
      </w:r>
      <w:r w:rsidR="00B121DB" w:rsidRPr="001A6BED">
        <w:rPr>
          <w:rFonts w:ascii="Corbel" w:eastAsia="Times New Roman" w:hAnsi="Corbel" w:cs="Times New Roman"/>
          <w:color w:val="1F4E79"/>
          <w:sz w:val="22"/>
          <w:szCs w:val="22"/>
          <w:lang w:val="da-DK"/>
        </w:rPr>
        <w:t>15 - det er en enorm indsats at gå op ad trappen til første sal.</w:t>
      </w:r>
    </w:p>
    <w:p w14:paraId="3FC9DE10" w14:textId="40192CD7" w:rsidR="00B121DB" w:rsidRPr="001A6BED" w:rsidRDefault="00346E9F" w:rsidP="00C95676">
      <w:pPr>
        <w:pStyle w:val="Listeafsnit"/>
        <w:numPr>
          <w:ilvl w:val="0"/>
          <w:numId w:val="4"/>
        </w:numPr>
        <w:jc w:val="both"/>
        <w:rPr>
          <w:rFonts w:ascii="Corbel" w:eastAsia="Times New Roman" w:hAnsi="Corbel" w:cs="Times New Roman"/>
          <w:color w:val="1F4E79"/>
          <w:sz w:val="22"/>
          <w:szCs w:val="22"/>
          <w:lang w:val="da-DK"/>
        </w:rPr>
      </w:pPr>
      <w:r>
        <w:rPr>
          <w:rFonts w:ascii="Corbel" w:eastAsia="Times New Roman" w:hAnsi="Corbel" w:cs="Times New Roman"/>
          <w:color w:val="1F4E79"/>
          <w:sz w:val="22"/>
          <w:szCs w:val="22"/>
          <w:lang w:val="da-DK"/>
        </w:rPr>
        <w:t xml:space="preserve">Kondital på </w:t>
      </w:r>
      <w:r w:rsidR="00B121DB" w:rsidRPr="001A6BED">
        <w:rPr>
          <w:rFonts w:ascii="Corbel" w:eastAsia="Times New Roman" w:hAnsi="Corbel" w:cs="Times New Roman"/>
          <w:color w:val="1F4E79"/>
          <w:sz w:val="22"/>
          <w:szCs w:val="22"/>
          <w:lang w:val="da-DK"/>
        </w:rPr>
        <w:t>11 - mennesker er ikke i stand til at tage sig af deres egne grundlæggende behov længere.</w:t>
      </w:r>
    </w:p>
    <w:p w14:paraId="3E58DD43" w14:textId="1699FEEB" w:rsidR="00B121DB" w:rsidRPr="001A6BED" w:rsidRDefault="00346E9F" w:rsidP="00B121DB">
      <w:pPr>
        <w:jc w:val="both"/>
        <w:rPr>
          <w:rFonts w:ascii="Corbel" w:eastAsia="Times New Roman" w:hAnsi="Corbel" w:cs="Times New Roman"/>
          <w:color w:val="1F4E79"/>
          <w:sz w:val="22"/>
          <w:szCs w:val="22"/>
          <w:lang w:val="da-DK"/>
        </w:rPr>
      </w:pPr>
      <w:r>
        <w:rPr>
          <w:rFonts w:ascii="Corbel" w:eastAsia="Times New Roman" w:hAnsi="Corbel" w:cs="Times New Roman"/>
          <w:color w:val="1F4E79"/>
          <w:sz w:val="22"/>
          <w:szCs w:val="22"/>
          <w:lang w:val="da-DK"/>
        </w:rPr>
        <w:t>Her ses</w:t>
      </w:r>
      <w:r w:rsidR="00042D5F">
        <w:rPr>
          <w:rFonts w:ascii="Corbel" w:eastAsia="Times New Roman" w:hAnsi="Corbel" w:cs="Times New Roman"/>
          <w:color w:val="1F4E79"/>
          <w:sz w:val="22"/>
          <w:szCs w:val="22"/>
          <w:lang w:val="da-DK"/>
        </w:rPr>
        <w:t>,</w:t>
      </w:r>
      <w:r>
        <w:rPr>
          <w:rFonts w:ascii="Corbel" w:eastAsia="Times New Roman" w:hAnsi="Corbel" w:cs="Times New Roman"/>
          <w:color w:val="1F4E79"/>
          <w:sz w:val="22"/>
          <w:szCs w:val="22"/>
          <w:lang w:val="da-DK"/>
        </w:rPr>
        <w:t xml:space="preserve"> </w:t>
      </w:r>
      <w:r w:rsidR="00B121DB" w:rsidRPr="001A6BED">
        <w:rPr>
          <w:rFonts w:ascii="Corbel" w:eastAsia="Times New Roman" w:hAnsi="Corbel" w:cs="Times New Roman"/>
          <w:color w:val="1F4E79"/>
          <w:sz w:val="22"/>
          <w:szCs w:val="22"/>
          <w:lang w:val="da-DK"/>
        </w:rPr>
        <w:t>hvad der kan opnås på 8 måneder ved en meget lille ugentlig indsats på 1 time</w:t>
      </w:r>
      <w:r w:rsidR="00042D5F">
        <w:rPr>
          <w:rFonts w:ascii="Corbel" w:eastAsia="Times New Roman" w:hAnsi="Corbel" w:cs="Times New Roman"/>
          <w:color w:val="1F4E79"/>
          <w:sz w:val="22"/>
          <w:szCs w:val="22"/>
          <w:lang w:val="da-DK"/>
        </w:rPr>
        <w:t xml:space="preserve">, hvoraf der i kun </w:t>
      </w:r>
      <w:r w:rsidR="00B121DB" w:rsidRPr="001A6BED">
        <w:rPr>
          <w:rFonts w:ascii="Corbel" w:eastAsia="Times New Roman" w:hAnsi="Corbel" w:cs="Times New Roman"/>
          <w:color w:val="1F4E79"/>
          <w:sz w:val="22"/>
          <w:szCs w:val="22"/>
          <w:lang w:val="da-DK"/>
        </w:rPr>
        <w:t xml:space="preserve">15 minutter </w:t>
      </w:r>
      <w:r w:rsidR="00E830E6" w:rsidRPr="001A6BED">
        <w:rPr>
          <w:rFonts w:ascii="Corbel" w:eastAsia="Times New Roman" w:hAnsi="Corbel" w:cs="Times New Roman"/>
          <w:color w:val="1F4E79"/>
          <w:sz w:val="22"/>
          <w:szCs w:val="22"/>
          <w:lang w:val="da-DK"/>
        </w:rPr>
        <w:t>arbejd</w:t>
      </w:r>
      <w:r w:rsidR="00042D5F">
        <w:rPr>
          <w:rFonts w:ascii="Corbel" w:eastAsia="Times New Roman" w:hAnsi="Corbel" w:cs="Times New Roman"/>
          <w:color w:val="1F4E79"/>
          <w:sz w:val="22"/>
          <w:szCs w:val="22"/>
          <w:lang w:val="da-DK"/>
        </w:rPr>
        <w:t>es</w:t>
      </w:r>
      <w:r w:rsidR="00E830E6" w:rsidRPr="001A6BED">
        <w:rPr>
          <w:rFonts w:ascii="Corbel" w:eastAsia="Times New Roman" w:hAnsi="Corbel" w:cs="Times New Roman"/>
          <w:color w:val="1F4E79"/>
          <w:sz w:val="22"/>
          <w:szCs w:val="22"/>
          <w:lang w:val="da-DK"/>
        </w:rPr>
        <w:t xml:space="preserve"> </w:t>
      </w:r>
      <w:r w:rsidR="00B121DB" w:rsidRPr="001A6BED">
        <w:rPr>
          <w:rFonts w:ascii="Corbel" w:eastAsia="Times New Roman" w:hAnsi="Corbel" w:cs="Times New Roman"/>
          <w:color w:val="1F4E79"/>
          <w:sz w:val="22"/>
          <w:szCs w:val="22"/>
          <w:lang w:val="da-DK"/>
        </w:rPr>
        <w:t xml:space="preserve">på et niveau </w:t>
      </w:r>
      <w:r w:rsidR="00E830E6" w:rsidRPr="001A6BED">
        <w:rPr>
          <w:rFonts w:ascii="Corbel" w:eastAsia="Times New Roman" w:hAnsi="Corbel" w:cs="Times New Roman"/>
          <w:color w:val="1F4E79"/>
          <w:sz w:val="22"/>
          <w:szCs w:val="22"/>
          <w:lang w:val="da-DK"/>
        </w:rPr>
        <w:t>af</w:t>
      </w:r>
      <w:r w:rsidR="00B121DB" w:rsidRPr="001A6BED">
        <w:rPr>
          <w:rFonts w:ascii="Corbel" w:eastAsia="Times New Roman" w:hAnsi="Corbel" w:cs="Times New Roman"/>
          <w:color w:val="1F4E79"/>
          <w:sz w:val="22"/>
          <w:szCs w:val="22"/>
          <w:lang w:val="da-DK"/>
        </w:rPr>
        <w:t xml:space="preserve"> 60% af </w:t>
      </w:r>
      <w:r w:rsidR="00042D5F">
        <w:rPr>
          <w:rFonts w:ascii="Corbel" w:eastAsia="Times New Roman" w:hAnsi="Corbel" w:cs="Times New Roman"/>
          <w:color w:val="1F4E79"/>
          <w:sz w:val="22"/>
          <w:szCs w:val="22"/>
          <w:lang w:val="da-DK"/>
        </w:rPr>
        <w:t xml:space="preserve">den enkeltes </w:t>
      </w:r>
      <w:r w:rsidR="00B121DB" w:rsidRPr="001A6BED">
        <w:rPr>
          <w:rFonts w:ascii="Corbel" w:eastAsia="Times New Roman" w:hAnsi="Corbel" w:cs="Times New Roman"/>
          <w:color w:val="1F4E79"/>
          <w:sz w:val="22"/>
          <w:szCs w:val="22"/>
          <w:lang w:val="da-DK"/>
        </w:rPr>
        <w:t>maksimum.</w:t>
      </w:r>
    </w:p>
    <w:p w14:paraId="722D17D2" w14:textId="77777777" w:rsidR="00B121DB" w:rsidRPr="001A6BED" w:rsidRDefault="00B121DB" w:rsidP="008B4F03">
      <w:pPr>
        <w:pStyle w:val="Listeafsnit"/>
        <w:numPr>
          <w:ilvl w:val="1"/>
          <w:numId w:val="10"/>
        </w:numPr>
        <w:jc w:val="both"/>
        <w:rPr>
          <w:rFonts w:ascii="Corbel" w:eastAsia="Times New Roman" w:hAnsi="Corbel" w:cs="Times New Roman"/>
          <w:color w:val="1F4E79"/>
          <w:sz w:val="22"/>
          <w:szCs w:val="22"/>
          <w:lang w:val="da-DK"/>
        </w:rPr>
      </w:pPr>
      <w:r w:rsidRPr="001A6BED">
        <w:rPr>
          <w:rFonts w:ascii="Corbel" w:eastAsia="Times New Roman" w:hAnsi="Corbel" w:cs="Times New Roman"/>
          <w:color w:val="1F4E79"/>
          <w:sz w:val="22"/>
          <w:szCs w:val="22"/>
          <w:lang w:val="da-DK"/>
        </w:rPr>
        <w:t>De grønne damer var i gennemsnit forbedret til et konditionstal på 18, 8 måneder senere</w:t>
      </w:r>
    </w:p>
    <w:p w14:paraId="46F7D43E" w14:textId="0B12869F" w:rsidR="00E830E6" w:rsidRPr="001A6BED" w:rsidRDefault="00E830E6" w:rsidP="008B4F03">
      <w:pPr>
        <w:pStyle w:val="Listeafsnit"/>
        <w:numPr>
          <w:ilvl w:val="1"/>
          <w:numId w:val="10"/>
        </w:numPr>
        <w:jc w:val="both"/>
        <w:rPr>
          <w:rFonts w:ascii="Corbel" w:eastAsia="Times New Roman" w:hAnsi="Corbel" w:cs="Times New Roman"/>
          <w:color w:val="1F4E79"/>
          <w:sz w:val="22"/>
          <w:szCs w:val="22"/>
          <w:lang w:val="da-DK"/>
        </w:rPr>
      </w:pPr>
      <w:r w:rsidRPr="001A6BED">
        <w:rPr>
          <w:rFonts w:ascii="Corbel" w:eastAsia="Times New Roman" w:hAnsi="Corbel" w:cs="Times New Roman"/>
          <w:color w:val="1F4E79"/>
          <w:sz w:val="22"/>
          <w:szCs w:val="22"/>
          <w:lang w:val="da-DK"/>
        </w:rPr>
        <w:t xml:space="preserve">De gule damer, som fortsatte deres normale levevis i løbet af disse 8 måneder, nåede et niveau på 13 i gennemsnit. Efter yderligere 8 måneder </w:t>
      </w:r>
      <w:r w:rsidR="00042D5F">
        <w:rPr>
          <w:rFonts w:ascii="Corbel" w:eastAsia="Times New Roman" w:hAnsi="Corbel" w:cs="Times New Roman"/>
          <w:color w:val="1F4E79"/>
          <w:sz w:val="22"/>
          <w:szCs w:val="22"/>
          <w:lang w:val="da-DK"/>
        </w:rPr>
        <w:t>vil de nå</w:t>
      </w:r>
      <w:r w:rsidRPr="001A6BED">
        <w:rPr>
          <w:rFonts w:ascii="Corbel" w:eastAsia="Times New Roman" w:hAnsi="Corbel" w:cs="Times New Roman"/>
          <w:color w:val="1F4E79"/>
          <w:sz w:val="22"/>
          <w:szCs w:val="22"/>
          <w:lang w:val="da-DK"/>
        </w:rPr>
        <w:t xml:space="preserve"> den røde linje og </w:t>
      </w:r>
      <w:r w:rsidR="00042D5F">
        <w:rPr>
          <w:rFonts w:ascii="Corbel" w:eastAsia="Times New Roman" w:hAnsi="Corbel" w:cs="Times New Roman"/>
          <w:color w:val="1F4E79"/>
          <w:sz w:val="22"/>
          <w:szCs w:val="22"/>
          <w:lang w:val="da-DK"/>
        </w:rPr>
        <w:t>få</w:t>
      </w:r>
      <w:r w:rsidRPr="001A6BED">
        <w:rPr>
          <w:rFonts w:ascii="Corbel" w:eastAsia="Times New Roman" w:hAnsi="Corbel" w:cs="Times New Roman"/>
          <w:color w:val="1F4E79"/>
          <w:sz w:val="22"/>
          <w:szCs w:val="22"/>
          <w:lang w:val="da-DK"/>
        </w:rPr>
        <w:t xml:space="preserve"> brug for personlig og praktisk støtte.</w:t>
      </w:r>
    </w:p>
    <w:p w14:paraId="2C96193A" w14:textId="77777777" w:rsidR="00E830E6" w:rsidRPr="001A6BED" w:rsidRDefault="006C39C6" w:rsidP="00E830E6">
      <w:pPr>
        <w:jc w:val="both"/>
        <w:rPr>
          <w:rFonts w:ascii="Corbel" w:eastAsia="Times New Roman" w:hAnsi="Corbel" w:cs="Times New Roman"/>
          <w:color w:val="1F4E79"/>
          <w:sz w:val="22"/>
          <w:szCs w:val="22"/>
          <w:lang w:val="da-DK"/>
        </w:rPr>
      </w:pPr>
      <w:r w:rsidRPr="001A6BED">
        <w:rPr>
          <w:rFonts w:ascii="Corbel" w:eastAsia="Times New Roman" w:hAnsi="Corbel" w:cs="Times New Roman"/>
          <w:color w:val="1F4E79"/>
          <w:sz w:val="22"/>
          <w:szCs w:val="22"/>
          <w:lang w:val="da-DK"/>
        </w:rPr>
        <w:t xml:space="preserve"> </w:t>
      </w:r>
    </w:p>
    <w:p w14:paraId="1552A395" w14:textId="77777777" w:rsidR="00E830E6" w:rsidRPr="001A6BED" w:rsidRDefault="00E830E6" w:rsidP="00E830E6">
      <w:pPr>
        <w:jc w:val="both"/>
        <w:rPr>
          <w:rFonts w:ascii="Corbel" w:eastAsia="Times New Roman" w:hAnsi="Corbel" w:cs="Times New Roman"/>
          <w:color w:val="1F4E79"/>
          <w:sz w:val="22"/>
          <w:szCs w:val="22"/>
          <w:lang w:val="da-DK"/>
        </w:rPr>
      </w:pPr>
      <w:r w:rsidRPr="001A6BED">
        <w:rPr>
          <w:rFonts w:ascii="Corbel" w:eastAsia="Times New Roman" w:hAnsi="Corbel" w:cs="Times New Roman"/>
          <w:color w:val="1F4E79"/>
          <w:sz w:val="22"/>
          <w:szCs w:val="22"/>
          <w:lang w:val="da-DK"/>
        </w:rPr>
        <w:t>At vise dette eksperiment fik mange seniorer til at forstå budskabet og blive mere aktive. I årenes løb vil mange stadig langsomt blive fysisk svagere. Således vil hele den aktive tilgang let ende med at bekræfte seniorers antagelse om, at alder er lig med tab og tilbagegang.</w:t>
      </w:r>
    </w:p>
    <w:p w14:paraId="1E5A58FB" w14:textId="2CEBCE5A" w:rsidR="00E830E6" w:rsidRPr="001A6BED" w:rsidRDefault="00E830E6" w:rsidP="00E830E6">
      <w:pPr>
        <w:jc w:val="both"/>
        <w:rPr>
          <w:rFonts w:ascii="Corbel" w:eastAsia="Times New Roman" w:hAnsi="Corbel" w:cs="Times New Roman"/>
          <w:color w:val="1F4E79"/>
          <w:sz w:val="22"/>
          <w:szCs w:val="22"/>
          <w:lang w:val="da-DK"/>
        </w:rPr>
      </w:pPr>
      <w:r w:rsidRPr="001A6BED">
        <w:rPr>
          <w:rFonts w:ascii="Corbel" w:eastAsia="Times New Roman" w:hAnsi="Corbel" w:cs="Times New Roman"/>
          <w:color w:val="1F4E79"/>
          <w:sz w:val="22"/>
          <w:szCs w:val="22"/>
          <w:lang w:val="da-DK"/>
        </w:rPr>
        <w:t xml:space="preserve">Det er </w:t>
      </w:r>
      <w:r w:rsidR="00042D5F">
        <w:rPr>
          <w:rFonts w:ascii="Corbel" w:eastAsia="Times New Roman" w:hAnsi="Corbel" w:cs="Times New Roman"/>
          <w:color w:val="1F4E79"/>
          <w:sz w:val="22"/>
          <w:szCs w:val="22"/>
          <w:lang w:val="da-DK"/>
        </w:rPr>
        <w:t>vigtigt</w:t>
      </w:r>
      <w:r w:rsidRPr="001A6BED">
        <w:rPr>
          <w:rFonts w:ascii="Corbel" w:eastAsia="Times New Roman" w:hAnsi="Corbel" w:cs="Times New Roman"/>
          <w:color w:val="1F4E79"/>
          <w:sz w:val="22"/>
          <w:szCs w:val="22"/>
          <w:lang w:val="da-DK"/>
        </w:rPr>
        <w:t xml:space="preserve"> </w:t>
      </w:r>
      <w:r w:rsidRPr="00C239F0">
        <w:rPr>
          <w:rFonts w:ascii="Corbel" w:eastAsia="Times New Roman" w:hAnsi="Corbel" w:cs="Times New Roman"/>
          <w:i/>
          <w:iCs/>
          <w:color w:val="1F4E79"/>
          <w:sz w:val="22"/>
          <w:szCs w:val="22"/>
          <w:u w:val="single"/>
          <w:lang w:val="da-DK"/>
        </w:rPr>
        <w:t>at informere</w:t>
      </w:r>
      <w:r w:rsidRPr="001A6BED">
        <w:rPr>
          <w:rFonts w:ascii="Corbel" w:eastAsia="Times New Roman" w:hAnsi="Corbel" w:cs="Times New Roman"/>
          <w:color w:val="1F4E79"/>
          <w:sz w:val="22"/>
          <w:szCs w:val="22"/>
          <w:lang w:val="da-DK"/>
        </w:rPr>
        <w:t xml:space="preserve"> ældre om motion. Men hvis de træner uden at have den grundlæggende viden og forståelse af </w:t>
      </w:r>
      <w:r w:rsidR="00042D5F">
        <w:rPr>
          <w:rFonts w:ascii="Corbel" w:eastAsia="Times New Roman" w:hAnsi="Corbel" w:cs="Times New Roman"/>
          <w:color w:val="1F4E79"/>
          <w:sz w:val="22"/>
          <w:szCs w:val="22"/>
          <w:lang w:val="da-DK"/>
        </w:rPr>
        <w:t xml:space="preserve">hvilken </w:t>
      </w:r>
      <w:r w:rsidRPr="001A6BED">
        <w:rPr>
          <w:rFonts w:ascii="Corbel" w:eastAsia="Times New Roman" w:hAnsi="Corbel" w:cs="Times New Roman"/>
          <w:color w:val="1F4E79"/>
          <w:sz w:val="22"/>
          <w:szCs w:val="22"/>
          <w:lang w:val="da-DK"/>
        </w:rPr>
        <w:t>intensitet</w:t>
      </w:r>
      <w:r w:rsidR="00042D5F">
        <w:rPr>
          <w:rFonts w:ascii="Corbel" w:eastAsia="Times New Roman" w:hAnsi="Corbel" w:cs="Times New Roman"/>
          <w:color w:val="1F4E79"/>
          <w:sz w:val="22"/>
          <w:szCs w:val="22"/>
          <w:lang w:val="da-DK"/>
        </w:rPr>
        <w:t>,</w:t>
      </w:r>
      <w:r w:rsidRPr="001A6BED">
        <w:rPr>
          <w:rFonts w:ascii="Corbel" w:eastAsia="Times New Roman" w:hAnsi="Corbel" w:cs="Times New Roman"/>
          <w:color w:val="1F4E79"/>
          <w:sz w:val="22"/>
          <w:szCs w:val="22"/>
          <w:lang w:val="da-DK"/>
        </w:rPr>
        <w:t xml:space="preserve"> de er nødt til at nå for at opretholde eller øge deres fysiske </w:t>
      </w:r>
      <w:r w:rsidR="00825753">
        <w:rPr>
          <w:rFonts w:ascii="Corbel" w:eastAsia="Times New Roman" w:hAnsi="Corbel" w:cs="Times New Roman"/>
          <w:color w:val="1F4E79"/>
          <w:sz w:val="22"/>
          <w:szCs w:val="22"/>
          <w:lang w:val="da-DK"/>
        </w:rPr>
        <w:t>form</w:t>
      </w:r>
      <w:r w:rsidRPr="001A6BED">
        <w:rPr>
          <w:rFonts w:ascii="Corbel" w:eastAsia="Times New Roman" w:hAnsi="Corbel" w:cs="Times New Roman"/>
          <w:color w:val="1F4E79"/>
          <w:sz w:val="22"/>
          <w:szCs w:val="22"/>
          <w:lang w:val="da-DK"/>
        </w:rPr>
        <w:t>, vil mange træne uden at få fordel</w:t>
      </w:r>
      <w:r w:rsidR="00042D5F">
        <w:rPr>
          <w:rFonts w:ascii="Corbel" w:eastAsia="Times New Roman" w:hAnsi="Corbel" w:cs="Times New Roman"/>
          <w:color w:val="1F4E79"/>
          <w:sz w:val="22"/>
          <w:szCs w:val="22"/>
          <w:lang w:val="da-DK"/>
        </w:rPr>
        <w:t xml:space="preserve"> af træningen.</w:t>
      </w:r>
    </w:p>
    <w:p w14:paraId="0B146476" w14:textId="411A7307" w:rsidR="006C39C6" w:rsidRPr="001A6BED" w:rsidRDefault="00E830E6" w:rsidP="00E830E6">
      <w:pPr>
        <w:jc w:val="both"/>
        <w:rPr>
          <w:rFonts w:ascii="Corbel" w:eastAsia="Times New Roman" w:hAnsi="Corbel" w:cs="Times New Roman"/>
          <w:color w:val="1F4E79"/>
          <w:sz w:val="22"/>
          <w:szCs w:val="22"/>
          <w:lang w:val="da-DK"/>
        </w:rPr>
      </w:pPr>
      <w:r w:rsidRPr="001A6BED">
        <w:rPr>
          <w:rFonts w:ascii="Corbel" w:eastAsia="Times New Roman" w:hAnsi="Corbel" w:cs="Times New Roman"/>
          <w:color w:val="1F4E79"/>
          <w:sz w:val="22"/>
          <w:szCs w:val="22"/>
          <w:lang w:val="da-DK"/>
        </w:rPr>
        <w:t>Det er godt at spille badminton og gå om aftenen, men uden at få pulsen tæt på 80% af ens aldersrelaterede maksimpuls, vil fordelen være meget begrænset. Person</w:t>
      </w:r>
      <w:r w:rsidR="00C239F0">
        <w:rPr>
          <w:rFonts w:ascii="Corbel" w:eastAsia="Times New Roman" w:hAnsi="Corbel" w:cs="Times New Roman"/>
          <w:color w:val="1F4E79"/>
          <w:sz w:val="22"/>
          <w:szCs w:val="22"/>
          <w:lang w:val="da-DK"/>
        </w:rPr>
        <w:t>ens</w:t>
      </w:r>
      <w:r w:rsidRPr="001A6BED">
        <w:rPr>
          <w:rFonts w:ascii="Corbel" w:eastAsia="Times New Roman" w:hAnsi="Corbel" w:cs="Times New Roman"/>
          <w:color w:val="1F4E79"/>
          <w:sz w:val="22"/>
          <w:szCs w:val="22"/>
          <w:lang w:val="da-DK"/>
        </w:rPr>
        <w:t xml:space="preserve"> kondition reduceres stadig</w:t>
      </w:r>
      <w:r w:rsidR="00C239F0">
        <w:rPr>
          <w:rFonts w:ascii="Corbel" w:eastAsia="Times New Roman" w:hAnsi="Corbel" w:cs="Times New Roman"/>
          <w:color w:val="1F4E79"/>
          <w:sz w:val="22"/>
          <w:szCs w:val="22"/>
          <w:lang w:val="da-DK"/>
        </w:rPr>
        <w:t>t</w:t>
      </w:r>
      <w:r w:rsidRPr="001A6BED">
        <w:rPr>
          <w:rFonts w:ascii="Corbel" w:eastAsia="Times New Roman" w:hAnsi="Corbel" w:cs="Times New Roman"/>
          <w:color w:val="1F4E79"/>
          <w:sz w:val="22"/>
          <w:szCs w:val="22"/>
          <w:lang w:val="da-DK"/>
        </w:rPr>
        <w:t xml:space="preserve"> langsomt. Når en persons </w:t>
      </w:r>
      <w:r w:rsidR="00C239F0">
        <w:rPr>
          <w:rFonts w:ascii="Corbel" w:eastAsia="Times New Roman" w:hAnsi="Corbel" w:cs="Times New Roman"/>
          <w:color w:val="1F4E79"/>
          <w:sz w:val="22"/>
          <w:szCs w:val="22"/>
          <w:lang w:val="da-DK"/>
        </w:rPr>
        <w:t>fysiske fo</w:t>
      </w:r>
      <w:r w:rsidR="0031506D">
        <w:rPr>
          <w:rFonts w:ascii="Corbel" w:eastAsia="Times New Roman" w:hAnsi="Corbel" w:cs="Times New Roman"/>
          <w:color w:val="1F4E79"/>
          <w:sz w:val="22"/>
          <w:szCs w:val="22"/>
          <w:lang w:val="da-DK"/>
        </w:rPr>
        <w:t>rm</w:t>
      </w:r>
      <w:r w:rsidRPr="001A6BED">
        <w:rPr>
          <w:rFonts w:ascii="Corbel" w:eastAsia="Times New Roman" w:hAnsi="Corbel" w:cs="Times New Roman"/>
          <w:color w:val="1F4E79"/>
          <w:sz w:val="22"/>
          <w:szCs w:val="22"/>
          <w:lang w:val="da-DK"/>
        </w:rPr>
        <w:t xml:space="preserve"> for</w:t>
      </w:r>
      <w:r w:rsidR="00C239F0">
        <w:rPr>
          <w:rFonts w:ascii="Corbel" w:eastAsia="Times New Roman" w:hAnsi="Corbel" w:cs="Times New Roman"/>
          <w:color w:val="1F4E79"/>
          <w:sz w:val="22"/>
          <w:szCs w:val="22"/>
          <w:lang w:val="da-DK"/>
        </w:rPr>
        <w:t xml:space="preserve">tsat </w:t>
      </w:r>
      <w:r w:rsidRPr="001A6BED">
        <w:rPr>
          <w:rFonts w:ascii="Corbel" w:eastAsia="Times New Roman" w:hAnsi="Corbel" w:cs="Times New Roman"/>
          <w:color w:val="1F4E79"/>
          <w:sz w:val="22"/>
          <w:szCs w:val="22"/>
          <w:lang w:val="da-DK"/>
        </w:rPr>
        <w:t>reducere</w:t>
      </w:r>
      <w:r w:rsidR="00825753">
        <w:rPr>
          <w:rFonts w:ascii="Corbel" w:eastAsia="Times New Roman" w:hAnsi="Corbel" w:cs="Times New Roman"/>
          <w:color w:val="1F4E79"/>
          <w:sz w:val="22"/>
          <w:szCs w:val="22"/>
          <w:lang w:val="da-DK"/>
        </w:rPr>
        <w:t>s</w:t>
      </w:r>
      <w:r w:rsidR="0031506D">
        <w:rPr>
          <w:rFonts w:ascii="Corbel" w:eastAsia="Times New Roman" w:hAnsi="Corbel" w:cs="Times New Roman"/>
          <w:color w:val="1F4E79"/>
          <w:sz w:val="22"/>
          <w:szCs w:val="22"/>
          <w:lang w:val="da-DK"/>
        </w:rPr>
        <w:t>,</w:t>
      </w:r>
      <w:r w:rsidRPr="001A6BED">
        <w:rPr>
          <w:rFonts w:ascii="Corbel" w:eastAsia="Times New Roman" w:hAnsi="Corbel" w:cs="Times New Roman"/>
          <w:color w:val="1F4E79"/>
          <w:sz w:val="22"/>
          <w:szCs w:val="22"/>
          <w:lang w:val="da-DK"/>
        </w:rPr>
        <w:t xml:space="preserve"> selvom </w:t>
      </w:r>
      <w:r w:rsidR="00C239F0">
        <w:rPr>
          <w:rFonts w:ascii="Corbel" w:eastAsia="Times New Roman" w:hAnsi="Corbel" w:cs="Times New Roman"/>
          <w:color w:val="1F4E79"/>
          <w:sz w:val="22"/>
          <w:szCs w:val="22"/>
          <w:lang w:val="da-DK"/>
        </w:rPr>
        <w:t>han/hun</w:t>
      </w:r>
      <w:r w:rsidRPr="001A6BED">
        <w:rPr>
          <w:rFonts w:ascii="Corbel" w:eastAsia="Times New Roman" w:hAnsi="Corbel" w:cs="Times New Roman"/>
          <w:color w:val="1F4E79"/>
          <w:sz w:val="22"/>
          <w:szCs w:val="22"/>
          <w:lang w:val="da-DK"/>
        </w:rPr>
        <w:t xml:space="preserve"> spiller badminton, risikerer vi, at det at være fysisk aktiv vil støtte opfattelsen af</w:t>
      </w:r>
      <w:r w:rsidR="0031506D">
        <w:rPr>
          <w:rFonts w:ascii="Corbel" w:eastAsia="Times New Roman" w:hAnsi="Corbel" w:cs="Times New Roman"/>
          <w:color w:val="1F4E79"/>
          <w:sz w:val="22"/>
          <w:szCs w:val="22"/>
          <w:lang w:val="da-DK"/>
        </w:rPr>
        <w:t>,</w:t>
      </w:r>
      <w:r w:rsidRPr="001A6BED">
        <w:rPr>
          <w:rFonts w:ascii="Corbel" w:eastAsia="Times New Roman" w:hAnsi="Corbel" w:cs="Times New Roman"/>
          <w:color w:val="1F4E79"/>
          <w:sz w:val="22"/>
          <w:szCs w:val="22"/>
          <w:lang w:val="da-DK"/>
        </w:rPr>
        <w:t xml:space="preserve"> at ens kondition</w:t>
      </w:r>
      <w:r w:rsidR="00C239F0">
        <w:rPr>
          <w:rFonts w:ascii="Corbel" w:eastAsia="Times New Roman" w:hAnsi="Corbel" w:cs="Times New Roman"/>
          <w:color w:val="1F4E79"/>
          <w:sz w:val="22"/>
          <w:szCs w:val="22"/>
          <w:lang w:val="da-DK"/>
        </w:rPr>
        <w:t xml:space="preserve"> </w:t>
      </w:r>
      <w:r w:rsidRPr="001A6BED">
        <w:rPr>
          <w:rFonts w:ascii="Corbel" w:eastAsia="Times New Roman" w:hAnsi="Corbel" w:cs="Times New Roman"/>
          <w:color w:val="1F4E79"/>
          <w:sz w:val="22"/>
          <w:szCs w:val="22"/>
          <w:lang w:val="da-DK"/>
        </w:rPr>
        <w:t>bliver dårligere</w:t>
      </w:r>
      <w:r w:rsidR="00C239F0">
        <w:rPr>
          <w:rFonts w:ascii="Corbel" w:eastAsia="Times New Roman" w:hAnsi="Corbel" w:cs="Times New Roman"/>
          <w:color w:val="1F4E79"/>
          <w:sz w:val="22"/>
          <w:szCs w:val="22"/>
          <w:lang w:val="da-DK"/>
        </w:rPr>
        <w:t>,</w:t>
      </w:r>
      <w:r w:rsidRPr="001A6BED">
        <w:rPr>
          <w:rFonts w:ascii="Corbel" w:eastAsia="Times New Roman" w:hAnsi="Corbel" w:cs="Times New Roman"/>
          <w:color w:val="1F4E79"/>
          <w:sz w:val="22"/>
          <w:szCs w:val="22"/>
          <w:lang w:val="da-DK"/>
        </w:rPr>
        <w:t xml:space="preserve"> når</w:t>
      </w:r>
      <w:r w:rsidR="00C239F0">
        <w:rPr>
          <w:rFonts w:ascii="Corbel" w:eastAsia="Times New Roman" w:hAnsi="Corbel" w:cs="Times New Roman"/>
          <w:color w:val="1F4E79"/>
          <w:sz w:val="22"/>
          <w:szCs w:val="22"/>
          <w:lang w:val="da-DK"/>
        </w:rPr>
        <w:t xml:space="preserve"> </w:t>
      </w:r>
      <w:r w:rsidR="0031506D">
        <w:rPr>
          <w:rFonts w:ascii="Corbel" w:eastAsia="Times New Roman" w:hAnsi="Corbel" w:cs="Times New Roman"/>
          <w:color w:val="1F4E79"/>
          <w:sz w:val="22"/>
          <w:szCs w:val="22"/>
          <w:lang w:val="da-DK"/>
        </w:rPr>
        <w:t>man bliver ældre og</w:t>
      </w:r>
      <w:r w:rsidR="00C239F0">
        <w:rPr>
          <w:rFonts w:ascii="Corbel" w:eastAsia="Times New Roman" w:hAnsi="Corbel" w:cs="Times New Roman"/>
          <w:color w:val="1F4E79"/>
          <w:sz w:val="22"/>
          <w:szCs w:val="22"/>
          <w:lang w:val="da-DK"/>
        </w:rPr>
        <w:t xml:space="preserve"> fordi</w:t>
      </w:r>
      <w:r w:rsidRPr="001A6BED">
        <w:rPr>
          <w:rFonts w:ascii="Corbel" w:eastAsia="Times New Roman" w:hAnsi="Corbel" w:cs="Times New Roman"/>
          <w:color w:val="1F4E79"/>
          <w:sz w:val="22"/>
          <w:szCs w:val="22"/>
          <w:lang w:val="da-DK"/>
        </w:rPr>
        <w:t xml:space="preserve"> man bliver ældre. </w:t>
      </w:r>
    </w:p>
    <w:p w14:paraId="285EBD17" w14:textId="2E0BE084" w:rsidR="006C39C6" w:rsidRDefault="006C39C6" w:rsidP="006C39C6">
      <w:pPr>
        <w:jc w:val="both"/>
        <w:rPr>
          <w:rFonts w:ascii="Corbel" w:eastAsia="Times New Roman" w:hAnsi="Corbel" w:cs="Times New Roman"/>
          <w:b/>
          <w:color w:val="1F4E79"/>
          <w:sz w:val="24"/>
          <w:szCs w:val="24"/>
          <w:lang w:val="da-DK"/>
        </w:rPr>
      </w:pPr>
      <w:r w:rsidRPr="001A6BED">
        <w:rPr>
          <w:rFonts w:ascii="Corbel" w:eastAsia="Times New Roman" w:hAnsi="Corbel" w:cs="Times New Roman"/>
          <w:b/>
          <w:color w:val="1F4E79"/>
          <w:sz w:val="24"/>
          <w:szCs w:val="24"/>
          <w:lang w:val="da-DK"/>
        </w:rPr>
        <w:tab/>
      </w:r>
    </w:p>
    <w:p w14:paraId="18B0E2A0" w14:textId="54F2D037" w:rsidR="00692095" w:rsidRDefault="00692095" w:rsidP="006C39C6">
      <w:pPr>
        <w:jc w:val="both"/>
        <w:rPr>
          <w:rFonts w:ascii="Corbel" w:eastAsia="Times New Roman" w:hAnsi="Corbel" w:cs="Times New Roman"/>
          <w:b/>
          <w:color w:val="1F4E79"/>
          <w:sz w:val="24"/>
          <w:szCs w:val="24"/>
          <w:lang w:val="da-DK"/>
        </w:rPr>
      </w:pPr>
    </w:p>
    <w:p w14:paraId="022AC1C0" w14:textId="3D578837" w:rsidR="00692095" w:rsidRDefault="00692095" w:rsidP="006C39C6">
      <w:pPr>
        <w:jc w:val="both"/>
        <w:rPr>
          <w:rFonts w:ascii="Corbel" w:eastAsia="Times New Roman" w:hAnsi="Corbel" w:cs="Times New Roman"/>
          <w:b/>
          <w:color w:val="1F4E79"/>
          <w:sz w:val="24"/>
          <w:szCs w:val="24"/>
          <w:lang w:val="da-DK"/>
        </w:rPr>
      </w:pPr>
    </w:p>
    <w:p w14:paraId="621178ED" w14:textId="53590FDC" w:rsidR="00692095" w:rsidRDefault="00692095" w:rsidP="006C39C6">
      <w:pPr>
        <w:jc w:val="both"/>
        <w:rPr>
          <w:rFonts w:ascii="Corbel" w:eastAsia="Times New Roman" w:hAnsi="Corbel" w:cs="Times New Roman"/>
          <w:b/>
          <w:color w:val="1F4E79"/>
          <w:sz w:val="24"/>
          <w:szCs w:val="24"/>
          <w:lang w:val="da-DK"/>
        </w:rPr>
      </w:pPr>
    </w:p>
    <w:p w14:paraId="1AC25D1D" w14:textId="2D7AF47B" w:rsidR="00692095" w:rsidRDefault="00692095" w:rsidP="006C39C6">
      <w:pPr>
        <w:jc w:val="both"/>
        <w:rPr>
          <w:rFonts w:ascii="Corbel" w:eastAsia="Times New Roman" w:hAnsi="Corbel" w:cs="Times New Roman"/>
          <w:b/>
          <w:color w:val="1F4E79"/>
          <w:sz w:val="24"/>
          <w:szCs w:val="24"/>
          <w:lang w:val="da-DK"/>
        </w:rPr>
      </w:pPr>
    </w:p>
    <w:p w14:paraId="6101EF71" w14:textId="224BBD4F" w:rsidR="00692095" w:rsidRDefault="00692095" w:rsidP="006C39C6">
      <w:pPr>
        <w:jc w:val="both"/>
        <w:rPr>
          <w:rFonts w:ascii="Corbel" w:eastAsia="Times New Roman" w:hAnsi="Corbel" w:cs="Times New Roman"/>
          <w:b/>
          <w:color w:val="1F4E79"/>
          <w:sz w:val="24"/>
          <w:szCs w:val="24"/>
          <w:lang w:val="da-DK"/>
        </w:rPr>
      </w:pPr>
    </w:p>
    <w:p w14:paraId="4EAA51D2" w14:textId="7711C21F" w:rsidR="00692095" w:rsidRDefault="00692095" w:rsidP="006C39C6">
      <w:pPr>
        <w:jc w:val="both"/>
        <w:rPr>
          <w:rFonts w:ascii="Corbel" w:eastAsia="Times New Roman" w:hAnsi="Corbel" w:cs="Times New Roman"/>
          <w:b/>
          <w:color w:val="1F4E79"/>
          <w:sz w:val="24"/>
          <w:szCs w:val="24"/>
          <w:lang w:val="da-DK"/>
        </w:rPr>
      </w:pPr>
    </w:p>
    <w:p w14:paraId="7F51217C" w14:textId="667E868F" w:rsidR="00692095" w:rsidRDefault="00692095" w:rsidP="006C39C6">
      <w:pPr>
        <w:jc w:val="both"/>
        <w:rPr>
          <w:rFonts w:ascii="Corbel" w:eastAsia="Times New Roman" w:hAnsi="Corbel" w:cs="Times New Roman"/>
          <w:b/>
          <w:color w:val="1F4E79"/>
          <w:sz w:val="24"/>
          <w:szCs w:val="24"/>
          <w:lang w:val="da-DK"/>
        </w:rPr>
      </w:pPr>
    </w:p>
    <w:p w14:paraId="1EFD072D" w14:textId="6C08FA0C" w:rsidR="00692095" w:rsidRDefault="00692095" w:rsidP="006C39C6">
      <w:pPr>
        <w:jc w:val="both"/>
        <w:rPr>
          <w:rFonts w:ascii="Corbel" w:eastAsia="Times New Roman" w:hAnsi="Corbel" w:cs="Times New Roman"/>
          <w:b/>
          <w:color w:val="1F4E79"/>
          <w:sz w:val="24"/>
          <w:szCs w:val="24"/>
          <w:lang w:val="da-DK"/>
        </w:rPr>
      </w:pPr>
    </w:p>
    <w:p w14:paraId="2F6DA11C" w14:textId="1BCA87AA" w:rsidR="00692095" w:rsidRDefault="00692095" w:rsidP="006C39C6">
      <w:pPr>
        <w:jc w:val="both"/>
        <w:rPr>
          <w:rFonts w:ascii="Corbel" w:eastAsia="Times New Roman" w:hAnsi="Corbel" w:cs="Times New Roman"/>
          <w:b/>
          <w:color w:val="1F4E79"/>
          <w:sz w:val="24"/>
          <w:szCs w:val="24"/>
          <w:lang w:val="da-DK"/>
        </w:rPr>
      </w:pPr>
    </w:p>
    <w:p w14:paraId="43C34C17" w14:textId="364AE533" w:rsidR="00692095" w:rsidRDefault="00692095" w:rsidP="006C39C6">
      <w:pPr>
        <w:jc w:val="both"/>
        <w:rPr>
          <w:rFonts w:ascii="Corbel" w:eastAsia="Times New Roman" w:hAnsi="Corbel" w:cs="Times New Roman"/>
          <w:b/>
          <w:color w:val="1F4E79"/>
          <w:sz w:val="24"/>
          <w:szCs w:val="24"/>
          <w:lang w:val="da-DK"/>
        </w:rPr>
      </w:pPr>
    </w:p>
    <w:p w14:paraId="72479D02" w14:textId="405F3A81" w:rsidR="00692095" w:rsidRDefault="00692095" w:rsidP="006C39C6">
      <w:pPr>
        <w:jc w:val="both"/>
        <w:rPr>
          <w:rFonts w:ascii="Corbel" w:eastAsia="Times New Roman" w:hAnsi="Corbel" w:cs="Times New Roman"/>
          <w:b/>
          <w:color w:val="1F4E79"/>
          <w:sz w:val="24"/>
          <w:szCs w:val="24"/>
          <w:lang w:val="da-DK"/>
        </w:rPr>
      </w:pPr>
    </w:p>
    <w:p w14:paraId="20544C8B" w14:textId="77777777" w:rsidR="00692095" w:rsidRPr="001A6BED" w:rsidRDefault="00692095" w:rsidP="006C39C6">
      <w:pPr>
        <w:jc w:val="both"/>
        <w:rPr>
          <w:rFonts w:ascii="Corbel" w:eastAsia="Times New Roman" w:hAnsi="Corbel" w:cs="Times New Roman"/>
          <w:color w:val="1F4E79"/>
          <w:sz w:val="24"/>
          <w:szCs w:val="24"/>
          <w:lang w:val="da-DK"/>
        </w:rPr>
      </w:pPr>
    </w:p>
    <w:p w14:paraId="5588D400" w14:textId="77777777" w:rsidR="006C39C6" w:rsidRPr="001A6BED" w:rsidRDefault="006C39C6" w:rsidP="006C39C6">
      <w:pPr>
        <w:jc w:val="both"/>
        <w:rPr>
          <w:color w:val="1F3864" w:themeColor="accent1" w:themeShade="80"/>
          <w:sz w:val="24"/>
          <w:szCs w:val="24"/>
          <w:lang w:val="da-DK"/>
        </w:rPr>
      </w:pPr>
    </w:p>
    <w:p w14:paraId="7D39EA20" w14:textId="77777777" w:rsidR="006C39C6" w:rsidRPr="001A6BED" w:rsidRDefault="006C39C6" w:rsidP="006C39C6">
      <w:pPr>
        <w:jc w:val="both"/>
        <w:rPr>
          <w:color w:val="1F3864" w:themeColor="accent1" w:themeShade="80"/>
          <w:sz w:val="24"/>
          <w:szCs w:val="24"/>
          <w:lang w:val="da-DK"/>
        </w:rPr>
      </w:pPr>
    </w:p>
    <w:p w14:paraId="31D7BD92" w14:textId="77777777" w:rsidR="006C39C6" w:rsidRPr="001A6BED" w:rsidRDefault="006C39C6" w:rsidP="006C39C6">
      <w:pPr>
        <w:jc w:val="both"/>
        <w:rPr>
          <w:color w:val="1F3864" w:themeColor="accent1" w:themeShade="80"/>
          <w:sz w:val="24"/>
          <w:szCs w:val="24"/>
          <w:lang w:val="da-DK"/>
        </w:rPr>
      </w:pPr>
    </w:p>
    <w:p w14:paraId="3C904BE7" w14:textId="77777777" w:rsidR="006C39C6" w:rsidRPr="001A6BED" w:rsidRDefault="006C39C6" w:rsidP="006C39C6">
      <w:pPr>
        <w:tabs>
          <w:tab w:val="left" w:pos="7732"/>
        </w:tabs>
        <w:jc w:val="both"/>
        <w:rPr>
          <w:color w:val="1F3864" w:themeColor="accent1" w:themeShade="80"/>
          <w:sz w:val="32"/>
          <w:szCs w:val="32"/>
          <w:lang w:val="da-DK"/>
        </w:rPr>
      </w:pPr>
      <w:r w:rsidRPr="001A6BED">
        <w:rPr>
          <w:color w:val="1F3864" w:themeColor="accent1" w:themeShade="80"/>
          <w:sz w:val="32"/>
          <w:szCs w:val="32"/>
          <w:lang w:val="da-DK"/>
        </w:rPr>
        <w:tab/>
      </w:r>
    </w:p>
    <w:p w14:paraId="06BCA9CC" w14:textId="59698BD6" w:rsidR="006C39C6" w:rsidRPr="001A6BED" w:rsidRDefault="00B56F77" w:rsidP="006C39C6">
      <w:pPr>
        <w:pStyle w:val="Overskrift1"/>
        <w:numPr>
          <w:ilvl w:val="0"/>
          <w:numId w:val="1"/>
        </w:numPr>
        <w:rPr>
          <w:sz w:val="72"/>
          <w:szCs w:val="72"/>
          <w:lang w:val="da-DK"/>
        </w:rPr>
      </w:pPr>
      <w:r>
        <w:rPr>
          <w:sz w:val="72"/>
          <w:szCs w:val="72"/>
          <w:lang w:val="da-DK"/>
        </w:rPr>
        <w:t xml:space="preserve">det betaler sig </w:t>
      </w:r>
      <w:r w:rsidR="006C39C6" w:rsidRPr="001A6BED">
        <w:rPr>
          <w:sz w:val="72"/>
          <w:szCs w:val="72"/>
          <w:lang w:val="da-DK"/>
        </w:rPr>
        <w:t xml:space="preserve"> </w:t>
      </w:r>
    </w:p>
    <w:p w14:paraId="0ECAB886" w14:textId="77777777" w:rsidR="006C39C6" w:rsidRPr="001A6BED" w:rsidRDefault="006C39C6" w:rsidP="006C39C6">
      <w:pPr>
        <w:rPr>
          <w:rFonts w:ascii="Corbel" w:hAnsi="Corbel" w:cs="Arial"/>
          <w:sz w:val="24"/>
          <w:szCs w:val="24"/>
          <w:lang w:val="da-DK"/>
        </w:rPr>
      </w:pPr>
    </w:p>
    <w:p w14:paraId="1215B61D" w14:textId="77777777" w:rsidR="006C39C6" w:rsidRPr="001A6BED" w:rsidRDefault="006C39C6" w:rsidP="006C39C6">
      <w:pPr>
        <w:jc w:val="both"/>
        <w:rPr>
          <w:color w:val="1F3864" w:themeColor="accent1" w:themeShade="80"/>
          <w:sz w:val="24"/>
          <w:szCs w:val="24"/>
          <w:lang w:val="da-DK"/>
        </w:rPr>
      </w:pPr>
    </w:p>
    <w:p w14:paraId="65F82A4F" w14:textId="77777777" w:rsidR="006C39C6" w:rsidRPr="001A6BED" w:rsidRDefault="006C39C6" w:rsidP="006C39C6">
      <w:pPr>
        <w:jc w:val="both"/>
        <w:rPr>
          <w:color w:val="1F3864" w:themeColor="accent1" w:themeShade="80"/>
          <w:sz w:val="24"/>
          <w:szCs w:val="24"/>
          <w:lang w:val="da-DK"/>
        </w:rPr>
      </w:pPr>
    </w:p>
    <w:p w14:paraId="7C7C063E" w14:textId="77777777" w:rsidR="006C39C6" w:rsidRPr="001A6BED" w:rsidRDefault="006C39C6" w:rsidP="006C39C6">
      <w:pPr>
        <w:jc w:val="both"/>
        <w:rPr>
          <w:color w:val="1F3864" w:themeColor="accent1" w:themeShade="80"/>
          <w:sz w:val="24"/>
          <w:szCs w:val="24"/>
          <w:lang w:val="da-DK"/>
        </w:rPr>
      </w:pPr>
    </w:p>
    <w:p w14:paraId="3D0867CB" w14:textId="77777777" w:rsidR="006C39C6" w:rsidRPr="001A6BED" w:rsidRDefault="006C39C6" w:rsidP="006C39C6">
      <w:pPr>
        <w:jc w:val="both"/>
        <w:rPr>
          <w:color w:val="1F3864" w:themeColor="accent1" w:themeShade="80"/>
          <w:sz w:val="24"/>
          <w:szCs w:val="24"/>
          <w:lang w:val="da-DK"/>
        </w:rPr>
      </w:pPr>
    </w:p>
    <w:p w14:paraId="0682A68C" w14:textId="77777777" w:rsidR="006C39C6" w:rsidRPr="001A6BED" w:rsidRDefault="006C39C6" w:rsidP="006C39C6">
      <w:pPr>
        <w:jc w:val="both"/>
        <w:rPr>
          <w:color w:val="1F3864" w:themeColor="accent1" w:themeShade="80"/>
          <w:sz w:val="24"/>
          <w:szCs w:val="24"/>
          <w:lang w:val="da-DK"/>
        </w:rPr>
      </w:pPr>
    </w:p>
    <w:p w14:paraId="5D3C0D7E" w14:textId="77777777" w:rsidR="006C39C6" w:rsidRPr="001A6BED" w:rsidRDefault="006C39C6" w:rsidP="006C39C6">
      <w:pPr>
        <w:jc w:val="both"/>
        <w:rPr>
          <w:color w:val="1F3864" w:themeColor="accent1" w:themeShade="80"/>
          <w:sz w:val="24"/>
          <w:szCs w:val="24"/>
          <w:lang w:val="da-DK"/>
        </w:rPr>
      </w:pPr>
    </w:p>
    <w:p w14:paraId="63DE834C" w14:textId="77777777" w:rsidR="006C39C6" w:rsidRPr="001A6BED" w:rsidRDefault="006C39C6" w:rsidP="006C39C6">
      <w:pPr>
        <w:jc w:val="both"/>
        <w:rPr>
          <w:color w:val="1F3864" w:themeColor="accent1" w:themeShade="80"/>
          <w:sz w:val="24"/>
          <w:szCs w:val="24"/>
          <w:lang w:val="da-DK"/>
        </w:rPr>
      </w:pPr>
    </w:p>
    <w:p w14:paraId="6A5FE35B" w14:textId="77777777" w:rsidR="006C39C6" w:rsidRPr="001A6BED" w:rsidRDefault="006C39C6" w:rsidP="006C39C6">
      <w:pPr>
        <w:jc w:val="both"/>
        <w:rPr>
          <w:color w:val="1F3864" w:themeColor="accent1" w:themeShade="80"/>
          <w:sz w:val="24"/>
          <w:szCs w:val="24"/>
          <w:lang w:val="da-DK"/>
        </w:rPr>
      </w:pPr>
    </w:p>
    <w:p w14:paraId="7BA217B6" w14:textId="77777777" w:rsidR="006C39C6" w:rsidRPr="001A6BED" w:rsidRDefault="006C39C6" w:rsidP="006C39C6">
      <w:pPr>
        <w:jc w:val="both"/>
        <w:rPr>
          <w:color w:val="1F3864" w:themeColor="accent1" w:themeShade="80"/>
          <w:sz w:val="24"/>
          <w:szCs w:val="24"/>
          <w:lang w:val="da-DK"/>
        </w:rPr>
      </w:pPr>
    </w:p>
    <w:p w14:paraId="14749269" w14:textId="77777777" w:rsidR="006C39C6" w:rsidRPr="001A6BED" w:rsidRDefault="006C39C6" w:rsidP="006C39C6">
      <w:pPr>
        <w:jc w:val="both"/>
        <w:rPr>
          <w:color w:val="1F3864" w:themeColor="accent1" w:themeShade="80"/>
          <w:sz w:val="24"/>
          <w:szCs w:val="24"/>
          <w:lang w:val="da-DK"/>
        </w:rPr>
      </w:pPr>
    </w:p>
    <w:p w14:paraId="57219232" w14:textId="77777777" w:rsidR="006C39C6" w:rsidRPr="001A6BED" w:rsidRDefault="006C39C6" w:rsidP="006C39C6">
      <w:pPr>
        <w:jc w:val="both"/>
        <w:rPr>
          <w:color w:val="1F3864" w:themeColor="accent1" w:themeShade="80"/>
          <w:sz w:val="24"/>
          <w:szCs w:val="24"/>
          <w:lang w:val="da-DK"/>
        </w:rPr>
      </w:pPr>
    </w:p>
    <w:p w14:paraId="3DF27004" w14:textId="77777777" w:rsidR="006C39C6" w:rsidRPr="001A6BED" w:rsidRDefault="006C39C6" w:rsidP="006C39C6">
      <w:pPr>
        <w:jc w:val="both"/>
        <w:rPr>
          <w:color w:val="1F3864" w:themeColor="accent1" w:themeShade="80"/>
          <w:sz w:val="24"/>
          <w:szCs w:val="24"/>
          <w:lang w:val="da-DK"/>
        </w:rPr>
      </w:pPr>
    </w:p>
    <w:p w14:paraId="18C019DB" w14:textId="77777777" w:rsidR="006C39C6" w:rsidRPr="001A6BED" w:rsidRDefault="006C39C6" w:rsidP="006C39C6">
      <w:pPr>
        <w:jc w:val="both"/>
        <w:rPr>
          <w:color w:val="1F3864" w:themeColor="accent1" w:themeShade="80"/>
          <w:sz w:val="24"/>
          <w:szCs w:val="24"/>
          <w:lang w:val="da-DK"/>
        </w:rPr>
      </w:pPr>
    </w:p>
    <w:p w14:paraId="1CAC9637" w14:textId="77777777" w:rsidR="006C39C6" w:rsidRPr="001A6BED" w:rsidRDefault="006C39C6" w:rsidP="006C39C6">
      <w:pPr>
        <w:jc w:val="both"/>
        <w:rPr>
          <w:color w:val="1F3864" w:themeColor="accent1" w:themeShade="80"/>
          <w:sz w:val="24"/>
          <w:szCs w:val="24"/>
          <w:lang w:val="da-DK"/>
        </w:rPr>
      </w:pPr>
    </w:p>
    <w:p w14:paraId="240B838A" w14:textId="77777777" w:rsidR="006C39C6" w:rsidRPr="001A6BED" w:rsidRDefault="006C39C6" w:rsidP="006C39C6">
      <w:pPr>
        <w:jc w:val="both"/>
        <w:rPr>
          <w:color w:val="1F3864" w:themeColor="accent1" w:themeShade="80"/>
          <w:sz w:val="24"/>
          <w:szCs w:val="24"/>
          <w:lang w:val="da-DK"/>
        </w:rPr>
      </w:pPr>
    </w:p>
    <w:p w14:paraId="68C20A84" w14:textId="77777777" w:rsidR="006C39C6" w:rsidRPr="001A6BED" w:rsidRDefault="006C39C6" w:rsidP="006C39C6">
      <w:pPr>
        <w:jc w:val="both"/>
        <w:rPr>
          <w:color w:val="1F3864" w:themeColor="accent1" w:themeShade="80"/>
          <w:sz w:val="24"/>
          <w:szCs w:val="24"/>
          <w:lang w:val="da-DK"/>
        </w:rPr>
      </w:pPr>
    </w:p>
    <w:p w14:paraId="771A4B6F" w14:textId="77777777" w:rsidR="006C39C6" w:rsidRPr="001A6BED" w:rsidRDefault="006C39C6" w:rsidP="006C39C6">
      <w:pPr>
        <w:jc w:val="both"/>
        <w:rPr>
          <w:color w:val="1F3864" w:themeColor="accent1" w:themeShade="80"/>
          <w:sz w:val="24"/>
          <w:szCs w:val="24"/>
          <w:lang w:val="da-DK"/>
        </w:rPr>
      </w:pPr>
    </w:p>
    <w:p w14:paraId="46CCC73A" w14:textId="77777777" w:rsidR="006C39C6" w:rsidRPr="001A6BED" w:rsidRDefault="006C39C6" w:rsidP="006C39C6">
      <w:pPr>
        <w:jc w:val="both"/>
        <w:rPr>
          <w:color w:val="1F3864" w:themeColor="accent1" w:themeShade="80"/>
          <w:sz w:val="24"/>
          <w:szCs w:val="24"/>
          <w:lang w:val="da-DK"/>
        </w:rPr>
      </w:pPr>
    </w:p>
    <w:p w14:paraId="3903D71C" w14:textId="77777777" w:rsidR="006C39C6" w:rsidRPr="001A6BED" w:rsidRDefault="006C39C6" w:rsidP="006C39C6">
      <w:pPr>
        <w:jc w:val="both"/>
        <w:rPr>
          <w:color w:val="1F3864" w:themeColor="accent1" w:themeShade="80"/>
          <w:sz w:val="24"/>
          <w:szCs w:val="24"/>
          <w:lang w:val="da-DK"/>
        </w:rPr>
      </w:pPr>
    </w:p>
    <w:p w14:paraId="63601B3F" w14:textId="77777777" w:rsidR="006C39C6" w:rsidRPr="001A6BED" w:rsidRDefault="006C39C6" w:rsidP="006C39C6">
      <w:pPr>
        <w:jc w:val="both"/>
        <w:rPr>
          <w:color w:val="1F3864" w:themeColor="accent1" w:themeShade="80"/>
          <w:sz w:val="24"/>
          <w:szCs w:val="24"/>
          <w:lang w:val="da-DK"/>
        </w:rPr>
      </w:pPr>
    </w:p>
    <w:p w14:paraId="79022410" w14:textId="77777777" w:rsidR="006C39C6" w:rsidRPr="001A6BED" w:rsidRDefault="006C39C6" w:rsidP="006C39C6">
      <w:pPr>
        <w:jc w:val="both"/>
        <w:rPr>
          <w:color w:val="1F3864" w:themeColor="accent1" w:themeShade="80"/>
          <w:sz w:val="24"/>
          <w:szCs w:val="24"/>
          <w:lang w:val="da-DK"/>
        </w:rPr>
      </w:pPr>
    </w:p>
    <w:p w14:paraId="622E7465" w14:textId="77777777" w:rsidR="006C39C6" w:rsidRPr="001A6BED" w:rsidRDefault="006C39C6" w:rsidP="006C39C6">
      <w:pPr>
        <w:jc w:val="both"/>
        <w:rPr>
          <w:color w:val="1F3864" w:themeColor="accent1" w:themeShade="80"/>
          <w:sz w:val="24"/>
          <w:szCs w:val="24"/>
          <w:lang w:val="da-DK"/>
        </w:rPr>
      </w:pPr>
    </w:p>
    <w:p w14:paraId="2B3426D3" w14:textId="77777777" w:rsidR="006C39C6" w:rsidRPr="001A6BED" w:rsidRDefault="006C39C6" w:rsidP="006C39C6">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ind w:left="-851"/>
        <w:outlineLvl w:val="1"/>
        <w:rPr>
          <w:color w:val="1F3864" w:themeColor="accent1" w:themeShade="80"/>
          <w:sz w:val="24"/>
          <w:szCs w:val="24"/>
          <w:lang w:val="da-DK"/>
        </w:rPr>
      </w:pPr>
      <w:bookmarkStart w:id="9" w:name="_Toc12610640"/>
      <w:r w:rsidRPr="001A6BED">
        <w:rPr>
          <w:caps/>
          <w:color w:val="1F3864" w:themeColor="accent1" w:themeShade="80"/>
          <w:spacing w:val="15"/>
          <w:sz w:val="36"/>
          <w:szCs w:val="36"/>
          <w:lang w:val="da-DK"/>
        </w:rPr>
        <w:t xml:space="preserve">3.1 </w:t>
      </w:r>
      <w:r w:rsidR="00C95812" w:rsidRPr="001A6BED">
        <w:rPr>
          <w:caps/>
          <w:color w:val="1F3864" w:themeColor="accent1" w:themeShade="80"/>
          <w:spacing w:val="15"/>
          <w:sz w:val="36"/>
          <w:szCs w:val="36"/>
          <w:lang w:val="da-DK"/>
        </w:rPr>
        <w:t xml:space="preserve">DET BETALER SIG AT UDDANNE ÆLDRE </w:t>
      </w:r>
      <w:bookmarkEnd w:id="9"/>
    </w:p>
    <w:p w14:paraId="0AC24838" w14:textId="77777777" w:rsidR="006C39C6" w:rsidRPr="001A6BED" w:rsidRDefault="006C39C6" w:rsidP="006C39C6">
      <w:pPr>
        <w:jc w:val="center"/>
        <w:rPr>
          <w:color w:val="1F3864" w:themeColor="accent1" w:themeShade="80"/>
          <w:sz w:val="24"/>
          <w:szCs w:val="24"/>
          <w:lang w:val="da-DK"/>
        </w:rPr>
      </w:pPr>
    </w:p>
    <w:p w14:paraId="5A593E78" w14:textId="7571F3DC" w:rsidR="00C95812" w:rsidRPr="001A6BED" w:rsidRDefault="001C519F" w:rsidP="00C95812">
      <w:pPr>
        <w:rPr>
          <w:rFonts w:ascii="Corbel" w:hAnsi="Corbel" w:cs="Arial"/>
          <w:sz w:val="22"/>
          <w:szCs w:val="22"/>
          <w:lang w:val="da-DK"/>
        </w:rPr>
      </w:pPr>
      <w:r>
        <w:rPr>
          <w:rFonts w:ascii="Corbel" w:hAnsi="Corbel" w:cs="Arial"/>
          <w:sz w:val="22"/>
          <w:szCs w:val="22"/>
          <w:lang w:val="da-DK"/>
        </w:rPr>
        <w:t>Vi finder det naturligt,</w:t>
      </w:r>
      <w:r w:rsidR="00C95812" w:rsidRPr="001A6BED">
        <w:rPr>
          <w:rFonts w:ascii="Corbel" w:hAnsi="Corbel" w:cs="Arial"/>
          <w:sz w:val="22"/>
          <w:szCs w:val="22"/>
          <w:lang w:val="da-DK"/>
        </w:rPr>
        <w:t xml:space="preserve"> at vores børn og unge skal tilbringe mindst 9, 10, 12 og nogle op til 15 eller 18 år i uddannelse for at blive kyndige og kompetente voksne, der er i stand til at klare de udfordringer og opgaver, de vil møde.</w:t>
      </w:r>
    </w:p>
    <w:p w14:paraId="2CBE6F4A" w14:textId="6D75E136" w:rsidR="00C95812" w:rsidRPr="001A6BED" w:rsidRDefault="00C95812" w:rsidP="00C95812">
      <w:pPr>
        <w:rPr>
          <w:rFonts w:ascii="Corbel" w:hAnsi="Corbel" w:cs="Arial"/>
          <w:sz w:val="22"/>
          <w:szCs w:val="22"/>
          <w:lang w:val="da-DK"/>
        </w:rPr>
      </w:pPr>
      <w:r w:rsidRPr="001A6BED">
        <w:rPr>
          <w:rFonts w:ascii="Corbel" w:hAnsi="Corbel" w:cs="Arial"/>
          <w:sz w:val="22"/>
          <w:szCs w:val="22"/>
          <w:lang w:val="da-DK"/>
        </w:rPr>
        <w:t xml:space="preserve">Den voksnes levetid </w:t>
      </w:r>
      <w:r w:rsidR="001C519F">
        <w:rPr>
          <w:rFonts w:ascii="Corbel" w:hAnsi="Corbel" w:cs="Arial"/>
          <w:sz w:val="22"/>
          <w:szCs w:val="22"/>
          <w:lang w:val="da-DK"/>
        </w:rPr>
        <w:t>begynder</w:t>
      </w:r>
      <w:r w:rsidRPr="001A6BED">
        <w:rPr>
          <w:rFonts w:ascii="Corbel" w:hAnsi="Corbel" w:cs="Arial"/>
          <w:sz w:val="22"/>
          <w:szCs w:val="22"/>
          <w:lang w:val="da-DK"/>
        </w:rPr>
        <w:t xml:space="preserve"> </w:t>
      </w:r>
      <w:r w:rsidR="001C519F">
        <w:rPr>
          <w:rFonts w:ascii="Corbel" w:hAnsi="Corbel" w:cs="Arial"/>
          <w:sz w:val="22"/>
          <w:szCs w:val="22"/>
          <w:lang w:val="da-DK"/>
        </w:rPr>
        <w:t xml:space="preserve">omkring </w:t>
      </w:r>
      <w:r w:rsidRPr="001A6BED">
        <w:rPr>
          <w:rFonts w:ascii="Corbel" w:hAnsi="Corbel" w:cs="Arial"/>
          <w:sz w:val="22"/>
          <w:szCs w:val="22"/>
          <w:lang w:val="da-DK"/>
        </w:rPr>
        <w:t>20-25 år</w:t>
      </w:r>
      <w:r w:rsidR="001C519F">
        <w:rPr>
          <w:rFonts w:ascii="Corbel" w:hAnsi="Corbel" w:cs="Arial"/>
          <w:sz w:val="22"/>
          <w:szCs w:val="22"/>
          <w:lang w:val="da-DK"/>
        </w:rPr>
        <w:t>salderen</w:t>
      </w:r>
      <w:r w:rsidRPr="001A6BED">
        <w:rPr>
          <w:rFonts w:ascii="Corbel" w:hAnsi="Corbel" w:cs="Arial"/>
          <w:sz w:val="22"/>
          <w:szCs w:val="22"/>
          <w:lang w:val="da-DK"/>
        </w:rPr>
        <w:t xml:space="preserve"> og varer </w:t>
      </w:r>
      <w:r w:rsidR="001C519F">
        <w:rPr>
          <w:rFonts w:ascii="Corbel" w:hAnsi="Corbel" w:cs="Arial"/>
          <w:sz w:val="22"/>
          <w:szCs w:val="22"/>
          <w:lang w:val="da-DK"/>
        </w:rPr>
        <w:t xml:space="preserve">de næste ca. </w:t>
      </w:r>
      <w:r w:rsidRPr="001A6BED">
        <w:rPr>
          <w:rFonts w:ascii="Corbel" w:hAnsi="Corbel" w:cs="Arial"/>
          <w:sz w:val="22"/>
          <w:szCs w:val="22"/>
          <w:lang w:val="da-DK"/>
        </w:rPr>
        <w:t xml:space="preserve">35-40 år. </w:t>
      </w:r>
      <w:r w:rsidRPr="001A6BED">
        <w:rPr>
          <w:rFonts w:ascii="Corbel" w:hAnsi="Corbel" w:cs="Arial"/>
          <w:b/>
          <w:i/>
          <w:sz w:val="22"/>
          <w:szCs w:val="22"/>
          <w:lang w:val="da-DK"/>
        </w:rPr>
        <w:t>Derefter begynder seniorlivet.</w:t>
      </w:r>
    </w:p>
    <w:p w14:paraId="20C040BA" w14:textId="77777777" w:rsidR="00C95812" w:rsidRPr="001A6BED" w:rsidRDefault="00C95812" w:rsidP="00C95812">
      <w:pPr>
        <w:rPr>
          <w:rFonts w:ascii="Corbel" w:hAnsi="Corbel" w:cs="Arial"/>
          <w:sz w:val="22"/>
          <w:szCs w:val="22"/>
          <w:lang w:val="da-DK"/>
        </w:rPr>
      </w:pPr>
      <w:r w:rsidRPr="001A6BED">
        <w:rPr>
          <w:rFonts w:ascii="Corbel" w:hAnsi="Corbel" w:cs="Arial"/>
          <w:sz w:val="22"/>
          <w:szCs w:val="22"/>
          <w:lang w:val="da-DK"/>
        </w:rPr>
        <w:t xml:space="preserve">Vi investerer en masse penge i uddannelsen af vores børn og unge, fordi det er nødvendigt, og fordi vi ved, at </w:t>
      </w:r>
      <w:r w:rsidRPr="001A6BED">
        <w:rPr>
          <w:rFonts w:ascii="Corbel" w:hAnsi="Corbel" w:cs="Arial"/>
          <w:b/>
          <w:sz w:val="22"/>
          <w:szCs w:val="22"/>
          <w:lang w:val="da-DK"/>
        </w:rPr>
        <w:t>det betaler sig</w:t>
      </w:r>
      <w:r w:rsidRPr="001A6BED">
        <w:rPr>
          <w:rFonts w:ascii="Corbel" w:hAnsi="Corbel" w:cs="Arial"/>
          <w:sz w:val="22"/>
          <w:szCs w:val="22"/>
          <w:lang w:val="da-DK"/>
        </w:rPr>
        <w:t>.</w:t>
      </w:r>
    </w:p>
    <w:p w14:paraId="0A7FE70E" w14:textId="77777777" w:rsidR="00C95812" w:rsidRPr="001A6BED" w:rsidRDefault="00C95812" w:rsidP="00C95812">
      <w:pPr>
        <w:rPr>
          <w:rFonts w:ascii="Corbel" w:hAnsi="Corbel" w:cs="Arial"/>
          <w:sz w:val="22"/>
          <w:szCs w:val="22"/>
          <w:lang w:val="da-DK"/>
        </w:rPr>
      </w:pPr>
      <w:r w:rsidRPr="001A6BED">
        <w:rPr>
          <w:rFonts w:ascii="Corbel" w:hAnsi="Corbel" w:cs="Arial"/>
          <w:sz w:val="22"/>
          <w:szCs w:val="22"/>
          <w:lang w:val="da-DK"/>
        </w:rPr>
        <w:t>Pensionering enten før 60-årsalderen i nogle lande og slutningen af 60'erne i andre lande betyder, at de fleste mennesker stadig har mindst 20 år foran sig.</w:t>
      </w:r>
    </w:p>
    <w:p w14:paraId="67CFC280" w14:textId="6D61398A" w:rsidR="00C95812" w:rsidRPr="001A6BED" w:rsidRDefault="00C95812" w:rsidP="00C95812">
      <w:pPr>
        <w:jc w:val="center"/>
        <w:rPr>
          <w:rFonts w:ascii="Corbel" w:hAnsi="Corbel" w:cs="Arial"/>
          <w:sz w:val="22"/>
          <w:szCs w:val="22"/>
          <w:lang w:val="da-DK"/>
        </w:rPr>
      </w:pPr>
      <w:r w:rsidRPr="001A6BED">
        <w:rPr>
          <w:rFonts w:ascii="Corbel" w:hAnsi="Corbel" w:cs="Arial"/>
          <w:sz w:val="22"/>
          <w:szCs w:val="22"/>
          <w:lang w:val="da-DK"/>
        </w:rPr>
        <w:t>Hvilket er omtrent det samme antal år</w:t>
      </w:r>
      <w:r w:rsidRPr="001A6BED">
        <w:rPr>
          <w:rFonts w:ascii="Corbel" w:hAnsi="Corbel" w:cs="Arial"/>
          <w:sz w:val="22"/>
          <w:szCs w:val="22"/>
          <w:lang w:val="da-DK"/>
        </w:rPr>
        <w:br/>
      </w:r>
      <w:r w:rsidR="00825753">
        <w:rPr>
          <w:rFonts w:ascii="Corbel" w:hAnsi="Corbel" w:cs="Arial"/>
          <w:sz w:val="22"/>
          <w:szCs w:val="22"/>
          <w:lang w:val="da-DK"/>
        </w:rPr>
        <w:t xml:space="preserve">som </w:t>
      </w:r>
      <w:r w:rsidRPr="001A6BED">
        <w:rPr>
          <w:rFonts w:ascii="Corbel" w:hAnsi="Corbel" w:cs="Arial"/>
          <w:sz w:val="22"/>
          <w:szCs w:val="22"/>
          <w:lang w:val="da-DK"/>
        </w:rPr>
        <w:t>mange mennesker arbejder.</w:t>
      </w:r>
    </w:p>
    <w:p w14:paraId="28658E1B" w14:textId="6E0438B2" w:rsidR="00C95812" w:rsidRPr="001A6BED" w:rsidRDefault="00C95812" w:rsidP="00C95812">
      <w:pPr>
        <w:rPr>
          <w:rFonts w:ascii="Corbel" w:hAnsi="Corbel" w:cs="Arial"/>
          <w:sz w:val="22"/>
          <w:szCs w:val="22"/>
          <w:lang w:val="da-DK"/>
        </w:rPr>
      </w:pPr>
      <w:r w:rsidRPr="001A6BED">
        <w:rPr>
          <w:rFonts w:ascii="Corbel" w:hAnsi="Corbel" w:cs="Arial"/>
          <w:sz w:val="22"/>
          <w:szCs w:val="22"/>
          <w:lang w:val="da-DK"/>
        </w:rPr>
        <w:t xml:space="preserve">Faktum er, at de fleste mennesker baserer deres tilgang, forståelse og forventning til deres </w:t>
      </w:r>
      <w:r w:rsidR="00825753" w:rsidRPr="001A6BED">
        <w:rPr>
          <w:rFonts w:ascii="Corbel" w:hAnsi="Corbel" w:cs="Arial"/>
          <w:sz w:val="22"/>
          <w:szCs w:val="22"/>
          <w:lang w:val="da-DK"/>
        </w:rPr>
        <w:t>ældre liv</w:t>
      </w:r>
      <w:r w:rsidRPr="001A6BED">
        <w:rPr>
          <w:rFonts w:ascii="Corbel" w:hAnsi="Corbel" w:cs="Arial"/>
          <w:sz w:val="22"/>
          <w:szCs w:val="22"/>
          <w:lang w:val="da-DK"/>
        </w:rPr>
        <w:t xml:space="preserve"> på myter</w:t>
      </w:r>
      <w:r w:rsidR="002D05F8">
        <w:rPr>
          <w:rFonts w:ascii="Corbel" w:hAnsi="Corbel" w:cs="Arial"/>
          <w:sz w:val="22"/>
          <w:szCs w:val="22"/>
          <w:lang w:val="da-DK"/>
        </w:rPr>
        <w:t xml:space="preserve"> </w:t>
      </w:r>
      <w:r w:rsidRPr="001A6BED">
        <w:rPr>
          <w:rFonts w:ascii="Corbel" w:hAnsi="Corbel" w:cs="Arial"/>
          <w:sz w:val="22"/>
          <w:szCs w:val="22"/>
          <w:lang w:val="da-DK"/>
        </w:rPr>
        <w:t>og personlige antagelser overleveret fra generation til generation.</w:t>
      </w:r>
    </w:p>
    <w:p w14:paraId="5B0960F9" w14:textId="77777777" w:rsidR="006C39C6" w:rsidRPr="001A6BED" w:rsidRDefault="00141EAF" w:rsidP="006C39C6">
      <w:pPr>
        <w:jc w:val="center"/>
        <w:rPr>
          <w:rFonts w:ascii="Corbel" w:hAnsi="Corbel" w:cs="Arial"/>
          <w:sz w:val="22"/>
          <w:szCs w:val="22"/>
          <w:lang w:val="da-DK"/>
        </w:rPr>
      </w:pPr>
      <w:r w:rsidRPr="001A6BED">
        <w:rPr>
          <w:rFonts w:ascii="Corbel" w:hAnsi="Corbel" w:cs="Arial"/>
          <w:b/>
          <w:sz w:val="22"/>
          <w:szCs w:val="22"/>
          <w:lang w:val="da-DK"/>
        </w:rPr>
        <w:t>Der er en u</w:t>
      </w:r>
      <w:r w:rsidR="00AF6FA9" w:rsidRPr="001A6BED">
        <w:rPr>
          <w:rFonts w:ascii="Corbel" w:hAnsi="Corbel" w:cs="Arial"/>
          <w:b/>
          <w:sz w:val="22"/>
          <w:szCs w:val="22"/>
          <w:lang w:val="da-DK"/>
        </w:rPr>
        <w:t>dfordring og et problem</w:t>
      </w:r>
      <w:r w:rsidR="00AF6FA9" w:rsidRPr="001A6BED">
        <w:rPr>
          <w:rFonts w:ascii="Corbel" w:hAnsi="Corbel" w:cs="Arial"/>
          <w:sz w:val="22"/>
          <w:szCs w:val="22"/>
          <w:lang w:val="da-DK"/>
        </w:rPr>
        <w:t xml:space="preserve"> af flere grunde </w:t>
      </w:r>
    </w:p>
    <w:p w14:paraId="11DA0F05" w14:textId="6801CF74" w:rsidR="006C39C6" w:rsidRPr="001A6BED" w:rsidRDefault="00DB50FA" w:rsidP="00C95676">
      <w:pPr>
        <w:numPr>
          <w:ilvl w:val="0"/>
          <w:numId w:val="3"/>
        </w:numPr>
        <w:contextualSpacing/>
        <w:rPr>
          <w:rFonts w:ascii="Corbel" w:hAnsi="Corbel" w:cs="Arial"/>
          <w:b/>
          <w:sz w:val="22"/>
          <w:szCs w:val="22"/>
          <w:lang w:val="da-DK"/>
        </w:rPr>
      </w:pPr>
      <w:r w:rsidRPr="001A6BED">
        <w:rPr>
          <w:rFonts w:ascii="Corbel" w:hAnsi="Corbel" w:cs="Arial"/>
          <w:b/>
          <w:sz w:val="22"/>
          <w:szCs w:val="22"/>
          <w:lang w:val="da-DK"/>
        </w:rPr>
        <w:t>Det er en udfordring</w:t>
      </w:r>
      <w:r w:rsidR="001C519F">
        <w:rPr>
          <w:rFonts w:ascii="Corbel" w:hAnsi="Corbel" w:cs="Arial"/>
          <w:b/>
          <w:sz w:val="22"/>
          <w:szCs w:val="22"/>
          <w:lang w:val="da-DK"/>
        </w:rPr>
        <w:t>,</w:t>
      </w:r>
      <w:r w:rsidRPr="001A6BED">
        <w:rPr>
          <w:rFonts w:ascii="Corbel" w:hAnsi="Corbel" w:cs="Arial"/>
          <w:b/>
          <w:sz w:val="22"/>
          <w:szCs w:val="22"/>
          <w:lang w:val="da-DK"/>
        </w:rPr>
        <w:t xml:space="preserve"> fordi mange ældre ikke reagere</w:t>
      </w:r>
      <w:r w:rsidR="001C519F">
        <w:rPr>
          <w:rFonts w:ascii="Corbel" w:hAnsi="Corbel" w:cs="Arial"/>
          <w:b/>
          <w:sz w:val="22"/>
          <w:szCs w:val="22"/>
          <w:lang w:val="da-DK"/>
        </w:rPr>
        <w:t>r</w:t>
      </w:r>
      <w:r w:rsidRPr="001A6BED">
        <w:rPr>
          <w:rFonts w:ascii="Corbel" w:hAnsi="Corbel" w:cs="Arial"/>
          <w:b/>
          <w:sz w:val="22"/>
          <w:szCs w:val="22"/>
          <w:lang w:val="da-DK"/>
        </w:rPr>
        <w:t xml:space="preserve"> hurtigt på symptomer på sygdomme. </w:t>
      </w:r>
    </w:p>
    <w:p w14:paraId="757EEF21" w14:textId="3AC67829" w:rsidR="006C39C6" w:rsidRPr="001A6BED" w:rsidRDefault="00DB50FA" w:rsidP="006C39C6">
      <w:pPr>
        <w:ind w:left="585"/>
        <w:contextualSpacing/>
        <w:rPr>
          <w:rFonts w:ascii="Corbel" w:hAnsi="Corbel" w:cs="Arial"/>
          <w:sz w:val="22"/>
          <w:szCs w:val="22"/>
          <w:lang w:val="da-DK"/>
        </w:rPr>
      </w:pPr>
      <w:r w:rsidRPr="001A6BED">
        <w:rPr>
          <w:rFonts w:ascii="Corbel" w:hAnsi="Corbel" w:cs="Arial"/>
          <w:sz w:val="22"/>
          <w:szCs w:val="22"/>
          <w:lang w:val="da-DK"/>
        </w:rPr>
        <w:t xml:space="preserve">Mange ældregrupper reagerer ikke straks på de </w:t>
      </w:r>
      <w:r w:rsidR="001C519F">
        <w:rPr>
          <w:rFonts w:ascii="Corbel" w:hAnsi="Corbel" w:cs="Arial"/>
          <w:sz w:val="22"/>
          <w:szCs w:val="22"/>
          <w:lang w:val="da-DK"/>
        </w:rPr>
        <w:t xml:space="preserve">fysiske tab og </w:t>
      </w:r>
      <w:r w:rsidRPr="001A6BED">
        <w:rPr>
          <w:rFonts w:ascii="Corbel" w:hAnsi="Corbel" w:cs="Arial"/>
          <w:sz w:val="22"/>
          <w:szCs w:val="22"/>
          <w:lang w:val="da-DK"/>
        </w:rPr>
        <w:t>udfordringer</w:t>
      </w:r>
      <w:r w:rsidR="001C519F">
        <w:rPr>
          <w:rFonts w:ascii="Corbel" w:hAnsi="Corbel" w:cs="Arial"/>
          <w:sz w:val="22"/>
          <w:szCs w:val="22"/>
          <w:lang w:val="da-DK"/>
        </w:rPr>
        <w:t>,</w:t>
      </w:r>
      <w:r w:rsidRPr="001A6BED">
        <w:rPr>
          <w:rFonts w:ascii="Corbel" w:hAnsi="Corbel" w:cs="Arial"/>
          <w:sz w:val="22"/>
          <w:szCs w:val="22"/>
          <w:lang w:val="da-DK"/>
        </w:rPr>
        <w:t xml:space="preserve"> de </w:t>
      </w:r>
      <w:r w:rsidR="001C519F">
        <w:rPr>
          <w:rFonts w:ascii="Corbel" w:hAnsi="Corbel" w:cs="Arial"/>
          <w:sz w:val="22"/>
          <w:szCs w:val="22"/>
          <w:lang w:val="da-DK"/>
        </w:rPr>
        <w:t>oplever</w:t>
      </w:r>
      <w:r w:rsidR="00E64062">
        <w:rPr>
          <w:rFonts w:ascii="Corbel" w:hAnsi="Corbel" w:cs="Arial"/>
          <w:sz w:val="22"/>
          <w:szCs w:val="22"/>
          <w:lang w:val="da-DK"/>
        </w:rPr>
        <w:t>,</w:t>
      </w:r>
      <w:r w:rsidR="001C519F">
        <w:rPr>
          <w:rFonts w:ascii="Corbel" w:hAnsi="Corbel" w:cs="Arial"/>
          <w:sz w:val="22"/>
          <w:szCs w:val="22"/>
          <w:lang w:val="da-DK"/>
        </w:rPr>
        <w:t xml:space="preserve"> selv om disse </w:t>
      </w:r>
      <w:r w:rsidRPr="001A6BED">
        <w:rPr>
          <w:rFonts w:ascii="Corbel" w:hAnsi="Corbel" w:cs="Arial"/>
          <w:sz w:val="22"/>
          <w:szCs w:val="22"/>
          <w:lang w:val="da-DK"/>
        </w:rPr>
        <w:t>kan være de første symptomer på sygdomme. De reagerer ikke, ford</w:t>
      </w:r>
      <w:r w:rsidR="001C519F">
        <w:rPr>
          <w:rFonts w:ascii="Corbel" w:hAnsi="Corbel" w:cs="Arial"/>
          <w:sz w:val="22"/>
          <w:szCs w:val="22"/>
          <w:lang w:val="da-DK"/>
        </w:rPr>
        <w:t xml:space="preserve">i </w:t>
      </w:r>
      <w:r w:rsidR="00E64062">
        <w:rPr>
          <w:rFonts w:ascii="Corbel" w:hAnsi="Corbel" w:cs="Arial"/>
          <w:sz w:val="22"/>
          <w:szCs w:val="22"/>
          <w:lang w:val="da-DK"/>
        </w:rPr>
        <w:t xml:space="preserve">de oplever </w:t>
      </w:r>
      <w:r w:rsidR="001C519F">
        <w:rPr>
          <w:rFonts w:ascii="Corbel" w:hAnsi="Corbel" w:cs="Arial"/>
          <w:sz w:val="22"/>
          <w:szCs w:val="22"/>
          <w:lang w:val="da-DK"/>
        </w:rPr>
        <w:t>deres eventuelle</w:t>
      </w:r>
      <w:r w:rsidRPr="001A6BED">
        <w:rPr>
          <w:rFonts w:ascii="Corbel" w:hAnsi="Corbel" w:cs="Arial"/>
          <w:sz w:val="22"/>
          <w:szCs w:val="22"/>
          <w:lang w:val="da-DK"/>
        </w:rPr>
        <w:t xml:space="preserve"> problemer</w:t>
      </w:r>
      <w:r w:rsidR="00E64062">
        <w:rPr>
          <w:rFonts w:ascii="Corbel" w:hAnsi="Corbel" w:cs="Arial"/>
          <w:sz w:val="22"/>
          <w:szCs w:val="22"/>
          <w:lang w:val="da-DK"/>
        </w:rPr>
        <w:t xml:space="preserve"> som en</w:t>
      </w:r>
      <w:r w:rsidRPr="001A6BED">
        <w:rPr>
          <w:rFonts w:ascii="Corbel" w:hAnsi="Corbel" w:cs="Arial"/>
          <w:sz w:val="22"/>
          <w:szCs w:val="22"/>
          <w:lang w:val="da-DK"/>
        </w:rPr>
        <w:t xml:space="preserve"> </w:t>
      </w:r>
      <w:r w:rsidRPr="001A6BED">
        <w:rPr>
          <w:rFonts w:ascii="Corbel" w:hAnsi="Corbel" w:cs="Arial"/>
          <w:i/>
          <w:sz w:val="22"/>
          <w:szCs w:val="22"/>
          <w:u w:val="single"/>
          <w:lang w:val="da-DK"/>
        </w:rPr>
        <w:t>normal del</w:t>
      </w:r>
      <w:r w:rsidRPr="001A6BED">
        <w:rPr>
          <w:rFonts w:ascii="Corbel" w:hAnsi="Corbel" w:cs="Arial"/>
          <w:sz w:val="22"/>
          <w:szCs w:val="22"/>
          <w:lang w:val="da-DK"/>
        </w:rPr>
        <w:t xml:space="preserve"> af </w:t>
      </w:r>
      <w:r w:rsidR="001C519F">
        <w:rPr>
          <w:rFonts w:ascii="Corbel" w:hAnsi="Corbel" w:cs="Arial"/>
          <w:sz w:val="22"/>
          <w:szCs w:val="22"/>
          <w:lang w:val="da-DK"/>
        </w:rPr>
        <w:t xml:space="preserve">det at </w:t>
      </w:r>
      <w:r w:rsidRPr="001A6BED">
        <w:rPr>
          <w:rFonts w:ascii="Corbel" w:hAnsi="Corbel" w:cs="Arial"/>
          <w:sz w:val="22"/>
          <w:szCs w:val="22"/>
          <w:lang w:val="da-DK"/>
        </w:rPr>
        <w:t>blive ældre</w:t>
      </w:r>
    </w:p>
    <w:p w14:paraId="21A8CDA9" w14:textId="77777777" w:rsidR="006C39C6" w:rsidRPr="001A6BED" w:rsidRDefault="00DB50FA" w:rsidP="00C95676">
      <w:pPr>
        <w:numPr>
          <w:ilvl w:val="0"/>
          <w:numId w:val="3"/>
        </w:numPr>
        <w:contextualSpacing/>
        <w:rPr>
          <w:rFonts w:ascii="Corbel" w:hAnsi="Corbel" w:cs="Arial"/>
          <w:b/>
          <w:color w:val="000000" w:themeColor="text1"/>
          <w:sz w:val="22"/>
          <w:szCs w:val="22"/>
          <w:lang w:val="da-DK"/>
        </w:rPr>
      </w:pPr>
      <w:r w:rsidRPr="001A6BED">
        <w:rPr>
          <w:rFonts w:ascii="Corbel" w:hAnsi="Corbel" w:cs="Arial"/>
          <w:b/>
          <w:color w:val="000000" w:themeColor="text1"/>
          <w:sz w:val="22"/>
          <w:szCs w:val="22"/>
          <w:lang w:val="da-DK"/>
        </w:rPr>
        <w:t xml:space="preserve">De reagerer ikke på fysiske begrænsninger. </w:t>
      </w:r>
    </w:p>
    <w:p w14:paraId="63E68BDB" w14:textId="72C8E118" w:rsidR="00DB50FA" w:rsidRPr="001A6BED" w:rsidRDefault="00DB50FA" w:rsidP="006C39C6">
      <w:pPr>
        <w:ind w:left="585"/>
        <w:contextualSpacing/>
        <w:rPr>
          <w:rFonts w:ascii="Corbel" w:hAnsi="Corbel" w:cs="Arial"/>
          <w:sz w:val="22"/>
          <w:szCs w:val="22"/>
          <w:lang w:val="da-DK"/>
        </w:rPr>
      </w:pPr>
      <w:r w:rsidRPr="001A6BED">
        <w:rPr>
          <w:rFonts w:ascii="Corbel" w:hAnsi="Corbel" w:cs="Arial"/>
          <w:sz w:val="22"/>
          <w:szCs w:val="22"/>
          <w:lang w:val="da-DK"/>
        </w:rPr>
        <w:t>Ældre antager, at det langsomme tab af fysiske evner skyldes deres alder. De mener, at det er uundgåeligt og ikke noget, de kan ændre. Det betyder, at mange seniorer ikke reagerer på reduktionen af deres fysiske evner og langsomt bliver afhængige af hjælp udefra.</w:t>
      </w:r>
    </w:p>
    <w:p w14:paraId="1E904AFE" w14:textId="77777777" w:rsidR="006C39C6" w:rsidRPr="001A6BED" w:rsidRDefault="006C39C6" w:rsidP="006C39C6">
      <w:pPr>
        <w:rPr>
          <w:rFonts w:ascii="Corbel" w:hAnsi="Corbel" w:cs="Arial"/>
          <w:sz w:val="22"/>
          <w:szCs w:val="22"/>
          <w:lang w:val="da-DK"/>
        </w:rPr>
      </w:pPr>
    </w:p>
    <w:p w14:paraId="2099C479" w14:textId="77777777" w:rsidR="00DB50FA" w:rsidRPr="001A6BED" w:rsidRDefault="00DB50FA" w:rsidP="00DB50FA">
      <w:pPr>
        <w:rPr>
          <w:rFonts w:ascii="Corbel" w:hAnsi="Corbel" w:cs="Arial"/>
          <w:sz w:val="22"/>
          <w:szCs w:val="22"/>
          <w:lang w:val="da-DK"/>
        </w:rPr>
      </w:pPr>
      <w:r w:rsidRPr="001A6BED">
        <w:rPr>
          <w:rFonts w:ascii="Corbel" w:hAnsi="Corbel" w:cs="Arial"/>
          <w:sz w:val="22"/>
          <w:szCs w:val="22"/>
          <w:lang w:val="da-DK"/>
        </w:rPr>
        <w:t>At tilbyde et kort uddannelsesprogram (</w:t>
      </w:r>
      <w:r w:rsidRPr="001A6BED">
        <w:rPr>
          <w:rFonts w:ascii="Corbel" w:hAnsi="Corbel" w:cs="Arial"/>
          <w:b/>
          <w:sz w:val="22"/>
          <w:szCs w:val="22"/>
          <w:lang w:val="da-DK"/>
        </w:rPr>
        <w:t>12 til 16 lektioner</w:t>
      </w:r>
      <w:r w:rsidRPr="001A6BED">
        <w:rPr>
          <w:rFonts w:ascii="Corbel" w:hAnsi="Corbel" w:cs="Arial"/>
          <w:sz w:val="22"/>
          <w:szCs w:val="22"/>
          <w:lang w:val="da-DK"/>
        </w:rPr>
        <w:t>) til alle ældre, hvilket kan være op til 20% af befolkningen i nogle EU-lande, kan betragtes som en enorm ambition.</w:t>
      </w:r>
    </w:p>
    <w:p w14:paraId="46131366" w14:textId="6F6193C9" w:rsidR="00DB50FA" w:rsidRPr="001A6BED" w:rsidRDefault="00DB50FA" w:rsidP="00DB50FA">
      <w:pPr>
        <w:rPr>
          <w:rFonts w:ascii="Corbel" w:hAnsi="Corbel" w:cs="Arial"/>
          <w:sz w:val="22"/>
          <w:szCs w:val="22"/>
          <w:lang w:val="da-DK"/>
        </w:rPr>
      </w:pPr>
      <w:r w:rsidRPr="001A6BED">
        <w:rPr>
          <w:rFonts w:ascii="Corbel" w:hAnsi="Corbel" w:cs="Arial"/>
          <w:sz w:val="22"/>
          <w:szCs w:val="22"/>
          <w:lang w:val="da-DK"/>
        </w:rPr>
        <w:t>Det er dog ikke så stor</w:t>
      </w:r>
      <w:r w:rsidR="00E64062">
        <w:rPr>
          <w:rFonts w:ascii="Corbel" w:hAnsi="Corbel" w:cs="Arial"/>
          <w:sz w:val="22"/>
          <w:szCs w:val="22"/>
          <w:lang w:val="da-DK"/>
        </w:rPr>
        <w:t xml:space="preserve"> en</w:t>
      </w:r>
      <w:r w:rsidRPr="001A6BED">
        <w:rPr>
          <w:rFonts w:ascii="Corbel" w:hAnsi="Corbel" w:cs="Arial"/>
          <w:sz w:val="22"/>
          <w:szCs w:val="22"/>
          <w:lang w:val="da-DK"/>
        </w:rPr>
        <w:t xml:space="preserve"> ambition, som da vores forfædre besluttede, at alle børn skulle uddannes </w:t>
      </w:r>
      <w:r w:rsidRPr="001A6BED">
        <w:rPr>
          <w:rFonts w:ascii="Corbel" w:hAnsi="Corbel" w:cs="Arial"/>
          <w:b/>
          <w:sz w:val="22"/>
          <w:szCs w:val="22"/>
          <w:lang w:val="da-DK"/>
        </w:rPr>
        <w:t>6 til 8 lektioner hver dag i 10 til 12</w:t>
      </w:r>
      <w:r w:rsidRPr="001A6BED">
        <w:rPr>
          <w:rFonts w:ascii="Corbel" w:hAnsi="Corbel" w:cs="Arial"/>
          <w:sz w:val="22"/>
          <w:szCs w:val="22"/>
          <w:lang w:val="da-DK"/>
        </w:rPr>
        <w:t xml:space="preserve"> </w:t>
      </w:r>
      <w:r w:rsidRPr="001A6BED">
        <w:rPr>
          <w:rFonts w:ascii="Corbel" w:hAnsi="Corbel" w:cs="Arial"/>
          <w:b/>
          <w:sz w:val="22"/>
          <w:szCs w:val="22"/>
          <w:lang w:val="da-DK"/>
        </w:rPr>
        <w:t>år</w:t>
      </w:r>
      <w:r w:rsidRPr="001A6BED">
        <w:rPr>
          <w:rFonts w:ascii="Corbel" w:hAnsi="Corbel" w:cs="Arial"/>
          <w:sz w:val="22"/>
          <w:szCs w:val="22"/>
          <w:lang w:val="da-DK"/>
        </w:rPr>
        <w:t xml:space="preserve"> og nogle endda i 16 til 18 år.</w:t>
      </w:r>
    </w:p>
    <w:p w14:paraId="64DC07CB" w14:textId="77777777" w:rsidR="00DB50FA" w:rsidRPr="001A6BED" w:rsidRDefault="00DB50FA" w:rsidP="00DB50FA">
      <w:pPr>
        <w:rPr>
          <w:rFonts w:ascii="Corbel" w:hAnsi="Corbel" w:cs="Arial"/>
          <w:sz w:val="22"/>
          <w:szCs w:val="22"/>
          <w:lang w:val="da-DK"/>
        </w:rPr>
      </w:pPr>
      <w:r w:rsidRPr="001A6BED">
        <w:rPr>
          <w:rFonts w:ascii="Corbel" w:hAnsi="Corbel" w:cs="Arial"/>
          <w:sz w:val="22"/>
          <w:szCs w:val="22"/>
          <w:lang w:val="da-DK"/>
        </w:rPr>
        <w:t xml:space="preserve">De gjorde det, fordi de troede, at det var nødvendigt, og at det </w:t>
      </w:r>
      <w:r w:rsidRPr="001A6BED">
        <w:rPr>
          <w:rFonts w:ascii="Corbel" w:hAnsi="Corbel" w:cs="Arial"/>
          <w:b/>
          <w:i/>
          <w:sz w:val="22"/>
          <w:szCs w:val="22"/>
          <w:lang w:val="da-DK"/>
        </w:rPr>
        <w:t>ville betale sig</w:t>
      </w:r>
      <w:r w:rsidRPr="001A6BED">
        <w:rPr>
          <w:rFonts w:ascii="Corbel" w:hAnsi="Corbel" w:cs="Arial"/>
          <w:sz w:val="22"/>
          <w:szCs w:val="22"/>
          <w:lang w:val="da-DK"/>
        </w:rPr>
        <w:t>.</w:t>
      </w:r>
    </w:p>
    <w:p w14:paraId="6823EB7B" w14:textId="782DE63E" w:rsidR="00DB50FA" w:rsidRPr="001A6BED" w:rsidRDefault="00DB50FA" w:rsidP="00DB50FA">
      <w:pPr>
        <w:rPr>
          <w:rFonts w:ascii="Corbel" w:hAnsi="Corbel" w:cs="Arial"/>
          <w:sz w:val="22"/>
          <w:szCs w:val="22"/>
          <w:lang w:val="da-DK"/>
        </w:rPr>
      </w:pPr>
      <w:r w:rsidRPr="001A6BED">
        <w:rPr>
          <w:rFonts w:ascii="Corbel" w:hAnsi="Corbel" w:cs="Arial"/>
          <w:sz w:val="22"/>
          <w:szCs w:val="22"/>
          <w:lang w:val="da-DK"/>
        </w:rPr>
        <w:t>Hvis vi virkelig ønsker at ændre menneskers forståelse og tankegang, er holdningsændrende uddannelse svaret. Det er ikke nok kun at inform</w:t>
      </w:r>
      <w:r w:rsidR="00E64062">
        <w:rPr>
          <w:rFonts w:ascii="Corbel" w:hAnsi="Corbel" w:cs="Arial"/>
          <w:sz w:val="22"/>
          <w:szCs w:val="22"/>
          <w:lang w:val="da-DK"/>
        </w:rPr>
        <w:t xml:space="preserve">ere. </w:t>
      </w:r>
    </w:p>
    <w:p w14:paraId="450DCDBC" w14:textId="77777777" w:rsidR="00DB50FA" w:rsidRPr="001A6BED" w:rsidRDefault="00DB50FA" w:rsidP="006C39C6">
      <w:pPr>
        <w:spacing w:before="0" w:after="0"/>
        <w:rPr>
          <w:rFonts w:ascii="Corbel" w:hAnsi="Corbel" w:cs="Arial"/>
          <w:sz w:val="22"/>
          <w:szCs w:val="22"/>
          <w:lang w:val="da-DK"/>
        </w:rPr>
      </w:pPr>
    </w:p>
    <w:p w14:paraId="3D9A8F65" w14:textId="0BA8F70E" w:rsidR="00DB50FA" w:rsidRPr="001A6BED" w:rsidRDefault="00DB50FA" w:rsidP="00DB50FA">
      <w:pPr>
        <w:spacing w:before="0" w:after="0"/>
        <w:rPr>
          <w:rFonts w:ascii="Corbel" w:hAnsi="Corbel" w:cs="Arial"/>
          <w:sz w:val="22"/>
          <w:szCs w:val="22"/>
          <w:lang w:val="da-DK"/>
        </w:rPr>
      </w:pPr>
      <w:r w:rsidRPr="001A6BED">
        <w:rPr>
          <w:rFonts w:ascii="Corbel" w:hAnsi="Corbel" w:cs="Arial"/>
          <w:sz w:val="22"/>
          <w:szCs w:val="22"/>
          <w:lang w:val="da-DK"/>
        </w:rPr>
        <w:t xml:space="preserve">Vi mener, efter at have haft denne mulighed for at uddanne næsten 100 ældre borgere i fire lande, at det er på tide at sikre at </w:t>
      </w:r>
      <w:r w:rsidR="00E64062">
        <w:rPr>
          <w:rFonts w:ascii="Corbel" w:hAnsi="Corbel" w:cs="Arial"/>
          <w:sz w:val="22"/>
          <w:szCs w:val="22"/>
          <w:lang w:val="da-DK"/>
        </w:rPr>
        <w:t>borgere i dette livsafsnit</w:t>
      </w:r>
      <w:r w:rsidRPr="001A6BED">
        <w:rPr>
          <w:rFonts w:ascii="Corbel" w:hAnsi="Corbel" w:cs="Arial"/>
          <w:sz w:val="22"/>
          <w:szCs w:val="22"/>
          <w:lang w:val="da-DK"/>
        </w:rPr>
        <w:t xml:space="preserve"> har en opdateret viden </w:t>
      </w:r>
      <w:r w:rsidR="00E64062">
        <w:rPr>
          <w:rFonts w:ascii="Corbel" w:hAnsi="Corbel" w:cs="Arial"/>
          <w:sz w:val="22"/>
          <w:szCs w:val="22"/>
          <w:lang w:val="da-DK"/>
        </w:rPr>
        <w:t xml:space="preserve">om </w:t>
      </w:r>
      <w:r w:rsidRPr="001A6BED">
        <w:rPr>
          <w:rFonts w:ascii="Corbel" w:hAnsi="Corbel" w:cs="Arial"/>
          <w:sz w:val="22"/>
          <w:szCs w:val="22"/>
          <w:lang w:val="da-DK"/>
        </w:rPr>
        <w:t>og forståelse af, hvad der virkelig</w:t>
      </w:r>
      <w:r w:rsidR="00E64062">
        <w:rPr>
          <w:rFonts w:ascii="Corbel" w:hAnsi="Corbel" w:cs="Arial"/>
          <w:sz w:val="22"/>
          <w:szCs w:val="22"/>
          <w:lang w:val="da-DK"/>
        </w:rPr>
        <w:t xml:space="preserve"> afgør</w:t>
      </w:r>
      <w:r w:rsidRPr="001A6BED">
        <w:rPr>
          <w:rFonts w:ascii="Corbel" w:hAnsi="Corbel" w:cs="Arial"/>
          <w:sz w:val="22"/>
          <w:szCs w:val="22"/>
          <w:lang w:val="da-DK"/>
        </w:rPr>
        <w:t xml:space="preserve"> om</w:t>
      </w:r>
    </w:p>
    <w:p w14:paraId="6D7BF752" w14:textId="29DB068D" w:rsidR="00DB50FA" w:rsidRPr="001A6BED" w:rsidRDefault="00D34008" w:rsidP="008B4F03">
      <w:pPr>
        <w:pStyle w:val="Listeafsnit"/>
        <w:numPr>
          <w:ilvl w:val="1"/>
          <w:numId w:val="10"/>
        </w:numPr>
        <w:spacing w:before="0" w:after="0"/>
        <w:rPr>
          <w:rFonts w:ascii="Corbel" w:hAnsi="Corbel" w:cs="Arial"/>
          <w:sz w:val="22"/>
          <w:szCs w:val="22"/>
          <w:lang w:val="da-DK"/>
        </w:rPr>
      </w:pPr>
      <w:r w:rsidRPr="001A6BED">
        <w:rPr>
          <w:rFonts w:ascii="Corbel" w:hAnsi="Corbel" w:cs="Arial"/>
          <w:sz w:val="22"/>
          <w:szCs w:val="22"/>
          <w:lang w:val="da-DK"/>
        </w:rPr>
        <w:t>V</w:t>
      </w:r>
      <w:r w:rsidR="00DB50FA" w:rsidRPr="001A6BED">
        <w:rPr>
          <w:rFonts w:ascii="Corbel" w:hAnsi="Corbel" w:cs="Arial"/>
          <w:sz w:val="22"/>
          <w:szCs w:val="22"/>
          <w:lang w:val="da-DK"/>
        </w:rPr>
        <w:t>i</w:t>
      </w:r>
      <w:r>
        <w:rPr>
          <w:rFonts w:ascii="Corbel" w:hAnsi="Corbel" w:cs="Arial"/>
          <w:sz w:val="22"/>
          <w:szCs w:val="22"/>
          <w:lang w:val="da-DK"/>
        </w:rPr>
        <w:t xml:space="preserve"> kan opretholde en selvstændig og uafhængig levevis</w:t>
      </w:r>
    </w:p>
    <w:p w14:paraId="47CBF8A1" w14:textId="0C2F1F01" w:rsidR="00DB50FA" w:rsidRPr="001A6BED" w:rsidRDefault="00DB50FA" w:rsidP="008B4F03">
      <w:pPr>
        <w:pStyle w:val="Listeafsnit"/>
        <w:numPr>
          <w:ilvl w:val="1"/>
          <w:numId w:val="10"/>
        </w:numPr>
        <w:spacing w:before="0" w:after="0"/>
        <w:rPr>
          <w:rFonts w:ascii="Corbel" w:hAnsi="Corbel" w:cs="Arial"/>
          <w:sz w:val="22"/>
          <w:szCs w:val="22"/>
          <w:lang w:val="da-DK"/>
        </w:rPr>
      </w:pPr>
      <w:r w:rsidRPr="001A6BED">
        <w:rPr>
          <w:rFonts w:ascii="Corbel" w:hAnsi="Corbel" w:cs="Arial"/>
          <w:sz w:val="22"/>
          <w:szCs w:val="22"/>
          <w:lang w:val="da-DK"/>
        </w:rPr>
        <w:t>For mange seniorer bliver afhængig</w:t>
      </w:r>
      <w:r w:rsidR="00D34008">
        <w:rPr>
          <w:rFonts w:ascii="Corbel" w:hAnsi="Corbel" w:cs="Arial"/>
          <w:sz w:val="22"/>
          <w:szCs w:val="22"/>
          <w:lang w:val="da-DK"/>
        </w:rPr>
        <w:t>e</w:t>
      </w:r>
      <w:r w:rsidRPr="001A6BED">
        <w:rPr>
          <w:rFonts w:ascii="Corbel" w:hAnsi="Corbel" w:cs="Arial"/>
          <w:sz w:val="22"/>
          <w:szCs w:val="22"/>
          <w:lang w:val="da-DK"/>
        </w:rPr>
        <w:t xml:space="preserve"> af hjælp for tidligt</w:t>
      </w:r>
      <w:r w:rsidR="00D34008">
        <w:rPr>
          <w:rFonts w:ascii="Corbel" w:hAnsi="Corbel" w:cs="Arial"/>
          <w:sz w:val="22"/>
          <w:szCs w:val="22"/>
          <w:lang w:val="da-DK"/>
        </w:rPr>
        <w:t xml:space="preserve"> i livet</w:t>
      </w:r>
    </w:p>
    <w:p w14:paraId="770E0B6E" w14:textId="77777777" w:rsidR="00DB50FA" w:rsidRPr="001A6BED" w:rsidRDefault="00DB50FA" w:rsidP="00DB50FA">
      <w:pPr>
        <w:spacing w:before="0" w:after="0"/>
        <w:rPr>
          <w:rFonts w:ascii="Corbel" w:hAnsi="Corbel" w:cs="Arial"/>
          <w:sz w:val="22"/>
          <w:szCs w:val="22"/>
          <w:lang w:val="da-DK"/>
        </w:rPr>
      </w:pPr>
    </w:p>
    <w:p w14:paraId="70D97E15" w14:textId="77777777" w:rsidR="00DB50FA" w:rsidRPr="001A6BED" w:rsidRDefault="00DB50FA" w:rsidP="00DB50FA">
      <w:pPr>
        <w:spacing w:before="0" w:after="0"/>
        <w:rPr>
          <w:rFonts w:ascii="Corbel" w:hAnsi="Corbel" w:cs="Arial"/>
          <w:sz w:val="22"/>
          <w:szCs w:val="22"/>
          <w:lang w:val="da-DK"/>
        </w:rPr>
      </w:pPr>
    </w:p>
    <w:p w14:paraId="62C6E709" w14:textId="77777777" w:rsidR="00DB50FA" w:rsidRPr="001A6BED" w:rsidRDefault="00DB50FA" w:rsidP="00DB50FA">
      <w:pPr>
        <w:spacing w:before="0" w:after="0"/>
        <w:rPr>
          <w:rFonts w:ascii="Corbel" w:hAnsi="Corbel" w:cs="Arial"/>
          <w:sz w:val="22"/>
          <w:szCs w:val="22"/>
          <w:lang w:val="da-DK"/>
        </w:rPr>
      </w:pPr>
      <w:r w:rsidRPr="001A6BED">
        <w:rPr>
          <w:rFonts w:ascii="Corbel" w:hAnsi="Corbel" w:cs="Arial"/>
          <w:sz w:val="22"/>
          <w:szCs w:val="22"/>
          <w:lang w:val="da-DK"/>
        </w:rPr>
        <w:t>Tilbage til spørgsmålet på forsiden:</w:t>
      </w:r>
    </w:p>
    <w:p w14:paraId="4B735EFB" w14:textId="0BDF48CF" w:rsidR="00DB50FA" w:rsidRPr="001A6BED" w:rsidRDefault="00DB50FA" w:rsidP="00DB50FA">
      <w:pPr>
        <w:spacing w:before="0" w:after="0"/>
        <w:jc w:val="center"/>
        <w:rPr>
          <w:rFonts w:ascii="Corbel" w:hAnsi="Corbel" w:cs="Arial"/>
          <w:i/>
          <w:sz w:val="22"/>
          <w:szCs w:val="22"/>
          <w:lang w:val="da-DK"/>
        </w:rPr>
      </w:pPr>
      <w:r w:rsidRPr="001A6BED">
        <w:rPr>
          <w:rFonts w:ascii="Corbel" w:hAnsi="Corbel" w:cs="Arial"/>
          <w:i/>
          <w:sz w:val="22"/>
          <w:szCs w:val="22"/>
          <w:lang w:val="da-DK"/>
        </w:rPr>
        <w:t xml:space="preserve">”Er det ikke tid til at begynde at uddanne </w:t>
      </w:r>
      <w:r w:rsidR="00D34008">
        <w:rPr>
          <w:rFonts w:ascii="Corbel" w:hAnsi="Corbel" w:cs="Arial"/>
          <w:i/>
          <w:sz w:val="22"/>
          <w:szCs w:val="22"/>
          <w:lang w:val="da-DK"/>
        </w:rPr>
        <w:t xml:space="preserve">vore </w:t>
      </w:r>
      <w:r w:rsidRPr="001A6BED">
        <w:rPr>
          <w:rFonts w:ascii="Corbel" w:hAnsi="Corbel" w:cs="Arial"/>
          <w:i/>
          <w:sz w:val="22"/>
          <w:szCs w:val="22"/>
          <w:lang w:val="da-DK"/>
        </w:rPr>
        <w:t>ældre til</w:t>
      </w:r>
    </w:p>
    <w:p w14:paraId="240F9BAD" w14:textId="0AC39544" w:rsidR="00DB50FA" w:rsidRPr="001A6BED" w:rsidRDefault="00DB50FA" w:rsidP="00DB50FA">
      <w:pPr>
        <w:spacing w:before="0" w:after="0"/>
        <w:jc w:val="center"/>
        <w:rPr>
          <w:rFonts w:ascii="Corbel" w:hAnsi="Corbel" w:cs="Arial"/>
          <w:i/>
          <w:sz w:val="22"/>
          <w:szCs w:val="22"/>
          <w:lang w:val="da-DK"/>
        </w:rPr>
      </w:pPr>
      <w:r w:rsidRPr="001A6BED">
        <w:rPr>
          <w:rFonts w:ascii="Corbel" w:hAnsi="Corbel" w:cs="Arial"/>
          <w:i/>
          <w:sz w:val="22"/>
          <w:szCs w:val="22"/>
          <w:lang w:val="da-DK"/>
        </w:rPr>
        <w:t xml:space="preserve">at blive mere vidende </w:t>
      </w:r>
    </w:p>
    <w:p w14:paraId="05D4032F" w14:textId="147A3F2A" w:rsidR="00DB50FA" w:rsidRPr="001A6BED" w:rsidRDefault="00DB50FA" w:rsidP="00DB50FA">
      <w:pPr>
        <w:spacing w:before="0" w:after="0"/>
        <w:jc w:val="center"/>
        <w:rPr>
          <w:rFonts w:ascii="Corbel" w:hAnsi="Corbel" w:cs="Arial"/>
          <w:i/>
          <w:sz w:val="22"/>
          <w:szCs w:val="22"/>
          <w:lang w:val="da-DK"/>
        </w:rPr>
      </w:pPr>
      <w:r w:rsidRPr="001A6BED">
        <w:rPr>
          <w:rFonts w:ascii="Corbel" w:hAnsi="Corbel" w:cs="Arial"/>
          <w:i/>
          <w:sz w:val="22"/>
          <w:szCs w:val="22"/>
          <w:lang w:val="da-DK"/>
        </w:rPr>
        <w:t>om aldringsprocessen</w:t>
      </w:r>
      <w:r w:rsidR="00D34008">
        <w:rPr>
          <w:rFonts w:ascii="Corbel" w:hAnsi="Corbel" w:cs="Arial"/>
          <w:i/>
          <w:sz w:val="22"/>
          <w:szCs w:val="22"/>
          <w:lang w:val="da-DK"/>
        </w:rPr>
        <w:t xml:space="preserve"> og dermed mere kompetente </w:t>
      </w:r>
      <w:r w:rsidRPr="001A6BED">
        <w:rPr>
          <w:rFonts w:ascii="Corbel" w:hAnsi="Corbel" w:cs="Arial"/>
          <w:i/>
          <w:sz w:val="22"/>
          <w:szCs w:val="22"/>
          <w:lang w:val="da-DK"/>
        </w:rPr>
        <w:t>? ”.</w:t>
      </w:r>
    </w:p>
    <w:p w14:paraId="318AD28E" w14:textId="77777777" w:rsidR="00DB50FA" w:rsidRPr="001A6BED" w:rsidRDefault="00DB50FA" w:rsidP="00DB50FA">
      <w:pPr>
        <w:spacing w:before="0" w:after="0"/>
        <w:rPr>
          <w:rFonts w:ascii="Corbel" w:hAnsi="Corbel" w:cs="Arial"/>
          <w:sz w:val="22"/>
          <w:szCs w:val="22"/>
          <w:lang w:val="da-DK"/>
        </w:rPr>
      </w:pPr>
      <w:r w:rsidRPr="001A6BED">
        <w:rPr>
          <w:rFonts w:ascii="Corbel" w:hAnsi="Corbel" w:cs="Arial"/>
          <w:sz w:val="22"/>
          <w:szCs w:val="22"/>
          <w:lang w:val="da-DK"/>
        </w:rPr>
        <w:t>Vores svar er:</w:t>
      </w:r>
    </w:p>
    <w:p w14:paraId="35BC5912" w14:textId="30D5EBA0" w:rsidR="00DB50FA" w:rsidRPr="001A6BED" w:rsidRDefault="00DB50FA" w:rsidP="00DB50FA">
      <w:pPr>
        <w:spacing w:before="0" w:after="0"/>
        <w:jc w:val="center"/>
        <w:rPr>
          <w:rFonts w:ascii="Corbel" w:hAnsi="Corbel" w:cs="Arial"/>
          <w:i/>
          <w:sz w:val="22"/>
          <w:szCs w:val="22"/>
          <w:lang w:val="da-DK"/>
        </w:rPr>
      </w:pPr>
      <w:r w:rsidRPr="001A6BED">
        <w:rPr>
          <w:rFonts w:ascii="Corbel" w:hAnsi="Corbel" w:cs="Arial"/>
          <w:i/>
          <w:sz w:val="22"/>
          <w:szCs w:val="22"/>
          <w:lang w:val="da-DK"/>
        </w:rPr>
        <w:t>”J</w:t>
      </w:r>
      <w:r w:rsidR="00BA2229">
        <w:rPr>
          <w:rFonts w:ascii="Corbel" w:hAnsi="Corbel" w:cs="Arial"/>
          <w:i/>
          <w:sz w:val="22"/>
          <w:szCs w:val="22"/>
          <w:lang w:val="da-DK"/>
        </w:rPr>
        <w:t>o</w:t>
      </w:r>
      <w:r w:rsidRPr="001A6BED">
        <w:rPr>
          <w:rFonts w:ascii="Corbel" w:hAnsi="Corbel" w:cs="Arial"/>
          <w:i/>
          <w:sz w:val="22"/>
          <w:szCs w:val="22"/>
          <w:lang w:val="da-DK"/>
        </w:rPr>
        <w:t>, vi tror, det er på tide at uddanne vore ældre.</w:t>
      </w:r>
    </w:p>
    <w:p w14:paraId="15B1C5F5" w14:textId="77777777" w:rsidR="00DB50FA" w:rsidRPr="001A6BED" w:rsidRDefault="00DB50FA" w:rsidP="00DB50FA">
      <w:pPr>
        <w:spacing w:before="0" w:after="0"/>
        <w:jc w:val="center"/>
        <w:rPr>
          <w:rFonts w:ascii="Corbel" w:hAnsi="Corbel" w:cs="Arial"/>
          <w:i/>
          <w:sz w:val="22"/>
          <w:szCs w:val="22"/>
          <w:lang w:val="da-DK"/>
        </w:rPr>
      </w:pPr>
      <w:r w:rsidRPr="001A6BED">
        <w:rPr>
          <w:rFonts w:ascii="Corbel" w:hAnsi="Corbel" w:cs="Arial"/>
          <w:i/>
          <w:sz w:val="22"/>
          <w:szCs w:val="22"/>
          <w:lang w:val="da-DK"/>
        </w:rPr>
        <w:t>Dels for den enkelte seniors skyld</w:t>
      </w:r>
    </w:p>
    <w:p w14:paraId="6004073E" w14:textId="77777777" w:rsidR="006C39C6" w:rsidRPr="001A6BED" w:rsidRDefault="00DB50FA" w:rsidP="00DB50FA">
      <w:pPr>
        <w:spacing w:before="0" w:after="0"/>
        <w:jc w:val="center"/>
        <w:rPr>
          <w:rFonts w:ascii="Corbel" w:hAnsi="Corbel" w:cs="Arial"/>
          <w:i/>
          <w:sz w:val="22"/>
          <w:szCs w:val="22"/>
          <w:lang w:val="da-DK"/>
        </w:rPr>
      </w:pPr>
      <w:r w:rsidRPr="001A6BED">
        <w:rPr>
          <w:rFonts w:ascii="Corbel" w:hAnsi="Corbel" w:cs="Arial"/>
          <w:i/>
          <w:sz w:val="22"/>
          <w:szCs w:val="22"/>
          <w:lang w:val="da-DK"/>
        </w:rPr>
        <w:t>og delvis fordi det er en god investering, der vil betale sig.”</w:t>
      </w:r>
    </w:p>
    <w:p w14:paraId="1596BB0E" w14:textId="77777777" w:rsidR="006C39C6" w:rsidRPr="001A6BED" w:rsidRDefault="006C39C6" w:rsidP="006C39C6">
      <w:pPr>
        <w:jc w:val="both"/>
        <w:rPr>
          <w:color w:val="1F3864" w:themeColor="accent1" w:themeShade="80"/>
          <w:sz w:val="24"/>
          <w:szCs w:val="24"/>
          <w:lang w:val="da-DK"/>
        </w:rPr>
      </w:pPr>
    </w:p>
    <w:p w14:paraId="5292C048" w14:textId="77777777" w:rsidR="006C39C6" w:rsidRPr="001A6BED" w:rsidRDefault="006C39C6" w:rsidP="006C39C6">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ind w:left="-851"/>
        <w:outlineLvl w:val="1"/>
        <w:rPr>
          <w:color w:val="1F3864" w:themeColor="accent1" w:themeShade="80"/>
          <w:sz w:val="24"/>
          <w:szCs w:val="24"/>
          <w:lang w:val="da-DK"/>
        </w:rPr>
      </w:pPr>
      <w:bookmarkStart w:id="10" w:name="_Toc12610641"/>
      <w:r w:rsidRPr="001A6BED">
        <w:rPr>
          <w:caps/>
          <w:color w:val="1F3864" w:themeColor="accent1" w:themeShade="80"/>
          <w:spacing w:val="15"/>
          <w:sz w:val="36"/>
          <w:szCs w:val="36"/>
          <w:lang w:val="da-DK"/>
        </w:rPr>
        <w:t xml:space="preserve">3.1   </w:t>
      </w:r>
      <w:r w:rsidR="00DB50FA" w:rsidRPr="001A6BED">
        <w:rPr>
          <w:caps/>
          <w:color w:val="1F3864" w:themeColor="accent1" w:themeShade="80"/>
          <w:spacing w:val="15"/>
          <w:sz w:val="36"/>
          <w:szCs w:val="36"/>
          <w:lang w:val="da-DK"/>
        </w:rPr>
        <w:t xml:space="preserve">Det betaler sig </w:t>
      </w:r>
      <w:r w:rsidRPr="001A6BED">
        <w:rPr>
          <w:caps/>
          <w:color w:val="1F3864" w:themeColor="accent1" w:themeShade="80"/>
          <w:spacing w:val="15"/>
          <w:sz w:val="36"/>
          <w:szCs w:val="36"/>
          <w:lang w:val="da-DK"/>
        </w:rPr>
        <w:t>1</w:t>
      </w:r>
      <w:bookmarkEnd w:id="10"/>
    </w:p>
    <w:p w14:paraId="62E76CD6" w14:textId="27553ED0" w:rsidR="00DB50FA" w:rsidRPr="001A6BED" w:rsidRDefault="00D34008" w:rsidP="00DB50FA">
      <w:pPr>
        <w:rPr>
          <w:color w:val="1F3864" w:themeColor="accent1" w:themeShade="80"/>
          <w:sz w:val="22"/>
          <w:szCs w:val="22"/>
          <w:lang w:val="da-DK"/>
        </w:rPr>
      </w:pPr>
      <w:r>
        <w:rPr>
          <w:color w:val="1F3864" w:themeColor="accent1" w:themeShade="80"/>
          <w:sz w:val="22"/>
          <w:szCs w:val="22"/>
          <w:lang w:val="da-DK"/>
        </w:rPr>
        <w:t xml:space="preserve">I sidste </w:t>
      </w:r>
      <w:r w:rsidR="00DB50FA" w:rsidRPr="001A6BED">
        <w:rPr>
          <w:color w:val="1F3864" w:themeColor="accent1" w:themeShade="80"/>
          <w:sz w:val="22"/>
          <w:szCs w:val="22"/>
          <w:lang w:val="da-DK"/>
        </w:rPr>
        <w:t xml:space="preserve">kapitel </w:t>
      </w:r>
      <w:r>
        <w:rPr>
          <w:color w:val="1F3864" w:themeColor="accent1" w:themeShade="80"/>
          <w:sz w:val="22"/>
          <w:szCs w:val="22"/>
          <w:lang w:val="da-DK"/>
        </w:rPr>
        <w:t xml:space="preserve">påpegede vi, at beslutningen om at </w:t>
      </w:r>
      <w:r w:rsidR="00DB50FA" w:rsidRPr="001A6BED">
        <w:rPr>
          <w:color w:val="1F3864" w:themeColor="accent1" w:themeShade="80"/>
          <w:sz w:val="22"/>
          <w:szCs w:val="22"/>
          <w:lang w:val="da-DK"/>
        </w:rPr>
        <w:t>uddanne</w:t>
      </w:r>
      <w:r>
        <w:rPr>
          <w:color w:val="1F3864" w:themeColor="accent1" w:themeShade="80"/>
          <w:sz w:val="22"/>
          <w:szCs w:val="22"/>
          <w:lang w:val="da-DK"/>
        </w:rPr>
        <w:t xml:space="preserve"> </w:t>
      </w:r>
      <w:r w:rsidR="00DB50FA" w:rsidRPr="001A6BED">
        <w:rPr>
          <w:color w:val="1F3864" w:themeColor="accent1" w:themeShade="80"/>
          <w:sz w:val="22"/>
          <w:szCs w:val="22"/>
          <w:lang w:val="da-DK"/>
        </w:rPr>
        <w:t>børn</w:t>
      </w:r>
      <w:r>
        <w:rPr>
          <w:color w:val="1F3864" w:themeColor="accent1" w:themeShade="80"/>
          <w:sz w:val="22"/>
          <w:szCs w:val="22"/>
          <w:lang w:val="da-DK"/>
        </w:rPr>
        <w:t xml:space="preserve"> og unge er </w:t>
      </w:r>
      <w:r w:rsidR="00DB50FA" w:rsidRPr="001A6BED">
        <w:rPr>
          <w:color w:val="1F3864" w:themeColor="accent1" w:themeShade="80"/>
          <w:sz w:val="22"/>
          <w:szCs w:val="22"/>
          <w:lang w:val="da-DK"/>
        </w:rPr>
        <w:t>baseret på vore forfædres tro på, at det var en god investering. Vi mener, at</w:t>
      </w:r>
      <w:r>
        <w:rPr>
          <w:color w:val="1F3864" w:themeColor="accent1" w:themeShade="80"/>
          <w:sz w:val="22"/>
          <w:szCs w:val="22"/>
          <w:lang w:val="da-DK"/>
        </w:rPr>
        <w:t xml:space="preserve"> det samme gør sig gældende i forhold til </w:t>
      </w:r>
      <w:r w:rsidR="00DB50FA" w:rsidRPr="001A6BED">
        <w:rPr>
          <w:color w:val="1F3864" w:themeColor="accent1" w:themeShade="80"/>
          <w:sz w:val="22"/>
          <w:szCs w:val="22"/>
          <w:lang w:val="da-DK"/>
        </w:rPr>
        <w:t>ældre borgere</w:t>
      </w:r>
      <w:r>
        <w:rPr>
          <w:color w:val="1F3864" w:themeColor="accent1" w:themeShade="80"/>
          <w:sz w:val="22"/>
          <w:szCs w:val="22"/>
          <w:lang w:val="da-DK"/>
        </w:rPr>
        <w:t xml:space="preserve"> i dag. </w:t>
      </w:r>
    </w:p>
    <w:p w14:paraId="6347300C" w14:textId="6D29CA17" w:rsidR="00DB50FA" w:rsidRPr="001A6BED" w:rsidRDefault="00DB50FA" w:rsidP="00DB50FA">
      <w:pPr>
        <w:rPr>
          <w:color w:val="1F3864" w:themeColor="accent1" w:themeShade="80"/>
          <w:sz w:val="22"/>
          <w:szCs w:val="22"/>
          <w:lang w:val="da-DK"/>
        </w:rPr>
      </w:pPr>
      <w:r w:rsidRPr="001A6BED">
        <w:rPr>
          <w:color w:val="1F3864" w:themeColor="accent1" w:themeShade="80"/>
          <w:sz w:val="22"/>
          <w:szCs w:val="22"/>
          <w:lang w:val="da-DK"/>
        </w:rPr>
        <w:t>Den umiddelbare fordel ved at blive en mere kompetent ældre er en højere livskvalitet.</w:t>
      </w:r>
    </w:p>
    <w:p w14:paraId="3D0B2230" w14:textId="3774B9A5" w:rsidR="00DB50FA" w:rsidRPr="001A6BED" w:rsidRDefault="00DB50FA" w:rsidP="00DB50FA">
      <w:pPr>
        <w:rPr>
          <w:color w:val="1F3864" w:themeColor="accent1" w:themeShade="80"/>
          <w:sz w:val="22"/>
          <w:szCs w:val="22"/>
          <w:lang w:val="da-DK"/>
        </w:rPr>
      </w:pPr>
      <w:r w:rsidRPr="001A6BED">
        <w:rPr>
          <w:color w:val="1F3864" w:themeColor="accent1" w:themeShade="80"/>
          <w:sz w:val="22"/>
          <w:szCs w:val="22"/>
          <w:lang w:val="da-DK"/>
        </w:rPr>
        <w:t>De</w:t>
      </w:r>
      <w:r w:rsidR="00D34008">
        <w:rPr>
          <w:color w:val="1F3864" w:themeColor="accent1" w:themeShade="80"/>
          <w:sz w:val="22"/>
          <w:szCs w:val="22"/>
          <w:lang w:val="da-DK"/>
        </w:rPr>
        <w:t xml:space="preserve">suden er der en </w:t>
      </w:r>
      <w:r w:rsidRPr="001A6BED">
        <w:rPr>
          <w:color w:val="1F3864" w:themeColor="accent1" w:themeShade="80"/>
          <w:sz w:val="22"/>
          <w:szCs w:val="22"/>
          <w:lang w:val="da-DK"/>
        </w:rPr>
        <w:t>betydelig økonomisk fordel ved at uddanne seniorer og fremtidige seniorer til at være bedre forberedte på seniorlivet.</w:t>
      </w:r>
    </w:p>
    <w:p w14:paraId="6F2B5F81" w14:textId="77777777" w:rsidR="00DB50FA" w:rsidRPr="001A6BED" w:rsidRDefault="00DB50FA" w:rsidP="00DB50FA">
      <w:pPr>
        <w:rPr>
          <w:color w:val="1F3864" w:themeColor="accent1" w:themeShade="80"/>
          <w:sz w:val="22"/>
          <w:szCs w:val="22"/>
          <w:lang w:val="da-DK"/>
        </w:rPr>
      </w:pPr>
      <w:r w:rsidRPr="001A6BED">
        <w:rPr>
          <w:color w:val="1F3864" w:themeColor="accent1" w:themeShade="80"/>
          <w:sz w:val="22"/>
          <w:szCs w:val="22"/>
          <w:lang w:val="da-DK"/>
        </w:rPr>
        <w:t>Vi mener, at de myndigheder, der har det budgetmæssige ansvar for at finansiere og levere den praktiske og personlige støtte til ældre, kan drage fordel af at investere i uddannelse af ældre.</w:t>
      </w:r>
    </w:p>
    <w:p w14:paraId="6DFBD06C" w14:textId="77777777" w:rsidR="00DB50FA" w:rsidRPr="001A6BED" w:rsidRDefault="00DB50FA" w:rsidP="00DB50FA">
      <w:pPr>
        <w:jc w:val="both"/>
        <w:rPr>
          <w:b/>
          <w:color w:val="1F3864" w:themeColor="accent1" w:themeShade="80"/>
          <w:sz w:val="22"/>
          <w:szCs w:val="32"/>
          <w:lang w:val="da-DK"/>
        </w:rPr>
      </w:pPr>
      <w:r w:rsidRPr="001A6BED">
        <w:rPr>
          <w:b/>
          <w:color w:val="1F3864" w:themeColor="accent1" w:themeShade="80"/>
          <w:sz w:val="22"/>
          <w:szCs w:val="32"/>
          <w:lang w:val="da-DK"/>
        </w:rPr>
        <w:t>Den første cost-benefit beregning.</w:t>
      </w:r>
    </w:p>
    <w:p w14:paraId="7077A31C" w14:textId="54958E3B" w:rsidR="00DB50FA" w:rsidRPr="00544481" w:rsidRDefault="00DB50FA" w:rsidP="008B4F03">
      <w:pPr>
        <w:pStyle w:val="Listeafsnit"/>
        <w:numPr>
          <w:ilvl w:val="1"/>
          <w:numId w:val="10"/>
        </w:numPr>
        <w:rPr>
          <w:color w:val="1F3864" w:themeColor="accent1" w:themeShade="80"/>
          <w:sz w:val="22"/>
          <w:szCs w:val="32"/>
          <w:lang w:val="da-DK"/>
        </w:rPr>
      </w:pPr>
      <w:r w:rsidRPr="00544481">
        <w:rPr>
          <w:color w:val="1F3864" w:themeColor="accent1" w:themeShade="80"/>
          <w:sz w:val="22"/>
          <w:szCs w:val="32"/>
          <w:lang w:val="da-DK"/>
        </w:rPr>
        <w:t>For nogle år siden blev det annonceret, at fractur collum femoris (hoftebrud) i Europa kostede ca. 40 milliarder euro og forårsagede cirka 43.000 dødsfald på årsbasis.</w:t>
      </w:r>
    </w:p>
    <w:p w14:paraId="38B96E52" w14:textId="6485707B" w:rsidR="00DB50FA" w:rsidRPr="001A6BED" w:rsidRDefault="00DB50FA" w:rsidP="00DB50FA">
      <w:pPr>
        <w:jc w:val="both"/>
        <w:rPr>
          <w:color w:val="1F3864" w:themeColor="accent1" w:themeShade="80"/>
          <w:sz w:val="22"/>
          <w:szCs w:val="32"/>
          <w:lang w:val="da-DK"/>
        </w:rPr>
      </w:pPr>
      <w:r w:rsidRPr="001A6BED">
        <w:rPr>
          <w:color w:val="1F3864" w:themeColor="accent1" w:themeShade="80"/>
          <w:sz w:val="22"/>
          <w:szCs w:val="32"/>
          <w:lang w:val="da-DK"/>
        </w:rPr>
        <w:t>For at bringe det ned på et mere operationelt niveau</w:t>
      </w:r>
      <w:r w:rsidR="00544481">
        <w:rPr>
          <w:color w:val="1F3864" w:themeColor="accent1" w:themeShade="80"/>
          <w:sz w:val="22"/>
          <w:szCs w:val="32"/>
          <w:lang w:val="da-DK"/>
        </w:rPr>
        <w:t>,</w:t>
      </w:r>
      <w:r w:rsidRPr="001A6BED">
        <w:rPr>
          <w:color w:val="1F3864" w:themeColor="accent1" w:themeShade="80"/>
          <w:sz w:val="22"/>
          <w:szCs w:val="32"/>
          <w:lang w:val="da-DK"/>
        </w:rPr>
        <w:t xml:space="preserve"> bruger vi Danmark som eksempel.</w:t>
      </w:r>
    </w:p>
    <w:p w14:paraId="3CCA1116" w14:textId="19993843" w:rsidR="00DB50FA" w:rsidRPr="001A6BED" w:rsidRDefault="00DB50FA" w:rsidP="00DB50FA">
      <w:pPr>
        <w:jc w:val="both"/>
        <w:rPr>
          <w:color w:val="1F3864" w:themeColor="accent1" w:themeShade="80"/>
          <w:sz w:val="22"/>
          <w:szCs w:val="32"/>
          <w:lang w:val="da-DK"/>
        </w:rPr>
      </w:pPr>
      <w:r w:rsidRPr="001A6BED">
        <w:rPr>
          <w:color w:val="1F3864" w:themeColor="accent1" w:themeShade="80"/>
          <w:sz w:val="22"/>
          <w:szCs w:val="32"/>
          <w:lang w:val="da-DK"/>
        </w:rPr>
        <w:t xml:space="preserve">Antallet af ældre over 65 år er angivet til 1,2 millioner i Danmark. Der er truffet mange forebyggende foranstaltninger </w:t>
      </w:r>
      <w:r w:rsidR="00544481">
        <w:rPr>
          <w:color w:val="1F3864" w:themeColor="accent1" w:themeShade="80"/>
          <w:sz w:val="22"/>
          <w:szCs w:val="32"/>
          <w:lang w:val="da-DK"/>
        </w:rPr>
        <w:t>for</w:t>
      </w:r>
      <w:r w:rsidRPr="001A6BED">
        <w:rPr>
          <w:color w:val="1F3864" w:themeColor="accent1" w:themeShade="80"/>
          <w:sz w:val="22"/>
          <w:szCs w:val="32"/>
          <w:lang w:val="da-DK"/>
        </w:rPr>
        <w:t xml:space="preserve"> at undgå osteoporose og fald, såsom screeninger, uddannelse og træning af mennesker i risikogrupper af genetiske grunde.</w:t>
      </w:r>
    </w:p>
    <w:p w14:paraId="2EFE55E8" w14:textId="1EE9E4A8" w:rsidR="00DB50FA" w:rsidRPr="001A6BED" w:rsidRDefault="00DB50FA" w:rsidP="00DB50FA">
      <w:pPr>
        <w:jc w:val="both"/>
        <w:rPr>
          <w:color w:val="1F3864" w:themeColor="accent1" w:themeShade="80"/>
          <w:sz w:val="22"/>
          <w:szCs w:val="32"/>
          <w:lang w:val="da-DK"/>
        </w:rPr>
      </w:pPr>
      <w:r w:rsidRPr="001A6BED">
        <w:rPr>
          <w:color w:val="1F3864" w:themeColor="accent1" w:themeShade="80"/>
          <w:sz w:val="22"/>
          <w:szCs w:val="32"/>
          <w:lang w:val="da-DK"/>
        </w:rPr>
        <w:t xml:space="preserve">Ikke desto mindre står Danmark over for </w:t>
      </w:r>
      <w:r w:rsidR="00FE2EE0">
        <w:rPr>
          <w:color w:val="1F3864" w:themeColor="accent1" w:themeShade="80"/>
          <w:sz w:val="22"/>
          <w:szCs w:val="32"/>
          <w:lang w:val="da-DK"/>
        </w:rPr>
        <w:t xml:space="preserve">10.500 </w:t>
      </w:r>
      <w:r w:rsidR="00D34008">
        <w:rPr>
          <w:color w:val="1F3864" w:themeColor="accent1" w:themeShade="80"/>
          <w:sz w:val="22"/>
          <w:szCs w:val="32"/>
          <w:lang w:val="da-DK"/>
        </w:rPr>
        <w:t>brud</w:t>
      </w:r>
      <w:r w:rsidR="00FE2EE0">
        <w:rPr>
          <w:color w:val="1F3864" w:themeColor="accent1" w:themeShade="80"/>
          <w:sz w:val="22"/>
          <w:szCs w:val="32"/>
          <w:lang w:val="da-DK"/>
        </w:rPr>
        <w:t xml:space="preserve"> på hofte og lårbenshals</w:t>
      </w:r>
      <w:r w:rsidRPr="001A6BED">
        <w:rPr>
          <w:color w:val="1F3864" w:themeColor="accent1" w:themeShade="80"/>
          <w:sz w:val="22"/>
          <w:szCs w:val="32"/>
          <w:lang w:val="da-DK"/>
        </w:rPr>
        <w:t xml:space="preserve"> årligt</w:t>
      </w:r>
      <w:r w:rsidR="00FE2EE0">
        <w:rPr>
          <w:color w:val="1F3864" w:themeColor="accent1" w:themeShade="80"/>
          <w:sz w:val="22"/>
          <w:szCs w:val="32"/>
          <w:lang w:val="da-DK"/>
        </w:rPr>
        <w:t>:</w:t>
      </w:r>
    </w:p>
    <w:p w14:paraId="6E3261BF" w14:textId="43C9737C" w:rsidR="00DB50FA" w:rsidRPr="001A6BED" w:rsidRDefault="00FE2EE0" w:rsidP="008B4F03">
      <w:pPr>
        <w:pStyle w:val="Listeafsnit"/>
        <w:numPr>
          <w:ilvl w:val="1"/>
          <w:numId w:val="10"/>
        </w:numPr>
        <w:jc w:val="both"/>
        <w:rPr>
          <w:color w:val="1F3864" w:themeColor="accent1" w:themeShade="80"/>
          <w:sz w:val="22"/>
          <w:szCs w:val="32"/>
          <w:lang w:val="da-DK"/>
        </w:rPr>
      </w:pPr>
      <w:r>
        <w:rPr>
          <w:color w:val="1F3864" w:themeColor="accent1" w:themeShade="80"/>
          <w:sz w:val="22"/>
          <w:szCs w:val="32"/>
          <w:lang w:val="da-DK"/>
        </w:rPr>
        <w:t xml:space="preserve">55% </w:t>
      </w:r>
      <w:r w:rsidR="00DB50FA" w:rsidRPr="001A6BED">
        <w:rPr>
          <w:color w:val="1F3864" w:themeColor="accent1" w:themeShade="80"/>
          <w:sz w:val="22"/>
          <w:szCs w:val="32"/>
          <w:lang w:val="da-DK"/>
        </w:rPr>
        <w:t>fractura colli femoris (</w:t>
      </w:r>
      <w:r>
        <w:rPr>
          <w:color w:val="1F3864" w:themeColor="accent1" w:themeShade="80"/>
          <w:sz w:val="22"/>
          <w:szCs w:val="32"/>
          <w:lang w:val="da-DK"/>
        </w:rPr>
        <w:t>hoftebrud)</w:t>
      </w:r>
      <w:r w:rsidR="00DB50FA" w:rsidRPr="001A6BED">
        <w:rPr>
          <w:color w:val="1F3864" w:themeColor="accent1" w:themeShade="80"/>
          <w:sz w:val="22"/>
          <w:szCs w:val="32"/>
          <w:lang w:val="da-DK"/>
        </w:rPr>
        <w:t xml:space="preserve"> </w:t>
      </w:r>
    </w:p>
    <w:p w14:paraId="1DDCCCA2" w14:textId="3741536E" w:rsidR="00DB50FA" w:rsidRPr="001A6BED" w:rsidRDefault="00FE2EE0" w:rsidP="008B4F03">
      <w:pPr>
        <w:pStyle w:val="Listeafsnit"/>
        <w:numPr>
          <w:ilvl w:val="1"/>
          <w:numId w:val="10"/>
        </w:numPr>
        <w:jc w:val="both"/>
        <w:rPr>
          <w:color w:val="1F3864" w:themeColor="accent1" w:themeShade="80"/>
          <w:sz w:val="22"/>
          <w:szCs w:val="32"/>
          <w:lang w:val="da-DK"/>
        </w:rPr>
      </w:pPr>
      <w:r>
        <w:rPr>
          <w:color w:val="1F3864" w:themeColor="accent1" w:themeShade="80"/>
          <w:sz w:val="22"/>
          <w:szCs w:val="32"/>
          <w:lang w:val="da-DK"/>
        </w:rPr>
        <w:t xml:space="preserve">45% </w:t>
      </w:r>
      <w:r w:rsidR="00DB50FA" w:rsidRPr="001A6BED">
        <w:rPr>
          <w:color w:val="1F3864" w:themeColor="accent1" w:themeShade="80"/>
          <w:sz w:val="22"/>
          <w:szCs w:val="32"/>
          <w:lang w:val="da-DK"/>
        </w:rPr>
        <w:t>fractura pertrochanterica femoris (</w:t>
      </w:r>
      <w:r>
        <w:rPr>
          <w:color w:val="1F3864" w:themeColor="accent1" w:themeShade="80"/>
          <w:sz w:val="22"/>
          <w:szCs w:val="32"/>
          <w:lang w:val="da-DK"/>
        </w:rPr>
        <w:t>brud på lårbenshalsen</w:t>
      </w:r>
      <w:r w:rsidR="00DB50FA" w:rsidRPr="001A6BED">
        <w:rPr>
          <w:color w:val="1F3864" w:themeColor="accent1" w:themeShade="80"/>
          <w:sz w:val="22"/>
          <w:szCs w:val="32"/>
          <w:lang w:val="da-DK"/>
        </w:rPr>
        <w:t>)</w:t>
      </w:r>
    </w:p>
    <w:p w14:paraId="3AA31A39" w14:textId="77777777" w:rsidR="00DB50FA" w:rsidRPr="001A6BED" w:rsidRDefault="00DB50FA" w:rsidP="00DB50FA">
      <w:pPr>
        <w:jc w:val="both"/>
        <w:rPr>
          <w:color w:val="1F3864" w:themeColor="accent1" w:themeShade="80"/>
          <w:sz w:val="22"/>
          <w:szCs w:val="32"/>
          <w:lang w:val="da-DK"/>
        </w:rPr>
      </w:pPr>
    </w:p>
    <w:p w14:paraId="1E31DF77" w14:textId="4B192472" w:rsidR="00DB50FA" w:rsidRPr="001A6BED" w:rsidRDefault="00FE2EE0" w:rsidP="00DB50FA">
      <w:pPr>
        <w:jc w:val="both"/>
        <w:rPr>
          <w:color w:val="1F3864" w:themeColor="accent1" w:themeShade="80"/>
          <w:sz w:val="22"/>
          <w:szCs w:val="32"/>
          <w:lang w:val="da-DK"/>
        </w:rPr>
      </w:pPr>
      <w:r>
        <w:rPr>
          <w:color w:val="1F3864" w:themeColor="accent1" w:themeShade="80"/>
          <w:sz w:val="22"/>
          <w:szCs w:val="32"/>
          <w:lang w:val="da-DK"/>
        </w:rPr>
        <w:t>Y</w:t>
      </w:r>
      <w:r w:rsidR="00DB50FA" w:rsidRPr="001A6BED">
        <w:rPr>
          <w:color w:val="1F3864" w:themeColor="accent1" w:themeShade="80"/>
          <w:sz w:val="22"/>
          <w:szCs w:val="32"/>
          <w:lang w:val="da-DK"/>
        </w:rPr>
        <w:t>derligere</w:t>
      </w:r>
      <w:r>
        <w:rPr>
          <w:color w:val="1F3864" w:themeColor="accent1" w:themeShade="80"/>
          <w:sz w:val="22"/>
          <w:szCs w:val="32"/>
          <w:lang w:val="da-DK"/>
        </w:rPr>
        <w:t>:</w:t>
      </w:r>
    </w:p>
    <w:p w14:paraId="7A569B23" w14:textId="62175B07" w:rsidR="00311E44" w:rsidRPr="001A6BED" w:rsidRDefault="00DB50FA" w:rsidP="008B4F03">
      <w:pPr>
        <w:pStyle w:val="Listeafsnit"/>
        <w:numPr>
          <w:ilvl w:val="1"/>
          <w:numId w:val="10"/>
        </w:numPr>
        <w:jc w:val="both"/>
        <w:rPr>
          <w:color w:val="1F3864" w:themeColor="accent1" w:themeShade="80"/>
          <w:sz w:val="22"/>
          <w:szCs w:val="32"/>
          <w:lang w:val="da-DK"/>
        </w:rPr>
      </w:pPr>
      <w:r w:rsidRPr="001A6BED">
        <w:rPr>
          <w:color w:val="1F3864" w:themeColor="accent1" w:themeShade="80"/>
          <w:sz w:val="22"/>
          <w:szCs w:val="32"/>
          <w:lang w:val="da-DK"/>
        </w:rPr>
        <w:t xml:space="preserve">17% </w:t>
      </w:r>
      <w:r w:rsidR="00311E44" w:rsidRPr="001A6BED">
        <w:rPr>
          <w:color w:val="1F3864" w:themeColor="accent1" w:themeShade="80"/>
          <w:sz w:val="22"/>
          <w:szCs w:val="32"/>
          <w:lang w:val="da-DK"/>
        </w:rPr>
        <w:t>vil opleve 2 brud</w:t>
      </w:r>
      <w:r w:rsidRPr="001A6BED">
        <w:rPr>
          <w:color w:val="1F3864" w:themeColor="accent1" w:themeShade="80"/>
          <w:sz w:val="22"/>
          <w:szCs w:val="32"/>
          <w:lang w:val="da-DK"/>
        </w:rPr>
        <w:t xml:space="preserve">, </w:t>
      </w:r>
      <w:r w:rsidR="00311E44" w:rsidRPr="001A6BED">
        <w:rPr>
          <w:color w:val="1F3864" w:themeColor="accent1" w:themeShade="80"/>
          <w:sz w:val="22"/>
          <w:szCs w:val="32"/>
          <w:lang w:val="da-DK"/>
        </w:rPr>
        <w:t>hvilket</w:t>
      </w:r>
      <w:r w:rsidRPr="001A6BED">
        <w:rPr>
          <w:color w:val="1F3864" w:themeColor="accent1" w:themeShade="80"/>
          <w:sz w:val="22"/>
          <w:szCs w:val="32"/>
          <w:lang w:val="da-DK"/>
        </w:rPr>
        <w:t xml:space="preserve"> er omkring 1.785 mennesker</w:t>
      </w:r>
      <w:r w:rsidR="00311E44" w:rsidRPr="001A6BED">
        <w:rPr>
          <w:color w:val="1F3864" w:themeColor="accent1" w:themeShade="80"/>
          <w:sz w:val="22"/>
          <w:szCs w:val="32"/>
          <w:lang w:val="da-DK"/>
        </w:rPr>
        <w:t>.</w:t>
      </w:r>
    </w:p>
    <w:p w14:paraId="678A95C8" w14:textId="57410C2C" w:rsidR="00DB50FA" w:rsidRPr="001A6BED" w:rsidRDefault="00DB50FA" w:rsidP="00311E44">
      <w:pPr>
        <w:jc w:val="both"/>
        <w:rPr>
          <w:color w:val="1F3864" w:themeColor="accent1" w:themeShade="80"/>
          <w:sz w:val="22"/>
          <w:szCs w:val="32"/>
          <w:lang w:val="da-DK"/>
        </w:rPr>
      </w:pPr>
      <w:r w:rsidRPr="001A6BED">
        <w:rPr>
          <w:color w:val="1F3864" w:themeColor="accent1" w:themeShade="80"/>
          <w:sz w:val="22"/>
          <w:szCs w:val="32"/>
          <w:lang w:val="da-DK"/>
        </w:rPr>
        <w:t xml:space="preserve">I alt 12.285 tilfælde pr. </w:t>
      </w:r>
      <w:r w:rsidR="00311E44" w:rsidRPr="001A6BED">
        <w:rPr>
          <w:color w:val="1F3864" w:themeColor="accent1" w:themeShade="80"/>
          <w:sz w:val="22"/>
          <w:szCs w:val="32"/>
          <w:lang w:val="da-DK"/>
        </w:rPr>
        <w:t>f</w:t>
      </w:r>
      <w:r w:rsidRPr="001A6BED">
        <w:rPr>
          <w:color w:val="1F3864" w:themeColor="accent1" w:themeShade="80"/>
          <w:sz w:val="22"/>
          <w:szCs w:val="32"/>
          <w:lang w:val="da-DK"/>
        </w:rPr>
        <w:t>ødselsår</w:t>
      </w:r>
      <w:r w:rsidR="00FE2EE0">
        <w:rPr>
          <w:color w:val="1F3864" w:themeColor="accent1" w:themeShade="80"/>
          <w:sz w:val="22"/>
          <w:szCs w:val="32"/>
          <w:lang w:val="da-DK"/>
        </w:rPr>
        <w:t>gang.</w:t>
      </w:r>
    </w:p>
    <w:p w14:paraId="4AA11477" w14:textId="60076DC1" w:rsidR="00DB50FA" w:rsidRPr="001A6BED" w:rsidRDefault="00DB50FA" w:rsidP="00DB50FA">
      <w:pPr>
        <w:jc w:val="both"/>
        <w:rPr>
          <w:color w:val="1F3864" w:themeColor="accent1" w:themeShade="80"/>
          <w:sz w:val="22"/>
          <w:szCs w:val="32"/>
          <w:lang w:val="da-DK"/>
        </w:rPr>
      </w:pPr>
      <w:r w:rsidRPr="001A6BED">
        <w:rPr>
          <w:color w:val="1F3864" w:themeColor="accent1" w:themeShade="80"/>
          <w:sz w:val="22"/>
          <w:szCs w:val="32"/>
          <w:lang w:val="da-DK"/>
        </w:rPr>
        <w:t>Risikoen øges, når du bliver ældre, og kulminerer efter 80-årsalderen</w:t>
      </w:r>
      <w:r w:rsidR="00311E44" w:rsidRPr="001A6BED">
        <w:rPr>
          <w:color w:val="1F3864" w:themeColor="accent1" w:themeShade="80"/>
          <w:sz w:val="22"/>
          <w:szCs w:val="32"/>
          <w:lang w:val="da-DK"/>
        </w:rPr>
        <w:t>. F</w:t>
      </w:r>
      <w:r w:rsidRPr="001A6BED">
        <w:rPr>
          <w:color w:val="1F3864" w:themeColor="accent1" w:themeShade="80"/>
          <w:sz w:val="22"/>
          <w:szCs w:val="32"/>
          <w:lang w:val="da-DK"/>
        </w:rPr>
        <w:t xml:space="preserve">å vil blive udfordret inden 65-års alderen. </w:t>
      </w:r>
      <w:r w:rsidR="00311E44" w:rsidRPr="001A6BED">
        <w:rPr>
          <w:color w:val="1F3864" w:themeColor="accent1" w:themeShade="80"/>
          <w:sz w:val="22"/>
          <w:szCs w:val="32"/>
          <w:lang w:val="da-DK"/>
        </w:rPr>
        <w:t xml:space="preserve">Mange vil </w:t>
      </w:r>
      <w:r w:rsidRPr="001A6BED">
        <w:rPr>
          <w:color w:val="1F3864" w:themeColor="accent1" w:themeShade="80"/>
          <w:sz w:val="22"/>
          <w:szCs w:val="32"/>
          <w:lang w:val="da-DK"/>
        </w:rPr>
        <w:t>få diagnosen f.eks. osteoporose efter at have haft bruddet.</w:t>
      </w:r>
    </w:p>
    <w:p w14:paraId="209AE7E8" w14:textId="77777777" w:rsidR="00DB50FA" w:rsidRPr="001A6BED" w:rsidRDefault="00DB50FA" w:rsidP="00DB50FA">
      <w:pPr>
        <w:jc w:val="both"/>
        <w:rPr>
          <w:color w:val="1F3864" w:themeColor="accent1" w:themeShade="80"/>
          <w:sz w:val="22"/>
          <w:szCs w:val="32"/>
          <w:lang w:val="da-DK"/>
        </w:rPr>
      </w:pPr>
      <w:r w:rsidRPr="001A6BED">
        <w:rPr>
          <w:color w:val="1F3864" w:themeColor="accent1" w:themeShade="80"/>
          <w:sz w:val="22"/>
          <w:szCs w:val="32"/>
          <w:lang w:val="da-DK"/>
        </w:rPr>
        <w:t>Hvis vi ser på f.eks. fødselsåret 1953 i Danmark, (bilag x) ved vi, at 66.599 mennesker vil komme ind i ældreperioden +65 i 2018.</w:t>
      </w:r>
    </w:p>
    <w:p w14:paraId="71BF7E7A" w14:textId="50F39DAF" w:rsidR="00DB50FA" w:rsidRPr="001A6BED" w:rsidRDefault="00DB50FA" w:rsidP="00DB50FA">
      <w:pPr>
        <w:jc w:val="both"/>
        <w:rPr>
          <w:color w:val="1F3864" w:themeColor="accent1" w:themeShade="80"/>
          <w:sz w:val="22"/>
          <w:szCs w:val="32"/>
          <w:lang w:val="da-DK"/>
        </w:rPr>
      </w:pPr>
      <w:r w:rsidRPr="001A6BED">
        <w:rPr>
          <w:color w:val="1F3864" w:themeColor="accent1" w:themeShade="80"/>
          <w:sz w:val="22"/>
          <w:szCs w:val="32"/>
          <w:lang w:val="da-DK"/>
        </w:rPr>
        <w:t xml:space="preserve">Dette betyder, at gennemsnitligt 10.500 ud af 66.599 står over for en fractura colli femoris eller en fractura pertrochanterica femoris, og 1.795 af dem vil stå over for </w:t>
      </w:r>
      <w:r w:rsidR="00311E44" w:rsidRPr="001A6BED">
        <w:rPr>
          <w:color w:val="1F3864" w:themeColor="accent1" w:themeShade="80"/>
          <w:sz w:val="22"/>
          <w:szCs w:val="32"/>
          <w:lang w:val="da-DK"/>
        </w:rPr>
        <w:t>et</w:t>
      </w:r>
      <w:r w:rsidRPr="001A6BED">
        <w:rPr>
          <w:color w:val="1F3864" w:themeColor="accent1" w:themeShade="80"/>
          <w:sz w:val="22"/>
          <w:szCs w:val="32"/>
          <w:lang w:val="da-DK"/>
        </w:rPr>
        <w:t xml:space="preserve"> ande</w:t>
      </w:r>
      <w:r w:rsidR="00FE2EE0">
        <w:rPr>
          <w:color w:val="1F3864" w:themeColor="accent1" w:themeShade="80"/>
          <w:sz w:val="22"/>
          <w:szCs w:val="32"/>
          <w:lang w:val="da-DK"/>
        </w:rPr>
        <w:t>t</w:t>
      </w:r>
      <w:r w:rsidRPr="001A6BED">
        <w:rPr>
          <w:color w:val="1F3864" w:themeColor="accent1" w:themeShade="80"/>
          <w:sz w:val="22"/>
          <w:szCs w:val="32"/>
          <w:lang w:val="da-DK"/>
        </w:rPr>
        <w:t xml:space="preserve"> </w:t>
      </w:r>
      <w:r w:rsidR="00311E44" w:rsidRPr="001A6BED">
        <w:rPr>
          <w:color w:val="1F3864" w:themeColor="accent1" w:themeShade="80"/>
          <w:sz w:val="22"/>
          <w:szCs w:val="32"/>
          <w:lang w:val="da-DK"/>
        </w:rPr>
        <w:t>brud</w:t>
      </w:r>
      <w:r w:rsidRPr="001A6BED">
        <w:rPr>
          <w:color w:val="1F3864" w:themeColor="accent1" w:themeShade="80"/>
          <w:sz w:val="22"/>
          <w:szCs w:val="32"/>
          <w:lang w:val="da-DK"/>
        </w:rPr>
        <w:t xml:space="preserve">, </w:t>
      </w:r>
      <w:r w:rsidR="00C23DED">
        <w:rPr>
          <w:color w:val="1F3864" w:themeColor="accent1" w:themeShade="80"/>
          <w:sz w:val="22"/>
          <w:szCs w:val="32"/>
          <w:lang w:val="da-DK"/>
        </w:rPr>
        <w:t>hvilket</w:t>
      </w:r>
      <w:r w:rsidRPr="001A6BED">
        <w:rPr>
          <w:color w:val="1F3864" w:themeColor="accent1" w:themeShade="80"/>
          <w:sz w:val="22"/>
          <w:szCs w:val="32"/>
          <w:lang w:val="da-DK"/>
        </w:rPr>
        <w:t xml:space="preserve"> er tæt på 18,5% af de 66.599 mennesker.</w:t>
      </w:r>
    </w:p>
    <w:p w14:paraId="5A640E4C" w14:textId="2356ED2F" w:rsidR="00DB50FA" w:rsidRPr="001A6BED" w:rsidRDefault="00DB50FA" w:rsidP="00DB50FA">
      <w:pPr>
        <w:jc w:val="both"/>
        <w:rPr>
          <w:color w:val="1F3864" w:themeColor="accent1" w:themeShade="80"/>
          <w:sz w:val="22"/>
          <w:szCs w:val="32"/>
          <w:lang w:val="da-DK"/>
        </w:rPr>
      </w:pPr>
      <w:r w:rsidRPr="001A6BED">
        <w:rPr>
          <w:color w:val="1F3864" w:themeColor="accent1" w:themeShade="80"/>
          <w:sz w:val="22"/>
          <w:szCs w:val="32"/>
          <w:lang w:val="da-DK"/>
        </w:rPr>
        <w:t xml:space="preserve">På grund af </w:t>
      </w:r>
      <w:r w:rsidR="00C23DED">
        <w:rPr>
          <w:color w:val="1F3864" w:themeColor="accent1" w:themeShade="80"/>
          <w:sz w:val="22"/>
          <w:szCs w:val="32"/>
          <w:lang w:val="da-DK"/>
        </w:rPr>
        <w:t>meget</w:t>
      </w:r>
      <w:r w:rsidRPr="001A6BED">
        <w:rPr>
          <w:color w:val="1F3864" w:themeColor="accent1" w:themeShade="80"/>
          <w:sz w:val="22"/>
          <w:szCs w:val="32"/>
          <w:lang w:val="da-DK"/>
        </w:rPr>
        <w:t xml:space="preserve"> forskellige liv</w:t>
      </w:r>
      <w:r w:rsidR="00FE2EE0">
        <w:rPr>
          <w:color w:val="1F3864" w:themeColor="accent1" w:themeShade="80"/>
          <w:sz w:val="22"/>
          <w:szCs w:val="32"/>
          <w:lang w:val="da-DK"/>
        </w:rPr>
        <w:t>svilkår</w:t>
      </w:r>
      <w:r w:rsidRPr="001A6BED">
        <w:rPr>
          <w:color w:val="1F3864" w:themeColor="accent1" w:themeShade="80"/>
          <w:sz w:val="22"/>
          <w:szCs w:val="32"/>
          <w:lang w:val="da-DK"/>
        </w:rPr>
        <w:t xml:space="preserve"> varierer antallet af ældre, der vil blive udsat for en fractura colli femoris eller fractura pertrochanterica femoris. I Rumænien</w:t>
      </w:r>
      <w:r w:rsidR="00FE2EE0">
        <w:rPr>
          <w:color w:val="1F3864" w:themeColor="accent1" w:themeShade="80"/>
          <w:sz w:val="22"/>
          <w:szCs w:val="32"/>
          <w:lang w:val="da-DK"/>
        </w:rPr>
        <w:t xml:space="preserve"> er </w:t>
      </w:r>
      <w:r w:rsidRPr="001A6BED">
        <w:rPr>
          <w:color w:val="1F3864" w:themeColor="accent1" w:themeShade="80"/>
          <w:sz w:val="22"/>
          <w:szCs w:val="32"/>
          <w:lang w:val="da-DK"/>
        </w:rPr>
        <w:t xml:space="preserve">det </w:t>
      </w:r>
      <w:r w:rsidR="00FE2EE0">
        <w:rPr>
          <w:color w:val="1F3864" w:themeColor="accent1" w:themeShade="80"/>
          <w:sz w:val="22"/>
          <w:szCs w:val="32"/>
          <w:lang w:val="da-DK"/>
        </w:rPr>
        <w:t xml:space="preserve">for eksempel </w:t>
      </w:r>
      <w:r w:rsidRPr="001A6BED">
        <w:rPr>
          <w:color w:val="1F3864" w:themeColor="accent1" w:themeShade="80"/>
          <w:sz w:val="22"/>
          <w:szCs w:val="32"/>
          <w:lang w:val="da-DK"/>
        </w:rPr>
        <w:t>kun 1 ud af 3, der står over for denne udfordring sammenlignet med Danmark.</w:t>
      </w:r>
    </w:p>
    <w:p w14:paraId="4B855CBD" w14:textId="77777777" w:rsidR="00DB50FA" w:rsidRPr="001A6BED" w:rsidRDefault="00DB50FA" w:rsidP="00DB50FA">
      <w:pPr>
        <w:jc w:val="both"/>
        <w:rPr>
          <w:color w:val="1F3864" w:themeColor="accent1" w:themeShade="80"/>
          <w:sz w:val="22"/>
          <w:szCs w:val="32"/>
          <w:lang w:val="da-DK"/>
        </w:rPr>
      </w:pPr>
      <w:r w:rsidRPr="001A6BED">
        <w:rPr>
          <w:color w:val="1F3864" w:themeColor="accent1" w:themeShade="80"/>
          <w:sz w:val="22"/>
          <w:szCs w:val="32"/>
          <w:lang w:val="da-DK"/>
        </w:rPr>
        <w:t xml:space="preserve">I alt betyder det, at ud af 66.599 rumænske ældre </w:t>
      </w:r>
      <w:r w:rsidR="00311E44" w:rsidRPr="001A6BED">
        <w:rPr>
          <w:color w:val="1F3864" w:themeColor="accent1" w:themeShade="80"/>
          <w:sz w:val="22"/>
          <w:szCs w:val="32"/>
          <w:lang w:val="da-DK"/>
        </w:rPr>
        <w:t xml:space="preserve">skal </w:t>
      </w:r>
      <w:r w:rsidRPr="001A6BED">
        <w:rPr>
          <w:color w:val="1F3864" w:themeColor="accent1" w:themeShade="80"/>
          <w:sz w:val="22"/>
          <w:szCs w:val="32"/>
          <w:lang w:val="da-DK"/>
        </w:rPr>
        <w:t>kun 4.071 tackle denne udfordring.</w:t>
      </w:r>
    </w:p>
    <w:p w14:paraId="7C07439B" w14:textId="7F9076BE" w:rsidR="006C39C6" w:rsidRPr="00C23DED" w:rsidRDefault="00DB50FA" w:rsidP="006C39C6">
      <w:pPr>
        <w:jc w:val="both"/>
        <w:rPr>
          <w:color w:val="1F3864" w:themeColor="accent1" w:themeShade="80"/>
          <w:sz w:val="22"/>
          <w:szCs w:val="32"/>
          <w:lang w:val="da-DK"/>
        </w:rPr>
      </w:pPr>
      <w:r w:rsidRPr="001A6BED">
        <w:rPr>
          <w:color w:val="1F3864" w:themeColor="accent1" w:themeShade="80"/>
          <w:sz w:val="22"/>
          <w:szCs w:val="32"/>
          <w:lang w:val="da-DK"/>
        </w:rPr>
        <w:t>Følgende tabel viser risikoen pr. Fødselsår, der spænder fra det danske niveau til det rumænske niveau.</w:t>
      </w:r>
    </w:p>
    <w:tbl>
      <w:tblPr>
        <w:tblStyle w:val="Tabel-Gitter"/>
        <w:tblW w:w="0" w:type="auto"/>
        <w:tblLook w:val="04A0" w:firstRow="1" w:lastRow="0" w:firstColumn="1" w:lastColumn="0" w:noHBand="0" w:noVBand="1"/>
      </w:tblPr>
      <w:tblGrid>
        <w:gridCol w:w="2388"/>
        <w:gridCol w:w="1551"/>
        <w:gridCol w:w="1270"/>
        <w:gridCol w:w="1270"/>
        <w:gridCol w:w="1269"/>
        <w:gridCol w:w="1312"/>
      </w:tblGrid>
      <w:tr w:rsidR="006C39C6" w:rsidRPr="001A6BED" w14:paraId="12890658" w14:textId="77777777" w:rsidTr="00311E44">
        <w:trPr>
          <w:trHeight w:val="416"/>
        </w:trPr>
        <w:tc>
          <w:tcPr>
            <w:tcW w:w="9060" w:type="dxa"/>
            <w:gridSpan w:val="6"/>
          </w:tcPr>
          <w:p w14:paraId="3DB98DFD" w14:textId="77777777" w:rsidR="006C39C6" w:rsidRPr="001A6BED" w:rsidRDefault="00311E44" w:rsidP="006C39C6">
            <w:pPr>
              <w:jc w:val="both"/>
              <w:rPr>
                <w:rFonts w:ascii="Corbel" w:hAnsi="Corbel" w:cs="Arial"/>
                <w:color w:val="000000" w:themeColor="text1"/>
                <w:spacing w:val="2"/>
                <w:sz w:val="24"/>
                <w:szCs w:val="24"/>
                <w:lang w:val="da-DK"/>
              </w:rPr>
            </w:pPr>
            <w:r w:rsidRPr="001A6BED">
              <w:rPr>
                <w:rFonts w:ascii="Corbel" w:hAnsi="Corbel" w:cs="Arial"/>
                <w:color w:val="000000" w:themeColor="text1"/>
                <w:spacing w:val="2"/>
                <w:sz w:val="24"/>
                <w:szCs w:val="24"/>
                <w:lang w:val="da-DK"/>
              </w:rPr>
              <w:t>Tabel</w:t>
            </w:r>
            <w:r w:rsidR="006C39C6" w:rsidRPr="001A6BED">
              <w:rPr>
                <w:rFonts w:ascii="Corbel" w:hAnsi="Corbel" w:cs="Arial"/>
                <w:color w:val="000000" w:themeColor="text1"/>
                <w:spacing w:val="2"/>
                <w:sz w:val="24"/>
                <w:szCs w:val="24"/>
                <w:lang w:val="da-DK"/>
              </w:rPr>
              <w:t xml:space="preserve"> 1</w:t>
            </w:r>
          </w:p>
        </w:tc>
      </w:tr>
      <w:tr w:rsidR="006C39C6" w:rsidRPr="001A6BED" w14:paraId="4D029F50" w14:textId="77777777" w:rsidTr="00311E44">
        <w:trPr>
          <w:trHeight w:val="416"/>
        </w:trPr>
        <w:tc>
          <w:tcPr>
            <w:tcW w:w="2388" w:type="dxa"/>
          </w:tcPr>
          <w:p w14:paraId="2DC512DF" w14:textId="77777777" w:rsidR="006C39C6" w:rsidRPr="001A6BED" w:rsidRDefault="00311E44" w:rsidP="006C39C6">
            <w:pPr>
              <w:jc w:val="both"/>
              <w:rPr>
                <w:rFonts w:ascii="Corbel" w:hAnsi="Corbel" w:cs="Arial"/>
                <w:color w:val="000000" w:themeColor="text1"/>
                <w:spacing w:val="2"/>
                <w:sz w:val="24"/>
                <w:szCs w:val="24"/>
                <w:lang w:val="da-DK"/>
              </w:rPr>
            </w:pPr>
            <w:r w:rsidRPr="001A6BED">
              <w:rPr>
                <w:rFonts w:ascii="Corbel" w:hAnsi="Corbel" w:cs="Arial"/>
                <w:color w:val="000000" w:themeColor="text1"/>
                <w:spacing w:val="2"/>
                <w:sz w:val="24"/>
                <w:szCs w:val="24"/>
                <w:lang w:val="da-DK"/>
              </w:rPr>
              <w:t>Land/niveau</w:t>
            </w:r>
          </w:p>
        </w:tc>
        <w:tc>
          <w:tcPr>
            <w:tcW w:w="1551" w:type="dxa"/>
            <w:shd w:val="clear" w:color="auto" w:fill="FF0000"/>
          </w:tcPr>
          <w:p w14:paraId="7C71B1A0" w14:textId="77777777" w:rsidR="006C39C6" w:rsidRPr="001A6BED" w:rsidRDefault="006C39C6" w:rsidP="006C39C6">
            <w:pPr>
              <w:jc w:val="both"/>
              <w:rPr>
                <w:rFonts w:ascii="Corbel" w:hAnsi="Corbel" w:cs="Arial"/>
                <w:color w:val="000000" w:themeColor="text1"/>
                <w:spacing w:val="2"/>
                <w:sz w:val="24"/>
                <w:szCs w:val="24"/>
                <w:lang w:val="da-DK"/>
              </w:rPr>
            </w:pPr>
            <w:r w:rsidRPr="001A6BED">
              <w:rPr>
                <w:rFonts w:ascii="Corbel" w:hAnsi="Corbel" w:cs="Arial"/>
                <w:color w:val="000000" w:themeColor="text1"/>
                <w:spacing w:val="2"/>
                <w:sz w:val="24"/>
                <w:szCs w:val="24"/>
                <w:lang w:val="da-DK"/>
              </w:rPr>
              <w:t xml:space="preserve">   D</w:t>
            </w:r>
            <w:r w:rsidR="00311E44" w:rsidRPr="001A6BED">
              <w:rPr>
                <w:rFonts w:ascii="Corbel" w:hAnsi="Corbel" w:cs="Arial"/>
                <w:color w:val="000000" w:themeColor="text1"/>
                <w:spacing w:val="2"/>
                <w:sz w:val="24"/>
                <w:szCs w:val="24"/>
                <w:lang w:val="da-DK"/>
              </w:rPr>
              <w:t>a</w:t>
            </w:r>
            <w:r w:rsidRPr="001A6BED">
              <w:rPr>
                <w:rFonts w:ascii="Corbel" w:hAnsi="Corbel" w:cs="Arial"/>
                <w:color w:val="000000" w:themeColor="text1"/>
                <w:spacing w:val="2"/>
                <w:sz w:val="24"/>
                <w:szCs w:val="24"/>
                <w:lang w:val="da-DK"/>
              </w:rPr>
              <w:t>nmark</w:t>
            </w:r>
          </w:p>
        </w:tc>
        <w:tc>
          <w:tcPr>
            <w:tcW w:w="1270" w:type="dxa"/>
          </w:tcPr>
          <w:p w14:paraId="30B8454E" w14:textId="77777777" w:rsidR="006C39C6" w:rsidRPr="001A6BED" w:rsidRDefault="00311E44" w:rsidP="006C39C6">
            <w:pPr>
              <w:jc w:val="both"/>
              <w:rPr>
                <w:rFonts w:ascii="Corbel" w:hAnsi="Corbel" w:cs="Arial"/>
                <w:color w:val="000000" w:themeColor="text1"/>
                <w:spacing w:val="2"/>
                <w:sz w:val="24"/>
                <w:szCs w:val="24"/>
                <w:lang w:val="da-DK"/>
              </w:rPr>
            </w:pPr>
            <w:r w:rsidRPr="001A6BED">
              <w:rPr>
                <w:rFonts w:ascii="Corbel" w:hAnsi="Corbel" w:cs="Arial"/>
                <w:color w:val="000000" w:themeColor="text1"/>
                <w:spacing w:val="2"/>
                <w:sz w:val="24"/>
                <w:szCs w:val="24"/>
                <w:lang w:val="da-DK"/>
              </w:rPr>
              <w:t>niveau</w:t>
            </w:r>
          </w:p>
        </w:tc>
        <w:tc>
          <w:tcPr>
            <w:tcW w:w="1270" w:type="dxa"/>
          </w:tcPr>
          <w:p w14:paraId="284796AE" w14:textId="77777777" w:rsidR="006C39C6" w:rsidRPr="001A6BED" w:rsidRDefault="00311E44" w:rsidP="006C39C6">
            <w:pPr>
              <w:jc w:val="both"/>
              <w:rPr>
                <w:rFonts w:ascii="Corbel" w:hAnsi="Corbel" w:cs="Arial"/>
                <w:color w:val="000000" w:themeColor="text1"/>
                <w:spacing w:val="2"/>
                <w:sz w:val="24"/>
                <w:szCs w:val="24"/>
                <w:lang w:val="da-DK"/>
              </w:rPr>
            </w:pPr>
            <w:r w:rsidRPr="001A6BED">
              <w:rPr>
                <w:rFonts w:ascii="Corbel" w:hAnsi="Corbel" w:cs="Arial"/>
                <w:color w:val="000000" w:themeColor="text1"/>
                <w:spacing w:val="2"/>
                <w:sz w:val="24"/>
                <w:szCs w:val="24"/>
                <w:lang w:val="da-DK"/>
              </w:rPr>
              <w:t>niveau</w:t>
            </w:r>
          </w:p>
        </w:tc>
        <w:tc>
          <w:tcPr>
            <w:tcW w:w="1269" w:type="dxa"/>
          </w:tcPr>
          <w:p w14:paraId="5D6C66C7" w14:textId="54A051D4" w:rsidR="006C39C6" w:rsidRPr="001A6BED" w:rsidRDefault="00311E44" w:rsidP="006C39C6">
            <w:pPr>
              <w:jc w:val="both"/>
              <w:rPr>
                <w:rFonts w:ascii="Corbel" w:hAnsi="Corbel" w:cs="Arial"/>
                <w:color w:val="000000" w:themeColor="text1"/>
                <w:spacing w:val="2"/>
                <w:sz w:val="24"/>
                <w:szCs w:val="24"/>
                <w:lang w:val="da-DK"/>
              </w:rPr>
            </w:pPr>
            <w:r w:rsidRPr="001A6BED">
              <w:rPr>
                <w:rFonts w:ascii="Corbel" w:hAnsi="Corbel" w:cs="Arial"/>
                <w:color w:val="000000" w:themeColor="text1"/>
                <w:spacing w:val="2"/>
                <w:sz w:val="24"/>
                <w:szCs w:val="24"/>
                <w:lang w:val="da-DK"/>
              </w:rPr>
              <w:t>niveau</w:t>
            </w:r>
          </w:p>
        </w:tc>
        <w:tc>
          <w:tcPr>
            <w:tcW w:w="1312" w:type="dxa"/>
            <w:shd w:val="clear" w:color="auto" w:fill="FFC000"/>
          </w:tcPr>
          <w:p w14:paraId="22AFCAC5" w14:textId="77777777" w:rsidR="006C39C6" w:rsidRPr="001A6BED" w:rsidRDefault="00311E44" w:rsidP="006C39C6">
            <w:pPr>
              <w:jc w:val="both"/>
              <w:rPr>
                <w:rFonts w:ascii="Corbel" w:hAnsi="Corbel" w:cs="Arial"/>
                <w:color w:val="000000" w:themeColor="text1"/>
                <w:spacing w:val="2"/>
                <w:sz w:val="24"/>
                <w:szCs w:val="24"/>
                <w:lang w:val="da-DK"/>
              </w:rPr>
            </w:pPr>
            <w:r w:rsidRPr="001A6BED">
              <w:rPr>
                <w:rFonts w:ascii="Corbel" w:hAnsi="Corbel" w:cs="Arial"/>
                <w:color w:val="000000" w:themeColor="text1"/>
                <w:spacing w:val="2"/>
                <w:sz w:val="24"/>
                <w:szCs w:val="24"/>
                <w:lang w:val="da-DK"/>
              </w:rPr>
              <w:t>Rumænien</w:t>
            </w:r>
          </w:p>
        </w:tc>
      </w:tr>
      <w:tr w:rsidR="006C39C6" w:rsidRPr="001A6BED" w14:paraId="0541598A" w14:textId="77777777" w:rsidTr="00311E44">
        <w:tc>
          <w:tcPr>
            <w:tcW w:w="2388" w:type="dxa"/>
          </w:tcPr>
          <w:p w14:paraId="78A69F4B" w14:textId="66DAC50D" w:rsidR="006C39C6" w:rsidRPr="001A6BED" w:rsidRDefault="00311E44" w:rsidP="006C39C6">
            <w:pPr>
              <w:jc w:val="both"/>
              <w:rPr>
                <w:rFonts w:ascii="Corbel" w:hAnsi="Corbel" w:cs="Arial"/>
                <w:color w:val="000000" w:themeColor="text1"/>
                <w:spacing w:val="2"/>
                <w:sz w:val="24"/>
                <w:szCs w:val="24"/>
                <w:lang w:val="da-DK"/>
              </w:rPr>
            </w:pPr>
            <w:r w:rsidRPr="001A6BED">
              <w:rPr>
                <w:rFonts w:ascii="Corbel" w:hAnsi="Corbel" w:cs="Arial"/>
                <w:color w:val="000000" w:themeColor="text1"/>
                <w:spacing w:val="2"/>
                <w:sz w:val="24"/>
                <w:szCs w:val="24"/>
                <w:lang w:val="da-DK"/>
              </w:rPr>
              <w:t>Årlig</w:t>
            </w:r>
            <w:r w:rsidR="00FE2EE0">
              <w:rPr>
                <w:rFonts w:ascii="Corbel" w:hAnsi="Corbel" w:cs="Arial"/>
                <w:color w:val="000000" w:themeColor="text1"/>
                <w:spacing w:val="2"/>
                <w:sz w:val="24"/>
                <w:szCs w:val="24"/>
                <w:lang w:val="da-DK"/>
              </w:rPr>
              <w:t>t antal</w:t>
            </w:r>
          </w:p>
        </w:tc>
        <w:tc>
          <w:tcPr>
            <w:tcW w:w="1551" w:type="dxa"/>
            <w:shd w:val="clear" w:color="auto" w:fill="FF0000"/>
          </w:tcPr>
          <w:p w14:paraId="2B39FB48" w14:textId="77777777" w:rsidR="006C39C6" w:rsidRPr="001A6BED" w:rsidRDefault="006C39C6" w:rsidP="006C39C6">
            <w:pPr>
              <w:jc w:val="both"/>
              <w:rPr>
                <w:rFonts w:ascii="Corbel" w:hAnsi="Corbel" w:cs="Arial"/>
                <w:color w:val="000000" w:themeColor="text1"/>
                <w:spacing w:val="2"/>
                <w:sz w:val="24"/>
                <w:szCs w:val="24"/>
                <w:lang w:val="da-DK"/>
              </w:rPr>
            </w:pPr>
            <w:r w:rsidRPr="001A6BED">
              <w:rPr>
                <w:rFonts w:ascii="Corbel" w:hAnsi="Corbel" w:cs="Arial"/>
                <w:color w:val="000000" w:themeColor="text1"/>
                <w:spacing w:val="2"/>
                <w:sz w:val="24"/>
                <w:szCs w:val="24"/>
                <w:lang w:val="da-DK"/>
              </w:rPr>
              <w:t>12.285</w:t>
            </w:r>
          </w:p>
        </w:tc>
        <w:tc>
          <w:tcPr>
            <w:tcW w:w="1270" w:type="dxa"/>
          </w:tcPr>
          <w:p w14:paraId="6A69B685" w14:textId="77777777" w:rsidR="006C39C6" w:rsidRPr="001A6BED" w:rsidRDefault="006C39C6" w:rsidP="006C39C6">
            <w:pPr>
              <w:jc w:val="both"/>
              <w:rPr>
                <w:rFonts w:ascii="Corbel" w:hAnsi="Corbel" w:cs="Arial"/>
                <w:color w:val="000000" w:themeColor="text1"/>
                <w:spacing w:val="2"/>
                <w:sz w:val="24"/>
                <w:szCs w:val="24"/>
                <w:lang w:val="da-DK"/>
              </w:rPr>
            </w:pPr>
            <w:r w:rsidRPr="001A6BED">
              <w:rPr>
                <w:rFonts w:ascii="Corbel" w:hAnsi="Corbel" w:cs="Arial"/>
                <w:color w:val="000000" w:themeColor="text1"/>
                <w:spacing w:val="2"/>
                <w:sz w:val="24"/>
                <w:szCs w:val="24"/>
                <w:lang w:val="da-DK"/>
              </w:rPr>
              <w:t>10.000</w:t>
            </w:r>
          </w:p>
        </w:tc>
        <w:tc>
          <w:tcPr>
            <w:tcW w:w="1270" w:type="dxa"/>
          </w:tcPr>
          <w:p w14:paraId="748C0373" w14:textId="77777777" w:rsidR="006C39C6" w:rsidRPr="001A6BED" w:rsidRDefault="006C39C6" w:rsidP="006C39C6">
            <w:pPr>
              <w:jc w:val="both"/>
              <w:rPr>
                <w:rFonts w:ascii="Corbel" w:hAnsi="Corbel" w:cs="Arial"/>
                <w:color w:val="000000" w:themeColor="text1"/>
                <w:spacing w:val="2"/>
                <w:sz w:val="24"/>
                <w:szCs w:val="24"/>
                <w:lang w:val="da-DK"/>
              </w:rPr>
            </w:pPr>
            <w:r w:rsidRPr="001A6BED">
              <w:rPr>
                <w:rFonts w:ascii="Corbel" w:hAnsi="Corbel" w:cs="Arial"/>
                <w:color w:val="000000" w:themeColor="text1"/>
                <w:spacing w:val="2"/>
                <w:sz w:val="24"/>
                <w:szCs w:val="24"/>
                <w:lang w:val="da-DK"/>
              </w:rPr>
              <w:t>8.000</w:t>
            </w:r>
          </w:p>
        </w:tc>
        <w:tc>
          <w:tcPr>
            <w:tcW w:w="1269" w:type="dxa"/>
          </w:tcPr>
          <w:p w14:paraId="3A6D4BA3" w14:textId="77777777" w:rsidR="006C39C6" w:rsidRPr="001A6BED" w:rsidRDefault="006C39C6" w:rsidP="006C39C6">
            <w:pPr>
              <w:jc w:val="both"/>
              <w:rPr>
                <w:rFonts w:ascii="Corbel" w:hAnsi="Corbel" w:cs="Arial"/>
                <w:color w:val="000000" w:themeColor="text1"/>
                <w:spacing w:val="2"/>
                <w:sz w:val="24"/>
                <w:szCs w:val="24"/>
                <w:lang w:val="da-DK"/>
              </w:rPr>
            </w:pPr>
            <w:r w:rsidRPr="001A6BED">
              <w:rPr>
                <w:rFonts w:ascii="Corbel" w:hAnsi="Corbel" w:cs="Arial"/>
                <w:color w:val="000000" w:themeColor="text1"/>
                <w:spacing w:val="2"/>
                <w:sz w:val="24"/>
                <w:szCs w:val="24"/>
                <w:lang w:val="da-DK"/>
              </w:rPr>
              <w:t>6.000</w:t>
            </w:r>
          </w:p>
        </w:tc>
        <w:tc>
          <w:tcPr>
            <w:tcW w:w="1312" w:type="dxa"/>
            <w:shd w:val="clear" w:color="auto" w:fill="FFC000"/>
          </w:tcPr>
          <w:p w14:paraId="0DFB859C" w14:textId="77777777" w:rsidR="006C39C6" w:rsidRPr="001A6BED" w:rsidRDefault="006C39C6" w:rsidP="006C39C6">
            <w:pPr>
              <w:jc w:val="both"/>
              <w:rPr>
                <w:rFonts w:ascii="Corbel" w:hAnsi="Corbel" w:cs="Arial"/>
                <w:color w:val="000000" w:themeColor="text1"/>
                <w:spacing w:val="2"/>
                <w:sz w:val="24"/>
                <w:szCs w:val="24"/>
                <w:lang w:val="da-DK"/>
              </w:rPr>
            </w:pPr>
            <w:r w:rsidRPr="001A6BED">
              <w:rPr>
                <w:rFonts w:ascii="Corbel" w:hAnsi="Corbel" w:cs="Arial"/>
                <w:color w:val="000000" w:themeColor="text1"/>
                <w:spacing w:val="2"/>
                <w:sz w:val="24"/>
                <w:szCs w:val="24"/>
                <w:lang w:val="da-DK"/>
              </w:rPr>
              <w:t>4.071</w:t>
            </w:r>
          </w:p>
        </w:tc>
      </w:tr>
      <w:tr w:rsidR="006C39C6" w:rsidRPr="001A6BED" w14:paraId="1C731468" w14:textId="77777777" w:rsidTr="00311E44">
        <w:tc>
          <w:tcPr>
            <w:tcW w:w="2388" w:type="dxa"/>
          </w:tcPr>
          <w:p w14:paraId="3714A886" w14:textId="53B42FF4" w:rsidR="006C39C6" w:rsidRPr="001A6BED" w:rsidRDefault="00D475DE" w:rsidP="006C39C6">
            <w:pPr>
              <w:jc w:val="both"/>
              <w:rPr>
                <w:rFonts w:ascii="Corbel" w:hAnsi="Corbel" w:cs="Arial"/>
                <w:color w:val="000000" w:themeColor="text1"/>
                <w:spacing w:val="2"/>
                <w:sz w:val="24"/>
                <w:szCs w:val="24"/>
                <w:lang w:val="da-DK"/>
              </w:rPr>
            </w:pPr>
            <w:r>
              <w:rPr>
                <w:rFonts w:ascii="Corbel" w:hAnsi="Corbel" w:cs="Arial"/>
                <w:color w:val="000000" w:themeColor="text1"/>
                <w:spacing w:val="2"/>
                <w:sz w:val="24"/>
                <w:szCs w:val="24"/>
                <w:lang w:val="da-DK"/>
              </w:rPr>
              <w:t>andel</w:t>
            </w:r>
            <w:r w:rsidR="006C39C6" w:rsidRPr="001A6BED">
              <w:rPr>
                <w:rFonts w:ascii="Corbel" w:hAnsi="Corbel" w:cs="Arial"/>
                <w:color w:val="000000" w:themeColor="text1"/>
                <w:spacing w:val="2"/>
                <w:sz w:val="24"/>
                <w:szCs w:val="24"/>
                <w:lang w:val="da-DK"/>
              </w:rPr>
              <w:t xml:space="preserve"> </w:t>
            </w:r>
            <w:r w:rsidR="00311E44" w:rsidRPr="001A6BED">
              <w:rPr>
                <w:rFonts w:ascii="Corbel" w:hAnsi="Corbel" w:cs="Arial"/>
                <w:color w:val="000000" w:themeColor="text1"/>
                <w:spacing w:val="2"/>
                <w:sz w:val="24"/>
                <w:szCs w:val="24"/>
                <w:lang w:val="da-DK"/>
              </w:rPr>
              <w:t xml:space="preserve">af </w:t>
            </w:r>
            <w:r>
              <w:rPr>
                <w:rFonts w:ascii="Corbel" w:hAnsi="Corbel" w:cs="Arial"/>
                <w:color w:val="000000" w:themeColor="text1"/>
                <w:spacing w:val="2"/>
                <w:sz w:val="24"/>
                <w:szCs w:val="24"/>
                <w:lang w:val="da-DK"/>
              </w:rPr>
              <w:t>mennesker,</w:t>
            </w:r>
            <w:r w:rsidR="00FE2EE0">
              <w:rPr>
                <w:rFonts w:ascii="Corbel" w:hAnsi="Corbel" w:cs="Arial"/>
                <w:color w:val="000000" w:themeColor="text1"/>
                <w:spacing w:val="2"/>
                <w:sz w:val="24"/>
                <w:szCs w:val="24"/>
                <w:lang w:val="da-DK"/>
              </w:rPr>
              <w:t xml:space="preserve"> født i 1953</w:t>
            </w:r>
            <w:r>
              <w:rPr>
                <w:rFonts w:ascii="Corbel" w:hAnsi="Corbel" w:cs="Arial"/>
                <w:color w:val="000000" w:themeColor="text1"/>
                <w:spacing w:val="2"/>
                <w:sz w:val="24"/>
                <w:szCs w:val="24"/>
                <w:lang w:val="da-DK"/>
              </w:rPr>
              <w:t>,</w:t>
            </w:r>
            <w:r w:rsidR="00FE2EE0">
              <w:rPr>
                <w:rFonts w:ascii="Corbel" w:hAnsi="Corbel" w:cs="Arial"/>
                <w:color w:val="000000" w:themeColor="text1"/>
                <w:spacing w:val="2"/>
                <w:sz w:val="24"/>
                <w:szCs w:val="24"/>
                <w:lang w:val="da-DK"/>
              </w:rPr>
              <w:t xml:space="preserve"> </w:t>
            </w:r>
            <w:r>
              <w:rPr>
                <w:rFonts w:ascii="Corbel" w:hAnsi="Corbel" w:cs="Arial"/>
                <w:color w:val="000000" w:themeColor="text1"/>
                <w:spacing w:val="2"/>
                <w:sz w:val="24"/>
                <w:szCs w:val="24"/>
                <w:lang w:val="da-DK"/>
              </w:rPr>
              <w:t xml:space="preserve">som </w:t>
            </w:r>
            <w:r w:rsidR="00311E44" w:rsidRPr="001A6BED">
              <w:rPr>
                <w:rFonts w:ascii="Corbel" w:hAnsi="Corbel" w:cs="Arial"/>
                <w:color w:val="000000" w:themeColor="text1"/>
                <w:spacing w:val="2"/>
                <w:sz w:val="24"/>
                <w:szCs w:val="24"/>
                <w:lang w:val="da-DK"/>
              </w:rPr>
              <w:t xml:space="preserve">bliver 65+ </w:t>
            </w:r>
            <w:r w:rsidR="00C23DED">
              <w:rPr>
                <w:rFonts w:ascii="Corbel" w:hAnsi="Corbel" w:cs="Arial"/>
                <w:color w:val="000000" w:themeColor="text1"/>
                <w:spacing w:val="2"/>
                <w:sz w:val="24"/>
                <w:szCs w:val="24"/>
                <w:lang w:val="da-DK"/>
              </w:rPr>
              <w:t>i</w:t>
            </w:r>
            <w:r w:rsidR="00311E44" w:rsidRPr="001A6BED">
              <w:rPr>
                <w:rFonts w:ascii="Corbel" w:hAnsi="Corbel" w:cs="Arial"/>
                <w:color w:val="000000" w:themeColor="text1"/>
                <w:spacing w:val="2"/>
                <w:sz w:val="24"/>
                <w:szCs w:val="24"/>
                <w:lang w:val="da-DK"/>
              </w:rPr>
              <w:t xml:space="preserve"> 2018</w:t>
            </w:r>
            <w:r w:rsidR="00FE2EE0">
              <w:rPr>
                <w:rFonts w:ascii="Corbel" w:hAnsi="Corbel" w:cs="Arial"/>
                <w:color w:val="000000" w:themeColor="text1"/>
                <w:spacing w:val="2"/>
                <w:sz w:val="24"/>
                <w:szCs w:val="24"/>
                <w:lang w:val="da-DK"/>
              </w:rPr>
              <w:t xml:space="preserve"> </w:t>
            </w:r>
            <w:r w:rsidR="00311E44" w:rsidRPr="001A6BED">
              <w:rPr>
                <w:rFonts w:ascii="Corbel" w:hAnsi="Corbel" w:cs="Arial"/>
                <w:color w:val="000000" w:themeColor="text1"/>
                <w:spacing w:val="2"/>
                <w:sz w:val="24"/>
                <w:szCs w:val="24"/>
                <w:lang w:val="da-DK"/>
              </w:rPr>
              <w:t xml:space="preserve"> </w:t>
            </w:r>
          </w:p>
        </w:tc>
        <w:tc>
          <w:tcPr>
            <w:tcW w:w="1551" w:type="dxa"/>
            <w:shd w:val="clear" w:color="auto" w:fill="FF0000"/>
          </w:tcPr>
          <w:p w14:paraId="2E91E8A9" w14:textId="77777777" w:rsidR="006C39C6" w:rsidRPr="001A6BED" w:rsidRDefault="006C39C6" w:rsidP="006C39C6">
            <w:pPr>
              <w:jc w:val="both"/>
              <w:rPr>
                <w:rFonts w:ascii="Corbel" w:hAnsi="Corbel" w:cs="Arial"/>
                <w:color w:val="000000" w:themeColor="text1"/>
                <w:spacing w:val="2"/>
                <w:sz w:val="24"/>
                <w:szCs w:val="24"/>
                <w:lang w:val="da-DK"/>
              </w:rPr>
            </w:pPr>
          </w:p>
          <w:p w14:paraId="2E9755EA" w14:textId="77777777" w:rsidR="006C39C6" w:rsidRPr="001A6BED" w:rsidRDefault="006C39C6" w:rsidP="006C39C6">
            <w:pPr>
              <w:jc w:val="both"/>
              <w:rPr>
                <w:rFonts w:ascii="Corbel" w:hAnsi="Corbel" w:cs="Arial"/>
                <w:color w:val="000000" w:themeColor="text1"/>
                <w:spacing w:val="2"/>
                <w:sz w:val="24"/>
                <w:szCs w:val="24"/>
                <w:lang w:val="da-DK"/>
              </w:rPr>
            </w:pPr>
            <w:r w:rsidRPr="001A6BED">
              <w:rPr>
                <w:rFonts w:ascii="Corbel" w:hAnsi="Corbel" w:cs="Arial"/>
                <w:color w:val="000000" w:themeColor="text1"/>
                <w:spacing w:val="2"/>
                <w:sz w:val="24"/>
                <w:szCs w:val="24"/>
                <w:lang w:val="da-DK"/>
              </w:rPr>
              <w:t>18,5%</w:t>
            </w:r>
          </w:p>
        </w:tc>
        <w:tc>
          <w:tcPr>
            <w:tcW w:w="1270" w:type="dxa"/>
          </w:tcPr>
          <w:p w14:paraId="7EC7C686" w14:textId="77777777" w:rsidR="006C39C6" w:rsidRPr="001A6BED" w:rsidRDefault="006C39C6" w:rsidP="006C39C6">
            <w:pPr>
              <w:jc w:val="both"/>
              <w:rPr>
                <w:rFonts w:ascii="Corbel" w:hAnsi="Corbel" w:cs="Arial"/>
                <w:color w:val="000000" w:themeColor="text1"/>
                <w:spacing w:val="2"/>
                <w:sz w:val="24"/>
                <w:szCs w:val="24"/>
                <w:lang w:val="da-DK"/>
              </w:rPr>
            </w:pPr>
          </w:p>
          <w:p w14:paraId="5117FEAF" w14:textId="77777777" w:rsidR="006C39C6" w:rsidRPr="001A6BED" w:rsidRDefault="006C39C6" w:rsidP="006C39C6">
            <w:pPr>
              <w:jc w:val="both"/>
              <w:rPr>
                <w:rFonts w:ascii="Corbel" w:hAnsi="Corbel" w:cs="Arial"/>
                <w:color w:val="000000" w:themeColor="text1"/>
                <w:spacing w:val="2"/>
                <w:sz w:val="24"/>
                <w:szCs w:val="24"/>
                <w:lang w:val="da-DK"/>
              </w:rPr>
            </w:pPr>
            <w:r w:rsidRPr="001A6BED">
              <w:rPr>
                <w:rFonts w:ascii="Corbel" w:hAnsi="Corbel" w:cs="Arial"/>
                <w:color w:val="000000" w:themeColor="text1"/>
                <w:spacing w:val="2"/>
                <w:sz w:val="24"/>
                <w:szCs w:val="24"/>
                <w:lang w:val="da-DK"/>
              </w:rPr>
              <w:t>15,02%</w:t>
            </w:r>
          </w:p>
        </w:tc>
        <w:tc>
          <w:tcPr>
            <w:tcW w:w="1270" w:type="dxa"/>
          </w:tcPr>
          <w:p w14:paraId="20927118" w14:textId="77777777" w:rsidR="006C39C6" w:rsidRPr="001A6BED" w:rsidRDefault="006C39C6" w:rsidP="006C39C6">
            <w:pPr>
              <w:jc w:val="both"/>
              <w:rPr>
                <w:rFonts w:ascii="Corbel" w:hAnsi="Corbel" w:cs="Arial"/>
                <w:color w:val="000000" w:themeColor="text1"/>
                <w:spacing w:val="2"/>
                <w:sz w:val="24"/>
                <w:szCs w:val="24"/>
                <w:lang w:val="da-DK"/>
              </w:rPr>
            </w:pPr>
          </w:p>
          <w:p w14:paraId="2D096050" w14:textId="77777777" w:rsidR="006C39C6" w:rsidRPr="001A6BED" w:rsidRDefault="006C39C6" w:rsidP="006C39C6">
            <w:pPr>
              <w:jc w:val="both"/>
              <w:rPr>
                <w:rFonts w:ascii="Corbel" w:hAnsi="Corbel" w:cs="Arial"/>
                <w:color w:val="000000" w:themeColor="text1"/>
                <w:spacing w:val="2"/>
                <w:sz w:val="24"/>
                <w:szCs w:val="24"/>
                <w:lang w:val="da-DK"/>
              </w:rPr>
            </w:pPr>
            <w:r w:rsidRPr="001A6BED">
              <w:rPr>
                <w:rFonts w:ascii="Corbel" w:hAnsi="Corbel" w:cs="Arial"/>
                <w:color w:val="000000" w:themeColor="text1"/>
                <w:spacing w:val="2"/>
                <w:sz w:val="24"/>
                <w:szCs w:val="24"/>
                <w:lang w:val="da-DK"/>
              </w:rPr>
              <w:t>12,01%</w:t>
            </w:r>
          </w:p>
        </w:tc>
        <w:tc>
          <w:tcPr>
            <w:tcW w:w="1269" w:type="dxa"/>
          </w:tcPr>
          <w:p w14:paraId="5BC0B88C" w14:textId="77777777" w:rsidR="006C39C6" w:rsidRPr="001A6BED" w:rsidRDefault="006C39C6" w:rsidP="006C39C6">
            <w:pPr>
              <w:jc w:val="both"/>
              <w:rPr>
                <w:rFonts w:ascii="Corbel" w:hAnsi="Corbel" w:cs="Arial"/>
                <w:color w:val="000000" w:themeColor="text1"/>
                <w:spacing w:val="2"/>
                <w:sz w:val="24"/>
                <w:szCs w:val="24"/>
                <w:lang w:val="da-DK"/>
              </w:rPr>
            </w:pPr>
          </w:p>
          <w:p w14:paraId="0B74CAC0" w14:textId="77777777" w:rsidR="006C39C6" w:rsidRPr="001A6BED" w:rsidRDefault="006C39C6" w:rsidP="006C39C6">
            <w:pPr>
              <w:jc w:val="both"/>
              <w:rPr>
                <w:rFonts w:ascii="Corbel" w:hAnsi="Corbel" w:cs="Arial"/>
                <w:color w:val="000000" w:themeColor="text1"/>
                <w:spacing w:val="2"/>
                <w:sz w:val="24"/>
                <w:szCs w:val="24"/>
                <w:lang w:val="da-DK"/>
              </w:rPr>
            </w:pPr>
            <w:r w:rsidRPr="001A6BED">
              <w:rPr>
                <w:rFonts w:ascii="Corbel" w:hAnsi="Corbel" w:cs="Arial"/>
                <w:color w:val="000000" w:themeColor="text1"/>
                <w:spacing w:val="2"/>
                <w:sz w:val="24"/>
                <w:szCs w:val="24"/>
                <w:lang w:val="da-DK"/>
              </w:rPr>
              <w:t>9,01%</w:t>
            </w:r>
          </w:p>
        </w:tc>
        <w:tc>
          <w:tcPr>
            <w:tcW w:w="1312" w:type="dxa"/>
            <w:shd w:val="clear" w:color="auto" w:fill="FFC000"/>
          </w:tcPr>
          <w:p w14:paraId="1A92CCD8" w14:textId="77777777" w:rsidR="006C39C6" w:rsidRPr="001A6BED" w:rsidRDefault="006C39C6" w:rsidP="006C39C6">
            <w:pPr>
              <w:jc w:val="both"/>
              <w:rPr>
                <w:rFonts w:ascii="Corbel" w:hAnsi="Corbel" w:cs="Arial"/>
                <w:color w:val="000000" w:themeColor="text1"/>
                <w:spacing w:val="2"/>
                <w:sz w:val="24"/>
                <w:szCs w:val="24"/>
                <w:lang w:val="da-DK"/>
              </w:rPr>
            </w:pPr>
          </w:p>
          <w:p w14:paraId="0CC92A93" w14:textId="77777777" w:rsidR="006C39C6" w:rsidRPr="001A6BED" w:rsidRDefault="006C39C6" w:rsidP="006C39C6">
            <w:pPr>
              <w:jc w:val="both"/>
              <w:rPr>
                <w:rFonts w:ascii="Corbel" w:hAnsi="Corbel" w:cs="Arial"/>
                <w:color w:val="000000" w:themeColor="text1"/>
                <w:spacing w:val="2"/>
                <w:sz w:val="24"/>
                <w:szCs w:val="24"/>
                <w:lang w:val="da-DK"/>
              </w:rPr>
            </w:pPr>
            <w:r w:rsidRPr="001A6BED">
              <w:rPr>
                <w:rFonts w:ascii="Corbel" w:hAnsi="Corbel" w:cs="Arial"/>
                <w:color w:val="000000" w:themeColor="text1"/>
                <w:spacing w:val="2"/>
                <w:sz w:val="24"/>
                <w:szCs w:val="24"/>
                <w:lang w:val="da-DK"/>
              </w:rPr>
              <w:t>6,15%</w:t>
            </w:r>
          </w:p>
        </w:tc>
      </w:tr>
    </w:tbl>
    <w:p w14:paraId="05E2ACCE" w14:textId="71AE293A" w:rsidR="00311E44" w:rsidRPr="001A6BED" w:rsidRDefault="00311E44" w:rsidP="00311E44">
      <w:pPr>
        <w:jc w:val="both"/>
        <w:rPr>
          <w:rFonts w:ascii="Corbel" w:hAnsi="Corbel"/>
          <w:color w:val="000000" w:themeColor="text1"/>
          <w:sz w:val="24"/>
          <w:szCs w:val="24"/>
          <w:lang w:val="da-DK"/>
        </w:rPr>
      </w:pPr>
      <w:r w:rsidRPr="001A6BED">
        <w:rPr>
          <w:rFonts w:ascii="Corbel" w:hAnsi="Corbel"/>
          <w:color w:val="000000" w:themeColor="text1"/>
          <w:sz w:val="24"/>
          <w:szCs w:val="24"/>
          <w:lang w:val="da-DK"/>
        </w:rPr>
        <w:t>Disse tal betyder, at</w:t>
      </w:r>
      <w:r w:rsidR="00FE2EE0">
        <w:rPr>
          <w:rFonts w:ascii="Corbel" w:hAnsi="Corbel"/>
          <w:color w:val="000000" w:themeColor="text1"/>
          <w:sz w:val="24"/>
          <w:szCs w:val="24"/>
          <w:lang w:val="da-DK"/>
        </w:rPr>
        <w:t xml:space="preserve"> i hver gruppe</w:t>
      </w:r>
      <w:r w:rsidRPr="001A6BED">
        <w:rPr>
          <w:rFonts w:ascii="Corbel" w:hAnsi="Corbel"/>
          <w:color w:val="000000" w:themeColor="text1"/>
          <w:sz w:val="24"/>
          <w:szCs w:val="24"/>
          <w:lang w:val="da-DK"/>
        </w:rPr>
        <w:t xml:space="preserve"> af f.eks. 16 </w:t>
      </w:r>
      <w:r w:rsidR="00FE2EE0">
        <w:rPr>
          <w:rFonts w:ascii="Corbel" w:hAnsi="Corbel"/>
          <w:color w:val="000000" w:themeColor="text1"/>
          <w:sz w:val="24"/>
          <w:szCs w:val="24"/>
          <w:lang w:val="da-DK"/>
        </w:rPr>
        <w:t>seniorer</w:t>
      </w:r>
      <w:r w:rsidRPr="001A6BED">
        <w:rPr>
          <w:rFonts w:ascii="Corbel" w:hAnsi="Corbel"/>
          <w:color w:val="000000" w:themeColor="text1"/>
          <w:sz w:val="24"/>
          <w:szCs w:val="24"/>
          <w:lang w:val="da-DK"/>
        </w:rPr>
        <w:t xml:space="preserve"> i Danmark, vil 18,5% eller 2,96 personer statistisk</w:t>
      </w:r>
      <w:r w:rsidR="002E7FE8">
        <w:rPr>
          <w:rFonts w:ascii="Corbel" w:hAnsi="Corbel"/>
          <w:color w:val="000000" w:themeColor="text1"/>
          <w:sz w:val="24"/>
          <w:szCs w:val="24"/>
          <w:lang w:val="da-DK"/>
        </w:rPr>
        <w:t xml:space="preserve"> set</w:t>
      </w:r>
      <w:r w:rsidRPr="001A6BED">
        <w:rPr>
          <w:rFonts w:ascii="Corbel" w:hAnsi="Corbel"/>
          <w:color w:val="000000" w:themeColor="text1"/>
          <w:sz w:val="24"/>
          <w:szCs w:val="24"/>
          <w:lang w:val="da-DK"/>
        </w:rPr>
        <w:t xml:space="preserve"> stå over for en fractura colli femoris eller en fractura pertrochanterica femoris senere i livet, og en mindre gruppe vil </w:t>
      </w:r>
      <w:r w:rsidR="00FE2EE0">
        <w:rPr>
          <w:rFonts w:ascii="Corbel" w:hAnsi="Corbel"/>
          <w:color w:val="000000" w:themeColor="text1"/>
          <w:sz w:val="24"/>
          <w:szCs w:val="24"/>
          <w:lang w:val="da-DK"/>
        </w:rPr>
        <w:t xml:space="preserve">opleve </w:t>
      </w:r>
      <w:r w:rsidRPr="001A6BED">
        <w:rPr>
          <w:rFonts w:ascii="Corbel" w:hAnsi="Corbel"/>
          <w:color w:val="000000" w:themeColor="text1"/>
          <w:sz w:val="24"/>
          <w:szCs w:val="24"/>
          <w:lang w:val="da-DK"/>
        </w:rPr>
        <w:t>det to gange.</w:t>
      </w:r>
    </w:p>
    <w:p w14:paraId="640C1833" w14:textId="2316047B" w:rsidR="00311E44" w:rsidRPr="001A6BED" w:rsidRDefault="00311E44" w:rsidP="00311E44">
      <w:pPr>
        <w:jc w:val="both"/>
        <w:rPr>
          <w:rFonts w:ascii="Corbel" w:hAnsi="Corbel"/>
          <w:color w:val="000000" w:themeColor="text1"/>
          <w:sz w:val="24"/>
          <w:szCs w:val="24"/>
          <w:lang w:val="da-DK"/>
        </w:rPr>
      </w:pPr>
      <w:r w:rsidRPr="001A6BED">
        <w:rPr>
          <w:rFonts w:ascii="Corbel" w:hAnsi="Corbel"/>
          <w:color w:val="000000" w:themeColor="text1"/>
          <w:sz w:val="24"/>
          <w:szCs w:val="24"/>
          <w:lang w:val="da-DK"/>
        </w:rPr>
        <w:t xml:space="preserve">Omkostningerne ved </w:t>
      </w:r>
      <w:r w:rsidR="00FE2EE0">
        <w:rPr>
          <w:rFonts w:ascii="Corbel" w:hAnsi="Corbel"/>
          <w:color w:val="000000" w:themeColor="text1"/>
          <w:sz w:val="24"/>
          <w:szCs w:val="24"/>
          <w:lang w:val="da-DK"/>
        </w:rPr>
        <w:t xml:space="preserve">et </w:t>
      </w:r>
      <w:r w:rsidRPr="001A6BED">
        <w:rPr>
          <w:rFonts w:ascii="Corbel" w:hAnsi="Corbel"/>
          <w:color w:val="000000" w:themeColor="text1"/>
          <w:sz w:val="24"/>
          <w:szCs w:val="24"/>
          <w:lang w:val="da-DK"/>
        </w:rPr>
        <w:t xml:space="preserve">brud i Danmark blev for nogle år siden anslået til at </w:t>
      </w:r>
      <w:r w:rsidR="00AD2A99">
        <w:rPr>
          <w:rFonts w:ascii="Corbel" w:hAnsi="Corbel"/>
          <w:color w:val="000000" w:themeColor="text1"/>
          <w:sz w:val="24"/>
          <w:szCs w:val="24"/>
          <w:lang w:val="da-DK"/>
        </w:rPr>
        <w:t>være</w:t>
      </w:r>
      <w:r w:rsidRPr="001A6BED">
        <w:rPr>
          <w:rFonts w:ascii="Corbel" w:hAnsi="Corbel"/>
          <w:color w:val="000000" w:themeColor="text1"/>
          <w:sz w:val="24"/>
          <w:szCs w:val="24"/>
          <w:lang w:val="da-DK"/>
        </w:rPr>
        <w:t xml:space="preserve"> </w:t>
      </w:r>
      <w:r w:rsidR="00401F58">
        <w:rPr>
          <w:rFonts w:ascii="Corbel" w:hAnsi="Corbel"/>
          <w:color w:val="000000" w:themeColor="text1"/>
          <w:sz w:val="24"/>
          <w:szCs w:val="24"/>
          <w:lang w:val="da-DK"/>
        </w:rPr>
        <w:t>172.00 kroner</w:t>
      </w:r>
      <w:r w:rsidRPr="001A6BED">
        <w:rPr>
          <w:rFonts w:ascii="Corbel" w:hAnsi="Corbel"/>
          <w:color w:val="000000" w:themeColor="text1"/>
          <w:sz w:val="24"/>
          <w:szCs w:val="24"/>
          <w:lang w:val="da-DK"/>
        </w:rPr>
        <w:t>.</w:t>
      </w:r>
    </w:p>
    <w:p w14:paraId="3F0953AA" w14:textId="2EBB9A6D" w:rsidR="00311E44" w:rsidRPr="001A6BED" w:rsidRDefault="00311E44" w:rsidP="00311E44">
      <w:pPr>
        <w:jc w:val="both"/>
        <w:rPr>
          <w:rFonts w:ascii="Corbel" w:hAnsi="Corbel"/>
          <w:color w:val="000000" w:themeColor="text1"/>
          <w:sz w:val="24"/>
          <w:szCs w:val="24"/>
          <w:lang w:val="da-DK"/>
        </w:rPr>
      </w:pPr>
      <w:r w:rsidRPr="001A6BED">
        <w:rPr>
          <w:rFonts w:ascii="Corbel" w:hAnsi="Corbel"/>
          <w:color w:val="000000" w:themeColor="text1"/>
          <w:sz w:val="24"/>
          <w:szCs w:val="24"/>
          <w:lang w:val="da-DK"/>
        </w:rPr>
        <w:t xml:space="preserve">Det betyder, at en klasse på 16 elever indeholder en fremtidig omkostning på mindst </w:t>
      </w:r>
      <w:r w:rsidR="00401F58">
        <w:rPr>
          <w:rFonts w:ascii="Corbel" w:hAnsi="Corbel"/>
          <w:color w:val="000000" w:themeColor="text1"/>
          <w:sz w:val="24"/>
          <w:szCs w:val="24"/>
          <w:lang w:val="da-DK"/>
        </w:rPr>
        <w:t>498.000</w:t>
      </w:r>
      <w:r w:rsidRPr="001A6BED">
        <w:rPr>
          <w:rFonts w:ascii="Corbel" w:hAnsi="Corbel"/>
          <w:color w:val="000000" w:themeColor="text1"/>
          <w:sz w:val="24"/>
          <w:szCs w:val="24"/>
          <w:lang w:val="da-DK"/>
        </w:rPr>
        <w:t xml:space="preserve"> </w:t>
      </w:r>
      <w:r w:rsidR="00401F58">
        <w:rPr>
          <w:rFonts w:ascii="Corbel" w:hAnsi="Corbel"/>
          <w:color w:val="000000" w:themeColor="text1"/>
          <w:sz w:val="24"/>
          <w:szCs w:val="24"/>
          <w:lang w:val="da-DK"/>
        </w:rPr>
        <w:t>kroner</w:t>
      </w:r>
      <w:r w:rsidR="0031506D">
        <w:rPr>
          <w:rFonts w:ascii="Corbel" w:hAnsi="Corbel"/>
          <w:color w:val="000000" w:themeColor="text1"/>
          <w:sz w:val="24"/>
          <w:szCs w:val="24"/>
          <w:lang w:val="da-DK"/>
        </w:rPr>
        <w:t xml:space="preserve"> </w:t>
      </w:r>
      <w:r w:rsidRPr="001A6BED">
        <w:rPr>
          <w:rFonts w:ascii="Corbel" w:hAnsi="Corbel"/>
          <w:color w:val="000000" w:themeColor="text1"/>
          <w:sz w:val="24"/>
          <w:szCs w:val="24"/>
          <w:lang w:val="da-DK"/>
        </w:rPr>
        <w:t>for slutbetaleren af hospitalets behandling og efterpleje, der leveres enten som hjemmepleje eller institutionel pleje. Hvis vi beregner omkostningerne baseret på det lave rumænske niveau, er det stadig en fremtidig omkostning på</w:t>
      </w:r>
      <w:r w:rsidR="00401F58">
        <w:rPr>
          <w:rFonts w:ascii="Corbel" w:hAnsi="Corbel"/>
          <w:color w:val="000000" w:themeColor="text1"/>
          <w:sz w:val="24"/>
          <w:szCs w:val="24"/>
          <w:lang w:val="da-DK"/>
        </w:rPr>
        <w:t xml:space="preserve"> 168.500 kroner.</w:t>
      </w:r>
    </w:p>
    <w:p w14:paraId="63DB7341" w14:textId="77777777" w:rsidR="006C39C6" w:rsidRPr="001A6BED" w:rsidRDefault="006C39C6" w:rsidP="006C39C6">
      <w:pPr>
        <w:jc w:val="both"/>
        <w:rPr>
          <w:rFonts w:ascii="Corbel" w:hAnsi="Corbel"/>
          <w:color w:val="000000" w:themeColor="text1"/>
          <w:sz w:val="24"/>
          <w:szCs w:val="24"/>
          <w:lang w:val="da-DK"/>
        </w:rPr>
      </w:pPr>
      <w:r w:rsidRPr="001A6BED">
        <w:rPr>
          <w:noProof/>
          <w:color w:val="000000" w:themeColor="text1"/>
          <w:sz w:val="24"/>
          <w:szCs w:val="24"/>
          <w:lang w:val="da-DK" w:eastAsia="da-DK"/>
        </w:rPr>
        <mc:AlternateContent>
          <mc:Choice Requires="wps">
            <w:drawing>
              <wp:anchor distT="0" distB="0" distL="114300" distR="114300" simplePos="0" relativeHeight="251693056" behindDoc="0" locked="0" layoutInCell="1" allowOverlap="1" wp14:anchorId="02C89301" wp14:editId="1262A302">
                <wp:simplePos x="0" y="0"/>
                <wp:positionH relativeFrom="column">
                  <wp:posOffset>3528695</wp:posOffset>
                </wp:positionH>
                <wp:positionV relativeFrom="paragraph">
                  <wp:posOffset>-1905</wp:posOffset>
                </wp:positionV>
                <wp:extent cx="2301240" cy="1882140"/>
                <wp:effectExtent l="0" t="0" r="22860" b="22860"/>
                <wp:wrapNone/>
                <wp:docPr id="249" name="Rektangel 249"/>
                <wp:cNvGraphicFramePr/>
                <a:graphic xmlns:a="http://schemas.openxmlformats.org/drawingml/2006/main">
                  <a:graphicData uri="http://schemas.microsoft.com/office/word/2010/wordprocessingShape">
                    <wps:wsp>
                      <wps:cNvSpPr/>
                      <wps:spPr>
                        <a:xfrm>
                          <a:off x="0" y="0"/>
                          <a:ext cx="2301240" cy="188214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EF40E6" id="Rektangel 249" o:spid="_x0000_s1026" style="position:absolute;margin-left:277.85pt;margin-top:-.15pt;width:181.2pt;height:148.2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" fillcolor="#d2d2d2" strokecolor="#a5a5a5" strokeweight=".5pt">
                <v:fill color2="silver" rotate="t" colors="0 #d2d2d2;.5 #c8c8c8;1 silver" focus="100%" type="gradient">
                  <o:fill v:ext="view" type="gradientUnscaled"/>
                </v:fill>
              </v:rect>
            </w:pict>
          </mc:Fallback>
        </mc:AlternateContent>
      </w:r>
      <w:r w:rsidRPr="001A6BED">
        <w:rPr>
          <w:rFonts w:ascii="Corbel" w:hAnsi="Corbel" w:cs="Arial"/>
          <w:noProof/>
          <w:color w:val="000000" w:themeColor="text1"/>
          <w:spacing w:val="2"/>
          <w:sz w:val="24"/>
          <w:szCs w:val="24"/>
          <w:lang w:val="da-DK" w:eastAsia="da-DK"/>
        </w:rPr>
        <mc:AlternateContent>
          <mc:Choice Requires="wps">
            <w:drawing>
              <wp:anchor distT="45720" distB="45720" distL="114300" distR="114300" simplePos="0" relativeHeight="251692032" behindDoc="0" locked="0" layoutInCell="1" allowOverlap="1" wp14:anchorId="46A05A55" wp14:editId="10B655AF">
                <wp:simplePos x="0" y="0"/>
                <wp:positionH relativeFrom="column">
                  <wp:posOffset>3448685</wp:posOffset>
                </wp:positionH>
                <wp:positionV relativeFrom="paragraph">
                  <wp:posOffset>120015</wp:posOffset>
                </wp:positionV>
                <wp:extent cx="2360930" cy="1912620"/>
                <wp:effectExtent l="0" t="0" r="0" b="0"/>
                <wp:wrapSquare wrapText="bothSides"/>
                <wp:docPr id="25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12620"/>
                        </a:xfrm>
                        <a:prstGeom prst="rect">
                          <a:avLst/>
                        </a:prstGeom>
                        <a:solidFill>
                          <a:srgbClr val="FFFFFF"/>
                        </a:solidFill>
                        <a:ln w="9525">
                          <a:noFill/>
                          <a:miter lim="800000"/>
                          <a:headEnd/>
                          <a:tailEnd/>
                        </a:ln>
                      </wps:spPr>
                      <wps:txbx>
                        <w:txbxContent>
                          <w:sdt>
                            <w:sdtPr>
                              <w:id w:val="568603642"/>
                              <w:temporary/>
                              <w:showingPlcHdr/>
                              <w15:appearance w15:val="hidden"/>
                            </w:sdtPr>
                            <w:sdtEndPr/>
                            <w:sdtContent>
                              <w:p w14:paraId="362274CB" w14:textId="77777777" w:rsidR="004C613B" w:rsidRDefault="004C613B" w:rsidP="006C39C6">
                                <w:r>
                                  <w:t>[Fang læserens opmærksomhed med et citat fra dokumentet, eller brug denne plads til at fremhæve nogle nøglepunkter. Du kan trække dette tekstfelt til andre steder på siden.]</w:t>
                                </w:r>
                              </w:p>
                            </w:sdtContent>
                          </w:sdt>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A05A55" id="_x0000_s1035" type="#_x0000_t202" style="position:absolute;left:0;text-align:left;margin-left:271.55pt;margin-top:9.45pt;width:185.9pt;height:150.6pt;z-index:2516920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" stroked="f">
                <v:textbox>
                  <w:txbxContent>
                    <w:sdt>
                      <w:sdtPr>
                        <w:id w:val="568603642"/>
                        <w:temporary/>
                        <w:showingPlcHdr/>
                        <w15:appearance w15:val="hidden"/>
                      </w:sdtPr>
                      <w:sdtContent>
                        <w:p w14:paraId="362274CB" w14:textId="77777777" w:rsidR="004C613B" w:rsidRDefault="004C613B" w:rsidP="006C39C6">
                          <w:r>
                            <w:t>[Fang læserens opmærksomhed med et citat fra dokumentet, eller brug denne plads til at fremhæve nogle nøglepunkter. Du kan trække dette tekstfelt til andre steder på siden.]</w:t>
                          </w:r>
                        </w:p>
                      </w:sdtContent>
                    </w:sdt>
                  </w:txbxContent>
                </v:textbox>
                <w10:wrap type="square"/>
              </v:shape>
            </w:pict>
          </mc:Fallback>
        </mc:AlternateContent>
      </w:r>
    </w:p>
    <w:p w14:paraId="62E76251" w14:textId="77777777" w:rsidR="006C39C6" w:rsidRPr="001A6BED" w:rsidRDefault="006C39C6" w:rsidP="006C39C6">
      <w:pPr>
        <w:jc w:val="both"/>
        <w:rPr>
          <w:color w:val="1F3864" w:themeColor="accent1" w:themeShade="80"/>
          <w:sz w:val="22"/>
          <w:szCs w:val="24"/>
          <w:lang w:val="da-DK"/>
        </w:rPr>
      </w:pPr>
      <w:r w:rsidRPr="001A6BED">
        <w:rPr>
          <w:rFonts w:ascii="Corbel" w:hAnsi="Corbel"/>
          <w:noProof/>
          <w:color w:val="000000" w:themeColor="text1"/>
          <w:sz w:val="22"/>
          <w:szCs w:val="24"/>
          <w:lang w:val="da-DK" w:eastAsia="da-DK"/>
        </w:rPr>
        <mc:AlternateContent>
          <mc:Choice Requires="wps">
            <w:drawing>
              <wp:anchor distT="0" distB="0" distL="114300" distR="114300" simplePos="0" relativeHeight="251711488" behindDoc="0" locked="0" layoutInCell="1" allowOverlap="1" wp14:anchorId="3E01D625" wp14:editId="67810C6D">
                <wp:simplePos x="0" y="0"/>
                <wp:positionH relativeFrom="column">
                  <wp:posOffset>3932555</wp:posOffset>
                </wp:positionH>
                <wp:positionV relativeFrom="paragraph">
                  <wp:posOffset>95885</wp:posOffset>
                </wp:positionV>
                <wp:extent cx="152400" cy="152400"/>
                <wp:effectExtent l="0" t="0" r="19050" b="19050"/>
                <wp:wrapNone/>
                <wp:docPr id="30" name="Smilende ansigt 30"/>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85DF55A"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nde ansigt 30" o:spid="_x0000_s1026" type="#_x0000_t96" style="position:absolute;margin-left:309.65pt;margin-top:7.55pt;width:12pt;height:12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" fillcolor="#ffc000" strokecolor="#41719c" strokeweight="1pt">
                <v:stroke joinstyle="miter"/>
              </v:shape>
            </w:pict>
          </mc:Fallback>
        </mc:AlternateContent>
      </w:r>
      <w:r w:rsidRPr="001A6BED">
        <w:rPr>
          <w:rFonts w:ascii="Corbel" w:hAnsi="Corbel"/>
          <w:noProof/>
          <w:color w:val="000000" w:themeColor="text1"/>
          <w:sz w:val="22"/>
          <w:szCs w:val="24"/>
          <w:lang w:val="da-DK" w:eastAsia="da-DK"/>
        </w:rPr>
        <mc:AlternateContent>
          <mc:Choice Requires="wps">
            <w:drawing>
              <wp:anchor distT="0" distB="0" distL="114300" distR="114300" simplePos="0" relativeHeight="251702272" behindDoc="0" locked="0" layoutInCell="1" allowOverlap="1" wp14:anchorId="5CC69A45" wp14:editId="4A193FC1">
                <wp:simplePos x="0" y="0"/>
                <wp:positionH relativeFrom="column">
                  <wp:posOffset>4200525</wp:posOffset>
                </wp:positionH>
                <wp:positionV relativeFrom="paragraph">
                  <wp:posOffset>95885</wp:posOffset>
                </wp:positionV>
                <wp:extent cx="152400" cy="152400"/>
                <wp:effectExtent l="0" t="0" r="19050" b="19050"/>
                <wp:wrapNone/>
                <wp:docPr id="19" name="Smilende ansigt 19"/>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5D4F87D"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nde ansigt 19" o:spid="_x0000_s1026" type="#_x0000_t96" style="position:absolute;margin-left:330.75pt;margin-top:7.55pt;width:12pt;height:12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" fillcolor="#92d050" strokecolor="#41719c" strokeweight="1pt">
                <v:stroke joinstyle="miter"/>
              </v:shape>
            </w:pict>
          </mc:Fallback>
        </mc:AlternateContent>
      </w:r>
      <w:r w:rsidRPr="001A6BED">
        <w:rPr>
          <w:rFonts w:ascii="Corbel" w:hAnsi="Corbel"/>
          <w:noProof/>
          <w:color w:val="000000" w:themeColor="text1"/>
          <w:sz w:val="22"/>
          <w:szCs w:val="24"/>
          <w:lang w:val="da-DK" w:eastAsia="da-DK"/>
        </w:rPr>
        <mc:AlternateContent>
          <mc:Choice Requires="wps">
            <w:drawing>
              <wp:anchor distT="0" distB="0" distL="114300" distR="114300" simplePos="0" relativeHeight="251703296" behindDoc="0" locked="0" layoutInCell="1" allowOverlap="1" wp14:anchorId="45AF9E2A" wp14:editId="7D537CEF">
                <wp:simplePos x="0" y="0"/>
                <wp:positionH relativeFrom="column">
                  <wp:posOffset>4497705</wp:posOffset>
                </wp:positionH>
                <wp:positionV relativeFrom="paragraph">
                  <wp:posOffset>89535</wp:posOffset>
                </wp:positionV>
                <wp:extent cx="152400" cy="152400"/>
                <wp:effectExtent l="0" t="0" r="19050" b="19050"/>
                <wp:wrapNone/>
                <wp:docPr id="20" name="Smilende ansigt 20"/>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96B954" id="Smilende ansigt 20" o:spid="_x0000_s1026" type="#_x0000_t96" style="position:absolute;margin-left:354.15pt;margin-top:7.05pt;width:12pt;height:12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" fillcolor="#92d050" strokecolor="#41719c" strokeweight="1pt">
                <v:stroke joinstyle="miter"/>
              </v:shape>
            </w:pict>
          </mc:Fallback>
        </mc:AlternateContent>
      </w:r>
      <w:r w:rsidRPr="001A6BED">
        <w:rPr>
          <w:rFonts w:ascii="Corbel" w:hAnsi="Corbel"/>
          <w:noProof/>
          <w:color w:val="000000" w:themeColor="text1"/>
          <w:sz w:val="22"/>
          <w:szCs w:val="24"/>
          <w:lang w:val="da-DK" w:eastAsia="da-DK"/>
        </w:rPr>
        <mc:AlternateContent>
          <mc:Choice Requires="wps">
            <w:drawing>
              <wp:anchor distT="0" distB="0" distL="114300" distR="114300" simplePos="0" relativeHeight="251704320" behindDoc="0" locked="0" layoutInCell="1" allowOverlap="1" wp14:anchorId="06ECC833" wp14:editId="44C90B3E">
                <wp:simplePos x="0" y="0"/>
                <wp:positionH relativeFrom="column">
                  <wp:posOffset>4765675</wp:posOffset>
                </wp:positionH>
                <wp:positionV relativeFrom="paragraph">
                  <wp:posOffset>88265</wp:posOffset>
                </wp:positionV>
                <wp:extent cx="152400" cy="152400"/>
                <wp:effectExtent l="0" t="0" r="19050" b="19050"/>
                <wp:wrapNone/>
                <wp:docPr id="21" name="Smilende ansigt 21"/>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2ACAB7" id="Smilende ansigt 21" o:spid="_x0000_s1026" type="#_x0000_t96" style="position:absolute;margin-left:375.25pt;margin-top:6.95pt;width:12pt;height:12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" fillcolor="#92d050" strokecolor="#41719c" strokeweight="1pt">
                <v:stroke joinstyle="miter"/>
              </v:shape>
            </w:pict>
          </mc:Fallback>
        </mc:AlternateContent>
      </w:r>
      <w:r w:rsidRPr="001A6BED">
        <w:rPr>
          <w:rFonts w:ascii="Corbel" w:hAnsi="Corbel"/>
          <w:noProof/>
          <w:color w:val="000000" w:themeColor="text1"/>
          <w:sz w:val="22"/>
          <w:szCs w:val="24"/>
          <w:lang w:val="da-DK" w:eastAsia="da-DK"/>
        </w:rPr>
        <mc:AlternateContent>
          <mc:Choice Requires="wps">
            <w:drawing>
              <wp:anchor distT="0" distB="0" distL="114300" distR="114300" simplePos="0" relativeHeight="251696128" behindDoc="0" locked="0" layoutInCell="1" allowOverlap="1" wp14:anchorId="6FC124A2" wp14:editId="5FA75642">
                <wp:simplePos x="0" y="0"/>
                <wp:positionH relativeFrom="column">
                  <wp:posOffset>4829810</wp:posOffset>
                </wp:positionH>
                <wp:positionV relativeFrom="paragraph">
                  <wp:posOffset>699135</wp:posOffset>
                </wp:positionV>
                <wp:extent cx="1084580" cy="236220"/>
                <wp:effectExtent l="5080" t="0" r="25400" b="25400"/>
                <wp:wrapNone/>
                <wp:docPr id="251" name="Proces 9"/>
                <wp:cNvGraphicFramePr/>
                <a:graphic xmlns:a="http://schemas.openxmlformats.org/drawingml/2006/main">
                  <a:graphicData uri="http://schemas.microsoft.com/office/word/2010/wordprocessingShape">
                    <wps:wsp>
                      <wps:cNvSpPr/>
                      <wps:spPr>
                        <a:xfrm rot="16200000">
                          <a:off x="0" y="0"/>
                          <a:ext cx="1084580" cy="23622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838A307" id="_x0000_t109" coordsize="21600,21600" o:spt="109" path="m,l,21600r21600,l21600,xe">
                <v:stroke joinstyle="miter"/>
                <v:path gradientshapeok="t" o:connecttype="rect"/>
              </v:shapetype>
              <v:shape id="Proces 9" o:spid="_x0000_s1026" type="#_x0000_t109" style="position:absolute;margin-left:380.3pt;margin-top:55.05pt;width:85.4pt;height:18.6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" fillcolor="#5b9bd5" strokecolor="#41719c" strokeweight="1pt"/>
            </w:pict>
          </mc:Fallback>
        </mc:AlternateContent>
      </w:r>
      <w:r w:rsidRPr="001A6BED">
        <w:rPr>
          <w:rFonts w:ascii="Corbel" w:hAnsi="Corbel"/>
          <w:noProof/>
          <w:color w:val="000000" w:themeColor="text1"/>
          <w:sz w:val="22"/>
          <w:szCs w:val="24"/>
          <w:lang w:val="da-DK" w:eastAsia="da-DK"/>
        </w:rPr>
        <mc:AlternateContent>
          <mc:Choice Requires="wps">
            <w:drawing>
              <wp:anchor distT="0" distB="0" distL="114300" distR="114300" simplePos="0" relativeHeight="251694080" behindDoc="0" locked="0" layoutInCell="1" allowOverlap="1" wp14:anchorId="31A5021C" wp14:editId="224EC7BD">
                <wp:simplePos x="0" y="0"/>
                <wp:positionH relativeFrom="column">
                  <wp:posOffset>3420110</wp:posOffset>
                </wp:positionH>
                <wp:positionV relativeFrom="paragraph">
                  <wp:posOffset>692785</wp:posOffset>
                </wp:positionV>
                <wp:extent cx="1084580" cy="248920"/>
                <wp:effectExtent l="0" t="1270" r="19050" b="19050"/>
                <wp:wrapNone/>
                <wp:docPr id="252" name="Proces 4"/>
                <wp:cNvGraphicFramePr/>
                <a:graphic xmlns:a="http://schemas.openxmlformats.org/drawingml/2006/main">
                  <a:graphicData uri="http://schemas.microsoft.com/office/word/2010/wordprocessingShape">
                    <wps:wsp>
                      <wps:cNvSpPr/>
                      <wps:spPr>
                        <a:xfrm rot="16200000">
                          <a:off x="0" y="0"/>
                          <a:ext cx="1084580" cy="24892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6F4186" id="Proces 4" o:spid="_x0000_s1026" type="#_x0000_t109" style="position:absolute;margin-left:269.3pt;margin-top:54.55pt;width:85.4pt;height:19.6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" fillcolor="#5b9bd5" strokecolor="#41719c" strokeweight="1pt"/>
            </w:pict>
          </mc:Fallback>
        </mc:AlternateContent>
      </w:r>
      <w:r w:rsidRPr="001A6BED">
        <w:rPr>
          <w:rFonts w:ascii="Corbel" w:hAnsi="Corbel"/>
          <w:noProof/>
          <w:color w:val="000000" w:themeColor="text1"/>
          <w:sz w:val="22"/>
          <w:szCs w:val="24"/>
          <w:lang w:val="da-DK" w:eastAsia="da-DK"/>
        </w:rPr>
        <mc:AlternateContent>
          <mc:Choice Requires="wps">
            <w:drawing>
              <wp:anchor distT="0" distB="0" distL="114300" distR="114300" simplePos="0" relativeHeight="251695104" behindDoc="0" locked="0" layoutInCell="1" allowOverlap="1" wp14:anchorId="43514FCA" wp14:editId="216EBFB7">
                <wp:simplePos x="0" y="0"/>
                <wp:positionH relativeFrom="column">
                  <wp:posOffset>4086859</wp:posOffset>
                </wp:positionH>
                <wp:positionV relativeFrom="paragraph">
                  <wp:posOffset>273685</wp:posOffset>
                </wp:positionV>
                <wp:extent cx="1167129" cy="234950"/>
                <wp:effectExtent l="0" t="0" r="14605" b="12700"/>
                <wp:wrapNone/>
                <wp:docPr id="253" name="Proces 5"/>
                <wp:cNvGraphicFramePr/>
                <a:graphic xmlns:a="http://schemas.openxmlformats.org/drawingml/2006/main">
                  <a:graphicData uri="http://schemas.microsoft.com/office/word/2010/wordprocessingShape">
                    <wps:wsp>
                      <wps:cNvSpPr/>
                      <wps:spPr>
                        <a:xfrm>
                          <a:off x="0" y="0"/>
                          <a:ext cx="1167129" cy="23495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8A2549" id="Proces 5" o:spid="_x0000_s1026" type="#_x0000_t109" style="position:absolute;margin-left:321.8pt;margin-top:21.55pt;width:91.9pt;height:1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" fillcolor="#5b9bd5" strokecolor="#41719c" strokeweight="1pt"/>
            </w:pict>
          </mc:Fallback>
        </mc:AlternateContent>
      </w:r>
      <w:r w:rsidRPr="001A6BED">
        <w:rPr>
          <w:rFonts w:ascii="Corbel" w:hAnsi="Corbel"/>
          <w:noProof/>
          <w:color w:val="000000" w:themeColor="text1"/>
          <w:sz w:val="22"/>
          <w:szCs w:val="24"/>
          <w:lang w:val="da-DK" w:eastAsia="da-DK"/>
        </w:rPr>
        <mc:AlternateContent>
          <mc:Choice Requires="wps">
            <w:drawing>
              <wp:anchor distT="0" distB="0" distL="114300" distR="114300" simplePos="0" relativeHeight="251706368" behindDoc="0" locked="0" layoutInCell="1" allowOverlap="1" wp14:anchorId="30BDA653" wp14:editId="76A285A2">
                <wp:simplePos x="0" y="0"/>
                <wp:positionH relativeFrom="column">
                  <wp:posOffset>5530215</wp:posOffset>
                </wp:positionH>
                <wp:positionV relativeFrom="paragraph">
                  <wp:posOffset>330200</wp:posOffset>
                </wp:positionV>
                <wp:extent cx="152400" cy="152400"/>
                <wp:effectExtent l="0" t="0" r="19050" b="19050"/>
                <wp:wrapNone/>
                <wp:docPr id="25" name="Smilende ansigt 25"/>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414A39" id="Smilende ansigt 25" o:spid="_x0000_s1026" type="#_x0000_t96" style="position:absolute;margin-left:435.45pt;margin-top:26pt;width:12pt;height:12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" fillcolor="#92d050" strokecolor="#41719c" strokeweight="1pt">
                <v:stroke joinstyle="miter"/>
              </v:shape>
            </w:pict>
          </mc:Fallback>
        </mc:AlternateContent>
      </w:r>
      <w:r w:rsidRPr="001A6BED">
        <w:rPr>
          <w:rFonts w:ascii="Corbel" w:hAnsi="Corbel"/>
          <w:noProof/>
          <w:color w:val="000000" w:themeColor="text1"/>
          <w:sz w:val="22"/>
          <w:szCs w:val="24"/>
          <w:lang w:val="da-DK" w:eastAsia="da-DK"/>
        </w:rPr>
        <mc:AlternateContent>
          <mc:Choice Requires="wps">
            <w:drawing>
              <wp:anchor distT="0" distB="0" distL="114300" distR="114300" simplePos="0" relativeHeight="251707392" behindDoc="0" locked="0" layoutInCell="1" allowOverlap="1" wp14:anchorId="53ED7CA1" wp14:editId="58D3122A">
                <wp:simplePos x="0" y="0"/>
                <wp:positionH relativeFrom="column">
                  <wp:posOffset>5530215</wp:posOffset>
                </wp:positionH>
                <wp:positionV relativeFrom="paragraph">
                  <wp:posOffset>539750</wp:posOffset>
                </wp:positionV>
                <wp:extent cx="152400" cy="152400"/>
                <wp:effectExtent l="0" t="0" r="19050" b="19050"/>
                <wp:wrapNone/>
                <wp:docPr id="26" name="Smilende ansigt 26"/>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56F705" id="Smilende ansigt 26" o:spid="_x0000_s1026" type="#_x0000_t96" style="position:absolute;margin-left:435.45pt;margin-top:42.5pt;width:12pt;height:12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" fillcolor="#92d050" strokecolor="#41719c" strokeweight="1pt">
                <v:stroke joinstyle="miter"/>
              </v:shape>
            </w:pict>
          </mc:Fallback>
        </mc:AlternateContent>
      </w:r>
      <w:r w:rsidRPr="001A6BED">
        <w:rPr>
          <w:rFonts w:ascii="Corbel" w:hAnsi="Corbel"/>
          <w:noProof/>
          <w:color w:val="000000" w:themeColor="text1"/>
          <w:sz w:val="22"/>
          <w:szCs w:val="24"/>
          <w:lang w:val="da-DK" w:eastAsia="da-DK"/>
        </w:rPr>
        <mc:AlternateContent>
          <mc:Choice Requires="wps">
            <w:drawing>
              <wp:anchor distT="0" distB="0" distL="114300" distR="114300" simplePos="0" relativeHeight="251708416" behindDoc="0" locked="0" layoutInCell="1" allowOverlap="1" wp14:anchorId="346CC1C1" wp14:editId="4B51E38D">
                <wp:simplePos x="0" y="0"/>
                <wp:positionH relativeFrom="column">
                  <wp:posOffset>5528945</wp:posOffset>
                </wp:positionH>
                <wp:positionV relativeFrom="paragraph">
                  <wp:posOffset>727710</wp:posOffset>
                </wp:positionV>
                <wp:extent cx="152400" cy="152400"/>
                <wp:effectExtent l="0" t="0" r="19050" b="19050"/>
                <wp:wrapNone/>
                <wp:docPr id="27" name="Smilende ansigt 27"/>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AB1A9A" id="Smilende ansigt 27" o:spid="_x0000_s1026" type="#_x0000_t96" style="position:absolute;margin-left:435.35pt;margin-top:57.3pt;width:12pt;height:12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" fillcolor="#ffc000" strokecolor="#41719c" strokeweight="1pt">
                <v:stroke joinstyle="miter"/>
              </v:shape>
            </w:pict>
          </mc:Fallback>
        </mc:AlternateContent>
      </w:r>
      <w:r w:rsidRPr="001A6BED">
        <w:rPr>
          <w:rFonts w:ascii="Corbel" w:hAnsi="Corbel"/>
          <w:noProof/>
          <w:color w:val="000000" w:themeColor="text1"/>
          <w:sz w:val="22"/>
          <w:szCs w:val="24"/>
          <w:lang w:val="da-DK" w:eastAsia="da-DK"/>
        </w:rPr>
        <mc:AlternateContent>
          <mc:Choice Requires="wps">
            <w:drawing>
              <wp:anchor distT="0" distB="0" distL="114300" distR="114300" simplePos="0" relativeHeight="251709440" behindDoc="0" locked="0" layoutInCell="1" allowOverlap="1" wp14:anchorId="1F937B48" wp14:editId="77ED3193">
                <wp:simplePos x="0" y="0"/>
                <wp:positionH relativeFrom="column">
                  <wp:posOffset>5542915</wp:posOffset>
                </wp:positionH>
                <wp:positionV relativeFrom="paragraph">
                  <wp:posOffset>966470</wp:posOffset>
                </wp:positionV>
                <wp:extent cx="152400" cy="152400"/>
                <wp:effectExtent l="0" t="0" r="19050" b="19050"/>
                <wp:wrapNone/>
                <wp:docPr id="28" name="Smilende ansigt 28"/>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366972" id="Smilende ansigt 28" o:spid="_x0000_s1026" type="#_x0000_t96" style="position:absolute;margin-left:436.45pt;margin-top:76.1pt;width:12pt;height:12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" fillcolor="#92d050" strokecolor="#41719c" strokeweight="1pt">
                <v:stroke joinstyle="miter"/>
              </v:shape>
            </w:pict>
          </mc:Fallback>
        </mc:AlternateContent>
      </w:r>
      <w:r w:rsidRPr="001A6BED">
        <w:rPr>
          <w:rFonts w:ascii="Corbel" w:hAnsi="Corbel"/>
          <w:noProof/>
          <w:color w:val="000000" w:themeColor="text1"/>
          <w:sz w:val="22"/>
          <w:szCs w:val="24"/>
          <w:lang w:val="da-DK" w:eastAsia="da-DK"/>
        </w:rPr>
        <mc:AlternateContent>
          <mc:Choice Requires="wps">
            <w:drawing>
              <wp:anchor distT="0" distB="0" distL="114300" distR="114300" simplePos="0" relativeHeight="251710464" behindDoc="0" locked="0" layoutInCell="1" allowOverlap="1" wp14:anchorId="6193CBFC" wp14:editId="7E057ED9">
                <wp:simplePos x="0" y="0"/>
                <wp:positionH relativeFrom="column">
                  <wp:posOffset>5542915</wp:posOffset>
                </wp:positionH>
                <wp:positionV relativeFrom="paragraph">
                  <wp:posOffset>1186180</wp:posOffset>
                </wp:positionV>
                <wp:extent cx="152400" cy="152400"/>
                <wp:effectExtent l="0" t="0" r="19050" b="19050"/>
                <wp:wrapNone/>
                <wp:docPr id="29" name="Smilende ansigt 29"/>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AA1CCC" id="Smilende ansigt 29" o:spid="_x0000_s1026" type="#_x0000_t96" style="position:absolute;margin-left:436.45pt;margin-top:93.4pt;width:12pt;height:12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" fillcolor="#92d050" strokecolor="#41719c" strokeweight="1pt">
                <v:stroke joinstyle="miter"/>
              </v:shape>
            </w:pict>
          </mc:Fallback>
        </mc:AlternateContent>
      </w:r>
      <w:r w:rsidRPr="001A6BED">
        <w:rPr>
          <w:rFonts w:ascii="Corbel" w:hAnsi="Corbel"/>
          <w:noProof/>
          <w:color w:val="FFC000"/>
          <w:sz w:val="22"/>
          <w:szCs w:val="24"/>
          <w:lang w:val="da-DK" w:eastAsia="da-DK"/>
        </w:rPr>
        <mc:AlternateContent>
          <mc:Choice Requires="wps">
            <w:drawing>
              <wp:anchor distT="0" distB="0" distL="114300" distR="114300" simplePos="0" relativeHeight="251697152" behindDoc="0" locked="0" layoutInCell="1" allowOverlap="1" wp14:anchorId="33E05826" wp14:editId="40A27376">
                <wp:simplePos x="0" y="0"/>
                <wp:positionH relativeFrom="column">
                  <wp:posOffset>3618865</wp:posOffset>
                </wp:positionH>
                <wp:positionV relativeFrom="paragraph">
                  <wp:posOffset>1146810</wp:posOffset>
                </wp:positionV>
                <wp:extent cx="152400" cy="152400"/>
                <wp:effectExtent l="0" t="0" r="19050" b="19050"/>
                <wp:wrapNone/>
                <wp:docPr id="254" name="Smilende ansigt 254"/>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16070F" id="Smilende ansigt 254" o:spid="_x0000_s1026" type="#_x0000_t96" style="position:absolute;margin-left:284.95pt;margin-top:90.3pt;width:12pt;height:12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" fillcolor="#ffc000" strokecolor="#41719c" strokeweight="1pt">
                <v:stroke joinstyle="miter"/>
              </v:shape>
            </w:pict>
          </mc:Fallback>
        </mc:AlternateContent>
      </w:r>
      <w:r w:rsidRPr="001A6BED">
        <w:rPr>
          <w:rFonts w:ascii="Corbel" w:hAnsi="Corbel"/>
          <w:noProof/>
          <w:color w:val="000000" w:themeColor="text1"/>
          <w:sz w:val="22"/>
          <w:szCs w:val="24"/>
          <w:lang w:val="da-DK" w:eastAsia="da-DK"/>
        </w:rPr>
        <mc:AlternateContent>
          <mc:Choice Requires="wps">
            <w:drawing>
              <wp:anchor distT="0" distB="0" distL="114300" distR="114300" simplePos="0" relativeHeight="251698176" behindDoc="0" locked="0" layoutInCell="1" allowOverlap="1" wp14:anchorId="33343E8C" wp14:editId="7650620A">
                <wp:simplePos x="0" y="0"/>
                <wp:positionH relativeFrom="column">
                  <wp:posOffset>3637915</wp:posOffset>
                </wp:positionH>
                <wp:positionV relativeFrom="paragraph">
                  <wp:posOffset>922020</wp:posOffset>
                </wp:positionV>
                <wp:extent cx="152400" cy="152400"/>
                <wp:effectExtent l="0" t="0" r="19050" b="19050"/>
                <wp:wrapNone/>
                <wp:docPr id="15" name="Smilende ansigt 15"/>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6AC2FA" id="Smilende ansigt 15" o:spid="_x0000_s1026" type="#_x0000_t96" style="position:absolute;margin-left:286.45pt;margin-top:72.6pt;width:12pt;height:12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" fillcolor="#92d050" strokecolor="#41719c" strokeweight="1pt">
                <v:stroke joinstyle="miter"/>
              </v:shape>
            </w:pict>
          </mc:Fallback>
        </mc:AlternateContent>
      </w:r>
      <w:r w:rsidRPr="001A6BED">
        <w:rPr>
          <w:rFonts w:ascii="Corbel" w:hAnsi="Corbel"/>
          <w:noProof/>
          <w:color w:val="000000" w:themeColor="text1"/>
          <w:sz w:val="22"/>
          <w:szCs w:val="24"/>
          <w:lang w:val="da-DK" w:eastAsia="da-DK"/>
        </w:rPr>
        <mc:AlternateContent>
          <mc:Choice Requires="wps">
            <w:drawing>
              <wp:anchor distT="0" distB="0" distL="114300" distR="114300" simplePos="0" relativeHeight="251699200" behindDoc="0" locked="0" layoutInCell="1" allowOverlap="1" wp14:anchorId="04CE0A07" wp14:editId="6F6373B3">
                <wp:simplePos x="0" y="0"/>
                <wp:positionH relativeFrom="column">
                  <wp:posOffset>3636645</wp:posOffset>
                </wp:positionH>
                <wp:positionV relativeFrom="paragraph">
                  <wp:posOffset>713740</wp:posOffset>
                </wp:positionV>
                <wp:extent cx="152400" cy="152400"/>
                <wp:effectExtent l="0" t="0" r="19050" b="19050"/>
                <wp:wrapNone/>
                <wp:docPr id="16" name="Smilende ansigt 16"/>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F3CE51" id="Smilende ansigt 16" o:spid="_x0000_s1026" type="#_x0000_t96" style="position:absolute;margin-left:286.35pt;margin-top:56.2pt;width:12pt;height:12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" fillcolor="#92d050" strokecolor="#41719c" strokeweight="1pt">
                <v:stroke joinstyle="miter"/>
              </v:shape>
            </w:pict>
          </mc:Fallback>
        </mc:AlternateContent>
      </w:r>
      <w:r w:rsidRPr="001A6BED">
        <w:rPr>
          <w:rFonts w:ascii="Corbel" w:hAnsi="Corbel"/>
          <w:noProof/>
          <w:color w:val="000000" w:themeColor="text1"/>
          <w:sz w:val="22"/>
          <w:szCs w:val="24"/>
          <w:lang w:val="da-DK" w:eastAsia="da-DK"/>
        </w:rPr>
        <mc:AlternateContent>
          <mc:Choice Requires="wps">
            <w:drawing>
              <wp:anchor distT="0" distB="0" distL="114300" distR="114300" simplePos="0" relativeHeight="251700224" behindDoc="0" locked="0" layoutInCell="1" allowOverlap="1" wp14:anchorId="555A8CF7" wp14:editId="0DDED226">
                <wp:simplePos x="0" y="0"/>
                <wp:positionH relativeFrom="column">
                  <wp:posOffset>3644265</wp:posOffset>
                </wp:positionH>
                <wp:positionV relativeFrom="paragraph">
                  <wp:posOffset>521970</wp:posOffset>
                </wp:positionV>
                <wp:extent cx="152400" cy="152400"/>
                <wp:effectExtent l="0" t="0" r="19050" b="19050"/>
                <wp:wrapNone/>
                <wp:docPr id="17" name="Smilende ansigt 17"/>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1F4296" id="Smilende ansigt 17" o:spid="_x0000_s1026" type="#_x0000_t96" style="position:absolute;margin-left:286.95pt;margin-top:41.1pt;width:12pt;height:12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" fillcolor="#92d050" strokecolor="#41719c" strokeweight="1pt">
                <v:stroke joinstyle="miter"/>
              </v:shape>
            </w:pict>
          </mc:Fallback>
        </mc:AlternateContent>
      </w:r>
      <w:r w:rsidRPr="001A6BED">
        <w:rPr>
          <w:rFonts w:ascii="Corbel" w:hAnsi="Corbel"/>
          <w:noProof/>
          <w:color w:val="000000" w:themeColor="text1"/>
          <w:sz w:val="22"/>
          <w:szCs w:val="24"/>
          <w:lang w:val="da-DK" w:eastAsia="da-DK"/>
        </w:rPr>
        <mc:AlternateContent>
          <mc:Choice Requires="wps">
            <w:drawing>
              <wp:anchor distT="0" distB="0" distL="114300" distR="114300" simplePos="0" relativeHeight="251701248" behindDoc="0" locked="0" layoutInCell="1" allowOverlap="1" wp14:anchorId="3830BD4B" wp14:editId="40DAB6A5">
                <wp:simplePos x="0" y="0"/>
                <wp:positionH relativeFrom="column">
                  <wp:posOffset>3632835</wp:posOffset>
                </wp:positionH>
                <wp:positionV relativeFrom="paragraph">
                  <wp:posOffset>335280</wp:posOffset>
                </wp:positionV>
                <wp:extent cx="152400" cy="152400"/>
                <wp:effectExtent l="0" t="0" r="19050" b="19050"/>
                <wp:wrapNone/>
                <wp:docPr id="18" name="Smilende ansigt 18"/>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CB5846" id="Smilende ansigt 18" o:spid="_x0000_s1026" type="#_x0000_t96" style="position:absolute;margin-left:286.05pt;margin-top:26.4pt;width:12pt;height:12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" fillcolor="#92d050" strokecolor="#41719c" strokeweight="1pt">
                <v:stroke joinstyle="miter"/>
              </v:shape>
            </w:pict>
          </mc:Fallback>
        </mc:AlternateContent>
      </w:r>
      <w:r w:rsidRPr="001A6BED">
        <w:rPr>
          <w:rFonts w:ascii="Corbel" w:hAnsi="Corbel"/>
          <w:noProof/>
          <w:color w:val="000000" w:themeColor="text1"/>
          <w:sz w:val="22"/>
          <w:szCs w:val="24"/>
          <w:lang w:val="da-DK" w:eastAsia="da-DK"/>
        </w:rPr>
        <mc:AlternateContent>
          <mc:Choice Requires="wps">
            <w:drawing>
              <wp:anchor distT="0" distB="0" distL="114300" distR="114300" simplePos="0" relativeHeight="251712512" behindDoc="0" locked="0" layoutInCell="1" allowOverlap="1" wp14:anchorId="219DADF6" wp14:editId="39277DED">
                <wp:simplePos x="0" y="0"/>
                <wp:positionH relativeFrom="column">
                  <wp:posOffset>5304155</wp:posOffset>
                </wp:positionH>
                <wp:positionV relativeFrom="paragraph">
                  <wp:posOffset>81915</wp:posOffset>
                </wp:positionV>
                <wp:extent cx="152400" cy="152400"/>
                <wp:effectExtent l="0" t="0" r="19050" b="19050"/>
                <wp:wrapNone/>
                <wp:docPr id="31" name="Smilende ansigt 31"/>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CCAE13" id="Smilende ansigt 31" o:spid="_x0000_s1026" type="#_x0000_t96" style="position:absolute;margin-left:417.65pt;margin-top:6.45pt;width:12pt;height:12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" fillcolor="#92d050" strokecolor="#41719c" strokeweight="1pt">
                <v:stroke joinstyle="miter"/>
              </v:shape>
            </w:pict>
          </mc:Fallback>
        </mc:AlternateContent>
      </w:r>
      <w:r w:rsidRPr="001A6BED">
        <w:rPr>
          <w:rFonts w:ascii="Corbel" w:hAnsi="Corbel"/>
          <w:noProof/>
          <w:color w:val="000000" w:themeColor="text1"/>
          <w:sz w:val="22"/>
          <w:szCs w:val="24"/>
          <w:lang w:val="da-DK" w:eastAsia="da-DK"/>
        </w:rPr>
        <mc:AlternateContent>
          <mc:Choice Requires="wps">
            <w:drawing>
              <wp:anchor distT="0" distB="0" distL="114300" distR="114300" simplePos="0" relativeHeight="251705344" behindDoc="0" locked="0" layoutInCell="1" allowOverlap="1" wp14:anchorId="3B16B27B" wp14:editId="70C9FA2A">
                <wp:simplePos x="0" y="0"/>
                <wp:positionH relativeFrom="column">
                  <wp:posOffset>5066665</wp:posOffset>
                </wp:positionH>
                <wp:positionV relativeFrom="paragraph">
                  <wp:posOffset>86995</wp:posOffset>
                </wp:positionV>
                <wp:extent cx="152400" cy="152400"/>
                <wp:effectExtent l="0" t="0" r="19050" b="19050"/>
                <wp:wrapNone/>
                <wp:docPr id="22" name="Smilende ansigt 22"/>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04AEAB" id="Smilende ansigt 22" o:spid="_x0000_s1026" type="#_x0000_t96" style="position:absolute;margin-left:398.95pt;margin-top:6.85pt;width:12pt;height:12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" fillcolor="#92d050" strokecolor="#41719c" strokeweight="1pt">
                <v:stroke joinstyle="miter"/>
              </v:shape>
            </w:pict>
          </mc:Fallback>
        </mc:AlternateContent>
      </w:r>
      <w:r w:rsidRPr="001A6BED">
        <w:rPr>
          <w:color w:val="1F3864" w:themeColor="accent1" w:themeShade="80"/>
          <w:sz w:val="22"/>
          <w:szCs w:val="24"/>
          <w:lang w:val="da-DK"/>
        </w:rPr>
        <w:t xml:space="preserve"> </w:t>
      </w:r>
    </w:p>
    <w:tbl>
      <w:tblPr>
        <w:tblStyle w:val="Tabel-Gitter"/>
        <w:tblW w:w="0" w:type="auto"/>
        <w:tblLook w:val="04A0" w:firstRow="1" w:lastRow="0" w:firstColumn="1" w:lastColumn="0" w:noHBand="0" w:noVBand="1"/>
      </w:tblPr>
      <w:tblGrid>
        <w:gridCol w:w="3921"/>
        <w:gridCol w:w="992"/>
        <w:gridCol w:w="1128"/>
        <w:gridCol w:w="989"/>
        <w:gridCol w:w="988"/>
        <w:gridCol w:w="1042"/>
      </w:tblGrid>
      <w:tr w:rsidR="006C39C6" w:rsidRPr="001A6BED" w14:paraId="42B61241" w14:textId="77777777" w:rsidTr="00311E44">
        <w:trPr>
          <w:trHeight w:val="420"/>
        </w:trPr>
        <w:tc>
          <w:tcPr>
            <w:tcW w:w="9060" w:type="dxa"/>
            <w:gridSpan w:val="6"/>
          </w:tcPr>
          <w:p w14:paraId="61B39DB5" w14:textId="77777777" w:rsidR="006C39C6" w:rsidRPr="001A6BED" w:rsidRDefault="00311E44" w:rsidP="006C39C6">
            <w:pP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Tabel</w:t>
            </w:r>
            <w:r w:rsidR="006C39C6" w:rsidRPr="001A6BED">
              <w:rPr>
                <w:rFonts w:ascii="Corbel" w:hAnsi="Corbel" w:cs="Arial"/>
                <w:color w:val="000000" w:themeColor="text1"/>
                <w:spacing w:val="2"/>
                <w:sz w:val="18"/>
                <w:szCs w:val="18"/>
                <w:lang w:val="da-DK"/>
              </w:rPr>
              <w:t xml:space="preserve"> 2</w:t>
            </w:r>
          </w:p>
        </w:tc>
      </w:tr>
      <w:tr w:rsidR="006C39C6" w:rsidRPr="001A6BED" w14:paraId="697778CD" w14:textId="77777777" w:rsidTr="00311E44">
        <w:trPr>
          <w:trHeight w:val="420"/>
        </w:trPr>
        <w:tc>
          <w:tcPr>
            <w:tcW w:w="3921" w:type="dxa"/>
          </w:tcPr>
          <w:p w14:paraId="5DE717DC" w14:textId="77777777" w:rsidR="006C39C6" w:rsidRPr="001A6BED" w:rsidRDefault="00311E44"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Land/niveau</w:t>
            </w:r>
          </w:p>
        </w:tc>
        <w:tc>
          <w:tcPr>
            <w:tcW w:w="992" w:type="dxa"/>
            <w:shd w:val="clear" w:color="auto" w:fill="FF0000"/>
          </w:tcPr>
          <w:p w14:paraId="058B415F" w14:textId="77777777" w:rsidR="006C39C6" w:rsidRPr="001A6BED" w:rsidRDefault="006C39C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D</w:t>
            </w:r>
            <w:r w:rsidR="00311E44" w:rsidRPr="001A6BED">
              <w:rPr>
                <w:rFonts w:ascii="Corbel" w:hAnsi="Corbel" w:cs="Arial"/>
                <w:color w:val="000000" w:themeColor="text1"/>
                <w:spacing w:val="2"/>
                <w:sz w:val="18"/>
                <w:szCs w:val="18"/>
                <w:lang w:val="da-DK"/>
              </w:rPr>
              <w:t>a</w:t>
            </w:r>
            <w:r w:rsidRPr="001A6BED">
              <w:rPr>
                <w:rFonts w:ascii="Corbel" w:hAnsi="Corbel" w:cs="Arial"/>
                <w:color w:val="000000" w:themeColor="text1"/>
                <w:spacing w:val="2"/>
                <w:sz w:val="18"/>
                <w:szCs w:val="18"/>
                <w:lang w:val="da-DK"/>
              </w:rPr>
              <w:t>nmark</w:t>
            </w:r>
          </w:p>
        </w:tc>
        <w:tc>
          <w:tcPr>
            <w:tcW w:w="1128" w:type="dxa"/>
          </w:tcPr>
          <w:p w14:paraId="4A5782F2" w14:textId="77777777" w:rsidR="006C39C6" w:rsidRPr="001A6BED" w:rsidRDefault="00311E44"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Niveau</w:t>
            </w:r>
          </w:p>
        </w:tc>
        <w:tc>
          <w:tcPr>
            <w:tcW w:w="989" w:type="dxa"/>
          </w:tcPr>
          <w:p w14:paraId="1A4768EA" w14:textId="77777777" w:rsidR="006C39C6" w:rsidRPr="001A6BED" w:rsidRDefault="00311E44"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Niveau</w:t>
            </w:r>
          </w:p>
        </w:tc>
        <w:tc>
          <w:tcPr>
            <w:tcW w:w="988" w:type="dxa"/>
          </w:tcPr>
          <w:p w14:paraId="40909B2B" w14:textId="77777777" w:rsidR="006C39C6" w:rsidRPr="001A6BED" w:rsidRDefault="00311E44"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Niveau</w:t>
            </w:r>
          </w:p>
        </w:tc>
        <w:tc>
          <w:tcPr>
            <w:tcW w:w="1042" w:type="dxa"/>
            <w:shd w:val="clear" w:color="auto" w:fill="FFC000"/>
          </w:tcPr>
          <w:p w14:paraId="069DA960" w14:textId="77777777" w:rsidR="006C39C6" w:rsidRPr="001A6BED" w:rsidRDefault="00311E44"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Rumænien</w:t>
            </w:r>
          </w:p>
        </w:tc>
      </w:tr>
      <w:tr w:rsidR="006C39C6" w:rsidRPr="001A6BED" w14:paraId="05577A8E" w14:textId="77777777" w:rsidTr="00311E44">
        <w:tc>
          <w:tcPr>
            <w:tcW w:w="3921" w:type="dxa"/>
          </w:tcPr>
          <w:p w14:paraId="276241C4" w14:textId="165D8E7F" w:rsidR="006C39C6" w:rsidRPr="001A6BED" w:rsidRDefault="00311E44"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 xml:space="preserve">Antallet af </w:t>
            </w:r>
            <w:r w:rsidR="00401F58">
              <w:rPr>
                <w:rFonts w:ascii="Corbel" w:hAnsi="Corbel" w:cs="Arial"/>
                <w:color w:val="000000" w:themeColor="text1"/>
                <w:spacing w:val="2"/>
                <w:sz w:val="18"/>
                <w:szCs w:val="18"/>
                <w:lang w:val="da-DK"/>
              </w:rPr>
              <w:t>seniorer på kurset</w:t>
            </w:r>
          </w:p>
        </w:tc>
        <w:tc>
          <w:tcPr>
            <w:tcW w:w="992" w:type="dxa"/>
            <w:shd w:val="clear" w:color="auto" w:fill="FF0000"/>
          </w:tcPr>
          <w:p w14:paraId="7F81C840" w14:textId="77777777" w:rsidR="006C39C6" w:rsidRPr="001A6BED" w:rsidRDefault="006C39C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16</w:t>
            </w:r>
          </w:p>
        </w:tc>
        <w:tc>
          <w:tcPr>
            <w:tcW w:w="1128" w:type="dxa"/>
          </w:tcPr>
          <w:p w14:paraId="30EC4D77" w14:textId="77777777" w:rsidR="006C39C6" w:rsidRPr="001A6BED" w:rsidRDefault="006C39C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16</w:t>
            </w:r>
          </w:p>
        </w:tc>
        <w:tc>
          <w:tcPr>
            <w:tcW w:w="989" w:type="dxa"/>
          </w:tcPr>
          <w:p w14:paraId="74649EC7" w14:textId="77777777" w:rsidR="006C39C6" w:rsidRPr="001A6BED" w:rsidRDefault="006C39C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16</w:t>
            </w:r>
          </w:p>
        </w:tc>
        <w:tc>
          <w:tcPr>
            <w:tcW w:w="988" w:type="dxa"/>
          </w:tcPr>
          <w:p w14:paraId="532C1C3F" w14:textId="77777777" w:rsidR="006C39C6" w:rsidRPr="001A6BED" w:rsidRDefault="006C39C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16</w:t>
            </w:r>
          </w:p>
        </w:tc>
        <w:tc>
          <w:tcPr>
            <w:tcW w:w="1042" w:type="dxa"/>
            <w:shd w:val="clear" w:color="auto" w:fill="FFC000"/>
          </w:tcPr>
          <w:p w14:paraId="5E4482B6" w14:textId="77777777" w:rsidR="006C39C6" w:rsidRPr="001A6BED" w:rsidRDefault="006C39C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16</w:t>
            </w:r>
          </w:p>
        </w:tc>
      </w:tr>
      <w:tr w:rsidR="00311E44" w:rsidRPr="001A6BED" w14:paraId="01FFFF0F" w14:textId="77777777" w:rsidTr="00311E44">
        <w:trPr>
          <w:trHeight w:val="524"/>
        </w:trPr>
        <w:tc>
          <w:tcPr>
            <w:tcW w:w="3921" w:type="dxa"/>
          </w:tcPr>
          <w:p w14:paraId="0805456C" w14:textId="66A2F0E8" w:rsidR="00311E44" w:rsidRPr="001A6BED" w:rsidRDefault="00311E44" w:rsidP="00311E44">
            <w:pPr>
              <w:jc w:val="center"/>
              <w:rPr>
                <w:rFonts w:ascii="Corbel" w:hAnsi="Corbel" w:cs="Arial"/>
                <w:color w:val="000000" w:themeColor="text1"/>
                <w:spacing w:val="2"/>
                <w:sz w:val="18"/>
                <w:szCs w:val="24"/>
                <w:lang w:val="da-DK"/>
              </w:rPr>
            </w:pPr>
            <w:r w:rsidRPr="001A6BED">
              <w:rPr>
                <w:rFonts w:ascii="Corbel" w:hAnsi="Corbel" w:cs="Arial"/>
                <w:color w:val="000000" w:themeColor="text1"/>
                <w:spacing w:val="2"/>
                <w:sz w:val="18"/>
                <w:szCs w:val="24"/>
                <w:lang w:val="da-DK"/>
              </w:rPr>
              <w:t xml:space="preserve">% af mennesker der bliver 65+ </w:t>
            </w:r>
            <w:r w:rsidR="00816FA2">
              <w:rPr>
                <w:rFonts w:ascii="Corbel" w:hAnsi="Corbel" w:cs="Arial"/>
                <w:color w:val="000000" w:themeColor="text1"/>
                <w:spacing w:val="2"/>
                <w:sz w:val="18"/>
                <w:szCs w:val="24"/>
                <w:lang w:val="da-DK"/>
              </w:rPr>
              <w:t>i</w:t>
            </w:r>
            <w:r w:rsidRPr="001A6BED">
              <w:rPr>
                <w:rFonts w:ascii="Corbel" w:hAnsi="Corbel" w:cs="Arial"/>
                <w:color w:val="000000" w:themeColor="text1"/>
                <w:spacing w:val="2"/>
                <w:sz w:val="18"/>
                <w:szCs w:val="24"/>
                <w:lang w:val="da-DK"/>
              </w:rPr>
              <w:t xml:space="preserve"> 2018, hvis fødselsår er 1953</w:t>
            </w:r>
          </w:p>
        </w:tc>
        <w:tc>
          <w:tcPr>
            <w:tcW w:w="992" w:type="dxa"/>
            <w:shd w:val="clear" w:color="auto" w:fill="FF0000"/>
          </w:tcPr>
          <w:p w14:paraId="4D44FDAD" w14:textId="77777777" w:rsidR="00311E44" w:rsidRPr="001A6BED" w:rsidRDefault="00311E44" w:rsidP="00311E44">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18,5%</w:t>
            </w:r>
          </w:p>
        </w:tc>
        <w:tc>
          <w:tcPr>
            <w:tcW w:w="1128" w:type="dxa"/>
          </w:tcPr>
          <w:p w14:paraId="6AC4AD96" w14:textId="77777777" w:rsidR="00311E44" w:rsidRPr="001A6BED" w:rsidRDefault="00311E44" w:rsidP="00311E44">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15,02%</w:t>
            </w:r>
          </w:p>
        </w:tc>
        <w:tc>
          <w:tcPr>
            <w:tcW w:w="989" w:type="dxa"/>
          </w:tcPr>
          <w:p w14:paraId="1644483C" w14:textId="77777777" w:rsidR="00311E44" w:rsidRPr="001A6BED" w:rsidRDefault="00311E44" w:rsidP="00311E44">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12,01%</w:t>
            </w:r>
          </w:p>
        </w:tc>
        <w:tc>
          <w:tcPr>
            <w:tcW w:w="988" w:type="dxa"/>
          </w:tcPr>
          <w:p w14:paraId="5493D91F" w14:textId="77777777" w:rsidR="00311E44" w:rsidRPr="001A6BED" w:rsidRDefault="00311E44" w:rsidP="00311E44">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9,01%</w:t>
            </w:r>
          </w:p>
        </w:tc>
        <w:tc>
          <w:tcPr>
            <w:tcW w:w="1042" w:type="dxa"/>
            <w:shd w:val="clear" w:color="auto" w:fill="FFC000"/>
          </w:tcPr>
          <w:p w14:paraId="46FD645C" w14:textId="77777777" w:rsidR="00311E44" w:rsidRPr="001A6BED" w:rsidRDefault="00311E44" w:rsidP="00311E44">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6,15%</w:t>
            </w:r>
          </w:p>
        </w:tc>
      </w:tr>
      <w:tr w:rsidR="00311E44" w:rsidRPr="001A6BED" w14:paraId="5249F977" w14:textId="77777777" w:rsidTr="00311E44">
        <w:trPr>
          <w:trHeight w:val="898"/>
        </w:trPr>
        <w:tc>
          <w:tcPr>
            <w:tcW w:w="3921" w:type="dxa"/>
          </w:tcPr>
          <w:p w14:paraId="54E88990" w14:textId="4F386F0A" w:rsidR="00311E44" w:rsidRPr="001A6BED" w:rsidRDefault="00311E44" w:rsidP="00311E44">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 xml:space="preserve">Antallet </w:t>
            </w:r>
            <w:r w:rsidR="00401F58">
              <w:rPr>
                <w:rFonts w:ascii="Corbel" w:hAnsi="Corbel" w:cs="Arial"/>
                <w:color w:val="000000" w:themeColor="text1"/>
                <w:spacing w:val="2"/>
                <w:sz w:val="18"/>
                <w:szCs w:val="18"/>
                <w:lang w:val="da-DK"/>
              </w:rPr>
              <w:t xml:space="preserve">af </w:t>
            </w:r>
            <w:r w:rsidR="00830215">
              <w:rPr>
                <w:rFonts w:ascii="Corbel" w:hAnsi="Corbel" w:cs="Arial"/>
                <w:color w:val="000000" w:themeColor="text1"/>
                <w:spacing w:val="2"/>
                <w:sz w:val="18"/>
                <w:szCs w:val="18"/>
                <w:lang w:val="da-DK"/>
              </w:rPr>
              <w:t xml:space="preserve">kursister ud af </w:t>
            </w:r>
            <w:r w:rsidR="00401F58">
              <w:rPr>
                <w:rFonts w:ascii="Corbel" w:hAnsi="Corbel" w:cs="Arial"/>
                <w:color w:val="000000" w:themeColor="text1"/>
                <w:spacing w:val="2"/>
                <w:sz w:val="18"/>
                <w:szCs w:val="18"/>
                <w:lang w:val="da-DK"/>
              </w:rPr>
              <w:t>e</w:t>
            </w:r>
            <w:r w:rsidR="00830215">
              <w:rPr>
                <w:rFonts w:ascii="Corbel" w:hAnsi="Corbel" w:cs="Arial"/>
                <w:color w:val="000000" w:themeColor="text1"/>
                <w:spacing w:val="2"/>
                <w:sz w:val="18"/>
                <w:szCs w:val="18"/>
                <w:lang w:val="da-DK"/>
              </w:rPr>
              <w:t>t hold</w:t>
            </w:r>
            <w:r w:rsidR="00401F58">
              <w:rPr>
                <w:rFonts w:ascii="Corbel" w:hAnsi="Corbel" w:cs="Arial"/>
                <w:color w:val="000000" w:themeColor="text1"/>
                <w:spacing w:val="2"/>
                <w:sz w:val="18"/>
                <w:szCs w:val="18"/>
                <w:lang w:val="da-DK"/>
              </w:rPr>
              <w:t xml:space="preserve"> </w:t>
            </w:r>
            <w:r w:rsidRPr="001A6BED">
              <w:rPr>
                <w:rFonts w:ascii="Corbel" w:hAnsi="Corbel" w:cs="Arial"/>
                <w:color w:val="000000" w:themeColor="text1"/>
                <w:spacing w:val="2"/>
                <w:sz w:val="18"/>
                <w:szCs w:val="18"/>
                <w:lang w:val="da-DK"/>
              </w:rPr>
              <w:t>på</w:t>
            </w:r>
            <w:r w:rsidR="00816FA2">
              <w:rPr>
                <w:rFonts w:ascii="Corbel" w:hAnsi="Corbel" w:cs="Arial"/>
                <w:color w:val="000000" w:themeColor="text1"/>
                <w:spacing w:val="2"/>
                <w:sz w:val="18"/>
                <w:szCs w:val="18"/>
                <w:lang w:val="da-DK"/>
              </w:rPr>
              <w:t xml:space="preserve"> </w:t>
            </w:r>
            <w:r w:rsidRPr="001A6BED">
              <w:rPr>
                <w:rFonts w:ascii="Corbel" w:hAnsi="Corbel" w:cs="Arial"/>
                <w:color w:val="000000" w:themeColor="text1"/>
                <w:spacing w:val="2"/>
                <w:sz w:val="18"/>
                <w:szCs w:val="18"/>
                <w:lang w:val="da-DK"/>
              </w:rPr>
              <w:t>1</w:t>
            </w:r>
            <w:r w:rsidR="00830215">
              <w:rPr>
                <w:rFonts w:ascii="Corbel" w:hAnsi="Corbel" w:cs="Arial"/>
                <w:color w:val="000000" w:themeColor="text1"/>
                <w:spacing w:val="2"/>
                <w:sz w:val="18"/>
                <w:szCs w:val="18"/>
                <w:lang w:val="da-DK"/>
              </w:rPr>
              <w:t>6</w:t>
            </w:r>
            <w:r w:rsidRPr="001A6BED">
              <w:rPr>
                <w:rFonts w:ascii="Corbel" w:hAnsi="Corbel" w:cs="Arial"/>
                <w:color w:val="000000" w:themeColor="text1"/>
                <w:spacing w:val="2"/>
                <w:sz w:val="18"/>
                <w:szCs w:val="18"/>
                <w:lang w:val="da-DK"/>
              </w:rPr>
              <w:t>, der statisti</w:t>
            </w:r>
            <w:r w:rsidR="00816FA2">
              <w:rPr>
                <w:rFonts w:ascii="Corbel" w:hAnsi="Corbel" w:cs="Arial"/>
                <w:color w:val="000000" w:themeColor="text1"/>
                <w:spacing w:val="2"/>
                <w:sz w:val="18"/>
                <w:szCs w:val="18"/>
                <w:lang w:val="da-DK"/>
              </w:rPr>
              <w:t>sk</w:t>
            </w:r>
            <w:r w:rsidRPr="001A6BED">
              <w:rPr>
                <w:rFonts w:ascii="Corbel" w:hAnsi="Corbel" w:cs="Arial"/>
                <w:color w:val="000000" w:themeColor="text1"/>
                <w:spacing w:val="2"/>
                <w:sz w:val="18"/>
                <w:szCs w:val="18"/>
                <w:lang w:val="da-DK"/>
              </w:rPr>
              <w:t xml:space="preserve"> set vil få et brud</w:t>
            </w:r>
          </w:p>
        </w:tc>
        <w:tc>
          <w:tcPr>
            <w:tcW w:w="992" w:type="dxa"/>
            <w:shd w:val="clear" w:color="auto" w:fill="FF0000"/>
          </w:tcPr>
          <w:p w14:paraId="77F22C1C" w14:textId="77777777" w:rsidR="00311E44" w:rsidRPr="001A6BED" w:rsidRDefault="00311E44" w:rsidP="00311E44">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2,96</w:t>
            </w:r>
          </w:p>
        </w:tc>
        <w:tc>
          <w:tcPr>
            <w:tcW w:w="1128" w:type="dxa"/>
          </w:tcPr>
          <w:p w14:paraId="20931400" w14:textId="77777777" w:rsidR="00311E44" w:rsidRPr="001A6BED" w:rsidRDefault="00311E44" w:rsidP="00311E44">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2,40</w:t>
            </w:r>
          </w:p>
        </w:tc>
        <w:tc>
          <w:tcPr>
            <w:tcW w:w="989" w:type="dxa"/>
          </w:tcPr>
          <w:p w14:paraId="45731825" w14:textId="77777777" w:rsidR="00311E44" w:rsidRPr="001A6BED" w:rsidRDefault="00311E44" w:rsidP="00311E44">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1,92</w:t>
            </w:r>
          </w:p>
        </w:tc>
        <w:tc>
          <w:tcPr>
            <w:tcW w:w="988" w:type="dxa"/>
          </w:tcPr>
          <w:p w14:paraId="6B721C9B" w14:textId="77777777" w:rsidR="00311E44" w:rsidRPr="001A6BED" w:rsidRDefault="00311E44" w:rsidP="00311E44">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1,44</w:t>
            </w:r>
          </w:p>
        </w:tc>
        <w:tc>
          <w:tcPr>
            <w:tcW w:w="1042" w:type="dxa"/>
            <w:shd w:val="clear" w:color="auto" w:fill="FFC000"/>
          </w:tcPr>
          <w:p w14:paraId="13C045FF" w14:textId="77777777" w:rsidR="00311E44" w:rsidRPr="001A6BED" w:rsidRDefault="00311E44" w:rsidP="00311E44">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0,98</w:t>
            </w:r>
          </w:p>
        </w:tc>
      </w:tr>
      <w:tr w:rsidR="00311E44" w:rsidRPr="001A6BED" w14:paraId="73B8B147" w14:textId="77777777" w:rsidTr="00311E44">
        <w:tc>
          <w:tcPr>
            <w:tcW w:w="3921" w:type="dxa"/>
          </w:tcPr>
          <w:p w14:paraId="7AF41C0D" w14:textId="77777777" w:rsidR="00311E44" w:rsidRPr="001A6BED" w:rsidRDefault="00311E44" w:rsidP="00311E44">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Lavest</w:t>
            </w:r>
            <w:r w:rsidR="00B25CE2" w:rsidRPr="001A6BED">
              <w:rPr>
                <w:rFonts w:ascii="Corbel" w:hAnsi="Corbel" w:cs="Arial"/>
                <w:color w:val="000000" w:themeColor="text1"/>
                <w:spacing w:val="2"/>
                <w:sz w:val="18"/>
                <w:szCs w:val="18"/>
                <w:lang w:val="da-DK"/>
              </w:rPr>
              <w:t>e</w:t>
            </w:r>
            <w:r w:rsidRPr="001A6BED">
              <w:rPr>
                <w:rFonts w:ascii="Corbel" w:hAnsi="Corbel" w:cs="Arial"/>
                <w:color w:val="000000" w:themeColor="text1"/>
                <w:spacing w:val="2"/>
                <w:sz w:val="18"/>
                <w:szCs w:val="18"/>
                <w:lang w:val="da-DK"/>
              </w:rPr>
              <w:t xml:space="preserve"> </w:t>
            </w:r>
            <w:r w:rsidR="00B25CE2" w:rsidRPr="001A6BED">
              <w:rPr>
                <w:rFonts w:ascii="Corbel" w:hAnsi="Corbel" w:cs="Arial"/>
                <w:color w:val="000000" w:themeColor="text1"/>
                <w:spacing w:val="2"/>
                <w:sz w:val="18"/>
                <w:szCs w:val="18"/>
                <w:lang w:val="da-DK"/>
              </w:rPr>
              <w:t>om</w:t>
            </w:r>
            <w:r w:rsidRPr="001A6BED">
              <w:rPr>
                <w:rFonts w:ascii="Corbel" w:hAnsi="Corbel" w:cs="Arial"/>
                <w:color w:val="000000" w:themeColor="text1"/>
                <w:spacing w:val="2"/>
                <w:sz w:val="18"/>
                <w:szCs w:val="18"/>
                <w:lang w:val="da-DK"/>
              </w:rPr>
              <w:t>kost</w:t>
            </w:r>
            <w:r w:rsidR="00B25CE2" w:rsidRPr="001A6BED">
              <w:rPr>
                <w:rFonts w:ascii="Corbel" w:hAnsi="Corbel" w:cs="Arial"/>
                <w:color w:val="000000" w:themeColor="text1"/>
                <w:spacing w:val="2"/>
                <w:sz w:val="18"/>
                <w:szCs w:val="18"/>
                <w:lang w:val="da-DK"/>
              </w:rPr>
              <w:t>ning</w:t>
            </w:r>
            <w:r w:rsidRPr="001A6BED">
              <w:rPr>
                <w:rFonts w:ascii="Corbel" w:hAnsi="Corbel" w:cs="Arial"/>
                <w:color w:val="000000" w:themeColor="text1"/>
                <w:spacing w:val="2"/>
                <w:sz w:val="18"/>
                <w:szCs w:val="18"/>
                <w:lang w:val="da-DK"/>
              </w:rPr>
              <w:t xml:space="preserve"> ved et brud </w:t>
            </w:r>
          </w:p>
        </w:tc>
        <w:tc>
          <w:tcPr>
            <w:tcW w:w="992" w:type="dxa"/>
            <w:shd w:val="clear" w:color="auto" w:fill="FF0000"/>
          </w:tcPr>
          <w:p w14:paraId="01E5060E" w14:textId="17265D91" w:rsidR="00311E44" w:rsidRPr="001A6BED" w:rsidRDefault="00CB34F9" w:rsidP="00311E44">
            <w:pPr>
              <w:jc w:val="center"/>
              <w:rPr>
                <w:rFonts w:ascii="Corbel" w:hAnsi="Corbel" w:cs="Arial"/>
                <w:color w:val="000000" w:themeColor="text1"/>
                <w:spacing w:val="2"/>
                <w:sz w:val="18"/>
                <w:szCs w:val="18"/>
                <w:lang w:val="da-DK"/>
              </w:rPr>
            </w:pPr>
            <w:r>
              <w:rPr>
                <w:rFonts w:ascii="Corbel" w:hAnsi="Corbel" w:cs="Arial"/>
                <w:color w:val="000000" w:themeColor="text1"/>
                <w:spacing w:val="2"/>
                <w:sz w:val="18"/>
                <w:szCs w:val="18"/>
                <w:lang w:val="da-DK"/>
              </w:rPr>
              <w:t>172</w:t>
            </w:r>
            <w:r w:rsidR="00311E44" w:rsidRPr="001A6BED">
              <w:rPr>
                <w:rFonts w:ascii="Corbel" w:hAnsi="Corbel" w:cs="Arial"/>
                <w:color w:val="000000" w:themeColor="text1"/>
                <w:spacing w:val="2"/>
                <w:sz w:val="18"/>
                <w:szCs w:val="18"/>
                <w:lang w:val="da-DK"/>
              </w:rPr>
              <w:t>.000</w:t>
            </w:r>
          </w:p>
        </w:tc>
        <w:tc>
          <w:tcPr>
            <w:tcW w:w="1128" w:type="dxa"/>
          </w:tcPr>
          <w:p w14:paraId="4A25E6C8" w14:textId="5546C035" w:rsidR="00311E44" w:rsidRPr="001A6BED" w:rsidRDefault="00CB34F9" w:rsidP="00311E44">
            <w:pPr>
              <w:jc w:val="center"/>
              <w:rPr>
                <w:rFonts w:ascii="Corbel" w:hAnsi="Corbel" w:cs="Arial"/>
                <w:color w:val="000000" w:themeColor="text1"/>
                <w:spacing w:val="2"/>
                <w:sz w:val="18"/>
                <w:szCs w:val="18"/>
                <w:lang w:val="da-DK"/>
              </w:rPr>
            </w:pPr>
            <w:r>
              <w:rPr>
                <w:rFonts w:ascii="Corbel" w:hAnsi="Corbel" w:cs="Arial"/>
                <w:color w:val="000000" w:themeColor="text1"/>
                <w:spacing w:val="2"/>
                <w:sz w:val="18"/>
                <w:szCs w:val="18"/>
                <w:lang w:val="da-DK"/>
              </w:rPr>
              <w:t>17</w:t>
            </w:r>
            <w:r w:rsidR="00311E44" w:rsidRPr="001A6BED">
              <w:rPr>
                <w:rFonts w:ascii="Corbel" w:hAnsi="Corbel" w:cs="Arial"/>
                <w:color w:val="000000" w:themeColor="text1"/>
                <w:spacing w:val="2"/>
                <w:sz w:val="18"/>
                <w:szCs w:val="18"/>
                <w:lang w:val="da-DK"/>
              </w:rPr>
              <w:t>2.000</w:t>
            </w:r>
          </w:p>
        </w:tc>
        <w:tc>
          <w:tcPr>
            <w:tcW w:w="989" w:type="dxa"/>
          </w:tcPr>
          <w:p w14:paraId="2B135A21" w14:textId="4A292BD6" w:rsidR="00311E44" w:rsidRPr="001A6BED" w:rsidRDefault="00CB34F9" w:rsidP="00311E44">
            <w:pPr>
              <w:jc w:val="center"/>
              <w:rPr>
                <w:rFonts w:ascii="Corbel" w:hAnsi="Corbel" w:cs="Arial"/>
                <w:color w:val="000000" w:themeColor="text1"/>
                <w:spacing w:val="2"/>
                <w:sz w:val="18"/>
                <w:szCs w:val="18"/>
                <w:lang w:val="da-DK"/>
              </w:rPr>
            </w:pPr>
            <w:r>
              <w:rPr>
                <w:rFonts w:ascii="Corbel" w:hAnsi="Corbel" w:cs="Arial"/>
                <w:color w:val="000000" w:themeColor="text1"/>
                <w:spacing w:val="2"/>
                <w:sz w:val="18"/>
                <w:szCs w:val="18"/>
                <w:lang w:val="da-DK"/>
              </w:rPr>
              <w:t>172</w:t>
            </w:r>
            <w:r w:rsidR="00311E44" w:rsidRPr="001A6BED">
              <w:rPr>
                <w:rFonts w:ascii="Corbel" w:hAnsi="Corbel" w:cs="Arial"/>
                <w:color w:val="000000" w:themeColor="text1"/>
                <w:spacing w:val="2"/>
                <w:sz w:val="18"/>
                <w:szCs w:val="18"/>
                <w:lang w:val="da-DK"/>
              </w:rPr>
              <w:t>.000</w:t>
            </w:r>
          </w:p>
        </w:tc>
        <w:tc>
          <w:tcPr>
            <w:tcW w:w="988" w:type="dxa"/>
          </w:tcPr>
          <w:p w14:paraId="20757BCE" w14:textId="1113CA4E" w:rsidR="00311E44" w:rsidRPr="001A6BED" w:rsidRDefault="00CB34F9" w:rsidP="00311E44">
            <w:pPr>
              <w:jc w:val="center"/>
              <w:rPr>
                <w:rFonts w:ascii="Corbel" w:hAnsi="Corbel" w:cs="Arial"/>
                <w:color w:val="000000" w:themeColor="text1"/>
                <w:spacing w:val="2"/>
                <w:sz w:val="18"/>
                <w:szCs w:val="18"/>
                <w:lang w:val="da-DK"/>
              </w:rPr>
            </w:pPr>
            <w:r>
              <w:rPr>
                <w:rFonts w:ascii="Corbel" w:hAnsi="Corbel" w:cs="Arial"/>
                <w:color w:val="000000" w:themeColor="text1"/>
                <w:spacing w:val="2"/>
                <w:sz w:val="18"/>
                <w:szCs w:val="18"/>
                <w:lang w:val="da-DK"/>
              </w:rPr>
              <w:t>172</w:t>
            </w:r>
            <w:r w:rsidR="00311E44" w:rsidRPr="001A6BED">
              <w:rPr>
                <w:rFonts w:ascii="Corbel" w:hAnsi="Corbel" w:cs="Arial"/>
                <w:color w:val="000000" w:themeColor="text1"/>
                <w:spacing w:val="2"/>
                <w:sz w:val="18"/>
                <w:szCs w:val="18"/>
                <w:lang w:val="da-DK"/>
              </w:rPr>
              <w:t>.000</w:t>
            </w:r>
          </w:p>
        </w:tc>
        <w:tc>
          <w:tcPr>
            <w:tcW w:w="1042" w:type="dxa"/>
            <w:shd w:val="clear" w:color="auto" w:fill="FFC000"/>
          </w:tcPr>
          <w:p w14:paraId="561B632E" w14:textId="3868AB5E" w:rsidR="00311E44" w:rsidRPr="001A6BED" w:rsidRDefault="00CB34F9" w:rsidP="00311E44">
            <w:pPr>
              <w:jc w:val="center"/>
              <w:rPr>
                <w:rFonts w:ascii="Corbel" w:hAnsi="Corbel" w:cs="Arial"/>
                <w:color w:val="000000" w:themeColor="text1"/>
                <w:spacing w:val="2"/>
                <w:sz w:val="18"/>
                <w:szCs w:val="18"/>
                <w:lang w:val="da-DK"/>
              </w:rPr>
            </w:pPr>
            <w:r>
              <w:rPr>
                <w:rFonts w:ascii="Corbel" w:hAnsi="Corbel" w:cs="Arial"/>
                <w:color w:val="000000" w:themeColor="text1"/>
                <w:spacing w:val="2"/>
                <w:sz w:val="18"/>
                <w:szCs w:val="18"/>
                <w:lang w:val="da-DK"/>
              </w:rPr>
              <w:t>172</w:t>
            </w:r>
            <w:r w:rsidR="00311E44" w:rsidRPr="001A6BED">
              <w:rPr>
                <w:rFonts w:ascii="Corbel" w:hAnsi="Corbel" w:cs="Arial"/>
                <w:color w:val="000000" w:themeColor="text1"/>
                <w:spacing w:val="2"/>
                <w:sz w:val="18"/>
                <w:szCs w:val="18"/>
                <w:lang w:val="da-DK"/>
              </w:rPr>
              <w:t>.000</w:t>
            </w:r>
          </w:p>
        </w:tc>
      </w:tr>
      <w:tr w:rsidR="00311E44" w:rsidRPr="001A6BED" w14:paraId="45865743" w14:textId="77777777" w:rsidTr="00311E44">
        <w:tc>
          <w:tcPr>
            <w:tcW w:w="3921" w:type="dxa"/>
          </w:tcPr>
          <w:p w14:paraId="0F75DB45" w14:textId="671C7C77" w:rsidR="00311E44" w:rsidRPr="001A6BED" w:rsidRDefault="00311E44" w:rsidP="00311E44">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Forvente</w:t>
            </w:r>
            <w:r w:rsidR="00F25A50">
              <w:rPr>
                <w:rFonts w:ascii="Corbel" w:hAnsi="Corbel" w:cs="Arial"/>
                <w:color w:val="000000" w:themeColor="text1"/>
                <w:spacing w:val="2"/>
                <w:sz w:val="18"/>
                <w:szCs w:val="18"/>
                <w:lang w:val="da-DK"/>
              </w:rPr>
              <w:t>t</w:t>
            </w:r>
            <w:r w:rsidRPr="001A6BED">
              <w:rPr>
                <w:rFonts w:ascii="Corbel" w:hAnsi="Corbel" w:cs="Arial"/>
                <w:color w:val="000000" w:themeColor="text1"/>
                <w:spacing w:val="2"/>
                <w:sz w:val="18"/>
                <w:szCs w:val="18"/>
                <w:lang w:val="da-DK"/>
              </w:rPr>
              <w:t xml:space="preserve"> omkostning forårsaget af 16 </w:t>
            </w:r>
            <w:r w:rsidR="00401F58">
              <w:rPr>
                <w:rFonts w:ascii="Corbel" w:hAnsi="Corbel" w:cs="Arial"/>
                <w:color w:val="000000" w:themeColor="text1"/>
                <w:spacing w:val="2"/>
                <w:sz w:val="18"/>
                <w:szCs w:val="18"/>
                <w:lang w:val="da-DK"/>
              </w:rPr>
              <w:t>seniorer</w:t>
            </w:r>
            <w:r w:rsidRPr="001A6BED">
              <w:rPr>
                <w:rFonts w:ascii="Corbel" w:hAnsi="Corbel" w:cs="Arial"/>
                <w:color w:val="000000" w:themeColor="text1"/>
                <w:spacing w:val="2"/>
                <w:sz w:val="18"/>
                <w:szCs w:val="18"/>
                <w:lang w:val="da-DK"/>
              </w:rPr>
              <w:t xml:space="preserve"> på 65 </w:t>
            </w:r>
            <w:r w:rsidR="00B25CE2" w:rsidRPr="001A6BED">
              <w:rPr>
                <w:rFonts w:ascii="Corbel" w:hAnsi="Corbel" w:cs="Arial"/>
                <w:color w:val="000000" w:themeColor="text1"/>
                <w:spacing w:val="2"/>
                <w:sz w:val="18"/>
                <w:szCs w:val="18"/>
                <w:lang w:val="da-DK"/>
              </w:rPr>
              <w:t xml:space="preserve">år </w:t>
            </w:r>
            <w:r w:rsidRPr="001A6BED">
              <w:rPr>
                <w:rFonts w:ascii="Corbel" w:hAnsi="Corbel" w:cs="Arial"/>
                <w:color w:val="000000" w:themeColor="text1"/>
                <w:spacing w:val="2"/>
                <w:sz w:val="18"/>
                <w:szCs w:val="18"/>
                <w:lang w:val="da-DK"/>
              </w:rPr>
              <w:t xml:space="preserve">det næste år </w:t>
            </w:r>
          </w:p>
        </w:tc>
        <w:tc>
          <w:tcPr>
            <w:tcW w:w="992" w:type="dxa"/>
            <w:shd w:val="clear" w:color="auto" w:fill="FF0000"/>
          </w:tcPr>
          <w:p w14:paraId="37699DE4" w14:textId="77777777" w:rsidR="00311E44" w:rsidRPr="001A6BED" w:rsidRDefault="00311E44" w:rsidP="00311E44">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66.700</w:t>
            </w:r>
          </w:p>
        </w:tc>
        <w:tc>
          <w:tcPr>
            <w:tcW w:w="1128" w:type="dxa"/>
          </w:tcPr>
          <w:p w14:paraId="69DAF3AA" w14:textId="77777777" w:rsidR="00311E44" w:rsidRPr="001A6BED" w:rsidRDefault="00311E44" w:rsidP="00311E44">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55.200</w:t>
            </w:r>
          </w:p>
        </w:tc>
        <w:tc>
          <w:tcPr>
            <w:tcW w:w="989" w:type="dxa"/>
          </w:tcPr>
          <w:p w14:paraId="0FC2B7AC" w14:textId="77777777" w:rsidR="00311E44" w:rsidRPr="001A6BED" w:rsidRDefault="00311E44" w:rsidP="00311E44">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44.160</w:t>
            </w:r>
          </w:p>
        </w:tc>
        <w:tc>
          <w:tcPr>
            <w:tcW w:w="988" w:type="dxa"/>
          </w:tcPr>
          <w:p w14:paraId="3C0CFF13" w14:textId="77777777" w:rsidR="00311E44" w:rsidRPr="001A6BED" w:rsidRDefault="00311E44" w:rsidP="00311E44">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33.120</w:t>
            </w:r>
          </w:p>
        </w:tc>
        <w:tc>
          <w:tcPr>
            <w:tcW w:w="1042" w:type="dxa"/>
            <w:shd w:val="clear" w:color="auto" w:fill="FFC000"/>
          </w:tcPr>
          <w:p w14:paraId="59A26194" w14:textId="77777777" w:rsidR="00311E44" w:rsidRPr="001A6BED" w:rsidRDefault="00311E44" w:rsidP="00311E44">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22.540</w:t>
            </w:r>
          </w:p>
        </w:tc>
      </w:tr>
    </w:tbl>
    <w:p w14:paraId="4DCE7FC7" w14:textId="77777777" w:rsidR="006C39C6" w:rsidRPr="001A6BED" w:rsidRDefault="006C39C6" w:rsidP="006C39C6">
      <w:pPr>
        <w:jc w:val="both"/>
        <w:rPr>
          <w:rFonts w:ascii="Corbel" w:hAnsi="Corbel" w:cs="Arial"/>
          <w:color w:val="000000" w:themeColor="text1"/>
          <w:spacing w:val="2"/>
          <w:sz w:val="24"/>
          <w:szCs w:val="24"/>
          <w:lang w:val="da-DK"/>
        </w:rPr>
      </w:pPr>
    </w:p>
    <w:p w14:paraId="0608D85A" w14:textId="13501438" w:rsidR="006C39C6" w:rsidRPr="001A6BED" w:rsidRDefault="00694546" w:rsidP="006C39C6">
      <w:pPr>
        <w:jc w:val="both"/>
        <w:rPr>
          <w:rFonts w:ascii="Corbel" w:hAnsi="Corbel" w:cs="Arial"/>
          <w:color w:val="000000" w:themeColor="text1"/>
          <w:spacing w:val="2"/>
          <w:sz w:val="22"/>
          <w:szCs w:val="24"/>
          <w:lang w:val="da-DK"/>
        </w:rPr>
      </w:pPr>
      <w:r w:rsidRPr="001A6BED">
        <w:rPr>
          <w:rFonts w:ascii="Corbel" w:hAnsi="Corbel" w:cs="Arial"/>
          <w:color w:val="000000" w:themeColor="text1"/>
          <w:spacing w:val="2"/>
          <w:sz w:val="22"/>
          <w:szCs w:val="24"/>
          <w:lang w:val="da-DK"/>
        </w:rPr>
        <w:t xml:space="preserve">Hvis vi estimerede (tabel 3) en samlet omkostning pr. kursus på 1.400 euro, betyder det, at virkningen af </w:t>
      </w:r>
      <w:r w:rsidR="00F25A50">
        <w:rPr>
          <w:rFonts w:ascii="Corbel" w:hAnsi="Corbel" w:cs="Arial"/>
          <w:color w:val="000000" w:themeColor="text1"/>
          <w:spacing w:val="2"/>
          <w:sz w:val="22"/>
          <w:szCs w:val="24"/>
          <w:lang w:val="da-DK"/>
        </w:rPr>
        <w:t>1</w:t>
      </w:r>
      <w:r w:rsidRPr="001A6BED">
        <w:rPr>
          <w:rFonts w:ascii="Corbel" w:hAnsi="Corbel" w:cs="Arial"/>
          <w:color w:val="000000" w:themeColor="text1"/>
          <w:spacing w:val="2"/>
          <w:sz w:val="22"/>
          <w:szCs w:val="24"/>
          <w:lang w:val="da-DK"/>
        </w:rPr>
        <w:t xml:space="preserve"> kursus skal være en reduktion på 0,12 personer, fra 2,96 personer pr. 16 </w:t>
      </w:r>
      <w:r w:rsidR="00955AF2">
        <w:rPr>
          <w:rFonts w:ascii="Corbel" w:hAnsi="Corbel" w:cs="Arial"/>
          <w:color w:val="000000" w:themeColor="text1"/>
          <w:spacing w:val="2"/>
          <w:sz w:val="22"/>
          <w:szCs w:val="24"/>
          <w:lang w:val="da-DK"/>
        </w:rPr>
        <w:t>kursister</w:t>
      </w:r>
      <w:r w:rsidRPr="001A6BED">
        <w:rPr>
          <w:rFonts w:ascii="Corbel" w:hAnsi="Corbel" w:cs="Arial"/>
          <w:color w:val="000000" w:themeColor="text1"/>
          <w:spacing w:val="2"/>
          <w:sz w:val="22"/>
          <w:szCs w:val="24"/>
          <w:lang w:val="da-DK"/>
        </w:rPr>
        <w:t xml:space="preserve"> med brud til 2,84 personer med brud i Danmark, samt en reduktion fra 0,98 til 0,92 ud af 16 </w:t>
      </w:r>
      <w:r w:rsidR="00955AF2">
        <w:rPr>
          <w:rFonts w:ascii="Corbel" w:hAnsi="Corbel" w:cs="Arial"/>
          <w:color w:val="000000" w:themeColor="text1"/>
          <w:spacing w:val="2"/>
          <w:sz w:val="22"/>
          <w:szCs w:val="24"/>
          <w:lang w:val="da-DK"/>
        </w:rPr>
        <w:t>kursister</w:t>
      </w:r>
      <w:r w:rsidRPr="001A6BED">
        <w:rPr>
          <w:rFonts w:ascii="Corbel" w:hAnsi="Corbel" w:cs="Arial"/>
          <w:color w:val="000000" w:themeColor="text1"/>
          <w:spacing w:val="2"/>
          <w:sz w:val="22"/>
          <w:szCs w:val="24"/>
          <w:lang w:val="da-DK"/>
        </w:rPr>
        <w:t xml:space="preserve"> på rumænsk niveau.</w:t>
      </w:r>
    </w:p>
    <w:tbl>
      <w:tblPr>
        <w:tblStyle w:val="Tabel-Gitter"/>
        <w:tblW w:w="0" w:type="auto"/>
        <w:tblLook w:val="04A0" w:firstRow="1" w:lastRow="0" w:firstColumn="1" w:lastColumn="0" w:noHBand="0" w:noVBand="1"/>
      </w:tblPr>
      <w:tblGrid>
        <w:gridCol w:w="3395"/>
        <w:gridCol w:w="1276"/>
        <w:gridCol w:w="1134"/>
        <w:gridCol w:w="1134"/>
        <w:gridCol w:w="992"/>
        <w:gridCol w:w="1129"/>
      </w:tblGrid>
      <w:tr w:rsidR="006C39C6" w:rsidRPr="001A6BED" w14:paraId="43DE291F" w14:textId="77777777" w:rsidTr="006C39C6">
        <w:tc>
          <w:tcPr>
            <w:tcW w:w="9062" w:type="dxa"/>
            <w:gridSpan w:val="6"/>
          </w:tcPr>
          <w:p w14:paraId="1C60AD1E" w14:textId="77777777" w:rsidR="006C39C6" w:rsidRPr="001A6BED" w:rsidRDefault="006C39C6" w:rsidP="006C39C6">
            <w:pPr>
              <w:jc w:val="both"/>
              <w:rPr>
                <w:rFonts w:ascii="Corbel" w:hAnsi="Corbel" w:cs="Arial"/>
                <w:color w:val="000000" w:themeColor="text1"/>
                <w:spacing w:val="2"/>
                <w:lang w:val="da-DK"/>
              </w:rPr>
            </w:pPr>
            <w:r w:rsidRPr="001A6BED">
              <w:rPr>
                <w:rFonts w:ascii="Corbel" w:hAnsi="Corbel" w:cs="Arial"/>
                <w:color w:val="000000" w:themeColor="text1"/>
                <w:spacing w:val="2"/>
                <w:lang w:val="da-DK"/>
              </w:rPr>
              <w:t>Tab</w:t>
            </w:r>
            <w:r w:rsidR="00694546" w:rsidRPr="001A6BED">
              <w:rPr>
                <w:rFonts w:ascii="Corbel" w:hAnsi="Corbel" w:cs="Arial"/>
                <w:color w:val="000000" w:themeColor="text1"/>
                <w:spacing w:val="2"/>
                <w:lang w:val="da-DK"/>
              </w:rPr>
              <w:t>el</w:t>
            </w:r>
            <w:r w:rsidRPr="001A6BED">
              <w:rPr>
                <w:rFonts w:ascii="Corbel" w:hAnsi="Corbel" w:cs="Arial"/>
                <w:color w:val="000000" w:themeColor="text1"/>
                <w:spacing w:val="2"/>
                <w:lang w:val="da-DK"/>
              </w:rPr>
              <w:t xml:space="preserve"> 3</w:t>
            </w:r>
          </w:p>
        </w:tc>
      </w:tr>
      <w:tr w:rsidR="006C39C6" w:rsidRPr="001A6BED" w14:paraId="6B4536F4" w14:textId="77777777" w:rsidTr="006C39C6">
        <w:tc>
          <w:tcPr>
            <w:tcW w:w="3397" w:type="dxa"/>
          </w:tcPr>
          <w:p w14:paraId="3CDC6034" w14:textId="77777777" w:rsidR="006C39C6" w:rsidRPr="001A6BED" w:rsidRDefault="00694546" w:rsidP="006C39C6">
            <w:pPr>
              <w:jc w:val="both"/>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Land/niveau</w:t>
            </w:r>
          </w:p>
        </w:tc>
        <w:tc>
          <w:tcPr>
            <w:tcW w:w="1276" w:type="dxa"/>
            <w:shd w:val="clear" w:color="auto" w:fill="FF0000"/>
          </w:tcPr>
          <w:p w14:paraId="6D6391D7" w14:textId="77777777" w:rsidR="006C39C6" w:rsidRPr="001A6BED" w:rsidRDefault="00694546" w:rsidP="006C39C6">
            <w:pPr>
              <w:jc w:val="both"/>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Danmark</w:t>
            </w:r>
          </w:p>
        </w:tc>
        <w:tc>
          <w:tcPr>
            <w:tcW w:w="1134" w:type="dxa"/>
          </w:tcPr>
          <w:p w14:paraId="1FDED4FA" w14:textId="77777777" w:rsidR="006C39C6" w:rsidRPr="001A6BED" w:rsidRDefault="00694546" w:rsidP="006C39C6">
            <w:pPr>
              <w:jc w:val="both"/>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Niveau</w:t>
            </w:r>
          </w:p>
        </w:tc>
        <w:tc>
          <w:tcPr>
            <w:tcW w:w="1134" w:type="dxa"/>
          </w:tcPr>
          <w:p w14:paraId="429D35A4" w14:textId="77777777" w:rsidR="006C39C6" w:rsidRPr="001A6BED" w:rsidRDefault="00694546" w:rsidP="006C39C6">
            <w:pPr>
              <w:jc w:val="both"/>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Niveau</w:t>
            </w:r>
          </w:p>
        </w:tc>
        <w:tc>
          <w:tcPr>
            <w:tcW w:w="992" w:type="dxa"/>
          </w:tcPr>
          <w:p w14:paraId="241F9E9C" w14:textId="77777777" w:rsidR="006C39C6" w:rsidRPr="001A6BED" w:rsidRDefault="00694546" w:rsidP="006C39C6">
            <w:pPr>
              <w:jc w:val="both"/>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Niveau</w:t>
            </w:r>
          </w:p>
        </w:tc>
        <w:tc>
          <w:tcPr>
            <w:tcW w:w="1129" w:type="dxa"/>
            <w:shd w:val="clear" w:color="auto" w:fill="FFC000"/>
          </w:tcPr>
          <w:p w14:paraId="6C148BD4" w14:textId="77777777" w:rsidR="006C39C6" w:rsidRPr="001A6BED" w:rsidRDefault="00694546" w:rsidP="006C39C6">
            <w:pPr>
              <w:jc w:val="both"/>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Rumænien</w:t>
            </w:r>
          </w:p>
        </w:tc>
      </w:tr>
      <w:tr w:rsidR="006C39C6" w:rsidRPr="001A6BED" w14:paraId="68444C1F" w14:textId="77777777" w:rsidTr="006C39C6">
        <w:tc>
          <w:tcPr>
            <w:tcW w:w="3397" w:type="dxa"/>
          </w:tcPr>
          <w:p w14:paraId="595A210E" w14:textId="3CB81BBF" w:rsidR="006C39C6" w:rsidRPr="001A6BED" w:rsidRDefault="00694546" w:rsidP="006C39C6">
            <w:pPr>
              <w:jc w:val="both"/>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Forvent</w:t>
            </w:r>
            <w:r w:rsidR="00F25A50">
              <w:rPr>
                <w:rFonts w:ascii="Corbel" w:hAnsi="Corbel" w:cs="Arial"/>
                <w:color w:val="000000" w:themeColor="text1"/>
                <w:spacing w:val="2"/>
                <w:sz w:val="18"/>
                <w:szCs w:val="18"/>
                <w:lang w:val="da-DK"/>
              </w:rPr>
              <w:t>et</w:t>
            </w:r>
            <w:r w:rsidRPr="001A6BED">
              <w:rPr>
                <w:rFonts w:ascii="Corbel" w:hAnsi="Corbel" w:cs="Arial"/>
                <w:color w:val="000000" w:themeColor="text1"/>
                <w:spacing w:val="2"/>
                <w:sz w:val="18"/>
                <w:szCs w:val="18"/>
                <w:lang w:val="da-DK"/>
              </w:rPr>
              <w:t xml:space="preserve"> omkostning forårsaget af 16 </w:t>
            </w:r>
            <w:r w:rsidR="00F25A50">
              <w:rPr>
                <w:rFonts w:ascii="Corbel" w:hAnsi="Corbel" w:cs="Arial"/>
                <w:color w:val="000000" w:themeColor="text1"/>
                <w:spacing w:val="2"/>
                <w:sz w:val="18"/>
                <w:szCs w:val="18"/>
                <w:lang w:val="da-DK"/>
              </w:rPr>
              <w:t>kursister</w:t>
            </w:r>
            <w:r w:rsidRPr="001A6BED">
              <w:rPr>
                <w:rFonts w:ascii="Corbel" w:hAnsi="Corbel" w:cs="Arial"/>
                <w:color w:val="000000" w:themeColor="text1"/>
                <w:spacing w:val="2"/>
                <w:sz w:val="18"/>
                <w:szCs w:val="18"/>
                <w:lang w:val="da-DK"/>
              </w:rPr>
              <w:t xml:space="preserve"> på 65 år </w:t>
            </w:r>
          </w:p>
        </w:tc>
        <w:tc>
          <w:tcPr>
            <w:tcW w:w="1276" w:type="dxa"/>
            <w:shd w:val="clear" w:color="auto" w:fill="FF0000"/>
          </w:tcPr>
          <w:p w14:paraId="71B2FE02" w14:textId="77777777" w:rsidR="006C39C6" w:rsidRPr="001A6BED" w:rsidRDefault="006C39C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66.700</w:t>
            </w:r>
          </w:p>
        </w:tc>
        <w:tc>
          <w:tcPr>
            <w:tcW w:w="1134" w:type="dxa"/>
          </w:tcPr>
          <w:p w14:paraId="7AC79074" w14:textId="77777777" w:rsidR="006C39C6" w:rsidRPr="001A6BED" w:rsidRDefault="006C39C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55.200</w:t>
            </w:r>
          </w:p>
        </w:tc>
        <w:tc>
          <w:tcPr>
            <w:tcW w:w="1134" w:type="dxa"/>
          </w:tcPr>
          <w:p w14:paraId="54FDAA8D" w14:textId="77777777" w:rsidR="006C39C6" w:rsidRPr="001A6BED" w:rsidRDefault="006C39C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44.160</w:t>
            </w:r>
          </w:p>
        </w:tc>
        <w:tc>
          <w:tcPr>
            <w:tcW w:w="992" w:type="dxa"/>
          </w:tcPr>
          <w:p w14:paraId="2284B92B" w14:textId="77777777" w:rsidR="006C39C6" w:rsidRPr="001A6BED" w:rsidRDefault="006C39C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33.120</w:t>
            </w:r>
          </w:p>
        </w:tc>
        <w:tc>
          <w:tcPr>
            <w:tcW w:w="1129" w:type="dxa"/>
            <w:shd w:val="clear" w:color="auto" w:fill="FFC000"/>
          </w:tcPr>
          <w:p w14:paraId="58C06735" w14:textId="77777777" w:rsidR="006C39C6" w:rsidRPr="001A6BED" w:rsidRDefault="006C39C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22.540</w:t>
            </w:r>
          </w:p>
        </w:tc>
      </w:tr>
      <w:tr w:rsidR="006C39C6" w:rsidRPr="001A6BED" w14:paraId="0C3A9CD8" w14:textId="77777777" w:rsidTr="006C39C6">
        <w:tc>
          <w:tcPr>
            <w:tcW w:w="3397" w:type="dxa"/>
          </w:tcPr>
          <w:p w14:paraId="1F29225F" w14:textId="68FFA710" w:rsidR="006C39C6" w:rsidRPr="001A6BED" w:rsidRDefault="00694546" w:rsidP="006C39C6">
            <w:pPr>
              <w:jc w:val="both"/>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Forvente</w:t>
            </w:r>
            <w:r w:rsidR="00F25A50">
              <w:rPr>
                <w:rFonts w:ascii="Corbel" w:hAnsi="Corbel" w:cs="Arial"/>
                <w:color w:val="000000" w:themeColor="text1"/>
                <w:spacing w:val="2"/>
                <w:sz w:val="18"/>
                <w:szCs w:val="18"/>
                <w:lang w:val="da-DK"/>
              </w:rPr>
              <w:t>t</w:t>
            </w:r>
            <w:r w:rsidRPr="001A6BED">
              <w:rPr>
                <w:rFonts w:ascii="Corbel" w:hAnsi="Corbel" w:cs="Arial"/>
                <w:color w:val="000000" w:themeColor="text1"/>
                <w:spacing w:val="2"/>
                <w:sz w:val="18"/>
                <w:szCs w:val="18"/>
                <w:lang w:val="da-DK"/>
              </w:rPr>
              <w:t xml:space="preserve"> omkostning af et kursus </w:t>
            </w:r>
          </w:p>
        </w:tc>
        <w:tc>
          <w:tcPr>
            <w:tcW w:w="1276" w:type="dxa"/>
            <w:shd w:val="clear" w:color="auto" w:fill="FF0000"/>
          </w:tcPr>
          <w:p w14:paraId="08185994" w14:textId="77777777" w:rsidR="006C39C6" w:rsidRPr="001A6BED" w:rsidRDefault="006C39C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1.400</w:t>
            </w:r>
          </w:p>
        </w:tc>
        <w:tc>
          <w:tcPr>
            <w:tcW w:w="1134" w:type="dxa"/>
          </w:tcPr>
          <w:p w14:paraId="293125AF" w14:textId="77777777" w:rsidR="006C39C6" w:rsidRPr="001A6BED" w:rsidRDefault="006C39C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1.400</w:t>
            </w:r>
          </w:p>
        </w:tc>
        <w:tc>
          <w:tcPr>
            <w:tcW w:w="1134" w:type="dxa"/>
          </w:tcPr>
          <w:p w14:paraId="5D7F76C6" w14:textId="77777777" w:rsidR="006C39C6" w:rsidRPr="001A6BED" w:rsidRDefault="006C39C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1.400</w:t>
            </w:r>
          </w:p>
        </w:tc>
        <w:tc>
          <w:tcPr>
            <w:tcW w:w="992" w:type="dxa"/>
          </w:tcPr>
          <w:p w14:paraId="7DFC7FB7" w14:textId="77777777" w:rsidR="006C39C6" w:rsidRPr="001A6BED" w:rsidRDefault="006C39C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1.400</w:t>
            </w:r>
          </w:p>
        </w:tc>
        <w:tc>
          <w:tcPr>
            <w:tcW w:w="1129" w:type="dxa"/>
            <w:shd w:val="clear" w:color="auto" w:fill="FFC000"/>
          </w:tcPr>
          <w:p w14:paraId="5ABC7E00" w14:textId="77777777" w:rsidR="006C39C6" w:rsidRPr="001A6BED" w:rsidRDefault="006C39C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1.400</w:t>
            </w:r>
          </w:p>
        </w:tc>
      </w:tr>
      <w:tr w:rsidR="006C39C6" w:rsidRPr="001A6BED" w14:paraId="121F9E1F" w14:textId="77777777" w:rsidTr="006C39C6">
        <w:tc>
          <w:tcPr>
            <w:tcW w:w="3397" w:type="dxa"/>
          </w:tcPr>
          <w:p w14:paraId="3F9FD1F3" w14:textId="77777777" w:rsidR="006C39C6" w:rsidRPr="001A6BED" w:rsidRDefault="00694546" w:rsidP="006C39C6">
            <w:pPr>
              <w:jc w:val="both"/>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 xml:space="preserve">Reduceret omkostning til at håndtere brud </w:t>
            </w:r>
          </w:p>
        </w:tc>
        <w:tc>
          <w:tcPr>
            <w:tcW w:w="1276" w:type="dxa"/>
            <w:shd w:val="clear" w:color="auto" w:fill="FF0000"/>
          </w:tcPr>
          <w:p w14:paraId="71463C0E" w14:textId="77777777" w:rsidR="006C39C6" w:rsidRPr="001A6BED" w:rsidRDefault="006C39C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65.300</w:t>
            </w:r>
          </w:p>
        </w:tc>
        <w:tc>
          <w:tcPr>
            <w:tcW w:w="1134" w:type="dxa"/>
          </w:tcPr>
          <w:p w14:paraId="2E7ACAB1" w14:textId="77777777" w:rsidR="006C39C6" w:rsidRPr="001A6BED" w:rsidRDefault="006C39C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53.800</w:t>
            </w:r>
          </w:p>
        </w:tc>
        <w:tc>
          <w:tcPr>
            <w:tcW w:w="1134" w:type="dxa"/>
          </w:tcPr>
          <w:p w14:paraId="37BEA777" w14:textId="77777777" w:rsidR="006C39C6" w:rsidRPr="001A6BED" w:rsidRDefault="006C39C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42.760</w:t>
            </w:r>
          </w:p>
        </w:tc>
        <w:tc>
          <w:tcPr>
            <w:tcW w:w="992" w:type="dxa"/>
          </w:tcPr>
          <w:p w14:paraId="282B5ECB" w14:textId="77777777" w:rsidR="006C39C6" w:rsidRPr="001A6BED" w:rsidRDefault="006C39C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31.720</w:t>
            </w:r>
          </w:p>
        </w:tc>
        <w:tc>
          <w:tcPr>
            <w:tcW w:w="1129" w:type="dxa"/>
            <w:shd w:val="clear" w:color="auto" w:fill="FFC000"/>
          </w:tcPr>
          <w:p w14:paraId="22E04E11" w14:textId="77777777" w:rsidR="006C39C6" w:rsidRPr="001A6BED" w:rsidRDefault="006C39C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21.140</w:t>
            </w:r>
          </w:p>
        </w:tc>
      </w:tr>
      <w:tr w:rsidR="006C39C6" w:rsidRPr="001A6BED" w14:paraId="3BB40B82" w14:textId="77777777" w:rsidTr="006C39C6">
        <w:tc>
          <w:tcPr>
            <w:tcW w:w="3397" w:type="dxa"/>
          </w:tcPr>
          <w:p w14:paraId="6201CAB9" w14:textId="2776CD90" w:rsidR="006C39C6" w:rsidRPr="001A6BED" w:rsidRDefault="00694546" w:rsidP="006C39C6">
            <w:pPr>
              <w:jc w:val="both"/>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Ny forvente</w:t>
            </w:r>
            <w:r w:rsidR="00F25A50">
              <w:rPr>
                <w:rFonts w:ascii="Corbel" w:hAnsi="Corbel" w:cs="Arial"/>
                <w:color w:val="000000" w:themeColor="text1"/>
                <w:spacing w:val="2"/>
                <w:sz w:val="18"/>
                <w:szCs w:val="18"/>
                <w:lang w:val="da-DK"/>
              </w:rPr>
              <w:t>t procentandel af</w:t>
            </w:r>
            <w:r w:rsidRPr="001A6BED">
              <w:rPr>
                <w:rFonts w:ascii="Corbel" w:hAnsi="Corbel" w:cs="Arial"/>
                <w:color w:val="000000" w:themeColor="text1"/>
                <w:spacing w:val="2"/>
                <w:sz w:val="18"/>
                <w:szCs w:val="18"/>
                <w:lang w:val="da-DK"/>
              </w:rPr>
              <w:t xml:space="preserve"> 16 </w:t>
            </w:r>
            <w:r w:rsidR="00F25A50">
              <w:rPr>
                <w:rFonts w:ascii="Corbel" w:hAnsi="Corbel" w:cs="Arial"/>
                <w:color w:val="000000" w:themeColor="text1"/>
                <w:spacing w:val="2"/>
                <w:sz w:val="18"/>
                <w:szCs w:val="18"/>
                <w:lang w:val="da-DK"/>
              </w:rPr>
              <w:t>seniorer</w:t>
            </w:r>
            <w:r w:rsidRPr="001A6BED">
              <w:rPr>
                <w:rFonts w:ascii="Corbel" w:hAnsi="Corbel" w:cs="Arial"/>
                <w:color w:val="000000" w:themeColor="text1"/>
                <w:spacing w:val="2"/>
                <w:sz w:val="18"/>
                <w:szCs w:val="18"/>
                <w:lang w:val="da-DK"/>
              </w:rPr>
              <w:t>, der statistisk set vil opleve et brud</w:t>
            </w:r>
          </w:p>
        </w:tc>
        <w:tc>
          <w:tcPr>
            <w:tcW w:w="1276" w:type="dxa"/>
            <w:shd w:val="clear" w:color="auto" w:fill="FF0000"/>
          </w:tcPr>
          <w:p w14:paraId="79CB15A3" w14:textId="2159D027" w:rsidR="006C39C6" w:rsidRPr="001A6BED" w:rsidRDefault="006C39C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2,84</w:t>
            </w:r>
            <w:r w:rsidR="00D475DE">
              <w:rPr>
                <w:rFonts w:ascii="Corbel" w:hAnsi="Corbel" w:cs="Arial"/>
                <w:color w:val="000000" w:themeColor="text1"/>
                <w:spacing w:val="2"/>
                <w:sz w:val="18"/>
                <w:szCs w:val="18"/>
                <w:lang w:val="da-DK"/>
              </w:rPr>
              <w:t>%</w:t>
            </w:r>
          </w:p>
        </w:tc>
        <w:tc>
          <w:tcPr>
            <w:tcW w:w="1134" w:type="dxa"/>
          </w:tcPr>
          <w:p w14:paraId="7F0A06C5" w14:textId="0D931CD9" w:rsidR="006C39C6" w:rsidRPr="001A6BED" w:rsidRDefault="006C39C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2,33</w:t>
            </w:r>
            <w:r w:rsidR="00D475DE">
              <w:rPr>
                <w:rFonts w:ascii="Corbel" w:hAnsi="Corbel" w:cs="Arial"/>
                <w:color w:val="000000" w:themeColor="text1"/>
                <w:spacing w:val="2"/>
                <w:sz w:val="18"/>
                <w:szCs w:val="18"/>
                <w:lang w:val="da-DK"/>
              </w:rPr>
              <w:t>%</w:t>
            </w:r>
          </w:p>
        </w:tc>
        <w:tc>
          <w:tcPr>
            <w:tcW w:w="1134" w:type="dxa"/>
          </w:tcPr>
          <w:p w14:paraId="3EB2BDCF" w14:textId="5FC6588B" w:rsidR="006C39C6" w:rsidRPr="001A6BED" w:rsidRDefault="006C39C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1,86</w:t>
            </w:r>
            <w:r w:rsidR="00D475DE">
              <w:rPr>
                <w:rFonts w:ascii="Corbel" w:hAnsi="Corbel" w:cs="Arial"/>
                <w:color w:val="000000" w:themeColor="text1"/>
                <w:spacing w:val="2"/>
                <w:sz w:val="18"/>
                <w:szCs w:val="18"/>
                <w:lang w:val="da-DK"/>
              </w:rPr>
              <w:t>%</w:t>
            </w:r>
          </w:p>
        </w:tc>
        <w:tc>
          <w:tcPr>
            <w:tcW w:w="992" w:type="dxa"/>
          </w:tcPr>
          <w:p w14:paraId="6A288CFB" w14:textId="573FB0AD" w:rsidR="006C39C6" w:rsidRPr="001A6BED" w:rsidRDefault="006C39C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1,38</w:t>
            </w:r>
            <w:r w:rsidR="00D475DE">
              <w:rPr>
                <w:rFonts w:ascii="Corbel" w:hAnsi="Corbel" w:cs="Arial"/>
                <w:color w:val="000000" w:themeColor="text1"/>
                <w:spacing w:val="2"/>
                <w:sz w:val="18"/>
                <w:szCs w:val="18"/>
                <w:lang w:val="da-DK"/>
              </w:rPr>
              <w:t>%</w:t>
            </w:r>
          </w:p>
        </w:tc>
        <w:tc>
          <w:tcPr>
            <w:tcW w:w="1129" w:type="dxa"/>
            <w:shd w:val="clear" w:color="auto" w:fill="FFC000"/>
          </w:tcPr>
          <w:p w14:paraId="30B570C5" w14:textId="4169B111" w:rsidR="006C39C6" w:rsidRPr="001A6BED" w:rsidRDefault="006C39C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0,92</w:t>
            </w:r>
            <w:r w:rsidR="00D475DE">
              <w:rPr>
                <w:rFonts w:ascii="Corbel" w:hAnsi="Corbel" w:cs="Arial"/>
                <w:color w:val="000000" w:themeColor="text1"/>
                <w:spacing w:val="2"/>
                <w:sz w:val="18"/>
                <w:szCs w:val="18"/>
                <w:lang w:val="da-DK"/>
              </w:rPr>
              <w:t>%</w:t>
            </w:r>
          </w:p>
        </w:tc>
      </w:tr>
      <w:tr w:rsidR="006C39C6" w:rsidRPr="001A6BED" w14:paraId="6D4768EF" w14:textId="77777777" w:rsidTr="006C39C6">
        <w:tc>
          <w:tcPr>
            <w:tcW w:w="3397" w:type="dxa"/>
          </w:tcPr>
          <w:p w14:paraId="052A612F" w14:textId="77777777" w:rsidR="006C39C6" w:rsidRPr="001A6BED" w:rsidRDefault="006C39C6" w:rsidP="006C39C6">
            <w:pPr>
              <w:jc w:val="both"/>
              <w:rPr>
                <w:rFonts w:ascii="Corbel" w:hAnsi="Corbel" w:cs="Arial"/>
                <w:color w:val="000000" w:themeColor="text1"/>
                <w:spacing w:val="2"/>
                <w:sz w:val="18"/>
                <w:szCs w:val="18"/>
                <w:lang w:val="da-DK"/>
              </w:rPr>
            </w:pPr>
          </w:p>
        </w:tc>
        <w:tc>
          <w:tcPr>
            <w:tcW w:w="1276" w:type="dxa"/>
            <w:shd w:val="clear" w:color="auto" w:fill="FF0000"/>
          </w:tcPr>
          <w:p w14:paraId="45DEEB37" w14:textId="77777777" w:rsidR="006C39C6" w:rsidRPr="001A6BED" w:rsidRDefault="006C39C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23.000</w:t>
            </w:r>
          </w:p>
        </w:tc>
        <w:tc>
          <w:tcPr>
            <w:tcW w:w="1134" w:type="dxa"/>
          </w:tcPr>
          <w:p w14:paraId="13F27E17" w14:textId="77777777" w:rsidR="006C39C6" w:rsidRPr="001A6BED" w:rsidRDefault="006C39C6" w:rsidP="006C39C6">
            <w:pP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23.000</w:t>
            </w:r>
          </w:p>
        </w:tc>
        <w:tc>
          <w:tcPr>
            <w:tcW w:w="1134" w:type="dxa"/>
          </w:tcPr>
          <w:p w14:paraId="58DBFB6A" w14:textId="77777777" w:rsidR="006C39C6" w:rsidRPr="001A6BED" w:rsidRDefault="006C39C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23.000</w:t>
            </w:r>
          </w:p>
        </w:tc>
        <w:tc>
          <w:tcPr>
            <w:tcW w:w="992" w:type="dxa"/>
          </w:tcPr>
          <w:p w14:paraId="0A490128" w14:textId="77777777" w:rsidR="006C39C6" w:rsidRPr="001A6BED" w:rsidRDefault="006C39C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33.000</w:t>
            </w:r>
          </w:p>
        </w:tc>
        <w:tc>
          <w:tcPr>
            <w:tcW w:w="1129" w:type="dxa"/>
            <w:shd w:val="clear" w:color="auto" w:fill="FFC000"/>
          </w:tcPr>
          <w:p w14:paraId="2DBE015F" w14:textId="77777777" w:rsidR="006C39C6" w:rsidRPr="001A6BED" w:rsidRDefault="006C39C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 xml:space="preserve">22.540 </w:t>
            </w:r>
          </w:p>
        </w:tc>
      </w:tr>
    </w:tbl>
    <w:p w14:paraId="67918757" w14:textId="77777777" w:rsidR="006C39C6" w:rsidRPr="001A6BED" w:rsidRDefault="006C39C6" w:rsidP="006C39C6">
      <w:pPr>
        <w:jc w:val="both"/>
        <w:rPr>
          <w:color w:val="1F3864" w:themeColor="accent1" w:themeShade="80"/>
          <w:sz w:val="22"/>
          <w:szCs w:val="22"/>
          <w:lang w:val="da-DK"/>
        </w:rPr>
      </w:pPr>
    </w:p>
    <w:p w14:paraId="550211CF" w14:textId="2598832C" w:rsidR="00694546" w:rsidRPr="001A6BED" w:rsidRDefault="00694546" w:rsidP="006C39C6">
      <w:pPr>
        <w:jc w:val="both"/>
        <w:rPr>
          <w:color w:val="1F3864" w:themeColor="accent1" w:themeShade="80"/>
          <w:sz w:val="22"/>
          <w:szCs w:val="22"/>
          <w:lang w:val="da-DK"/>
        </w:rPr>
      </w:pPr>
      <w:r w:rsidRPr="001A6BED">
        <w:rPr>
          <w:color w:val="1F3864" w:themeColor="accent1" w:themeShade="80"/>
          <w:sz w:val="22"/>
          <w:szCs w:val="22"/>
          <w:lang w:val="da-DK"/>
        </w:rPr>
        <w:t>Til en fast kurspris på 1.400 for et lignende kursus som BEPRESEL-projektet betyder, at kurset kun behøver at reducere antallet</w:t>
      </w:r>
      <w:r w:rsidR="004172A8">
        <w:rPr>
          <w:color w:val="1F3864" w:themeColor="accent1" w:themeShade="80"/>
          <w:sz w:val="22"/>
          <w:szCs w:val="22"/>
          <w:lang w:val="da-DK"/>
        </w:rPr>
        <w:t xml:space="preserve"> </w:t>
      </w:r>
      <w:r w:rsidR="004172A8" w:rsidRPr="001A6BED">
        <w:rPr>
          <w:color w:val="1F3864" w:themeColor="accent1" w:themeShade="80"/>
          <w:sz w:val="22"/>
          <w:szCs w:val="22"/>
          <w:lang w:val="da-DK"/>
        </w:rPr>
        <w:t>der har brud i årene fremover</w:t>
      </w:r>
      <w:r w:rsidRPr="001A6BED">
        <w:rPr>
          <w:color w:val="1F3864" w:themeColor="accent1" w:themeShade="80"/>
          <w:sz w:val="22"/>
          <w:szCs w:val="22"/>
          <w:lang w:val="da-DK"/>
        </w:rPr>
        <w:t xml:space="preserve"> fra 2,96 til 2,84 personer. Alt over 2,84 vil være en god forretning.</w:t>
      </w:r>
    </w:p>
    <w:p w14:paraId="4B72200B" w14:textId="77777777" w:rsidR="006C39C6" w:rsidRPr="001A6BED" w:rsidRDefault="006C39C6" w:rsidP="006C39C6">
      <w:pPr>
        <w:jc w:val="both"/>
        <w:rPr>
          <w:color w:val="1F3864" w:themeColor="accent1" w:themeShade="80"/>
          <w:sz w:val="22"/>
          <w:szCs w:val="22"/>
          <w:lang w:val="da-DK"/>
        </w:rPr>
      </w:pPr>
    </w:p>
    <w:tbl>
      <w:tblPr>
        <w:tblStyle w:val="Tabel-Gitter"/>
        <w:tblW w:w="7230" w:type="dxa"/>
        <w:tblInd w:w="562" w:type="dxa"/>
        <w:tblLook w:val="04A0" w:firstRow="1" w:lastRow="0" w:firstColumn="1" w:lastColumn="0" w:noHBand="0" w:noVBand="1"/>
      </w:tblPr>
      <w:tblGrid>
        <w:gridCol w:w="5529"/>
        <w:gridCol w:w="1701"/>
      </w:tblGrid>
      <w:tr w:rsidR="006C39C6" w:rsidRPr="001A6BED" w14:paraId="3DA4EDEF" w14:textId="77777777" w:rsidTr="006C39C6">
        <w:trPr>
          <w:trHeight w:val="320"/>
        </w:trPr>
        <w:tc>
          <w:tcPr>
            <w:tcW w:w="5529" w:type="dxa"/>
          </w:tcPr>
          <w:p w14:paraId="74442AC6" w14:textId="77777777" w:rsidR="006C39C6" w:rsidRPr="001A6BED" w:rsidRDefault="00694546" w:rsidP="006C39C6">
            <w:pPr>
              <w:jc w:val="center"/>
              <w:rPr>
                <w:rFonts w:ascii="Corbel" w:hAnsi="Corbel" w:cs="Arial"/>
                <w:b/>
                <w:color w:val="000000" w:themeColor="text1"/>
                <w:spacing w:val="2"/>
                <w:sz w:val="18"/>
                <w:szCs w:val="18"/>
                <w:lang w:val="da-DK"/>
              </w:rPr>
            </w:pPr>
            <w:r w:rsidRPr="001A6BED">
              <w:rPr>
                <w:rFonts w:ascii="Corbel" w:hAnsi="Corbel" w:cs="Arial"/>
                <w:b/>
                <w:color w:val="000000" w:themeColor="text1"/>
                <w:spacing w:val="2"/>
                <w:sz w:val="18"/>
                <w:szCs w:val="18"/>
                <w:lang w:val="da-DK"/>
              </w:rPr>
              <w:t>Land/niveau</w:t>
            </w:r>
          </w:p>
        </w:tc>
        <w:tc>
          <w:tcPr>
            <w:tcW w:w="1701" w:type="dxa"/>
            <w:shd w:val="clear" w:color="auto" w:fill="D9D9D9" w:themeFill="background1" w:themeFillShade="D9"/>
          </w:tcPr>
          <w:p w14:paraId="7629D388" w14:textId="77777777" w:rsidR="006C39C6" w:rsidRPr="001A6BED" w:rsidRDefault="00694546" w:rsidP="006C39C6">
            <w:pPr>
              <w:jc w:val="center"/>
              <w:rPr>
                <w:rFonts w:ascii="Corbel" w:hAnsi="Corbel" w:cs="Arial"/>
                <w:b/>
                <w:color w:val="000000" w:themeColor="text1"/>
                <w:spacing w:val="2"/>
                <w:sz w:val="18"/>
                <w:szCs w:val="18"/>
                <w:lang w:val="da-DK"/>
              </w:rPr>
            </w:pPr>
            <w:r w:rsidRPr="001A6BED">
              <w:rPr>
                <w:rFonts w:ascii="Corbel" w:hAnsi="Corbel" w:cs="Arial"/>
                <w:b/>
                <w:color w:val="000000" w:themeColor="text1"/>
                <w:spacing w:val="2"/>
                <w:sz w:val="18"/>
                <w:szCs w:val="18"/>
                <w:lang w:val="da-DK"/>
              </w:rPr>
              <w:t>Danmark</w:t>
            </w:r>
          </w:p>
        </w:tc>
      </w:tr>
      <w:tr w:rsidR="006C39C6" w:rsidRPr="001A6BED" w14:paraId="39DB2881" w14:textId="77777777" w:rsidTr="006C39C6">
        <w:tc>
          <w:tcPr>
            <w:tcW w:w="5529" w:type="dxa"/>
          </w:tcPr>
          <w:p w14:paraId="7B48C875" w14:textId="76025E5A" w:rsidR="006C39C6" w:rsidRPr="001A6BED" w:rsidRDefault="0069454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Antallet af senior</w:t>
            </w:r>
            <w:r w:rsidR="00D475DE">
              <w:rPr>
                <w:rFonts w:ascii="Corbel" w:hAnsi="Corbel" w:cs="Arial"/>
                <w:color w:val="000000" w:themeColor="text1"/>
                <w:spacing w:val="2"/>
                <w:sz w:val="18"/>
                <w:szCs w:val="18"/>
                <w:lang w:val="da-DK"/>
              </w:rPr>
              <w:t>kursister</w:t>
            </w:r>
          </w:p>
        </w:tc>
        <w:tc>
          <w:tcPr>
            <w:tcW w:w="1701" w:type="dxa"/>
            <w:shd w:val="clear" w:color="auto" w:fill="D9D9D9" w:themeFill="background1" w:themeFillShade="D9"/>
          </w:tcPr>
          <w:p w14:paraId="323F1A27" w14:textId="77777777" w:rsidR="006C39C6" w:rsidRPr="001A6BED" w:rsidRDefault="006C39C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16</w:t>
            </w:r>
          </w:p>
        </w:tc>
      </w:tr>
      <w:tr w:rsidR="006C39C6" w:rsidRPr="001A6BED" w14:paraId="371F4BCE" w14:textId="77777777" w:rsidTr="006C39C6">
        <w:trPr>
          <w:trHeight w:val="228"/>
        </w:trPr>
        <w:tc>
          <w:tcPr>
            <w:tcW w:w="5529" w:type="dxa"/>
          </w:tcPr>
          <w:p w14:paraId="27ADAAA4" w14:textId="3D63E5CF" w:rsidR="006C39C6" w:rsidRPr="001A6BED" w:rsidRDefault="00D475DE" w:rsidP="00D475DE">
            <w:pPr>
              <w:rPr>
                <w:rFonts w:ascii="Corbel" w:hAnsi="Corbel" w:cs="Arial"/>
                <w:color w:val="000000" w:themeColor="text1"/>
                <w:spacing w:val="2"/>
                <w:sz w:val="18"/>
                <w:szCs w:val="18"/>
                <w:lang w:val="da-DK"/>
              </w:rPr>
            </w:pPr>
            <w:r>
              <w:rPr>
                <w:rFonts w:ascii="Corbel" w:hAnsi="Corbel" w:cs="Arial"/>
                <w:color w:val="000000" w:themeColor="text1"/>
                <w:spacing w:val="2"/>
                <w:sz w:val="18"/>
                <w:szCs w:val="24"/>
                <w:lang w:val="da-DK"/>
              </w:rPr>
              <w:t xml:space="preserve">Andel </w:t>
            </w:r>
            <w:r w:rsidR="00694546" w:rsidRPr="001A6BED">
              <w:rPr>
                <w:rFonts w:ascii="Corbel" w:hAnsi="Corbel" w:cs="Arial"/>
                <w:color w:val="000000" w:themeColor="text1"/>
                <w:spacing w:val="2"/>
                <w:sz w:val="18"/>
                <w:szCs w:val="24"/>
                <w:lang w:val="da-DK"/>
              </w:rPr>
              <w:t>af mennesker</w:t>
            </w:r>
            <w:r>
              <w:rPr>
                <w:rFonts w:ascii="Corbel" w:hAnsi="Corbel" w:cs="Arial"/>
                <w:color w:val="000000" w:themeColor="text1"/>
                <w:spacing w:val="2"/>
                <w:sz w:val="18"/>
                <w:szCs w:val="24"/>
                <w:lang w:val="da-DK"/>
              </w:rPr>
              <w:t>, født i 1953, som bliver 65+ i 2018</w:t>
            </w:r>
          </w:p>
        </w:tc>
        <w:tc>
          <w:tcPr>
            <w:tcW w:w="1701" w:type="dxa"/>
            <w:shd w:val="clear" w:color="auto" w:fill="D9D9D9" w:themeFill="background1" w:themeFillShade="D9"/>
          </w:tcPr>
          <w:p w14:paraId="4C781DE2" w14:textId="77777777" w:rsidR="006C39C6" w:rsidRPr="001A6BED" w:rsidRDefault="006C39C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18,5%</w:t>
            </w:r>
          </w:p>
        </w:tc>
      </w:tr>
      <w:tr w:rsidR="006C39C6" w:rsidRPr="001A6BED" w14:paraId="056235B6" w14:textId="77777777" w:rsidTr="006C39C6">
        <w:trPr>
          <w:trHeight w:val="548"/>
        </w:trPr>
        <w:tc>
          <w:tcPr>
            <w:tcW w:w="5529" w:type="dxa"/>
          </w:tcPr>
          <w:p w14:paraId="46ABFC78" w14:textId="416EAFBD" w:rsidR="006C39C6" w:rsidRPr="001A6BED" w:rsidRDefault="0069454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 xml:space="preserve">Antallet af personer </w:t>
            </w:r>
            <w:r w:rsidR="00D475DE">
              <w:rPr>
                <w:rFonts w:ascii="Corbel" w:hAnsi="Corbel" w:cs="Arial"/>
                <w:color w:val="000000" w:themeColor="text1"/>
                <w:spacing w:val="2"/>
                <w:sz w:val="18"/>
                <w:szCs w:val="18"/>
                <w:lang w:val="da-DK"/>
              </w:rPr>
              <w:t xml:space="preserve">på et kursus </w:t>
            </w:r>
            <w:r w:rsidRPr="001A6BED">
              <w:rPr>
                <w:rFonts w:ascii="Corbel" w:hAnsi="Corbel" w:cs="Arial"/>
                <w:color w:val="000000" w:themeColor="text1"/>
                <w:spacing w:val="2"/>
                <w:sz w:val="18"/>
                <w:szCs w:val="18"/>
                <w:lang w:val="da-DK"/>
              </w:rPr>
              <w:t>på</w:t>
            </w:r>
            <w:r w:rsidR="002E7FE8">
              <w:rPr>
                <w:rFonts w:ascii="Corbel" w:hAnsi="Corbel" w:cs="Arial"/>
                <w:color w:val="000000" w:themeColor="text1"/>
                <w:spacing w:val="2"/>
                <w:sz w:val="18"/>
                <w:szCs w:val="18"/>
                <w:lang w:val="da-DK"/>
              </w:rPr>
              <w:t xml:space="preserve"> </w:t>
            </w:r>
            <w:r w:rsidRPr="001A6BED">
              <w:rPr>
                <w:rFonts w:ascii="Corbel" w:hAnsi="Corbel" w:cs="Arial"/>
                <w:color w:val="000000" w:themeColor="text1"/>
                <w:spacing w:val="2"/>
                <w:sz w:val="18"/>
                <w:szCs w:val="18"/>
                <w:lang w:val="da-DK"/>
              </w:rPr>
              <w:t xml:space="preserve">16 der statistisk set vil opleve et </w:t>
            </w:r>
            <w:r w:rsidR="0031506D">
              <w:rPr>
                <w:rFonts w:ascii="Corbel" w:hAnsi="Corbel" w:cs="Arial"/>
                <w:color w:val="000000" w:themeColor="text1"/>
                <w:spacing w:val="2"/>
                <w:sz w:val="18"/>
                <w:szCs w:val="18"/>
                <w:lang w:val="da-DK"/>
              </w:rPr>
              <w:t>knogle</w:t>
            </w:r>
            <w:r w:rsidRPr="001A6BED">
              <w:rPr>
                <w:rFonts w:ascii="Corbel" w:hAnsi="Corbel" w:cs="Arial"/>
                <w:color w:val="000000" w:themeColor="text1"/>
                <w:spacing w:val="2"/>
                <w:sz w:val="18"/>
                <w:szCs w:val="18"/>
                <w:lang w:val="da-DK"/>
              </w:rPr>
              <w:t xml:space="preserve">brud </w:t>
            </w:r>
          </w:p>
        </w:tc>
        <w:tc>
          <w:tcPr>
            <w:tcW w:w="1701" w:type="dxa"/>
            <w:shd w:val="clear" w:color="auto" w:fill="D9D9D9" w:themeFill="background1" w:themeFillShade="D9"/>
          </w:tcPr>
          <w:p w14:paraId="4F01713E" w14:textId="77777777" w:rsidR="006C39C6" w:rsidRPr="001A6BED" w:rsidRDefault="006C39C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2,96</w:t>
            </w:r>
          </w:p>
        </w:tc>
      </w:tr>
      <w:tr w:rsidR="006C39C6" w:rsidRPr="001A6BED" w14:paraId="729A062D" w14:textId="77777777" w:rsidTr="006C39C6">
        <w:tc>
          <w:tcPr>
            <w:tcW w:w="5529" w:type="dxa"/>
          </w:tcPr>
          <w:p w14:paraId="23B346F5" w14:textId="77F52753" w:rsidR="006C39C6" w:rsidRPr="001A6BED" w:rsidRDefault="0069454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 xml:space="preserve">Laveste omkostning af et </w:t>
            </w:r>
            <w:r w:rsidR="0031506D">
              <w:rPr>
                <w:rFonts w:ascii="Corbel" w:hAnsi="Corbel" w:cs="Arial"/>
                <w:color w:val="000000" w:themeColor="text1"/>
                <w:spacing w:val="2"/>
                <w:sz w:val="18"/>
                <w:szCs w:val="18"/>
                <w:lang w:val="da-DK"/>
              </w:rPr>
              <w:t>knogle</w:t>
            </w:r>
            <w:r w:rsidRPr="001A6BED">
              <w:rPr>
                <w:rFonts w:ascii="Corbel" w:hAnsi="Corbel" w:cs="Arial"/>
                <w:color w:val="000000" w:themeColor="text1"/>
                <w:spacing w:val="2"/>
                <w:sz w:val="18"/>
                <w:szCs w:val="18"/>
                <w:lang w:val="da-DK"/>
              </w:rPr>
              <w:t>brud</w:t>
            </w:r>
          </w:p>
        </w:tc>
        <w:tc>
          <w:tcPr>
            <w:tcW w:w="1701" w:type="dxa"/>
            <w:shd w:val="clear" w:color="auto" w:fill="D9D9D9" w:themeFill="background1" w:themeFillShade="D9"/>
          </w:tcPr>
          <w:p w14:paraId="2FB5F58E" w14:textId="77777777" w:rsidR="006C39C6" w:rsidRPr="001A6BED" w:rsidRDefault="006C39C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23.000</w:t>
            </w:r>
          </w:p>
        </w:tc>
      </w:tr>
      <w:tr w:rsidR="006C39C6" w:rsidRPr="001A6BED" w14:paraId="1E8CD329" w14:textId="77777777" w:rsidTr="006C39C6">
        <w:tc>
          <w:tcPr>
            <w:tcW w:w="5529" w:type="dxa"/>
          </w:tcPr>
          <w:p w14:paraId="19EBD207" w14:textId="5DD62BF1" w:rsidR="006C39C6" w:rsidRPr="001A6BED" w:rsidRDefault="0069454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Forventede omkostninger af de 16 senior</w:t>
            </w:r>
            <w:r w:rsidR="00D475DE">
              <w:rPr>
                <w:rFonts w:ascii="Corbel" w:hAnsi="Corbel" w:cs="Arial"/>
                <w:color w:val="000000" w:themeColor="text1"/>
                <w:spacing w:val="2"/>
                <w:sz w:val="18"/>
                <w:szCs w:val="18"/>
                <w:lang w:val="da-DK"/>
              </w:rPr>
              <w:t>kursister</w:t>
            </w:r>
            <w:r w:rsidRPr="001A6BED">
              <w:rPr>
                <w:rFonts w:ascii="Corbel" w:hAnsi="Corbel" w:cs="Arial"/>
                <w:color w:val="000000" w:themeColor="text1"/>
                <w:spacing w:val="2"/>
                <w:sz w:val="18"/>
                <w:szCs w:val="18"/>
                <w:lang w:val="da-DK"/>
              </w:rPr>
              <w:t xml:space="preserve"> i det kommende år </w:t>
            </w:r>
          </w:p>
        </w:tc>
        <w:tc>
          <w:tcPr>
            <w:tcW w:w="1701" w:type="dxa"/>
            <w:shd w:val="clear" w:color="auto" w:fill="D9D9D9" w:themeFill="background1" w:themeFillShade="D9"/>
          </w:tcPr>
          <w:p w14:paraId="06E51CC1" w14:textId="77777777" w:rsidR="006C39C6" w:rsidRPr="001A6BED" w:rsidRDefault="006C39C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66.700</w:t>
            </w:r>
          </w:p>
        </w:tc>
      </w:tr>
      <w:tr w:rsidR="006C39C6" w:rsidRPr="001A6BED" w14:paraId="1C8BD208" w14:textId="77777777" w:rsidTr="006C39C6">
        <w:tc>
          <w:tcPr>
            <w:tcW w:w="5529" w:type="dxa"/>
          </w:tcPr>
          <w:p w14:paraId="1B8D8478" w14:textId="00F607FE" w:rsidR="006C39C6" w:rsidRPr="001A6BED" w:rsidRDefault="0069454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Forvente</w:t>
            </w:r>
            <w:r w:rsidR="00D475DE">
              <w:rPr>
                <w:rFonts w:ascii="Corbel" w:hAnsi="Corbel" w:cs="Arial"/>
                <w:color w:val="000000" w:themeColor="text1"/>
                <w:spacing w:val="2"/>
                <w:sz w:val="18"/>
                <w:szCs w:val="18"/>
                <w:lang w:val="da-DK"/>
              </w:rPr>
              <w:t>t</w:t>
            </w:r>
            <w:r w:rsidRPr="001A6BED">
              <w:rPr>
                <w:rFonts w:ascii="Corbel" w:hAnsi="Corbel" w:cs="Arial"/>
                <w:color w:val="000000" w:themeColor="text1"/>
                <w:spacing w:val="2"/>
                <w:sz w:val="18"/>
                <w:szCs w:val="18"/>
                <w:lang w:val="da-DK"/>
              </w:rPr>
              <w:t xml:space="preserve"> omkostning af et kursus</w:t>
            </w:r>
          </w:p>
        </w:tc>
        <w:tc>
          <w:tcPr>
            <w:tcW w:w="1701" w:type="dxa"/>
            <w:shd w:val="clear" w:color="auto" w:fill="D9D9D9" w:themeFill="background1" w:themeFillShade="D9"/>
          </w:tcPr>
          <w:p w14:paraId="1F1FA864" w14:textId="77777777" w:rsidR="006C39C6" w:rsidRPr="001A6BED" w:rsidRDefault="006C39C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1.400</w:t>
            </w:r>
          </w:p>
        </w:tc>
      </w:tr>
      <w:tr w:rsidR="006C39C6" w:rsidRPr="001A6BED" w14:paraId="35A06998" w14:textId="77777777" w:rsidTr="006C39C6">
        <w:tc>
          <w:tcPr>
            <w:tcW w:w="5529" w:type="dxa"/>
          </w:tcPr>
          <w:p w14:paraId="3B053E3F" w14:textId="14D3300A" w:rsidR="006C39C6" w:rsidRPr="001A6BED" w:rsidRDefault="0069454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 xml:space="preserve">Reduceret </w:t>
            </w:r>
            <w:r w:rsidR="006A2441" w:rsidRPr="001A6BED">
              <w:rPr>
                <w:rFonts w:ascii="Corbel" w:hAnsi="Corbel" w:cs="Arial"/>
                <w:color w:val="000000" w:themeColor="text1"/>
                <w:spacing w:val="2"/>
                <w:sz w:val="18"/>
                <w:szCs w:val="18"/>
                <w:lang w:val="da-DK"/>
              </w:rPr>
              <w:t>omkostning</w:t>
            </w:r>
            <w:r w:rsidRPr="001A6BED">
              <w:rPr>
                <w:rFonts w:ascii="Corbel" w:hAnsi="Corbel" w:cs="Arial"/>
                <w:color w:val="000000" w:themeColor="text1"/>
                <w:spacing w:val="2"/>
                <w:sz w:val="18"/>
                <w:szCs w:val="18"/>
                <w:lang w:val="da-DK"/>
              </w:rPr>
              <w:t xml:space="preserve"> til at håndtere </w:t>
            </w:r>
            <w:r w:rsidR="0031506D">
              <w:rPr>
                <w:rFonts w:ascii="Corbel" w:hAnsi="Corbel" w:cs="Arial"/>
                <w:color w:val="000000" w:themeColor="text1"/>
                <w:spacing w:val="2"/>
                <w:sz w:val="18"/>
                <w:szCs w:val="18"/>
                <w:lang w:val="da-DK"/>
              </w:rPr>
              <w:t>knkogle</w:t>
            </w:r>
            <w:r w:rsidRPr="001A6BED">
              <w:rPr>
                <w:rFonts w:ascii="Corbel" w:hAnsi="Corbel" w:cs="Arial"/>
                <w:color w:val="000000" w:themeColor="text1"/>
                <w:spacing w:val="2"/>
                <w:sz w:val="18"/>
                <w:szCs w:val="18"/>
                <w:lang w:val="da-DK"/>
              </w:rPr>
              <w:t>brud</w:t>
            </w:r>
          </w:p>
        </w:tc>
        <w:tc>
          <w:tcPr>
            <w:tcW w:w="1701" w:type="dxa"/>
            <w:shd w:val="clear" w:color="auto" w:fill="D9D9D9" w:themeFill="background1" w:themeFillShade="D9"/>
          </w:tcPr>
          <w:p w14:paraId="5331B959" w14:textId="77777777" w:rsidR="006C39C6" w:rsidRPr="001A6BED" w:rsidRDefault="006C39C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65.300</w:t>
            </w:r>
          </w:p>
        </w:tc>
      </w:tr>
      <w:tr w:rsidR="006C39C6" w:rsidRPr="001A6BED" w14:paraId="6734116C" w14:textId="77777777" w:rsidTr="006C39C6">
        <w:tc>
          <w:tcPr>
            <w:tcW w:w="5529" w:type="dxa"/>
          </w:tcPr>
          <w:p w14:paraId="65FFB306" w14:textId="06F42B3D" w:rsidR="006C39C6" w:rsidRPr="001A6BED" w:rsidRDefault="0069454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Ny forvent</w:t>
            </w:r>
            <w:r w:rsidR="00D475DE">
              <w:rPr>
                <w:rFonts w:ascii="Corbel" w:hAnsi="Corbel" w:cs="Arial"/>
                <w:color w:val="000000" w:themeColor="text1"/>
                <w:spacing w:val="2"/>
                <w:sz w:val="18"/>
                <w:szCs w:val="18"/>
                <w:lang w:val="da-DK"/>
              </w:rPr>
              <w:t xml:space="preserve">et andel af </w:t>
            </w:r>
            <w:r w:rsidRPr="001A6BED">
              <w:rPr>
                <w:rFonts w:ascii="Corbel" w:hAnsi="Corbel" w:cs="Arial"/>
                <w:color w:val="000000" w:themeColor="text1"/>
                <w:spacing w:val="2"/>
                <w:sz w:val="18"/>
                <w:szCs w:val="18"/>
                <w:lang w:val="da-DK"/>
              </w:rPr>
              <w:t xml:space="preserve">16 </w:t>
            </w:r>
            <w:r w:rsidR="00D475DE">
              <w:rPr>
                <w:rFonts w:ascii="Corbel" w:hAnsi="Corbel" w:cs="Arial"/>
                <w:color w:val="000000" w:themeColor="text1"/>
                <w:spacing w:val="2"/>
                <w:sz w:val="18"/>
                <w:szCs w:val="18"/>
                <w:lang w:val="da-DK"/>
              </w:rPr>
              <w:t>kursister</w:t>
            </w:r>
            <w:r w:rsidRPr="001A6BED">
              <w:rPr>
                <w:rFonts w:ascii="Corbel" w:hAnsi="Corbel" w:cs="Arial"/>
                <w:color w:val="000000" w:themeColor="text1"/>
                <w:spacing w:val="2"/>
                <w:sz w:val="18"/>
                <w:szCs w:val="18"/>
                <w:lang w:val="da-DK"/>
              </w:rPr>
              <w:t>, der statistisk set vil opleve et</w:t>
            </w:r>
            <w:r w:rsidR="0031506D">
              <w:rPr>
                <w:rFonts w:ascii="Corbel" w:hAnsi="Corbel" w:cs="Arial"/>
                <w:color w:val="000000" w:themeColor="text1"/>
                <w:spacing w:val="2"/>
                <w:sz w:val="18"/>
                <w:szCs w:val="18"/>
                <w:lang w:val="da-DK"/>
              </w:rPr>
              <w:t xml:space="preserve"> knogle</w:t>
            </w:r>
            <w:r w:rsidRPr="001A6BED">
              <w:rPr>
                <w:rFonts w:ascii="Corbel" w:hAnsi="Corbel" w:cs="Arial"/>
                <w:color w:val="000000" w:themeColor="text1"/>
                <w:spacing w:val="2"/>
                <w:sz w:val="18"/>
                <w:szCs w:val="18"/>
                <w:lang w:val="da-DK"/>
              </w:rPr>
              <w:t>brud</w:t>
            </w:r>
          </w:p>
        </w:tc>
        <w:tc>
          <w:tcPr>
            <w:tcW w:w="1701" w:type="dxa"/>
            <w:shd w:val="clear" w:color="auto" w:fill="D9D9D9" w:themeFill="background1" w:themeFillShade="D9"/>
          </w:tcPr>
          <w:p w14:paraId="1D83DFF9" w14:textId="209EE374" w:rsidR="006C39C6" w:rsidRPr="001A6BED" w:rsidRDefault="006C39C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2,84</w:t>
            </w:r>
            <w:r w:rsidR="00D475DE">
              <w:rPr>
                <w:rFonts w:ascii="Corbel" w:hAnsi="Corbel" w:cs="Arial"/>
                <w:color w:val="000000" w:themeColor="text1"/>
                <w:spacing w:val="2"/>
                <w:sz w:val="18"/>
                <w:szCs w:val="18"/>
                <w:lang w:val="da-DK"/>
              </w:rPr>
              <w:t>%</w:t>
            </w:r>
          </w:p>
        </w:tc>
      </w:tr>
      <w:tr w:rsidR="006C39C6" w:rsidRPr="001A6BED" w14:paraId="3854F2A8" w14:textId="77777777" w:rsidTr="006C39C6">
        <w:tc>
          <w:tcPr>
            <w:tcW w:w="5529" w:type="dxa"/>
          </w:tcPr>
          <w:p w14:paraId="538D3E64" w14:textId="35279510" w:rsidR="006C39C6" w:rsidRPr="001A6BED" w:rsidRDefault="0069454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 xml:space="preserve">Omkostning pr. </w:t>
            </w:r>
            <w:r w:rsidR="0031506D">
              <w:rPr>
                <w:rFonts w:ascii="Corbel" w:hAnsi="Corbel" w:cs="Arial"/>
                <w:color w:val="000000" w:themeColor="text1"/>
                <w:spacing w:val="2"/>
                <w:sz w:val="18"/>
                <w:szCs w:val="18"/>
                <w:lang w:val="da-DK"/>
              </w:rPr>
              <w:t>knogle</w:t>
            </w:r>
            <w:r w:rsidRPr="001A6BED">
              <w:rPr>
                <w:rFonts w:ascii="Corbel" w:hAnsi="Corbel" w:cs="Arial"/>
                <w:color w:val="000000" w:themeColor="text1"/>
                <w:spacing w:val="2"/>
                <w:sz w:val="18"/>
                <w:szCs w:val="18"/>
                <w:lang w:val="da-DK"/>
              </w:rPr>
              <w:t>brud</w:t>
            </w:r>
          </w:p>
        </w:tc>
        <w:tc>
          <w:tcPr>
            <w:tcW w:w="1701" w:type="dxa"/>
            <w:shd w:val="clear" w:color="auto" w:fill="D9D9D9" w:themeFill="background1" w:themeFillShade="D9"/>
          </w:tcPr>
          <w:p w14:paraId="6C9F5A37" w14:textId="77777777" w:rsidR="006C39C6" w:rsidRPr="001A6BED" w:rsidRDefault="006C39C6" w:rsidP="006C39C6">
            <w:pPr>
              <w:jc w:val="center"/>
              <w:rPr>
                <w:rFonts w:ascii="Corbel" w:hAnsi="Corbel" w:cs="Arial"/>
                <w:color w:val="000000" w:themeColor="text1"/>
                <w:spacing w:val="2"/>
                <w:sz w:val="18"/>
                <w:szCs w:val="18"/>
                <w:lang w:val="da-DK"/>
              </w:rPr>
            </w:pPr>
            <w:r w:rsidRPr="001A6BED">
              <w:rPr>
                <w:rFonts w:ascii="Corbel" w:hAnsi="Corbel" w:cs="Arial"/>
                <w:color w:val="000000" w:themeColor="text1"/>
                <w:spacing w:val="2"/>
                <w:sz w:val="18"/>
                <w:szCs w:val="18"/>
                <w:lang w:val="da-DK"/>
              </w:rPr>
              <w:t>23.000</w:t>
            </w:r>
          </w:p>
        </w:tc>
      </w:tr>
    </w:tbl>
    <w:p w14:paraId="2DEDE87B" w14:textId="77777777" w:rsidR="006C39C6" w:rsidRPr="001A6BED" w:rsidRDefault="006C39C6" w:rsidP="006C39C6">
      <w:pPr>
        <w:jc w:val="both"/>
        <w:rPr>
          <w:rFonts w:ascii="Corbel" w:hAnsi="Corbel" w:cs="Arial"/>
          <w:b/>
          <w:color w:val="000000" w:themeColor="text1"/>
          <w:spacing w:val="2"/>
          <w:sz w:val="24"/>
          <w:szCs w:val="24"/>
          <w:lang w:val="da-DK"/>
        </w:rPr>
      </w:pPr>
    </w:p>
    <w:p w14:paraId="1AFC7B2C" w14:textId="77777777" w:rsidR="006A2441" w:rsidRPr="001A6BED" w:rsidRDefault="006A2441" w:rsidP="006A2441">
      <w:pPr>
        <w:jc w:val="both"/>
        <w:rPr>
          <w:rFonts w:ascii="Corbel" w:hAnsi="Corbel" w:cs="Arial"/>
          <w:color w:val="000000" w:themeColor="text1"/>
          <w:spacing w:val="2"/>
          <w:sz w:val="22"/>
          <w:szCs w:val="24"/>
          <w:lang w:val="da-DK"/>
        </w:rPr>
      </w:pPr>
      <w:r w:rsidRPr="001A6BED">
        <w:rPr>
          <w:rFonts w:ascii="Corbel" w:hAnsi="Corbel" w:cs="Arial"/>
          <w:b/>
          <w:color w:val="000000" w:themeColor="text1"/>
          <w:spacing w:val="2"/>
          <w:sz w:val="22"/>
          <w:szCs w:val="24"/>
          <w:lang w:val="da-DK"/>
        </w:rPr>
        <w:t>Spørgsmålet til slutbetaleren</w:t>
      </w:r>
      <w:r w:rsidRPr="001A6BED">
        <w:rPr>
          <w:rFonts w:ascii="Corbel" w:hAnsi="Corbel" w:cs="Arial"/>
          <w:color w:val="000000" w:themeColor="text1"/>
          <w:spacing w:val="2"/>
          <w:sz w:val="22"/>
          <w:szCs w:val="24"/>
          <w:lang w:val="da-DK"/>
        </w:rPr>
        <w:t xml:space="preserve"> af </w:t>
      </w:r>
      <w:r w:rsidRPr="001A6BED">
        <w:rPr>
          <w:rFonts w:ascii="Arial" w:hAnsi="Arial" w:cs="Arial"/>
          <w:color w:val="000000" w:themeColor="text1"/>
          <w:spacing w:val="2"/>
          <w:sz w:val="22"/>
          <w:szCs w:val="24"/>
          <w:lang w:val="da-DK"/>
        </w:rPr>
        <w:t>​​</w:t>
      </w:r>
      <w:r w:rsidRPr="001A6BED">
        <w:rPr>
          <w:rFonts w:ascii="Corbel" w:hAnsi="Corbel" w:cs="Arial"/>
          <w:color w:val="000000" w:themeColor="text1"/>
          <w:spacing w:val="2"/>
          <w:sz w:val="22"/>
          <w:szCs w:val="24"/>
          <w:lang w:val="da-DK"/>
        </w:rPr>
        <w:t>senere behandling og efterbehandling af personer med brud er:</w:t>
      </w:r>
    </w:p>
    <w:p w14:paraId="630DFB35" w14:textId="4A2C423C" w:rsidR="006A2441" w:rsidRPr="001A6BED" w:rsidRDefault="006A2441" w:rsidP="006A2441">
      <w:pPr>
        <w:jc w:val="both"/>
        <w:rPr>
          <w:rFonts w:ascii="Corbel" w:hAnsi="Corbel" w:cs="Arial"/>
          <w:color w:val="000000" w:themeColor="text1"/>
          <w:spacing w:val="2"/>
          <w:sz w:val="22"/>
          <w:szCs w:val="24"/>
          <w:lang w:val="da-DK"/>
        </w:rPr>
      </w:pPr>
      <w:r w:rsidRPr="001A6BED">
        <w:rPr>
          <w:rFonts w:ascii="Corbel" w:hAnsi="Corbel" w:cs="Arial"/>
          <w:color w:val="000000" w:themeColor="text1"/>
          <w:spacing w:val="2"/>
          <w:sz w:val="22"/>
          <w:szCs w:val="24"/>
          <w:lang w:val="da-DK"/>
        </w:rPr>
        <w:t xml:space="preserve">Tror vi / du, at hvis vi uddanner 8,25 </w:t>
      </w:r>
      <w:r w:rsidR="00D475DE">
        <w:rPr>
          <w:rFonts w:ascii="Corbel" w:hAnsi="Corbel" w:cs="Arial"/>
          <w:color w:val="000000" w:themeColor="text1"/>
          <w:spacing w:val="2"/>
          <w:sz w:val="22"/>
          <w:szCs w:val="24"/>
          <w:lang w:val="da-DK"/>
        </w:rPr>
        <w:t xml:space="preserve">hold </w:t>
      </w:r>
      <w:r w:rsidRPr="001A6BED">
        <w:rPr>
          <w:rFonts w:ascii="Corbel" w:hAnsi="Corbel" w:cs="Arial"/>
          <w:color w:val="000000" w:themeColor="text1"/>
          <w:spacing w:val="2"/>
          <w:sz w:val="22"/>
          <w:szCs w:val="24"/>
          <w:lang w:val="da-DK"/>
        </w:rPr>
        <w:t xml:space="preserve">af 16 </w:t>
      </w:r>
      <w:r w:rsidR="00D475DE">
        <w:rPr>
          <w:rFonts w:ascii="Corbel" w:hAnsi="Corbel" w:cs="Arial"/>
          <w:color w:val="000000" w:themeColor="text1"/>
          <w:spacing w:val="2"/>
          <w:sz w:val="22"/>
          <w:szCs w:val="24"/>
          <w:lang w:val="da-DK"/>
        </w:rPr>
        <w:t>seniorer</w:t>
      </w:r>
      <w:r w:rsidRPr="001A6BED">
        <w:rPr>
          <w:rFonts w:ascii="Corbel" w:hAnsi="Corbel" w:cs="Arial"/>
          <w:color w:val="000000" w:themeColor="text1"/>
          <w:spacing w:val="2"/>
          <w:sz w:val="22"/>
          <w:szCs w:val="24"/>
          <w:lang w:val="da-DK"/>
        </w:rPr>
        <w:t xml:space="preserve"> på 65 år, </w:t>
      </w:r>
      <w:r w:rsidR="00D475DE">
        <w:rPr>
          <w:rFonts w:ascii="Corbel" w:hAnsi="Corbel" w:cs="Arial"/>
          <w:color w:val="000000" w:themeColor="text1"/>
          <w:spacing w:val="2"/>
          <w:sz w:val="22"/>
          <w:szCs w:val="24"/>
          <w:lang w:val="da-DK"/>
        </w:rPr>
        <w:t xml:space="preserve">så de får en </w:t>
      </w:r>
      <w:r w:rsidRPr="001A6BED">
        <w:rPr>
          <w:rFonts w:ascii="Corbel" w:hAnsi="Corbel" w:cs="Arial"/>
          <w:color w:val="000000" w:themeColor="text1"/>
          <w:spacing w:val="2"/>
          <w:sz w:val="22"/>
          <w:szCs w:val="24"/>
          <w:lang w:val="da-DK"/>
        </w:rPr>
        <w:t>bedre forståelse af</w:t>
      </w:r>
      <w:r w:rsidR="00D475DE">
        <w:rPr>
          <w:rFonts w:ascii="Corbel" w:hAnsi="Corbel" w:cs="Arial"/>
          <w:color w:val="000000" w:themeColor="text1"/>
          <w:spacing w:val="2"/>
          <w:sz w:val="22"/>
          <w:szCs w:val="24"/>
          <w:lang w:val="da-DK"/>
        </w:rPr>
        <w:t xml:space="preserve"> følgende:</w:t>
      </w:r>
    </w:p>
    <w:p w14:paraId="2A6B113F" w14:textId="6EB8EF28" w:rsidR="006A2441" w:rsidRPr="001A6BED" w:rsidRDefault="00D475DE" w:rsidP="008B4F03">
      <w:pPr>
        <w:pStyle w:val="Listeafsnit"/>
        <w:numPr>
          <w:ilvl w:val="0"/>
          <w:numId w:val="24"/>
        </w:numPr>
        <w:jc w:val="both"/>
        <w:rPr>
          <w:rFonts w:ascii="Corbel" w:hAnsi="Corbel" w:cs="Arial"/>
          <w:color w:val="000000" w:themeColor="text1"/>
          <w:spacing w:val="2"/>
          <w:sz w:val="22"/>
          <w:szCs w:val="24"/>
          <w:lang w:val="da-DK"/>
        </w:rPr>
      </w:pPr>
      <w:r>
        <w:rPr>
          <w:rFonts w:ascii="Corbel" w:hAnsi="Corbel" w:cs="Arial"/>
          <w:color w:val="000000" w:themeColor="text1"/>
          <w:spacing w:val="2"/>
          <w:sz w:val="22"/>
          <w:szCs w:val="24"/>
          <w:lang w:val="da-DK"/>
        </w:rPr>
        <w:t xml:space="preserve">Hvorfor </w:t>
      </w:r>
      <w:r w:rsidR="006A2441" w:rsidRPr="001A6BED">
        <w:rPr>
          <w:rFonts w:ascii="Corbel" w:hAnsi="Corbel" w:cs="Arial"/>
          <w:color w:val="000000" w:themeColor="text1"/>
          <w:spacing w:val="2"/>
          <w:sz w:val="22"/>
          <w:szCs w:val="24"/>
          <w:lang w:val="da-DK"/>
        </w:rPr>
        <w:t xml:space="preserve">falder </w:t>
      </w:r>
      <w:r>
        <w:rPr>
          <w:rFonts w:ascii="Corbel" w:hAnsi="Corbel" w:cs="Arial"/>
          <w:color w:val="000000" w:themeColor="text1"/>
          <w:spacing w:val="2"/>
          <w:sz w:val="22"/>
          <w:szCs w:val="24"/>
          <w:lang w:val="da-DK"/>
        </w:rPr>
        <w:t xml:space="preserve">2,96 ud af gruppen </w:t>
      </w:r>
      <w:r w:rsidR="006A2441" w:rsidRPr="001A6BED">
        <w:rPr>
          <w:rFonts w:ascii="Corbel" w:hAnsi="Corbel" w:cs="Arial"/>
          <w:color w:val="000000" w:themeColor="text1"/>
          <w:spacing w:val="2"/>
          <w:sz w:val="22"/>
          <w:szCs w:val="24"/>
          <w:lang w:val="da-DK"/>
        </w:rPr>
        <w:t>og får brud senere i livet</w:t>
      </w:r>
      <w:r>
        <w:rPr>
          <w:rFonts w:ascii="Corbel" w:hAnsi="Corbel" w:cs="Arial"/>
          <w:color w:val="000000" w:themeColor="text1"/>
          <w:spacing w:val="2"/>
          <w:sz w:val="22"/>
          <w:szCs w:val="24"/>
          <w:lang w:val="da-DK"/>
        </w:rPr>
        <w:t>?</w:t>
      </w:r>
    </w:p>
    <w:p w14:paraId="6881746D" w14:textId="47BBBD21" w:rsidR="006A2441" w:rsidRPr="001A6BED" w:rsidRDefault="006A2441" w:rsidP="008B4F03">
      <w:pPr>
        <w:pStyle w:val="Listeafsnit"/>
        <w:numPr>
          <w:ilvl w:val="0"/>
          <w:numId w:val="24"/>
        </w:numPr>
        <w:jc w:val="both"/>
        <w:rPr>
          <w:rFonts w:ascii="Corbel" w:hAnsi="Corbel" w:cs="Arial"/>
          <w:color w:val="000000" w:themeColor="text1"/>
          <w:spacing w:val="2"/>
          <w:sz w:val="22"/>
          <w:szCs w:val="24"/>
          <w:lang w:val="da-DK"/>
        </w:rPr>
      </w:pPr>
      <w:r w:rsidRPr="001A6BED">
        <w:rPr>
          <w:rFonts w:ascii="Corbel" w:hAnsi="Corbel" w:cs="Arial"/>
          <w:color w:val="000000" w:themeColor="text1"/>
          <w:spacing w:val="2"/>
          <w:sz w:val="22"/>
          <w:szCs w:val="24"/>
          <w:lang w:val="da-DK"/>
        </w:rPr>
        <w:t xml:space="preserve">Deres balance og hvordan </w:t>
      </w:r>
      <w:r w:rsidR="002E7FE8">
        <w:rPr>
          <w:rFonts w:ascii="Corbel" w:hAnsi="Corbel" w:cs="Arial"/>
          <w:color w:val="000000" w:themeColor="text1"/>
          <w:spacing w:val="2"/>
          <w:sz w:val="22"/>
          <w:szCs w:val="24"/>
          <w:lang w:val="da-DK"/>
        </w:rPr>
        <w:t>de</w:t>
      </w:r>
      <w:r w:rsidRPr="001A6BED">
        <w:rPr>
          <w:rFonts w:ascii="Corbel" w:hAnsi="Corbel" w:cs="Arial"/>
          <w:color w:val="000000" w:themeColor="text1"/>
          <w:spacing w:val="2"/>
          <w:sz w:val="22"/>
          <w:szCs w:val="24"/>
          <w:lang w:val="da-DK"/>
        </w:rPr>
        <w:t xml:space="preserve"> stimulerer, træner og opretholder balancen</w:t>
      </w:r>
    </w:p>
    <w:p w14:paraId="495C71EF" w14:textId="08536E89" w:rsidR="006A2441" w:rsidRPr="001A6BED" w:rsidRDefault="006A2441" w:rsidP="008B4F03">
      <w:pPr>
        <w:pStyle w:val="Listeafsnit"/>
        <w:numPr>
          <w:ilvl w:val="0"/>
          <w:numId w:val="24"/>
        </w:numPr>
        <w:jc w:val="both"/>
        <w:rPr>
          <w:rFonts w:ascii="Corbel" w:hAnsi="Corbel" w:cs="Arial"/>
          <w:color w:val="000000" w:themeColor="text1"/>
          <w:spacing w:val="2"/>
          <w:sz w:val="22"/>
          <w:szCs w:val="24"/>
          <w:lang w:val="da-DK"/>
        </w:rPr>
      </w:pPr>
      <w:r w:rsidRPr="001A6BED">
        <w:rPr>
          <w:rFonts w:ascii="Corbel" w:hAnsi="Corbel" w:cs="Arial"/>
          <w:color w:val="000000" w:themeColor="text1"/>
          <w:spacing w:val="2"/>
          <w:sz w:val="22"/>
          <w:szCs w:val="24"/>
          <w:lang w:val="da-DK"/>
        </w:rPr>
        <w:t xml:space="preserve">Deres muskelkraft og hvordan </w:t>
      </w:r>
      <w:r w:rsidR="002E7FE8">
        <w:rPr>
          <w:rFonts w:ascii="Corbel" w:hAnsi="Corbel" w:cs="Arial"/>
          <w:color w:val="000000" w:themeColor="text1"/>
          <w:spacing w:val="2"/>
          <w:sz w:val="22"/>
          <w:szCs w:val="24"/>
          <w:lang w:val="da-DK"/>
        </w:rPr>
        <w:t>de</w:t>
      </w:r>
      <w:r w:rsidRPr="001A6BED">
        <w:rPr>
          <w:rFonts w:ascii="Corbel" w:hAnsi="Corbel" w:cs="Arial"/>
          <w:color w:val="000000" w:themeColor="text1"/>
          <w:spacing w:val="2"/>
          <w:sz w:val="22"/>
          <w:szCs w:val="24"/>
          <w:lang w:val="da-DK"/>
        </w:rPr>
        <w:t xml:space="preserve"> stimulerer, træner og opretholder muskelstyrke</w:t>
      </w:r>
    </w:p>
    <w:p w14:paraId="2F73320F" w14:textId="14423C52" w:rsidR="006839D7" w:rsidRPr="00830215" w:rsidRDefault="006A2441" w:rsidP="008B4F03">
      <w:pPr>
        <w:pStyle w:val="Listeafsnit"/>
        <w:numPr>
          <w:ilvl w:val="0"/>
          <w:numId w:val="24"/>
        </w:numPr>
        <w:jc w:val="both"/>
        <w:rPr>
          <w:rFonts w:ascii="Corbel" w:hAnsi="Corbel" w:cs="Arial"/>
          <w:color w:val="FF0000"/>
          <w:spacing w:val="2"/>
          <w:sz w:val="22"/>
          <w:szCs w:val="24"/>
          <w:lang w:val="da-DK"/>
        </w:rPr>
      </w:pPr>
      <w:r w:rsidRPr="00810A4F">
        <w:rPr>
          <w:rFonts w:ascii="Corbel" w:hAnsi="Corbel" w:cs="Arial"/>
          <w:color w:val="000000" w:themeColor="text1"/>
          <w:spacing w:val="2"/>
          <w:sz w:val="22"/>
          <w:szCs w:val="24"/>
          <w:lang w:val="da-DK"/>
        </w:rPr>
        <w:t xml:space="preserve">Deres kompetencer til at reagere hurtigt, og hvordan </w:t>
      </w:r>
      <w:r w:rsidR="002E7FE8">
        <w:rPr>
          <w:rFonts w:ascii="Corbel" w:hAnsi="Corbel" w:cs="Arial"/>
          <w:color w:val="000000" w:themeColor="text1"/>
          <w:spacing w:val="2"/>
          <w:sz w:val="22"/>
          <w:szCs w:val="24"/>
          <w:lang w:val="da-DK"/>
        </w:rPr>
        <w:t>de</w:t>
      </w:r>
      <w:r w:rsidRPr="00810A4F">
        <w:rPr>
          <w:rFonts w:ascii="Corbel" w:hAnsi="Corbel" w:cs="Arial"/>
          <w:color w:val="000000" w:themeColor="text1"/>
          <w:spacing w:val="2"/>
          <w:sz w:val="22"/>
          <w:szCs w:val="24"/>
          <w:lang w:val="da-DK"/>
        </w:rPr>
        <w:t xml:space="preserve"> stimulerer, træner og opretholder evnen til at reagere hurtigt</w:t>
      </w:r>
      <w:r w:rsidR="00810A4F" w:rsidRPr="00810A4F">
        <w:rPr>
          <w:rFonts w:ascii="Corbel" w:hAnsi="Corbel" w:cs="Arial"/>
          <w:color w:val="000000" w:themeColor="text1"/>
          <w:spacing w:val="2"/>
          <w:sz w:val="22"/>
          <w:szCs w:val="24"/>
          <w:lang w:val="da-DK"/>
        </w:rPr>
        <w:t xml:space="preserve"> </w:t>
      </w:r>
      <w:r w:rsidR="00830215" w:rsidRPr="00830215">
        <w:rPr>
          <w:rFonts w:ascii="Corbel" w:hAnsi="Corbel" w:cs="Arial"/>
          <w:color w:val="FF0000"/>
          <w:spacing w:val="2"/>
          <w:sz w:val="22"/>
          <w:szCs w:val="24"/>
          <w:lang w:val="da-DK"/>
        </w:rPr>
        <w:t>samt</w:t>
      </w:r>
      <w:r w:rsidRPr="00830215">
        <w:rPr>
          <w:rFonts w:ascii="Corbel" w:hAnsi="Corbel" w:cs="Arial"/>
          <w:color w:val="FF0000"/>
          <w:spacing w:val="2"/>
          <w:sz w:val="22"/>
          <w:szCs w:val="24"/>
          <w:lang w:val="da-DK"/>
        </w:rPr>
        <w:t xml:space="preserve"> teste</w:t>
      </w:r>
      <w:r w:rsidR="00810A4F" w:rsidRPr="00830215">
        <w:rPr>
          <w:rFonts w:ascii="Corbel" w:hAnsi="Corbel" w:cs="Arial"/>
          <w:color w:val="FF0000"/>
          <w:spacing w:val="2"/>
          <w:sz w:val="22"/>
          <w:szCs w:val="24"/>
          <w:lang w:val="da-DK"/>
        </w:rPr>
        <w:t>r dem</w:t>
      </w:r>
      <w:r w:rsidRPr="00830215">
        <w:rPr>
          <w:rFonts w:ascii="Corbel" w:hAnsi="Corbel" w:cs="Arial"/>
          <w:color w:val="FF0000"/>
          <w:spacing w:val="2"/>
          <w:sz w:val="22"/>
          <w:szCs w:val="24"/>
          <w:lang w:val="da-DK"/>
        </w:rPr>
        <w:t xml:space="preserve"> for at vise dem deres nuværende status, så en person ud af de 24 </w:t>
      </w:r>
      <w:r w:rsidR="00830215" w:rsidRPr="00830215">
        <w:rPr>
          <w:rFonts w:ascii="Corbel" w:hAnsi="Corbel" w:cs="Arial"/>
          <w:color w:val="FF0000"/>
          <w:spacing w:val="2"/>
          <w:sz w:val="22"/>
          <w:szCs w:val="24"/>
          <w:lang w:val="da-DK"/>
        </w:rPr>
        <w:t>seniorer</w:t>
      </w:r>
      <w:r w:rsidRPr="00830215">
        <w:rPr>
          <w:rFonts w:ascii="Corbel" w:hAnsi="Corbel" w:cs="Arial"/>
          <w:color w:val="FF0000"/>
          <w:spacing w:val="2"/>
          <w:sz w:val="22"/>
          <w:szCs w:val="24"/>
          <w:lang w:val="da-DK"/>
        </w:rPr>
        <w:t xml:space="preserve"> i disse 8,5 </w:t>
      </w:r>
      <w:r w:rsidR="00830215" w:rsidRPr="00830215">
        <w:rPr>
          <w:rFonts w:ascii="Corbel" w:hAnsi="Corbel" w:cs="Arial"/>
          <w:color w:val="FF0000"/>
          <w:spacing w:val="2"/>
          <w:sz w:val="22"/>
          <w:szCs w:val="24"/>
          <w:lang w:val="da-DK"/>
        </w:rPr>
        <w:t xml:space="preserve">hold </w:t>
      </w:r>
      <w:r w:rsidRPr="00830215">
        <w:rPr>
          <w:rFonts w:ascii="Corbel" w:hAnsi="Corbel" w:cs="Arial"/>
          <w:color w:val="FF0000"/>
          <w:spacing w:val="2"/>
          <w:sz w:val="22"/>
          <w:szCs w:val="24"/>
          <w:lang w:val="da-DK"/>
        </w:rPr>
        <w:t xml:space="preserve">af 16 </w:t>
      </w:r>
      <w:r w:rsidR="00830215" w:rsidRPr="00830215">
        <w:rPr>
          <w:rFonts w:ascii="Corbel" w:hAnsi="Corbel" w:cs="Arial"/>
          <w:color w:val="FF0000"/>
          <w:spacing w:val="2"/>
          <w:sz w:val="22"/>
          <w:szCs w:val="24"/>
          <w:lang w:val="da-DK"/>
        </w:rPr>
        <w:t>kursister</w:t>
      </w:r>
      <w:r w:rsidRPr="00830215">
        <w:rPr>
          <w:rFonts w:ascii="Corbel" w:hAnsi="Corbel" w:cs="Arial"/>
          <w:color w:val="FF0000"/>
          <w:spacing w:val="2"/>
          <w:sz w:val="22"/>
          <w:szCs w:val="24"/>
          <w:lang w:val="da-DK"/>
        </w:rPr>
        <w:t xml:space="preserve">, </w:t>
      </w:r>
      <w:r w:rsidR="0031506D">
        <w:rPr>
          <w:rFonts w:ascii="Corbel" w:hAnsi="Corbel" w:cs="Arial"/>
          <w:color w:val="FF0000"/>
          <w:spacing w:val="2"/>
          <w:sz w:val="22"/>
          <w:szCs w:val="24"/>
          <w:lang w:val="da-DK"/>
        </w:rPr>
        <w:t xml:space="preserve">bliver </w:t>
      </w:r>
      <w:r w:rsidRPr="00830215">
        <w:rPr>
          <w:rFonts w:ascii="Corbel" w:hAnsi="Corbel" w:cs="Arial"/>
          <w:color w:val="FF0000"/>
          <w:spacing w:val="2"/>
          <w:sz w:val="22"/>
          <w:szCs w:val="24"/>
          <w:lang w:val="da-DK"/>
        </w:rPr>
        <w:t>opmærksom på risikoen</w:t>
      </w:r>
      <w:r w:rsidR="006839D7" w:rsidRPr="00830215">
        <w:rPr>
          <w:rFonts w:ascii="Corbel" w:hAnsi="Corbel" w:cs="Arial"/>
          <w:color w:val="FF0000"/>
          <w:spacing w:val="2"/>
          <w:sz w:val="22"/>
          <w:szCs w:val="24"/>
          <w:lang w:val="da-DK"/>
        </w:rPr>
        <w:t>.</w:t>
      </w:r>
    </w:p>
    <w:p w14:paraId="5B6E194F" w14:textId="6FD840A9" w:rsidR="006A2441" w:rsidRPr="006839D7" w:rsidRDefault="006839D7" w:rsidP="006839D7">
      <w:pPr>
        <w:ind w:left="360"/>
        <w:jc w:val="both"/>
        <w:rPr>
          <w:rFonts w:ascii="Corbel" w:hAnsi="Corbel" w:cs="Arial"/>
          <w:color w:val="000000" w:themeColor="text1"/>
          <w:spacing w:val="2"/>
          <w:sz w:val="22"/>
          <w:szCs w:val="24"/>
          <w:lang w:val="da-DK"/>
        </w:rPr>
      </w:pPr>
      <w:r>
        <w:rPr>
          <w:rFonts w:ascii="Corbel" w:hAnsi="Corbel" w:cs="Arial"/>
          <w:color w:val="000000" w:themeColor="text1"/>
          <w:spacing w:val="2"/>
          <w:sz w:val="22"/>
          <w:szCs w:val="24"/>
          <w:lang w:val="da-DK"/>
        </w:rPr>
        <w:t>At t</w:t>
      </w:r>
      <w:r w:rsidR="006A2441" w:rsidRPr="006839D7">
        <w:rPr>
          <w:rFonts w:ascii="Corbel" w:hAnsi="Corbel" w:cs="Arial"/>
          <w:color w:val="000000" w:themeColor="text1"/>
          <w:spacing w:val="2"/>
          <w:sz w:val="22"/>
          <w:szCs w:val="24"/>
          <w:lang w:val="da-DK"/>
        </w:rPr>
        <w:t>ilbyder alle 66.599 personer fra fødselsåret 1953</w:t>
      </w:r>
      <w:r>
        <w:rPr>
          <w:rFonts w:ascii="Corbel" w:hAnsi="Corbel" w:cs="Arial"/>
          <w:color w:val="000000" w:themeColor="text1"/>
          <w:spacing w:val="2"/>
          <w:sz w:val="22"/>
          <w:szCs w:val="24"/>
          <w:lang w:val="da-DK"/>
        </w:rPr>
        <w:t xml:space="preserve"> </w:t>
      </w:r>
      <w:r w:rsidR="006A2441" w:rsidRPr="006839D7">
        <w:rPr>
          <w:rFonts w:ascii="Corbel" w:hAnsi="Corbel" w:cs="Arial"/>
          <w:color w:val="000000" w:themeColor="text1"/>
          <w:spacing w:val="2"/>
          <w:sz w:val="22"/>
          <w:szCs w:val="24"/>
          <w:lang w:val="da-DK"/>
        </w:rPr>
        <w:t>et kursus med 16 lektioner, der har 16 senior</w:t>
      </w:r>
      <w:r w:rsidR="00830215">
        <w:rPr>
          <w:rFonts w:ascii="Corbel" w:hAnsi="Corbel" w:cs="Arial"/>
          <w:color w:val="000000" w:themeColor="text1"/>
          <w:spacing w:val="2"/>
          <w:sz w:val="22"/>
          <w:szCs w:val="24"/>
          <w:lang w:val="da-DK"/>
        </w:rPr>
        <w:t>kursister</w:t>
      </w:r>
      <w:r w:rsidR="006A2441" w:rsidRPr="006839D7">
        <w:rPr>
          <w:rFonts w:ascii="Corbel" w:hAnsi="Corbel" w:cs="Arial"/>
          <w:color w:val="000000" w:themeColor="text1"/>
          <w:spacing w:val="2"/>
          <w:sz w:val="22"/>
          <w:szCs w:val="24"/>
          <w:lang w:val="da-DK"/>
        </w:rPr>
        <w:t xml:space="preserve"> pr. </w:t>
      </w:r>
      <w:r>
        <w:rPr>
          <w:rFonts w:ascii="Corbel" w:hAnsi="Corbel" w:cs="Arial"/>
          <w:color w:val="000000" w:themeColor="text1"/>
          <w:spacing w:val="2"/>
          <w:sz w:val="22"/>
          <w:szCs w:val="24"/>
          <w:lang w:val="da-DK"/>
        </w:rPr>
        <w:t>klasse</w:t>
      </w:r>
      <w:r w:rsidR="006A2441" w:rsidRPr="006839D7">
        <w:rPr>
          <w:rFonts w:ascii="Corbel" w:hAnsi="Corbel" w:cs="Arial"/>
          <w:color w:val="000000" w:themeColor="text1"/>
          <w:spacing w:val="2"/>
          <w:sz w:val="22"/>
          <w:szCs w:val="24"/>
          <w:lang w:val="da-DK"/>
        </w:rPr>
        <w:t>, vil kræve 4.162 kurser til en fast pris på 1.400 euro (se bilag x), hvilket svarer til 5.830.000 euro. Dette beløb svarer til omkostningerne ved 253 hændelser ud af 12.285 årlige sager.</w:t>
      </w:r>
    </w:p>
    <w:p w14:paraId="29CDDF51" w14:textId="0F120DF0" w:rsidR="006A2441" w:rsidRPr="001A6BED" w:rsidRDefault="00830215" w:rsidP="006A2441">
      <w:pPr>
        <w:jc w:val="both"/>
        <w:rPr>
          <w:rFonts w:ascii="Corbel" w:hAnsi="Corbel" w:cs="Arial"/>
          <w:color w:val="000000" w:themeColor="text1"/>
          <w:spacing w:val="2"/>
          <w:sz w:val="22"/>
          <w:szCs w:val="24"/>
          <w:lang w:val="da-DK"/>
        </w:rPr>
      </w:pPr>
      <w:r>
        <w:rPr>
          <w:rFonts w:ascii="Corbel" w:hAnsi="Corbel" w:cs="Arial"/>
          <w:color w:val="000000" w:themeColor="text1"/>
          <w:spacing w:val="2"/>
          <w:sz w:val="22"/>
          <w:szCs w:val="24"/>
          <w:lang w:val="da-DK"/>
        </w:rPr>
        <w:t>Grundet mange forskellige faktorer</w:t>
      </w:r>
      <w:r w:rsidR="006A2441" w:rsidRPr="001A6BED">
        <w:rPr>
          <w:rFonts w:ascii="Corbel" w:hAnsi="Corbel" w:cs="Arial"/>
          <w:color w:val="000000" w:themeColor="text1"/>
          <w:spacing w:val="2"/>
          <w:sz w:val="22"/>
          <w:szCs w:val="24"/>
          <w:lang w:val="da-DK"/>
        </w:rPr>
        <w:t xml:space="preserve"> og meget forskellige livstilstand</w:t>
      </w:r>
      <w:r w:rsidR="002E7FE8">
        <w:rPr>
          <w:rFonts w:ascii="Corbel" w:hAnsi="Corbel" w:cs="Arial"/>
          <w:color w:val="000000" w:themeColor="text1"/>
          <w:spacing w:val="2"/>
          <w:sz w:val="22"/>
          <w:szCs w:val="24"/>
          <w:lang w:val="da-DK"/>
        </w:rPr>
        <w:t>e</w:t>
      </w:r>
      <w:r w:rsidR="006A2441" w:rsidRPr="001A6BED">
        <w:rPr>
          <w:rFonts w:ascii="Corbel" w:hAnsi="Corbel" w:cs="Arial"/>
          <w:color w:val="000000" w:themeColor="text1"/>
          <w:spacing w:val="2"/>
          <w:sz w:val="22"/>
          <w:szCs w:val="24"/>
          <w:lang w:val="da-DK"/>
        </w:rPr>
        <w:t xml:space="preserve"> varierer antallet af seniorer, der står over for en fractura colli femoris eller fractura pertrochanterica femoris, i forskellige lande. I Rumænien står kun 1: 3 over for denne udfordring sammenlignet med Danmark.</w:t>
      </w:r>
    </w:p>
    <w:p w14:paraId="59FCE451" w14:textId="77777777" w:rsidR="006A2441" w:rsidRPr="001A6BED" w:rsidRDefault="006A2441" w:rsidP="006A2441">
      <w:pPr>
        <w:jc w:val="both"/>
        <w:rPr>
          <w:rFonts w:ascii="Corbel" w:hAnsi="Corbel" w:cs="Arial"/>
          <w:color w:val="000000" w:themeColor="text1"/>
          <w:spacing w:val="2"/>
          <w:sz w:val="22"/>
          <w:szCs w:val="24"/>
          <w:lang w:val="da-DK"/>
        </w:rPr>
      </w:pPr>
      <w:r w:rsidRPr="001A6BED">
        <w:rPr>
          <w:rFonts w:ascii="Corbel" w:hAnsi="Corbel" w:cs="Arial"/>
          <w:color w:val="000000" w:themeColor="text1"/>
          <w:spacing w:val="2"/>
          <w:sz w:val="22"/>
          <w:szCs w:val="24"/>
          <w:lang w:val="da-DK"/>
        </w:rPr>
        <w:t>Til sammenligning betyder det, at ud af 66.599 rumænske ældre borgere er kun 4.071 er nødt til at tackle denne udfordring.</w:t>
      </w:r>
    </w:p>
    <w:p w14:paraId="55CFD29D" w14:textId="77777777" w:rsidR="006A2441" w:rsidRPr="001A6BED" w:rsidRDefault="006A2441" w:rsidP="006C39C6">
      <w:pPr>
        <w:jc w:val="both"/>
        <w:rPr>
          <w:rFonts w:ascii="Corbel" w:hAnsi="Corbel" w:cs="Arial"/>
          <w:color w:val="000000" w:themeColor="text1"/>
          <w:spacing w:val="2"/>
          <w:sz w:val="22"/>
          <w:szCs w:val="22"/>
          <w:lang w:val="da-DK"/>
        </w:rPr>
      </w:pPr>
    </w:p>
    <w:p w14:paraId="20CFAD0D" w14:textId="77777777" w:rsidR="006C39C6" w:rsidRPr="001A6BED" w:rsidRDefault="006A2441" w:rsidP="006C39C6">
      <w:pPr>
        <w:jc w:val="both"/>
        <w:rPr>
          <w:rFonts w:ascii="Corbel" w:hAnsi="Corbel" w:cs="Arial"/>
          <w:color w:val="000000" w:themeColor="text1"/>
          <w:spacing w:val="2"/>
          <w:sz w:val="22"/>
          <w:szCs w:val="22"/>
          <w:lang w:val="da-DK"/>
        </w:rPr>
      </w:pPr>
      <w:r w:rsidRPr="001A6BED">
        <w:rPr>
          <w:rFonts w:ascii="Corbel" w:hAnsi="Corbel" w:cs="Arial"/>
          <w:color w:val="000000" w:themeColor="text1"/>
          <w:spacing w:val="2"/>
          <w:sz w:val="22"/>
          <w:szCs w:val="22"/>
          <w:lang w:val="da-DK"/>
        </w:rPr>
        <w:t>Tabel der viser risikoen pr. fødselsår i Danmark og Rumænien.</w:t>
      </w:r>
    </w:p>
    <w:tbl>
      <w:tblPr>
        <w:tblStyle w:val="Tabel-Gitter"/>
        <w:tblW w:w="0" w:type="auto"/>
        <w:tblLook w:val="04A0" w:firstRow="1" w:lastRow="0" w:firstColumn="1" w:lastColumn="0" w:noHBand="0" w:noVBand="1"/>
      </w:tblPr>
      <w:tblGrid>
        <w:gridCol w:w="2687"/>
        <w:gridCol w:w="1275"/>
        <w:gridCol w:w="1276"/>
        <w:gridCol w:w="1276"/>
        <w:gridCol w:w="1276"/>
        <w:gridCol w:w="1270"/>
      </w:tblGrid>
      <w:tr w:rsidR="006C39C6" w:rsidRPr="001A6BED" w14:paraId="45231594" w14:textId="77777777" w:rsidTr="006C39C6">
        <w:trPr>
          <w:trHeight w:val="416"/>
        </w:trPr>
        <w:tc>
          <w:tcPr>
            <w:tcW w:w="9062" w:type="dxa"/>
            <w:gridSpan w:val="6"/>
          </w:tcPr>
          <w:p w14:paraId="5A2E814C" w14:textId="77777777" w:rsidR="006C39C6" w:rsidRPr="001A6BED" w:rsidRDefault="006C39C6" w:rsidP="006C39C6">
            <w:pPr>
              <w:jc w:val="both"/>
              <w:rPr>
                <w:rFonts w:ascii="Corbel" w:hAnsi="Corbel" w:cs="Arial"/>
                <w:color w:val="000000" w:themeColor="text1"/>
                <w:spacing w:val="2"/>
                <w:lang w:val="da-DK"/>
              </w:rPr>
            </w:pPr>
            <w:r w:rsidRPr="001A6BED">
              <w:rPr>
                <w:rFonts w:ascii="Corbel" w:hAnsi="Corbel" w:cs="Arial"/>
                <w:color w:val="000000" w:themeColor="text1"/>
                <w:spacing w:val="2"/>
                <w:lang w:val="da-DK"/>
              </w:rPr>
              <w:t>Tab</w:t>
            </w:r>
            <w:r w:rsidR="006A2441" w:rsidRPr="001A6BED">
              <w:rPr>
                <w:rFonts w:ascii="Corbel" w:hAnsi="Corbel" w:cs="Arial"/>
                <w:color w:val="000000" w:themeColor="text1"/>
                <w:spacing w:val="2"/>
                <w:lang w:val="da-DK"/>
              </w:rPr>
              <w:t>el</w:t>
            </w:r>
            <w:r w:rsidRPr="001A6BED">
              <w:rPr>
                <w:rFonts w:ascii="Corbel" w:hAnsi="Corbel" w:cs="Arial"/>
                <w:color w:val="000000" w:themeColor="text1"/>
                <w:spacing w:val="2"/>
                <w:lang w:val="da-DK"/>
              </w:rPr>
              <w:t xml:space="preserve"> 1</w:t>
            </w:r>
          </w:p>
        </w:tc>
      </w:tr>
      <w:tr w:rsidR="006C39C6" w:rsidRPr="001A6BED" w14:paraId="4D0CC1C5" w14:textId="77777777" w:rsidTr="006C39C6">
        <w:trPr>
          <w:trHeight w:val="416"/>
        </w:trPr>
        <w:tc>
          <w:tcPr>
            <w:tcW w:w="2689" w:type="dxa"/>
          </w:tcPr>
          <w:p w14:paraId="6DFFA7DA" w14:textId="77777777" w:rsidR="006C39C6" w:rsidRPr="001A6BED" w:rsidRDefault="006A2441" w:rsidP="006C39C6">
            <w:pPr>
              <w:jc w:val="both"/>
              <w:rPr>
                <w:rFonts w:ascii="Corbel" w:hAnsi="Corbel" w:cs="Arial"/>
                <w:color w:val="000000" w:themeColor="text1"/>
                <w:spacing w:val="2"/>
                <w:lang w:val="da-DK"/>
              </w:rPr>
            </w:pPr>
            <w:r w:rsidRPr="001A6BED">
              <w:rPr>
                <w:rFonts w:ascii="Corbel" w:hAnsi="Corbel" w:cs="Arial"/>
                <w:color w:val="000000" w:themeColor="text1"/>
                <w:spacing w:val="2"/>
                <w:lang w:val="da-DK"/>
              </w:rPr>
              <w:t>Land/niveau</w:t>
            </w:r>
          </w:p>
        </w:tc>
        <w:tc>
          <w:tcPr>
            <w:tcW w:w="1275" w:type="dxa"/>
            <w:shd w:val="clear" w:color="auto" w:fill="FF0000"/>
          </w:tcPr>
          <w:p w14:paraId="03D75547" w14:textId="77777777" w:rsidR="006C39C6" w:rsidRPr="001A6BED" w:rsidRDefault="006C39C6" w:rsidP="006C39C6">
            <w:pPr>
              <w:jc w:val="center"/>
              <w:rPr>
                <w:rFonts w:ascii="Corbel" w:hAnsi="Corbel" w:cs="Arial"/>
                <w:color w:val="000000" w:themeColor="text1"/>
                <w:spacing w:val="2"/>
                <w:lang w:val="da-DK"/>
              </w:rPr>
            </w:pPr>
            <w:r w:rsidRPr="001A6BED">
              <w:rPr>
                <w:rFonts w:ascii="Corbel" w:hAnsi="Corbel" w:cs="Arial"/>
                <w:color w:val="000000" w:themeColor="text1"/>
                <w:spacing w:val="2"/>
                <w:lang w:val="da-DK"/>
              </w:rPr>
              <w:t>D</w:t>
            </w:r>
            <w:r w:rsidR="006A2441" w:rsidRPr="001A6BED">
              <w:rPr>
                <w:rFonts w:ascii="Corbel" w:hAnsi="Corbel" w:cs="Arial"/>
                <w:color w:val="000000" w:themeColor="text1"/>
                <w:spacing w:val="2"/>
                <w:lang w:val="da-DK"/>
              </w:rPr>
              <w:t>an</w:t>
            </w:r>
            <w:r w:rsidRPr="001A6BED">
              <w:rPr>
                <w:rFonts w:ascii="Corbel" w:hAnsi="Corbel" w:cs="Arial"/>
                <w:color w:val="000000" w:themeColor="text1"/>
                <w:spacing w:val="2"/>
                <w:lang w:val="da-DK"/>
              </w:rPr>
              <w:t>mark</w:t>
            </w:r>
          </w:p>
        </w:tc>
        <w:tc>
          <w:tcPr>
            <w:tcW w:w="1276" w:type="dxa"/>
          </w:tcPr>
          <w:p w14:paraId="76EF3AAA" w14:textId="77777777" w:rsidR="006C39C6" w:rsidRPr="001A6BED" w:rsidRDefault="006A2441" w:rsidP="006C39C6">
            <w:pPr>
              <w:jc w:val="center"/>
              <w:rPr>
                <w:rFonts w:ascii="Corbel" w:hAnsi="Corbel" w:cs="Arial"/>
                <w:color w:val="000000" w:themeColor="text1"/>
                <w:spacing w:val="2"/>
                <w:lang w:val="da-DK"/>
              </w:rPr>
            </w:pPr>
            <w:r w:rsidRPr="001A6BED">
              <w:rPr>
                <w:rFonts w:ascii="Corbel" w:hAnsi="Corbel" w:cs="Arial"/>
                <w:color w:val="000000" w:themeColor="text1"/>
                <w:spacing w:val="2"/>
                <w:lang w:val="da-DK"/>
              </w:rPr>
              <w:t>Niveau</w:t>
            </w:r>
          </w:p>
        </w:tc>
        <w:tc>
          <w:tcPr>
            <w:tcW w:w="1276" w:type="dxa"/>
          </w:tcPr>
          <w:p w14:paraId="52AA7C99" w14:textId="77777777" w:rsidR="006C39C6" w:rsidRPr="001A6BED" w:rsidRDefault="006A2441" w:rsidP="006C39C6">
            <w:pPr>
              <w:jc w:val="center"/>
              <w:rPr>
                <w:rFonts w:ascii="Corbel" w:hAnsi="Corbel" w:cs="Arial"/>
                <w:color w:val="000000" w:themeColor="text1"/>
                <w:spacing w:val="2"/>
                <w:lang w:val="da-DK"/>
              </w:rPr>
            </w:pPr>
            <w:r w:rsidRPr="001A6BED">
              <w:rPr>
                <w:rFonts w:ascii="Corbel" w:hAnsi="Corbel" w:cs="Arial"/>
                <w:color w:val="000000" w:themeColor="text1"/>
                <w:spacing w:val="2"/>
                <w:lang w:val="da-DK"/>
              </w:rPr>
              <w:t>Niveau</w:t>
            </w:r>
          </w:p>
        </w:tc>
        <w:tc>
          <w:tcPr>
            <w:tcW w:w="1276" w:type="dxa"/>
          </w:tcPr>
          <w:p w14:paraId="717AE8B3" w14:textId="77777777" w:rsidR="006C39C6" w:rsidRPr="001A6BED" w:rsidRDefault="006A2441" w:rsidP="006C39C6">
            <w:pPr>
              <w:jc w:val="center"/>
              <w:rPr>
                <w:rFonts w:ascii="Corbel" w:hAnsi="Corbel" w:cs="Arial"/>
                <w:color w:val="000000" w:themeColor="text1"/>
                <w:spacing w:val="2"/>
                <w:lang w:val="da-DK"/>
              </w:rPr>
            </w:pPr>
            <w:r w:rsidRPr="001A6BED">
              <w:rPr>
                <w:rFonts w:ascii="Corbel" w:hAnsi="Corbel" w:cs="Arial"/>
                <w:color w:val="000000" w:themeColor="text1"/>
                <w:spacing w:val="2"/>
                <w:lang w:val="da-DK"/>
              </w:rPr>
              <w:t>Niveau</w:t>
            </w:r>
          </w:p>
        </w:tc>
        <w:tc>
          <w:tcPr>
            <w:tcW w:w="1270" w:type="dxa"/>
            <w:shd w:val="clear" w:color="auto" w:fill="FFC000"/>
          </w:tcPr>
          <w:p w14:paraId="133E032E" w14:textId="77777777" w:rsidR="006C39C6" w:rsidRPr="001A6BED" w:rsidRDefault="006A2441" w:rsidP="006C39C6">
            <w:pPr>
              <w:jc w:val="center"/>
              <w:rPr>
                <w:rFonts w:ascii="Corbel" w:hAnsi="Corbel" w:cs="Arial"/>
                <w:color w:val="000000" w:themeColor="text1"/>
                <w:spacing w:val="2"/>
                <w:lang w:val="da-DK"/>
              </w:rPr>
            </w:pPr>
            <w:r w:rsidRPr="001A6BED">
              <w:rPr>
                <w:rFonts w:ascii="Corbel" w:hAnsi="Corbel" w:cs="Arial"/>
                <w:color w:val="000000" w:themeColor="text1"/>
                <w:spacing w:val="2"/>
                <w:lang w:val="da-DK"/>
              </w:rPr>
              <w:t>Rumænien</w:t>
            </w:r>
          </w:p>
        </w:tc>
      </w:tr>
      <w:tr w:rsidR="006C39C6" w:rsidRPr="001A6BED" w14:paraId="1BDAB8A5" w14:textId="77777777" w:rsidTr="006C39C6">
        <w:tc>
          <w:tcPr>
            <w:tcW w:w="2689" w:type="dxa"/>
          </w:tcPr>
          <w:p w14:paraId="7D727608" w14:textId="5B39347C" w:rsidR="006C39C6" w:rsidRPr="001A6BED" w:rsidRDefault="00E71396" w:rsidP="006C39C6">
            <w:pPr>
              <w:jc w:val="both"/>
              <w:rPr>
                <w:rFonts w:ascii="Corbel" w:hAnsi="Corbel" w:cs="Arial"/>
                <w:color w:val="000000" w:themeColor="text1"/>
                <w:spacing w:val="2"/>
                <w:lang w:val="da-DK"/>
              </w:rPr>
            </w:pPr>
            <w:r w:rsidRPr="001A6BED">
              <w:rPr>
                <w:rFonts w:ascii="Corbel" w:hAnsi="Corbel" w:cs="Arial"/>
                <w:color w:val="000000" w:themeColor="text1"/>
                <w:spacing w:val="2"/>
                <w:lang w:val="da-DK"/>
              </w:rPr>
              <w:t xml:space="preserve">Antal af </w:t>
            </w:r>
            <w:r w:rsidR="0031506D">
              <w:rPr>
                <w:rFonts w:ascii="Corbel" w:hAnsi="Corbel" w:cs="Arial"/>
                <w:color w:val="000000" w:themeColor="text1"/>
                <w:spacing w:val="2"/>
                <w:lang w:val="da-DK"/>
              </w:rPr>
              <w:t>knogle</w:t>
            </w:r>
            <w:r w:rsidRPr="001A6BED">
              <w:rPr>
                <w:rFonts w:ascii="Corbel" w:hAnsi="Corbel" w:cs="Arial"/>
                <w:color w:val="000000" w:themeColor="text1"/>
                <w:spacing w:val="2"/>
                <w:lang w:val="da-DK"/>
              </w:rPr>
              <w:t>brud pr</w:t>
            </w:r>
            <w:r w:rsidR="00F7770F">
              <w:rPr>
                <w:rFonts w:ascii="Corbel" w:hAnsi="Corbel" w:cs="Arial"/>
                <w:color w:val="000000" w:themeColor="text1"/>
                <w:spacing w:val="2"/>
                <w:lang w:val="da-DK"/>
              </w:rPr>
              <w:t>.</w:t>
            </w:r>
            <w:r w:rsidRPr="001A6BED">
              <w:rPr>
                <w:rFonts w:ascii="Corbel" w:hAnsi="Corbel" w:cs="Arial"/>
                <w:color w:val="000000" w:themeColor="text1"/>
                <w:spacing w:val="2"/>
                <w:lang w:val="da-DK"/>
              </w:rPr>
              <w:t xml:space="preserve"> år</w:t>
            </w:r>
          </w:p>
        </w:tc>
        <w:tc>
          <w:tcPr>
            <w:tcW w:w="1275" w:type="dxa"/>
            <w:shd w:val="clear" w:color="auto" w:fill="FF0000"/>
          </w:tcPr>
          <w:p w14:paraId="2B271E73" w14:textId="77777777" w:rsidR="006C39C6" w:rsidRPr="001A6BED" w:rsidRDefault="006C39C6" w:rsidP="006C39C6">
            <w:pPr>
              <w:jc w:val="center"/>
              <w:rPr>
                <w:rFonts w:ascii="Corbel" w:hAnsi="Corbel" w:cs="Arial"/>
                <w:color w:val="000000" w:themeColor="text1"/>
                <w:spacing w:val="2"/>
                <w:lang w:val="da-DK"/>
              </w:rPr>
            </w:pPr>
            <w:r w:rsidRPr="001A6BED">
              <w:rPr>
                <w:rFonts w:ascii="Corbel" w:hAnsi="Corbel" w:cs="Arial"/>
                <w:color w:val="000000" w:themeColor="text1"/>
                <w:spacing w:val="2"/>
                <w:lang w:val="da-DK"/>
              </w:rPr>
              <w:t>12.285</w:t>
            </w:r>
          </w:p>
        </w:tc>
        <w:tc>
          <w:tcPr>
            <w:tcW w:w="1276" w:type="dxa"/>
          </w:tcPr>
          <w:p w14:paraId="16C7D9E7" w14:textId="77777777" w:rsidR="006C39C6" w:rsidRPr="001A6BED" w:rsidRDefault="006C39C6" w:rsidP="006C39C6">
            <w:pPr>
              <w:jc w:val="center"/>
              <w:rPr>
                <w:rFonts w:ascii="Corbel" w:hAnsi="Corbel" w:cs="Arial"/>
                <w:color w:val="000000" w:themeColor="text1"/>
                <w:spacing w:val="2"/>
                <w:lang w:val="da-DK"/>
              </w:rPr>
            </w:pPr>
            <w:r w:rsidRPr="001A6BED">
              <w:rPr>
                <w:rFonts w:ascii="Corbel" w:hAnsi="Corbel" w:cs="Arial"/>
                <w:color w:val="000000" w:themeColor="text1"/>
                <w:spacing w:val="2"/>
                <w:lang w:val="da-DK"/>
              </w:rPr>
              <w:t>10.000</w:t>
            </w:r>
          </w:p>
        </w:tc>
        <w:tc>
          <w:tcPr>
            <w:tcW w:w="1276" w:type="dxa"/>
          </w:tcPr>
          <w:p w14:paraId="0BFF2845" w14:textId="77777777" w:rsidR="006C39C6" w:rsidRPr="001A6BED" w:rsidRDefault="006C39C6" w:rsidP="006C39C6">
            <w:pPr>
              <w:jc w:val="center"/>
              <w:rPr>
                <w:rFonts w:ascii="Corbel" w:hAnsi="Corbel" w:cs="Arial"/>
                <w:color w:val="000000" w:themeColor="text1"/>
                <w:spacing w:val="2"/>
                <w:lang w:val="da-DK"/>
              </w:rPr>
            </w:pPr>
            <w:r w:rsidRPr="001A6BED">
              <w:rPr>
                <w:rFonts w:ascii="Corbel" w:hAnsi="Corbel" w:cs="Arial"/>
                <w:color w:val="000000" w:themeColor="text1"/>
                <w:spacing w:val="2"/>
                <w:lang w:val="da-DK"/>
              </w:rPr>
              <w:t>8.000</w:t>
            </w:r>
          </w:p>
        </w:tc>
        <w:tc>
          <w:tcPr>
            <w:tcW w:w="1276" w:type="dxa"/>
          </w:tcPr>
          <w:p w14:paraId="56B89F21" w14:textId="77777777" w:rsidR="006C39C6" w:rsidRPr="001A6BED" w:rsidRDefault="006C39C6" w:rsidP="006C39C6">
            <w:pPr>
              <w:jc w:val="center"/>
              <w:rPr>
                <w:rFonts w:ascii="Corbel" w:hAnsi="Corbel" w:cs="Arial"/>
                <w:color w:val="000000" w:themeColor="text1"/>
                <w:spacing w:val="2"/>
                <w:lang w:val="da-DK"/>
              </w:rPr>
            </w:pPr>
            <w:r w:rsidRPr="001A6BED">
              <w:rPr>
                <w:rFonts w:ascii="Corbel" w:hAnsi="Corbel" w:cs="Arial"/>
                <w:color w:val="000000" w:themeColor="text1"/>
                <w:spacing w:val="2"/>
                <w:lang w:val="da-DK"/>
              </w:rPr>
              <w:t>6.000</w:t>
            </w:r>
          </w:p>
        </w:tc>
        <w:tc>
          <w:tcPr>
            <w:tcW w:w="1270" w:type="dxa"/>
            <w:shd w:val="clear" w:color="auto" w:fill="FFC000"/>
          </w:tcPr>
          <w:p w14:paraId="03BD9A72" w14:textId="77777777" w:rsidR="006C39C6" w:rsidRPr="001A6BED" w:rsidRDefault="006C39C6" w:rsidP="006C39C6">
            <w:pPr>
              <w:jc w:val="center"/>
              <w:rPr>
                <w:rFonts w:ascii="Corbel" w:hAnsi="Corbel" w:cs="Arial"/>
                <w:color w:val="000000" w:themeColor="text1"/>
                <w:spacing w:val="2"/>
                <w:lang w:val="da-DK"/>
              </w:rPr>
            </w:pPr>
            <w:r w:rsidRPr="001A6BED">
              <w:rPr>
                <w:rFonts w:ascii="Corbel" w:hAnsi="Corbel" w:cs="Arial"/>
                <w:color w:val="000000" w:themeColor="text1"/>
                <w:spacing w:val="2"/>
                <w:lang w:val="da-DK"/>
              </w:rPr>
              <w:t>4.071</w:t>
            </w:r>
          </w:p>
        </w:tc>
      </w:tr>
      <w:tr w:rsidR="006C39C6" w:rsidRPr="001A6BED" w14:paraId="0589FF72" w14:textId="77777777" w:rsidTr="006C39C6">
        <w:tc>
          <w:tcPr>
            <w:tcW w:w="2689" w:type="dxa"/>
          </w:tcPr>
          <w:p w14:paraId="30EA5262" w14:textId="158A48D1" w:rsidR="006C39C6" w:rsidRPr="001A6BED" w:rsidRDefault="00830215" w:rsidP="006C39C6">
            <w:pPr>
              <w:jc w:val="both"/>
              <w:rPr>
                <w:rFonts w:ascii="Corbel" w:hAnsi="Corbel" w:cs="Arial"/>
                <w:color w:val="000000" w:themeColor="text1"/>
                <w:spacing w:val="2"/>
                <w:lang w:val="da-DK"/>
              </w:rPr>
            </w:pPr>
            <w:r>
              <w:rPr>
                <w:rFonts w:ascii="Corbel" w:hAnsi="Corbel" w:cs="Arial"/>
                <w:color w:val="000000" w:themeColor="text1"/>
                <w:spacing w:val="2"/>
                <w:sz w:val="18"/>
                <w:szCs w:val="24"/>
                <w:lang w:val="da-DK"/>
              </w:rPr>
              <w:t xml:space="preserve">Andel </w:t>
            </w:r>
            <w:r w:rsidRPr="001A6BED">
              <w:rPr>
                <w:rFonts w:ascii="Corbel" w:hAnsi="Corbel" w:cs="Arial"/>
                <w:color w:val="000000" w:themeColor="text1"/>
                <w:spacing w:val="2"/>
                <w:sz w:val="18"/>
                <w:szCs w:val="24"/>
                <w:lang w:val="da-DK"/>
              </w:rPr>
              <w:t>af mennesker</w:t>
            </w:r>
            <w:r>
              <w:rPr>
                <w:rFonts w:ascii="Corbel" w:hAnsi="Corbel" w:cs="Arial"/>
                <w:color w:val="000000" w:themeColor="text1"/>
                <w:spacing w:val="2"/>
                <w:sz w:val="18"/>
                <w:szCs w:val="24"/>
                <w:lang w:val="da-DK"/>
              </w:rPr>
              <w:t>, født i 1953, som bliver 65+ i 2018</w:t>
            </w:r>
          </w:p>
        </w:tc>
        <w:tc>
          <w:tcPr>
            <w:tcW w:w="1275" w:type="dxa"/>
            <w:shd w:val="clear" w:color="auto" w:fill="FF0000"/>
          </w:tcPr>
          <w:p w14:paraId="2867352C" w14:textId="77777777" w:rsidR="006C39C6" w:rsidRPr="001A6BED" w:rsidRDefault="006C39C6" w:rsidP="006C39C6">
            <w:pPr>
              <w:jc w:val="center"/>
              <w:rPr>
                <w:rFonts w:ascii="Corbel" w:hAnsi="Corbel" w:cs="Arial"/>
                <w:color w:val="000000" w:themeColor="text1"/>
                <w:spacing w:val="2"/>
                <w:lang w:val="da-DK"/>
              </w:rPr>
            </w:pPr>
          </w:p>
          <w:p w14:paraId="1A6F9BF9" w14:textId="77777777" w:rsidR="006C39C6" w:rsidRPr="001A6BED" w:rsidRDefault="006C39C6" w:rsidP="006C39C6">
            <w:pPr>
              <w:jc w:val="center"/>
              <w:rPr>
                <w:rFonts w:ascii="Corbel" w:hAnsi="Corbel" w:cs="Arial"/>
                <w:color w:val="000000" w:themeColor="text1"/>
                <w:spacing w:val="2"/>
                <w:lang w:val="da-DK"/>
              </w:rPr>
            </w:pPr>
            <w:r w:rsidRPr="001A6BED">
              <w:rPr>
                <w:rFonts w:ascii="Corbel" w:hAnsi="Corbel" w:cs="Arial"/>
                <w:color w:val="000000" w:themeColor="text1"/>
                <w:spacing w:val="2"/>
                <w:lang w:val="da-DK"/>
              </w:rPr>
              <w:t>18,5%</w:t>
            </w:r>
          </w:p>
        </w:tc>
        <w:tc>
          <w:tcPr>
            <w:tcW w:w="1276" w:type="dxa"/>
          </w:tcPr>
          <w:p w14:paraId="46BF61C5" w14:textId="77777777" w:rsidR="006C39C6" w:rsidRPr="001A6BED" w:rsidRDefault="006C39C6" w:rsidP="006C39C6">
            <w:pPr>
              <w:jc w:val="center"/>
              <w:rPr>
                <w:rFonts w:ascii="Corbel" w:hAnsi="Corbel" w:cs="Arial"/>
                <w:color w:val="000000" w:themeColor="text1"/>
                <w:spacing w:val="2"/>
                <w:lang w:val="da-DK"/>
              </w:rPr>
            </w:pPr>
          </w:p>
          <w:p w14:paraId="371692E4" w14:textId="77777777" w:rsidR="006C39C6" w:rsidRPr="001A6BED" w:rsidRDefault="006C39C6" w:rsidP="006C39C6">
            <w:pPr>
              <w:jc w:val="center"/>
              <w:rPr>
                <w:rFonts w:ascii="Corbel" w:hAnsi="Corbel" w:cs="Arial"/>
                <w:color w:val="000000" w:themeColor="text1"/>
                <w:spacing w:val="2"/>
                <w:lang w:val="da-DK"/>
              </w:rPr>
            </w:pPr>
            <w:r w:rsidRPr="001A6BED">
              <w:rPr>
                <w:rFonts w:ascii="Corbel" w:hAnsi="Corbel" w:cs="Arial"/>
                <w:color w:val="000000" w:themeColor="text1"/>
                <w:spacing w:val="2"/>
                <w:lang w:val="da-DK"/>
              </w:rPr>
              <w:t>15,02%</w:t>
            </w:r>
          </w:p>
        </w:tc>
        <w:tc>
          <w:tcPr>
            <w:tcW w:w="1276" w:type="dxa"/>
          </w:tcPr>
          <w:p w14:paraId="780E03E0" w14:textId="77777777" w:rsidR="006C39C6" w:rsidRPr="001A6BED" w:rsidRDefault="006C39C6" w:rsidP="006C39C6">
            <w:pPr>
              <w:jc w:val="center"/>
              <w:rPr>
                <w:rFonts w:ascii="Corbel" w:hAnsi="Corbel" w:cs="Arial"/>
                <w:color w:val="000000" w:themeColor="text1"/>
                <w:spacing w:val="2"/>
                <w:lang w:val="da-DK"/>
              </w:rPr>
            </w:pPr>
          </w:p>
          <w:p w14:paraId="4CB79A6A" w14:textId="77777777" w:rsidR="006C39C6" w:rsidRPr="001A6BED" w:rsidRDefault="006C39C6" w:rsidP="006C39C6">
            <w:pPr>
              <w:jc w:val="center"/>
              <w:rPr>
                <w:rFonts w:ascii="Corbel" w:hAnsi="Corbel" w:cs="Arial"/>
                <w:color w:val="000000" w:themeColor="text1"/>
                <w:spacing w:val="2"/>
                <w:lang w:val="da-DK"/>
              </w:rPr>
            </w:pPr>
            <w:r w:rsidRPr="001A6BED">
              <w:rPr>
                <w:rFonts w:ascii="Corbel" w:hAnsi="Corbel" w:cs="Arial"/>
                <w:color w:val="000000" w:themeColor="text1"/>
                <w:spacing w:val="2"/>
                <w:lang w:val="da-DK"/>
              </w:rPr>
              <w:t>12,01%</w:t>
            </w:r>
          </w:p>
        </w:tc>
        <w:tc>
          <w:tcPr>
            <w:tcW w:w="1276" w:type="dxa"/>
          </w:tcPr>
          <w:p w14:paraId="3AABC008" w14:textId="77777777" w:rsidR="006C39C6" w:rsidRPr="001A6BED" w:rsidRDefault="006C39C6" w:rsidP="006C39C6">
            <w:pPr>
              <w:jc w:val="center"/>
              <w:rPr>
                <w:rFonts w:ascii="Corbel" w:hAnsi="Corbel" w:cs="Arial"/>
                <w:color w:val="000000" w:themeColor="text1"/>
                <w:spacing w:val="2"/>
                <w:lang w:val="da-DK"/>
              </w:rPr>
            </w:pPr>
          </w:p>
          <w:p w14:paraId="69F2BF7B" w14:textId="77777777" w:rsidR="006C39C6" w:rsidRPr="001A6BED" w:rsidRDefault="006C39C6" w:rsidP="006C39C6">
            <w:pPr>
              <w:jc w:val="center"/>
              <w:rPr>
                <w:rFonts w:ascii="Corbel" w:hAnsi="Corbel" w:cs="Arial"/>
                <w:color w:val="000000" w:themeColor="text1"/>
                <w:spacing w:val="2"/>
                <w:lang w:val="da-DK"/>
              </w:rPr>
            </w:pPr>
            <w:r w:rsidRPr="001A6BED">
              <w:rPr>
                <w:rFonts w:ascii="Corbel" w:hAnsi="Corbel" w:cs="Arial"/>
                <w:color w:val="000000" w:themeColor="text1"/>
                <w:spacing w:val="2"/>
                <w:lang w:val="da-DK"/>
              </w:rPr>
              <w:t>9,01%</w:t>
            </w:r>
          </w:p>
        </w:tc>
        <w:tc>
          <w:tcPr>
            <w:tcW w:w="1270" w:type="dxa"/>
            <w:shd w:val="clear" w:color="auto" w:fill="FFC000"/>
          </w:tcPr>
          <w:p w14:paraId="20A8C3F4" w14:textId="77777777" w:rsidR="006C39C6" w:rsidRPr="001A6BED" w:rsidRDefault="006C39C6" w:rsidP="006C39C6">
            <w:pPr>
              <w:jc w:val="center"/>
              <w:rPr>
                <w:rFonts w:ascii="Corbel" w:hAnsi="Corbel" w:cs="Arial"/>
                <w:color w:val="000000" w:themeColor="text1"/>
                <w:spacing w:val="2"/>
                <w:lang w:val="da-DK"/>
              </w:rPr>
            </w:pPr>
          </w:p>
          <w:p w14:paraId="05721B32" w14:textId="77777777" w:rsidR="006C39C6" w:rsidRPr="001A6BED" w:rsidRDefault="006C39C6" w:rsidP="006C39C6">
            <w:pPr>
              <w:jc w:val="center"/>
              <w:rPr>
                <w:rFonts w:ascii="Corbel" w:hAnsi="Corbel" w:cs="Arial"/>
                <w:color w:val="000000" w:themeColor="text1"/>
                <w:spacing w:val="2"/>
                <w:lang w:val="da-DK"/>
              </w:rPr>
            </w:pPr>
            <w:r w:rsidRPr="001A6BED">
              <w:rPr>
                <w:rFonts w:ascii="Corbel" w:hAnsi="Corbel" w:cs="Arial"/>
                <w:color w:val="000000" w:themeColor="text1"/>
                <w:spacing w:val="2"/>
                <w:lang w:val="da-DK"/>
              </w:rPr>
              <w:t>6,15%</w:t>
            </w:r>
          </w:p>
        </w:tc>
      </w:tr>
    </w:tbl>
    <w:p w14:paraId="1A196752" w14:textId="77777777" w:rsidR="006C39C6" w:rsidRPr="001A6BED" w:rsidRDefault="006C39C6" w:rsidP="006C39C6">
      <w:pPr>
        <w:spacing w:before="0" w:after="0"/>
        <w:jc w:val="both"/>
        <w:rPr>
          <w:color w:val="1F3864" w:themeColor="accent1" w:themeShade="80"/>
          <w:sz w:val="22"/>
          <w:szCs w:val="22"/>
          <w:lang w:val="da-DK"/>
        </w:rPr>
      </w:pPr>
    </w:p>
    <w:p w14:paraId="5B9D8363" w14:textId="77777777" w:rsidR="006C39C6" w:rsidRPr="001A6BED" w:rsidRDefault="006C39C6" w:rsidP="006C39C6">
      <w:pPr>
        <w:jc w:val="both"/>
        <w:rPr>
          <w:color w:val="1F3864" w:themeColor="accent1" w:themeShade="80"/>
          <w:sz w:val="24"/>
          <w:szCs w:val="24"/>
          <w:lang w:val="da-DK"/>
        </w:rPr>
      </w:pPr>
    </w:p>
    <w:p w14:paraId="44C65B8F" w14:textId="6CA6194D" w:rsidR="006C39C6" w:rsidRPr="001A6BED" w:rsidRDefault="009D2712" w:rsidP="006C39C6">
      <w:pPr>
        <w:jc w:val="both"/>
        <w:rPr>
          <w:color w:val="1F3864" w:themeColor="accent1" w:themeShade="80"/>
          <w:sz w:val="22"/>
          <w:szCs w:val="22"/>
          <w:lang w:val="da-DK"/>
        </w:rPr>
      </w:pPr>
      <w:r w:rsidRPr="001A6BED">
        <w:rPr>
          <w:color w:val="1F3864" w:themeColor="accent1" w:themeShade="80"/>
          <w:sz w:val="22"/>
          <w:szCs w:val="22"/>
          <w:lang w:val="da-DK"/>
        </w:rPr>
        <w:t>Hvis vi udregner Danmark på sam</w:t>
      </w:r>
      <w:r w:rsidR="00830215">
        <w:rPr>
          <w:color w:val="1F3864" w:themeColor="accent1" w:themeShade="80"/>
          <w:sz w:val="22"/>
          <w:szCs w:val="22"/>
          <w:lang w:val="da-DK"/>
        </w:rPr>
        <w:t>m</w:t>
      </w:r>
      <w:r w:rsidRPr="001A6BED">
        <w:rPr>
          <w:color w:val="1F3864" w:themeColor="accent1" w:themeShade="80"/>
          <w:sz w:val="22"/>
          <w:szCs w:val="22"/>
          <w:lang w:val="da-DK"/>
        </w:rPr>
        <w:t>e niveau som i Rumænien.</w:t>
      </w:r>
    </w:p>
    <w:tbl>
      <w:tblPr>
        <w:tblStyle w:val="Tabel-Gitter"/>
        <w:tblW w:w="0" w:type="auto"/>
        <w:tblLook w:val="04A0" w:firstRow="1" w:lastRow="0" w:firstColumn="1" w:lastColumn="0" w:noHBand="0" w:noVBand="1"/>
      </w:tblPr>
      <w:tblGrid>
        <w:gridCol w:w="3821"/>
        <w:gridCol w:w="1134"/>
        <w:gridCol w:w="992"/>
        <w:gridCol w:w="1028"/>
        <w:gridCol w:w="982"/>
        <w:gridCol w:w="1103"/>
      </w:tblGrid>
      <w:tr w:rsidR="006C39C6" w:rsidRPr="001A6BED" w14:paraId="63AACE54" w14:textId="77777777" w:rsidTr="006C39C6">
        <w:trPr>
          <w:trHeight w:val="420"/>
        </w:trPr>
        <w:tc>
          <w:tcPr>
            <w:tcW w:w="9062" w:type="dxa"/>
            <w:gridSpan w:val="6"/>
          </w:tcPr>
          <w:p w14:paraId="08B35AB0" w14:textId="77777777" w:rsidR="006C39C6" w:rsidRPr="001A6BED" w:rsidRDefault="006C39C6" w:rsidP="006C39C6">
            <w:pPr>
              <w:jc w:val="both"/>
              <w:rPr>
                <w:color w:val="1F3864" w:themeColor="accent1" w:themeShade="80"/>
                <w:lang w:val="da-DK"/>
              </w:rPr>
            </w:pPr>
            <w:r w:rsidRPr="001A6BED">
              <w:rPr>
                <w:color w:val="1F3864" w:themeColor="accent1" w:themeShade="80"/>
                <w:lang w:val="da-DK"/>
              </w:rPr>
              <w:t>Tab</w:t>
            </w:r>
            <w:r w:rsidR="009D2712" w:rsidRPr="001A6BED">
              <w:rPr>
                <w:color w:val="1F3864" w:themeColor="accent1" w:themeShade="80"/>
                <w:lang w:val="da-DK"/>
              </w:rPr>
              <w:t>el</w:t>
            </w:r>
            <w:r w:rsidRPr="001A6BED">
              <w:rPr>
                <w:color w:val="1F3864" w:themeColor="accent1" w:themeShade="80"/>
                <w:lang w:val="da-DK"/>
              </w:rPr>
              <w:t xml:space="preserve"> 2</w:t>
            </w:r>
          </w:p>
        </w:tc>
      </w:tr>
      <w:tr w:rsidR="006C39C6" w:rsidRPr="001A6BED" w14:paraId="4D2776F3" w14:textId="77777777" w:rsidTr="006C39C6">
        <w:trPr>
          <w:trHeight w:val="420"/>
        </w:trPr>
        <w:tc>
          <w:tcPr>
            <w:tcW w:w="3823" w:type="dxa"/>
          </w:tcPr>
          <w:p w14:paraId="2ABA55CB" w14:textId="77777777" w:rsidR="006C39C6" w:rsidRPr="001A6BED" w:rsidRDefault="009D2712" w:rsidP="006C39C6">
            <w:pPr>
              <w:jc w:val="both"/>
              <w:rPr>
                <w:color w:val="1F3864" w:themeColor="accent1" w:themeShade="80"/>
                <w:lang w:val="da-DK"/>
              </w:rPr>
            </w:pPr>
            <w:r w:rsidRPr="001A6BED">
              <w:rPr>
                <w:color w:val="1F3864" w:themeColor="accent1" w:themeShade="80"/>
                <w:lang w:val="da-DK"/>
              </w:rPr>
              <w:t xml:space="preserve">Land/niveau </w:t>
            </w:r>
          </w:p>
        </w:tc>
        <w:tc>
          <w:tcPr>
            <w:tcW w:w="1134" w:type="dxa"/>
            <w:shd w:val="clear" w:color="auto" w:fill="BDD6EE" w:themeFill="accent5" w:themeFillTint="66"/>
          </w:tcPr>
          <w:p w14:paraId="497A0817" w14:textId="77777777" w:rsidR="006C39C6" w:rsidRPr="001A6BED" w:rsidRDefault="006C39C6" w:rsidP="006C39C6">
            <w:pPr>
              <w:jc w:val="center"/>
              <w:rPr>
                <w:color w:val="1F3864" w:themeColor="accent1" w:themeShade="80"/>
                <w:lang w:val="da-DK"/>
              </w:rPr>
            </w:pPr>
            <w:r w:rsidRPr="001A6BED">
              <w:rPr>
                <w:color w:val="1F3864" w:themeColor="accent1" w:themeShade="80"/>
                <w:lang w:val="da-DK"/>
              </w:rPr>
              <w:t>D</w:t>
            </w:r>
            <w:r w:rsidR="009D2712" w:rsidRPr="001A6BED">
              <w:rPr>
                <w:color w:val="1F3864" w:themeColor="accent1" w:themeShade="80"/>
                <w:lang w:val="da-DK"/>
              </w:rPr>
              <w:t>a</w:t>
            </w:r>
            <w:r w:rsidRPr="001A6BED">
              <w:rPr>
                <w:color w:val="1F3864" w:themeColor="accent1" w:themeShade="80"/>
                <w:lang w:val="da-DK"/>
              </w:rPr>
              <w:t>nmark</w:t>
            </w:r>
          </w:p>
        </w:tc>
        <w:tc>
          <w:tcPr>
            <w:tcW w:w="992" w:type="dxa"/>
          </w:tcPr>
          <w:p w14:paraId="69952ECC" w14:textId="77777777" w:rsidR="006C39C6" w:rsidRPr="001A6BED" w:rsidRDefault="009D2712" w:rsidP="006C39C6">
            <w:pPr>
              <w:jc w:val="center"/>
              <w:rPr>
                <w:color w:val="1F3864" w:themeColor="accent1" w:themeShade="80"/>
                <w:lang w:val="da-DK"/>
              </w:rPr>
            </w:pPr>
            <w:r w:rsidRPr="001A6BED">
              <w:rPr>
                <w:color w:val="1F3864" w:themeColor="accent1" w:themeShade="80"/>
                <w:lang w:val="da-DK"/>
              </w:rPr>
              <w:t>Niveau</w:t>
            </w:r>
          </w:p>
        </w:tc>
        <w:tc>
          <w:tcPr>
            <w:tcW w:w="1028" w:type="dxa"/>
          </w:tcPr>
          <w:p w14:paraId="1B313D26" w14:textId="77777777" w:rsidR="006C39C6" w:rsidRPr="001A6BED" w:rsidRDefault="009D2712" w:rsidP="006C39C6">
            <w:pPr>
              <w:jc w:val="center"/>
              <w:rPr>
                <w:color w:val="1F3864" w:themeColor="accent1" w:themeShade="80"/>
                <w:lang w:val="da-DK"/>
              </w:rPr>
            </w:pPr>
            <w:r w:rsidRPr="001A6BED">
              <w:rPr>
                <w:color w:val="1F3864" w:themeColor="accent1" w:themeShade="80"/>
                <w:lang w:val="da-DK"/>
              </w:rPr>
              <w:t>Niveau</w:t>
            </w:r>
          </w:p>
        </w:tc>
        <w:tc>
          <w:tcPr>
            <w:tcW w:w="982" w:type="dxa"/>
          </w:tcPr>
          <w:p w14:paraId="4B03AA01" w14:textId="77777777" w:rsidR="006C39C6" w:rsidRPr="001A6BED" w:rsidRDefault="009D2712" w:rsidP="006C39C6">
            <w:pPr>
              <w:jc w:val="center"/>
              <w:rPr>
                <w:color w:val="1F3864" w:themeColor="accent1" w:themeShade="80"/>
                <w:lang w:val="da-DK"/>
              </w:rPr>
            </w:pPr>
            <w:r w:rsidRPr="001A6BED">
              <w:rPr>
                <w:color w:val="1F3864" w:themeColor="accent1" w:themeShade="80"/>
                <w:lang w:val="da-DK"/>
              </w:rPr>
              <w:t>Niveau</w:t>
            </w:r>
          </w:p>
        </w:tc>
        <w:tc>
          <w:tcPr>
            <w:tcW w:w="1103" w:type="dxa"/>
            <w:shd w:val="clear" w:color="auto" w:fill="FFC000"/>
          </w:tcPr>
          <w:p w14:paraId="669DC1FA" w14:textId="77777777" w:rsidR="006C39C6" w:rsidRPr="001A6BED" w:rsidRDefault="009D2712" w:rsidP="006C39C6">
            <w:pPr>
              <w:jc w:val="center"/>
              <w:rPr>
                <w:color w:val="1F3864" w:themeColor="accent1" w:themeShade="80"/>
                <w:lang w:val="da-DK"/>
              </w:rPr>
            </w:pPr>
            <w:r w:rsidRPr="001A6BED">
              <w:rPr>
                <w:color w:val="1F3864" w:themeColor="accent1" w:themeShade="80"/>
                <w:lang w:val="da-DK"/>
              </w:rPr>
              <w:t>Rumænien</w:t>
            </w:r>
          </w:p>
        </w:tc>
      </w:tr>
      <w:tr w:rsidR="006C39C6" w:rsidRPr="001A6BED" w14:paraId="20BBED1B" w14:textId="77777777" w:rsidTr="006C39C6">
        <w:tc>
          <w:tcPr>
            <w:tcW w:w="3823" w:type="dxa"/>
          </w:tcPr>
          <w:p w14:paraId="7E0B2E07" w14:textId="00D84084" w:rsidR="006C39C6" w:rsidRPr="001A6BED" w:rsidRDefault="009D2712" w:rsidP="006C39C6">
            <w:pPr>
              <w:jc w:val="both"/>
              <w:rPr>
                <w:color w:val="1F3864" w:themeColor="accent1" w:themeShade="80"/>
                <w:lang w:val="da-DK"/>
              </w:rPr>
            </w:pPr>
            <w:r w:rsidRPr="001A6BED">
              <w:rPr>
                <w:color w:val="1F3864" w:themeColor="accent1" w:themeShade="80"/>
                <w:lang w:val="da-DK"/>
              </w:rPr>
              <w:t>Antallet af</w:t>
            </w:r>
            <w:r w:rsidR="0031506D">
              <w:rPr>
                <w:color w:val="1F3864" w:themeColor="accent1" w:themeShade="80"/>
                <w:lang w:val="da-DK"/>
              </w:rPr>
              <w:t xml:space="preserve"> kursis</w:t>
            </w:r>
            <w:r w:rsidR="009C792D">
              <w:rPr>
                <w:color w:val="1F3864" w:themeColor="accent1" w:themeShade="80"/>
                <w:lang w:val="da-DK"/>
              </w:rPr>
              <w:t>ter på et hold</w:t>
            </w:r>
          </w:p>
        </w:tc>
        <w:tc>
          <w:tcPr>
            <w:tcW w:w="1134" w:type="dxa"/>
            <w:shd w:val="clear" w:color="auto" w:fill="BDD6EE" w:themeFill="accent5" w:themeFillTint="66"/>
          </w:tcPr>
          <w:p w14:paraId="0DF1B603" w14:textId="77777777" w:rsidR="006C39C6" w:rsidRPr="001A6BED" w:rsidRDefault="006C39C6" w:rsidP="006C39C6">
            <w:pPr>
              <w:jc w:val="center"/>
              <w:rPr>
                <w:color w:val="1F3864" w:themeColor="accent1" w:themeShade="80"/>
                <w:lang w:val="da-DK"/>
              </w:rPr>
            </w:pPr>
            <w:r w:rsidRPr="001A6BED">
              <w:rPr>
                <w:color w:val="1F3864" w:themeColor="accent1" w:themeShade="80"/>
                <w:lang w:val="da-DK"/>
              </w:rPr>
              <w:t>16</w:t>
            </w:r>
          </w:p>
        </w:tc>
        <w:tc>
          <w:tcPr>
            <w:tcW w:w="992" w:type="dxa"/>
          </w:tcPr>
          <w:p w14:paraId="0CE0411F" w14:textId="77777777" w:rsidR="006C39C6" w:rsidRPr="001A6BED" w:rsidRDefault="006C39C6" w:rsidP="006C39C6">
            <w:pPr>
              <w:jc w:val="center"/>
              <w:rPr>
                <w:color w:val="1F3864" w:themeColor="accent1" w:themeShade="80"/>
                <w:lang w:val="da-DK"/>
              </w:rPr>
            </w:pPr>
            <w:r w:rsidRPr="001A6BED">
              <w:rPr>
                <w:color w:val="1F3864" w:themeColor="accent1" w:themeShade="80"/>
                <w:lang w:val="da-DK"/>
              </w:rPr>
              <w:t>16</w:t>
            </w:r>
          </w:p>
        </w:tc>
        <w:tc>
          <w:tcPr>
            <w:tcW w:w="1028" w:type="dxa"/>
          </w:tcPr>
          <w:p w14:paraId="122F064D" w14:textId="77777777" w:rsidR="006C39C6" w:rsidRPr="001A6BED" w:rsidRDefault="006C39C6" w:rsidP="006C39C6">
            <w:pPr>
              <w:jc w:val="center"/>
              <w:rPr>
                <w:color w:val="1F3864" w:themeColor="accent1" w:themeShade="80"/>
                <w:lang w:val="da-DK"/>
              </w:rPr>
            </w:pPr>
            <w:r w:rsidRPr="001A6BED">
              <w:rPr>
                <w:color w:val="1F3864" w:themeColor="accent1" w:themeShade="80"/>
                <w:lang w:val="da-DK"/>
              </w:rPr>
              <w:t>16</w:t>
            </w:r>
          </w:p>
        </w:tc>
        <w:tc>
          <w:tcPr>
            <w:tcW w:w="982" w:type="dxa"/>
          </w:tcPr>
          <w:p w14:paraId="311168C1" w14:textId="77777777" w:rsidR="006C39C6" w:rsidRPr="001A6BED" w:rsidRDefault="006C39C6" w:rsidP="006C39C6">
            <w:pPr>
              <w:jc w:val="center"/>
              <w:rPr>
                <w:color w:val="1F3864" w:themeColor="accent1" w:themeShade="80"/>
                <w:lang w:val="da-DK"/>
              </w:rPr>
            </w:pPr>
            <w:r w:rsidRPr="001A6BED">
              <w:rPr>
                <w:color w:val="1F3864" w:themeColor="accent1" w:themeShade="80"/>
                <w:lang w:val="da-DK"/>
              </w:rPr>
              <w:t>16</w:t>
            </w:r>
          </w:p>
        </w:tc>
        <w:tc>
          <w:tcPr>
            <w:tcW w:w="1103" w:type="dxa"/>
            <w:shd w:val="clear" w:color="auto" w:fill="FFC000"/>
          </w:tcPr>
          <w:p w14:paraId="03EC711C" w14:textId="77777777" w:rsidR="006C39C6" w:rsidRPr="001A6BED" w:rsidRDefault="006C39C6" w:rsidP="006C39C6">
            <w:pPr>
              <w:jc w:val="center"/>
              <w:rPr>
                <w:color w:val="1F3864" w:themeColor="accent1" w:themeShade="80"/>
                <w:lang w:val="da-DK"/>
              </w:rPr>
            </w:pPr>
            <w:r w:rsidRPr="001A6BED">
              <w:rPr>
                <w:color w:val="1F3864" w:themeColor="accent1" w:themeShade="80"/>
                <w:lang w:val="da-DK"/>
              </w:rPr>
              <w:t>16</w:t>
            </w:r>
          </w:p>
        </w:tc>
      </w:tr>
      <w:tr w:rsidR="006C39C6" w:rsidRPr="001A6BED" w14:paraId="3FB452B7" w14:textId="77777777" w:rsidTr="006C39C6">
        <w:trPr>
          <w:trHeight w:val="524"/>
        </w:trPr>
        <w:tc>
          <w:tcPr>
            <w:tcW w:w="3823" w:type="dxa"/>
          </w:tcPr>
          <w:p w14:paraId="6483E58B" w14:textId="5C603D92" w:rsidR="006C39C6" w:rsidRPr="001A6BED" w:rsidRDefault="00830215" w:rsidP="006C39C6">
            <w:pPr>
              <w:jc w:val="both"/>
              <w:rPr>
                <w:color w:val="1F3864" w:themeColor="accent1" w:themeShade="80"/>
                <w:lang w:val="da-DK"/>
              </w:rPr>
            </w:pPr>
            <w:r>
              <w:rPr>
                <w:rFonts w:ascii="Corbel" w:hAnsi="Corbel" w:cs="Arial"/>
                <w:color w:val="000000" w:themeColor="text1"/>
                <w:spacing w:val="2"/>
                <w:sz w:val="18"/>
                <w:szCs w:val="24"/>
                <w:lang w:val="da-DK"/>
              </w:rPr>
              <w:t xml:space="preserve">Andel </w:t>
            </w:r>
            <w:r w:rsidRPr="001A6BED">
              <w:rPr>
                <w:rFonts w:ascii="Corbel" w:hAnsi="Corbel" w:cs="Arial"/>
                <w:color w:val="000000" w:themeColor="text1"/>
                <w:spacing w:val="2"/>
                <w:sz w:val="18"/>
                <w:szCs w:val="24"/>
                <w:lang w:val="da-DK"/>
              </w:rPr>
              <w:t>af mennesker</w:t>
            </w:r>
            <w:r>
              <w:rPr>
                <w:rFonts w:ascii="Corbel" w:hAnsi="Corbel" w:cs="Arial"/>
                <w:color w:val="000000" w:themeColor="text1"/>
                <w:spacing w:val="2"/>
                <w:sz w:val="18"/>
                <w:szCs w:val="24"/>
                <w:lang w:val="da-DK"/>
              </w:rPr>
              <w:t>, født i 1953, som bliver 65+ i 2018</w:t>
            </w:r>
          </w:p>
        </w:tc>
        <w:tc>
          <w:tcPr>
            <w:tcW w:w="1134" w:type="dxa"/>
            <w:shd w:val="clear" w:color="auto" w:fill="BDD6EE" w:themeFill="accent5" w:themeFillTint="66"/>
          </w:tcPr>
          <w:p w14:paraId="330A034D" w14:textId="77777777" w:rsidR="006C39C6" w:rsidRPr="001A6BED" w:rsidRDefault="006C39C6" w:rsidP="006C39C6">
            <w:pPr>
              <w:jc w:val="center"/>
              <w:rPr>
                <w:color w:val="1F3864" w:themeColor="accent1" w:themeShade="80"/>
                <w:lang w:val="da-DK"/>
              </w:rPr>
            </w:pPr>
            <w:r w:rsidRPr="001A6BED">
              <w:rPr>
                <w:color w:val="1F3864" w:themeColor="accent1" w:themeShade="80"/>
                <w:lang w:val="da-DK"/>
              </w:rPr>
              <w:t>18,5%</w:t>
            </w:r>
          </w:p>
        </w:tc>
        <w:tc>
          <w:tcPr>
            <w:tcW w:w="992" w:type="dxa"/>
          </w:tcPr>
          <w:p w14:paraId="222D79D7" w14:textId="77777777" w:rsidR="006C39C6" w:rsidRPr="001A6BED" w:rsidRDefault="006C39C6" w:rsidP="006C39C6">
            <w:pPr>
              <w:jc w:val="center"/>
              <w:rPr>
                <w:color w:val="1F3864" w:themeColor="accent1" w:themeShade="80"/>
                <w:lang w:val="da-DK"/>
              </w:rPr>
            </w:pPr>
            <w:r w:rsidRPr="001A6BED">
              <w:rPr>
                <w:color w:val="1F3864" w:themeColor="accent1" w:themeShade="80"/>
                <w:lang w:val="da-DK"/>
              </w:rPr>
              <w:t>15,02%</w:t>
            </w:r>
          </w:p>
        </w:tc>
        <w:tc>
          <w:tcPr>
            <w:tcW w:w="1028" w:type="dxa"/>
          </w:tcPr>
          <w:p w14:paraId="45A7F0EA" w14:textId="77777777" w:rsidR="006C39C6" w:rsidRPr="001A6BED" w:rsidRDefault="006C39C6" w:rsidP="006C39C6">
            <w:pPr>
              <w:jc w:val="center"/>
              <w:rPr>
                <w:color w:val="1F3864" w:themeColor="accent1" w:themeShade="80"/>
                <w:lang w:val="da-DK"/>
              </w:rPr>
            </w:pPr>
            <w:r w:rsidRPr="001A6BED">
              <w:rPr>
                <w:color w:val="1F3864" w:themeColor="accent1" w:themeShade="80"/>
                <w:lang w:val="da-DK"/>
              </w:rPr>
              <w:t>12,01%</w:t>
            </w:r>
          </w:p>
        </w:tc>
        <w:tc>
          <w:tcPr>
            <w:tcW w:w="982" w:type="dxa"/>
          </w:tcPr>
          <w:p w14:paraId="56D2299B" w14:textId="77777777" w:rsidR="006C39C6" w:rsidRPr="001A6BED" w:rsidRDefault="006C39C6" w:rsidP="006C39C6">
            <w:pPr>
              <w:jc w:val="center"/>
              <w:rPr>
                <w:color w:val="1F3864" w:themeColor="accent1" w:themeShade="80"/>
                <w:lang w:val="da-DK"/>
              </w:rPr>
            </w:pPr>
            <w:r w:rsidRPr="001A6BED">
              <w:rPr>
                <w:color w:val="1F3864" w:themeColor="accent1" w:themeShade="80"/>
                <w:lang w:val="da-DK"/>
              </w:rPr>
              <w:t>9,01%</w:t>
            </w:r>
          </w:p>
        </w:tc>
        <w:tc>
          <w:tcPr>
            <w:tcW w:w="1103" w:type="dxa"/>
            <w:shd w:val="clear" w:color="auto" w:fill="FFC000"/>
          </w:tcPr>
          <w:p w14:paraId="57930F07" w14:textId="77777777" w:rsidR="006C39C6" w:rsidRPr="001A6BED" w:rsidRDefault="006C39C6" w:rsidP="006C39C6">
            <w:pPr>
              <w:jc w:val="center"/>
              <w:rPr>
                <w:color w:val="1F3864" w:themeColor="accent1" w:themeShade="80"/>
                <w:lang w:val="da-DK"/>
              </w:rPr>
            </w:pPr>
            <w:r w:rsidRPr="001A6BED">
              <w:rPr>
                <w:color w:val="1F3864" w:themeColor="accent1" w:themeShade="80"/>
                <w:lang w:val="da-DK"/>
              </w:rPr>
              <w:t>6,15%</w:t>
            </w:r>
          </w:p>
        </w:tc>
      </w:tr>
      <w:tr w:rsidR="006C39C6" w:rsidRPr="001A6BED" w14:paraId="05E0822A" w14:textId="77777777" w:rsidTr="006C39C6">
        <w:trPr>
          <w:trHeight w:val="579"/>
        </w:trPr>
        <w:tc>
          <w:tcPr>
            <w:tcW w:w="3823" w:type="dxa"/>
          </w:tcPr>
          <w:p w14:paraId="03D601CA" w14:textId="5D176880" w:rsidR="006C39C6" w:rsidRPr="001A6BED" w:rsidRDefault="00830215" w:rsidP="006C39C6">
            <w:pPr>
              <w:jc w:val="both"/>
              <w:rPr>
                <w:color w:val="1F3864" w:themeColor="accent1" w:themeShade="80"/>
                <w:lang w:val="da-DK"/>
              </w:rPr>
            </w:pPr>
            <w:r w:rsidRPr="001A6BED">
              <w:rPr>
                <w:rFonts w:ascii="Corbel" w:hAnsi="Corbel" w:cs="Arial"/>
                <w:color w:val="000000" w:themeColor="text1"/>
                <w:spacing w:val="2"/>
                <w:sz w:val="18"/>
                <w:szCs w:val="18"/>
                <w:lang w:val="da-DK"/>
              </w:rPr>
              <w:t xml:space="preserve">Antallet </w:t>
            </w:r>
            <w:r>
              <w:rPr>
                <w:rFonts w:ascii="Corbel" w:hAnsi="Corbel" w:cs="Arial"/>
                <w:color w:val="000000" w:themeColor="text1"/>
                <w:spacing w:val="2"/>
                <w:sz w:val="18"/>
                <w:szCs w:val="18"/>
                <w:lang w:val="da-DK"/>
              </w:rPr>
              <w:t xml:space="preserve">af kursister ud af et hold </w:t>
            </w:r>
            <w:r w:rsidRPr="001A6BED">
              <w:rPr>
                <w:rFonts w:ascii="Corbel" w:hAnsi="Corbel" w:cs="Arial"/>
                <w:color w:val="000000" w:themeColor="text1"/>
                <w:spacing w:val="2"/>
                <w:sz w:val="18"/>
                <w:szCs w:val="18"/>
                <w:lang w:val="da-DK"/>
              </w:rPr>
              <w:t>på</w:t>
            </w:r>
            <w:r>
              <w:rPr>
                <w:rFonts w:ascii="Corbel" w:hAnsi="Corbel" w:cs="Arial"/>
                <w:color w:val="000000" w:themeColor="text1"/>
                <w:spacing w:val="2"/>
                <w:sz w:val="18"/>
                <w:szCs w:val="18"/>
                <w:lang w:val="da-DK"/>
              </w:rPr>
              <w:t xml:space="preserve"> </w:t>
            </w:r>
            <w:r w:rsidRPr="001A6BED">
              <w:rPr>
                <w:rFonts w:ascii="Corbel" w:hAnsi="Corbel" w:cs="Arial"/>
                <w:color w:val="000000" w:themeColor="text1"/>
                <w:spacing w:val="2"/>
                <w:sz w:val="18"/>
                <w:szCs w:val="18"/>
                <w:lang w:val="da-DK"/>
              </w:rPr>
              <w:t>1</w:t>
            </w:r>
            <w:r>
              <w:rPr>
                <w:rFonts w:ascii="Corbel" w:hAnsi="Corbel" w:cs="Arial"/>
                <w:color w:val="000000" w:themeColor="text1"/>
                <w:spacing w:val="2"/>
                <w:sz w:val="18"/>
                <w:szCs w:val="18"/>
                <w:lang w:val="da-DK"/>
              </w:rPr>
              <w:t>6</w:t>
            </w:r>
            <w:r w:rsidRPr="001A6BED">
              <w:rPr>
                <w:rFonts w:ascii="Corbel" w:hAnsi="Corbel" w:cs="Arial"/>
                <w:color w:val="000000" w:themeColor="text1"/>
                <w:spacing w:val="2"/>
                <w:sz w:val="18"/>
                <w:szCs w:val="18"/>
                <w:lang w:val="da-DK"/>
              </w:rPr>
              <w:t>, der statisti</w:t>
            </w:r>
            <w:r>
              <w:rPr>
                <w:rFonts w:ascii="Corbel" w:hAnsi="Corbel" w:cs="Arial"/>
                <w:color w:val="000000" w:themeColor="text1"/>
                <w:spacing w:val="2"/>
                <w:sz w:val="18"/>
                <w:szCs w:val="18"/>
                <w:lang w:val="da-DK"/>
              </w:rPr>
              <w:t>sk</w:t>
            </w:r>
            <w:r w:rsidRPr="001A6BED">
              <w:rPr>
                <w:rFonts w:ascii="Corbel" w:hAnsi="Corbel" w:cs="Arial"/>
                <w:color w:val="000000" w:themeColor="text1"/>
                <w:spacing w:val="2"/>
                <w:sz w:val="18"/>
                <w:szCs w:val="18"/>
                <w:lang w:val="da-DK"/>
              </w:rPr>
              <w:t xml:space="preserve"> set vil få et </w:t>
            </w:r>
            <w:r w:rsidR="009C792D">
              <w:rPr>
                <w:rFonts w:ascii="Corbel" w:hAnsi="Corbel" w:cs="Arial"/>
                <w:color w:val="000000" w:themeColor="text1"/>
                <w:spacing w:val="2"/>
                <w:sz w:val="18"/>
                <w:szCs w:val="18"/>
                <w:lang w:val="da-DK"/>
              </w:rPr>
              <w:t>knogle</w:t>
            </w:r>
            <w:r w:rsidRPr="001A6BED">
              <w:rPr>
                <w:rFonts w:ascii="Corbel" w:hAnsi="Corbel" w:cs="Arial"/>
                <w:color w:val="000000" w:themeColor="text1"/>
                <w:spacing w:val="2"/>
                <w:sz w:val="18"/>
                <w:szCs w:val="18"/>
                <w:lang w:val="da-DK"/>
              </w:rPr>
              <w:t>brud</w:t>
            </w:r>
            <w:r w:rsidR="009D2712" w:rsidRPr="001A6BED">
              <w:rPr>
                <w:color w:val="1F3864" w:themeColor="accent1" w:themeShade="80"/>
                <w:lang w:val="da-DK"/>
              </w:rPr>
              <w:t xml:space="preserve"> </w:t>
            </w:r>
          </w:p>
        </w:tc>
        <w:tc>
          <w:tcPr>
            <w:tcW w:w="1134" w:type="dxa"/>
            <w:shd w:val="clear" w:color="auto" w:fill="BDD6EE" w:themeFill="accent5" w:themeFillTint="66"/>
          </w:tcPr>
          <w:p w14:paraId="440F448D" w14:textId="77777777" w:rsidR="006C39C6" w:rsidRPr="001A6BED" w:rsidRDefault="006C39C6" w:rsidP="006C39C6">
            <w:pPr>
              <w:jc w:val="center"/>
              <w:rPr>
                <w:color w:val="1F3864" w:themeColor="accent1" w:themeShade="80"/>
                <w:lang w:val="da-DK"/>
              </w:rPr>
            </w:pPr>
            <w:r w:rsidRPr="001A6BED">
              <w:rPr>
                <w:color w:val="1F3864" w:themeColor="accent1" w:themeShade="80"/>
                <w:lang w:val="da-DK"/>
              </w:rPr>
              <w:t>2,96</w:t>
            </w:r>
          </w:p>
        </w:tc>
        <w:tc>
          <w:tcPr>
            <w:tcW w:w="992" w:type="dxa"/>
          </w:tcPr>
          <w:p w14:paraId="18C5A879" w14:textId="77777777" w:rsidR="006C39C6" w:rsidRPr="001A6BED" w:rsidRDefault="006C39C6" w:rsidP="006C39C6">
            <w:pPr>
              <w:jc w:val="center"/>
              <w:rPr>
                <w:color w:val="1F3864" w:themeColor="accent1" w:themeShade="80"/>
                <w:lang w:val="da-DK"/>
              </w:rPr>
            </w:pPr>
            <w:r w:rsidRPr="001A6BED">
              <w:rPr>
                <w:color w:val="1F3864" w:themeColor="accent1" w:themeShade="80"/>
                <w:lang w:val="da-DK"/>
              </w:rPr>
              <w:t>2,40</w:t>
            </w:r>
          </w:p>
        </w:tc>
        <w:tc>
          <w:tcPr>
            <w:tcW w:w="1028" w:type="dxa"/>
          </w:tcPr>
          <w:p w14:paraId="71DCD5DD" w14:textId="77777777" w:rsidR="006C39C6" w:rsidRPr="001A6BED" w:rsidRDefault="006C39C6" w:rsidP="006C39C6">
            <w:pPr>
              <w:jc w:val="center"/>
              <w:rPr>
                <w:color w:val="1F3864" w:themeColor="accent1" w:themeShade="80"/>
                <w:lang w:val="da-DK"/>
              </w:rPr>
            </w:pPr>
            <w:r w:rsidRPr="001A6BED">
              <w:rPr>
                <w:color w:val="1F3864" w:themeColor="accent1" w:themeShade="80"/>
                <w:lang w:val="da-DK"/>
              </w:rPr>
              <w:t>1,92</w:t>
            </w:r>
          </w:p>
        </w:tc>
        <w:tc>
          <w:tcPr>
            <w:tcW w:w="982" w:type="dxa"/>
          </w:tcPr>
          <w:p w14:paraId="40056A0F" w14:textId="77777777" w:rsidR="006C39C6" w:rsidRPr="001A6BED" w:rsidRDefault="006C39C6" w:rsidP="006C39C6">
            <w:pPr>
              <w:jc w:val="center"/>
              <w:rPr>
                <w:color w:val="1F3864" w:themeColor="accent1" w:themeShade="80"/>
                <w:lang w:val="da-DK"/>
              </w:rPr>
            </w:pPr>
            <w:r w:rsidRPr="001A6BED">
              <w:rPr>
                <w:color w:val="1F3864" w:themeColor="accent1" w:themeShade="80"/>
                <w:lang w:val="da-DK"/>
              </w:rPr>
              <w:t>1,44</w:t>
            </w:r>
          </w:p>
        </w:tc>
        <w:tc>
          <w:tcPr>
            <w:tcW w:w="1103" w:type="dxa"/>
            <w:shd w:val="clear" w:color="auto" w:fill="FFC000"/>
          </w:tcPr>
          <w:p w14:paraId="2AC29525" w14:textId="77777777" w:rsidR="006C39C6" w:rsidRPr="001A6BED" w:rsidRDefault="006C39C6" w:rsidP="006C39C6">
            <w:pPr>
              <w:jc w:val="center"/>
              <w:rPr>
                <w:color w:val="1F3864" w:themeColor="accent1" w:themeShade="80"/>
                <w:lang w:val="da-DK"/>
              </w:rPr>
            </w:pPr>
            <w:r w:rsidRPr="001A6BED">
              <w:rPr>
                <w:color w:val="1F3864" w:themeColor="accent1" w:themeShade="80"/>
                <w:lang w:val="da-DK"/>
              </w:rPr>
              <w:t>0,98</w:t>
            </w:r>
          </w:p>
        </w:tc>
      </w:tr>
      <w:tr w:rsidR="006C39C6" w:rsidRPr="001A6BED" w14:paraId="2A6D598C" w14:textId="77777777" w:rsidTr="006C39C6">
        <w:tc>
          <w:tcPr>
            <w:tcW w:w="3823" w:type="dxa"/>
          </w:tcPr>
          <w:p w14:paraId="10EE30F2" w14:textId="5A574050" w:rsidR="006C39C6" w:rsidRPr="001A6BED" w:rsidRDefault="00A961EB" w:rsidP="006C39C6">
            <w:pPr>
              <w:jc w:val="both"/>
              <w:rPr>
                <w:color w:val="1F3864" w:themeColor="accent1" w:themeShade="80"/>
                <w:lang w:val="da-DK"/>
              </w:rPr>
            </w:pPr>
            <w:r w:rsidRPr="001A6BED">
              <w:rPr>
                <w:color w:val="1F3864" w:themeColor="accent1" w:themeShade="80"/>
                <w:lang w:val="da-DK"/>
              </w:rPr>
              <w:t>Lav forventet omkostning af et</w:t>
            </w:r>
            <w:r w:rsidR="009C792D">
              <w:rPr>
                <w:color w:val="1F3864" w:themeColor="accent1" w:themeShade="80"/>
                <w:lang w:val="da-DK"/>
              </w:rPr>
              <w:t xml:space="preserve"> knogle</w:t>
            </w:r>
            <w:r w:rsidRPr="001A6BED">
              <w:rPr>
                <w:color w:val="1F3864" w:themeColor="accent1" w:themeShade="80"/>
                <w:lang w:val="da-DK"/>
              </w:rPr>
              <w:t>brud</w:t>
            </w:r>
          </w:p>
        </w:tc>
        <w:tc>
          <w:tcPr>
            <w:tcW w:w="1134" w:type="dxa"/>
            <w:shd w:val="clear" w:color="auto" w:fill="BDD6EE" w:themeFill="accent5" w:themeFillTint="66"/>
          </w:tcPr>
          <w:p w14:paraId="1CD8636C" w14:textId="77777777" w:rsidR="006C39C6" w:rsidRPr="001A6BED" w:rsidRDefault="006C39C6" w:rsidP="006C39C6">
            <w:pPr>
              <w:jc w:val="center"/>
              <w:rPr>
                <w:color w:val="1F3864" w:themeColor="accent1" w:themeShade="80"/>
                <w:lang w:val="da-DK"/>
              </w:rPr>
            </w:pPr>
            <w:r w:rsidRPr="001A6BED">
              <w:rPr>
                <w:color w:val="1F3864" w:themeColor="accent1" w:themeShade="80"/>
                <w:lang w:val="da-DK"/>
              </w:rPr>
              <w:t>23.000</w:t>
            </w:r>
          </w:p>
        </w:tc>
        <w:tc>
          <w:tcPr>
            <w:tcW w:w="992" w:type="dxa"/>
          </w:tcPr>
          <w:p w14:paraId="346ADFDB" w14:textId="77777777" w:rsidR="006C39C6" w:rsidRPr="001A6BED" w:rsidRDefault="006C39C6" w:rsidP="006C39C6">
            <w:pPr>
              <w:jc w:val="center"/>
              <w:rPr>
                <w:color w:val="1F3864" w:themeColor="accent1" w:themeShade="80"/>
                <w:lang w:val="da-DK"/>
              </w:rPr>
            </w:pPr>
            <w:r w:rsidRPr="001A6BED">
              <w:rPr>
                <w:color w:val="1F3864" w:themeColor="accent1" w:themeShade="80"/>
                <w:lang w:val="da-DK"/>
              </w:rPr>
              <w:t>23.000</w:t>
            </w:r>
          </w:p>
        </w:tc>
        <w:tc>
          <w:tcPr>
            <w:tcW w:w="1028" w:type="dxa"/>
          </w:tcPr>
          <w:p w14:paraId="031AA230" w14:textId="77777777" w:rsidR="006C39C6" w:rsidRPr="001A6BED" w:rsidRDefault="006C39C6" w:rsidP="006C39C6">
            <w:pPr>
              <w:jc w:val="center"/>
              <w:rPr>
                <w:color w:val="1F3864" w:themeColor="accent1" w:themeShade="80"/>
                <w:lang w:val="da-DK"/>
              </w:rPr>
            </w:pPr>
            <w:r w:rsidRPr="001A6BED">
              <w:rPr>
                <w:color w:val="1F3864" w:themeColor="accent1" w:themeShade="80"/>
                <w:lang w:val="da-DK"/>
              </w:rPr>
              <w:t>23.000</w:t>
            </w:r>
          </w:p>
        </w:tc>
        <w:tc>
          <w:tcPr>
            <w:tcW w:w="982" w:type="dxa"/>
          </w:tcPr>
          <w:p w14:paraId="2FCCC5CF" w14:textId="77777777" w:rsidR="006C39C6" w:rsidRPr="001A6BED" w:rsidRDefault="006C39C6" w:rsidP="006C39C6">
            <w:pPr>
              <w:jc w:val="center"/>
              <w:rPr>
                <w:color w:val="1F3864" w:themeColor="accent1" w:themeShade="80"/>
                <w:lang w:val="da-DK"/>
              </w:rPr>
            </w:pPr>
            <w:r w:rsidRPr="001A6BED">
              <w:rPr>
                <w:color w:val="1F3864" w:themeColor="accent1" w:themeShade="80"/>
                <w:lang w:val="da-DK"/>
              </w:rPr>
              <w:t>23.000</w:t>
            </w:r>
          </w:p>
        </w:tc>
        <w:tc>
          <w:tcPr>
            <w:tcW w:w="1103" w:type="dxa"/>
            <w:shd w:val="clear" w:color="auto" w:fill="FFC000"/>
          </w:tcPr>
          <w:p w14:paraId="5DCD5CC8" w14:textId="77777777" w:rsidR="006C39C6" w:rsidRPr="001A6BED" w:rsidRDefault="006C39C6" w:rsidP="006C39C6">
            <w:pPr>
              <w:jc w:val="center"/>
              <w:rPr>
                <w:color w:val="1F3864" w:themeColor="accent1" w:themeShade="80"/>
                <w:lang w:val="da-DK"/>
              </w:rPr>
            </w:pPr>
            <w:r w:rsidRPr="001A6BED">
              <w:rPr>
                <w:color w:val="1F3864" w:themeColor="accent1" w:themeShade="80"/>
                <w:lang w:val="da-DK"/>
              </w:rPr>
              <w:t>23.000</w:t>
            </w:r>
          </w:p>
        </w:tc>
      </w:tr>
      <w:tr w:rsidR="006C39C6" w:rsidRPr="001A6BED" w14:paraId="7ACA5810" w14:textId="77777777" w:rsidTr="006C39C6">
        <w:tc>
          <w:tcPr>
            <w:tcW w:w="3823" w:type="dxa"/>
          </w:tcPr>
          <w:p w14:paraId="4011111F" w14:textId="4FD7245E" w:rsidR="006C39C6" w:rsidRPr="001A6BED" w:rsidRDefault="00A961EB" w:rsidP="006C39C6">
            <w:pPr>
              <w:jc w:val="both"/>
              <w:rPr>
                <w:color w:val="1F3864" w:themeColor="accent1" w:themeShade="80"/>
                <w:lang w:val="da-DK"/>
              </w:rPr>
            </w:pPr>
            <w:r w:rsidRPr="001A6BED">
              <w:rPr>
                <w:color w:val="1F3864" w:themeColor="accent1" w:themeShade="80"/>
                <w:lang w:val="da-DK"/>
              </w:rPr>
              <w:t xml:space="preserve">Forventede omkostning af 16 </w:t>
            </w:r>
            <w:r w:rsidR="00830215">
              <w:rPr>
                <w:color w:val="1F3864" w:themeColor="accent1" w:themeShade="80"/>
                <w:lang w:val="da-DK"/>
              </w:rPr>
              <w:t>kursister</w:t>
            </w:r>
            <w:r w:rsidRPr="001A6BED">
              <w:rPr>
                <w:color w:val="1F3864" w:themeColor="accent1" w:themeShade="80"/>
                <w:lang w:val="da-DK"/>
              </w:rPr>
              <w:t xml:space="preserve"> på 65 </w:t>
            </w:r>
            <w:r w:rsidR="005D273A">
              <w:rPr>
                <w:color w:val="1F3864" w:themeColor="accent1" w:themeShade="80"/>
                <w:lang w:val="da-DK"/>
              </w:rPr>
              <w:t>i</w:t>
            </w:r>
            <w:r w:rsidRPr="001A6BED">
              <w:rPr>
                <w:color w:val="1F3864" w:themeColor="accent1" w:themeShade="80"/>
                <w:lang w:val="da-DK"/>
              </w:rPr>
              <w:t xml:space="preserve"> det følgende år </w:t>
            </w:r>
          </w:p>
        </w:tc>
        <w:tc>
          <w:tcPr>
            <w:tcW w:w="1134" w:type="dxa"/>
            <w:shd w:val="clear" w:color="auto" w:fill="BDD6EE" w:themeFill="accent5" w:themeFillTint="66"/>
          </w:tcPr>
          <w:p w14:paraId="69CAB41E" w14:textId="77777777" w:rsidR="006C39C6" w:rsidRPr="001A6BED" w:rsidRDefault="006C39C6" w:rsidP="006C39C6">
            <w:pPr>
              <w:jc w:val="center"/>
              <w:rPr>
                <w:color w:val="1F3864" w:themeColor="accent1" w:themeShade="80"/>
                <w:lang w:val="da-DK"/>
              </w:rPr>
            </w:pPr>
            <w:r w:rsidRPr="001A6BED">
              <w:rPr>
                <w:color w:val="1F3864" w:themeColor="accent1" w:themeShade="80"/>
                <w:lang w:val="da-DK"/>
              </w:rPr>
              <w:t>66.700</w:t>
            </w:r>
          </w:p>
        </w:tc>
        <w:tc>
          <w:tcPr>
            <w:tcW w:w="992" w:type="dxa"/>
          </w:tcPr>
          <w:p w14:paraId="206CC548" w14:textId="77777777" w:rsidR="006C39C6" w:rsidRPr="001A6BED" w:rsidRDefault="006C39C6" w:rsidP="006C39C6">
            <w:pPr>
              <w:jc w:val="center"/>
              <w:rPr>
                <w:color w:val="1F3864" w:themeColor="accent1" w:themeShade="80"/>
                <w:lang w:val="da-DK"/>
              </w:rPr>
            </w:pPr>
            <w:r w:rsidRPr="001A6BED">
              <w:rPr>
                <w:color w:val="1F3864" w:themeColor="accent1" w:themeShade="80"/>
                <w:lang w:val="da-DK"/>
              </w:rPr>
              <w:t>55.200</w:t>
            </w:r>
          </w:p>
        </w:tc>
        <w:tc>
          <w:tcPr>
            <w:tcW w:w="1028" w:type="dxa"/>
          </w:tcPr>
          <w:p w14:paraId="07D92198" w14:textId="77777777" w:rsidR="006C39C6" w:rsidRPr="001A6BED" w:rsidRDefault="006C39C6" w:rsidP="006C39C6">
            <w:pPr>
              <w:jc w:val="center"/>
              <w:rPr>
                <w:color w:val="1F3864" w:themeColor="accent1" w:themeShade="80"/>
                <w:lang w:val="da-DK"/>
              </w:rPr>
            </w:pPr>
            <w:r w:rsidRPr="001A6BED">
              <w:rPr>
                <w:color w:val="1F3864" w:themeColor="accent1" w:themeShade="80"/>
                <w:lang w:val="da-DK"/>
              </w:rPr>
              <w:t>44.160</w:t>
            </w:r>
          </w:p>
        </w:tc>
        <w:tc>
          <w:tcPr>
            <w:tcW w:w="982" w:type="dxa"/>
          </w:tcPr>
          <w:p w14:paraId="2FEA6DCE" w14:textId="77777777" w:rsidR="006C39C6" w:rsidRPr="001A6BED" w:rsidRDefault="006C39C6" w:rsidP="006C39C6">
            <w:pPr>
              <w:jc w:val="center"/>
              <w:rPr>
                <w:color w:val="1F3864" w:themeColor="accent1" w:themeShade="80"/>
                <w:lang w:val="da-DK"/>
              </w:rPr>
            </w:pPr>
            <w:r w:rsidRPr="001A6BED">
              <w:rPr>
                <w:color w:val="1F3864" w:themeColor="accent1" w:themeShade="80"/>
                <w:lang w:val="da-DK"/>
              </w:rPr>
              <w:t>33.120</w:t>
            </w:r>
          </w:p>
        </w:tc>
        <w:tc>
          <w:tcPr>
            <w:tcW w:w="1103" w:type="dxa"/>
            <w:shd w:val="clear" w:color="auto" w:fill="FFC000"/>
          </w:tcPr>
          <w:p w14:paraId="4F834A68" w14:textId="77777777" w:rsidR="006C39C6" w:rsidRPr="001A6BED" w:rsidRDefault="006C39C6" w:rsidP="006C39C6">
            <w:pPr>
              <w:jc w:val="center"/>
              <w:rPr>
                <w:color w:val="1F3864" w:themeColor="accent1" w:themeShade="80"/>
                <w:lang w:val="da-DK"/>
              </w:rPr>
            </w:pPr>
            <w:r w:rsidRPr="001A6BED">
              <w:rPr>
                <w:color w:val="1F3864" w:themeColor="accent1" w:themeShade="80"/>
                <w:lang w:val="da-DK"/>
              </w:rPr>
              <w:t>22.540</w:t>
            </w:r>
          </w:p>
        </w:tc>
      </w:tr>
      <w:tr w:rsidR="006C39C6" w:rsidRPr="001A6BED" w14:paraId="597D07D6" w14:textId="77777777" w:rsidTr="006C39C6">
        <w:tc>
          <w:tcPr>
            <w:tcW w:w="3823" w:type="dxa"/>
          </w:tcPr>
          <w:p w14:paraId="3FA14750" w14:textId="77777777" w:rsidR="006C39C6" w:rsidRPr="001A6BED" w:rsidRDefault="00A961EB" w:rsidP="006C39C6">
            <w:pPr>
              <w:jc w:val="both"/>
              <w:rPr>
                <w:color w:val="1F3864" w:themeColor="accent1" w:themeShade="80"/>
                <w:lang w:val="da-DK"/>
              </w:rPr>
            </w:pPr>
            <w:r w:rsidRPr="001A6BED">
              <w:rPr>
                <w:color w:val="1F3864" w:themeColor="accent1" w:themeShade="80"/>
                <w:lang w:val="da-DK"/>
              </w:rPr>
              <w:t>Forventede pris på et kursus</w:t>
            </w:r>
          </w:p>
        </w:tc>
        <w:tc>
          <w:tcPr>
            <w:tcW w:w="1134" w:type="dxa"/>
            <w:shd w:val="clear" w:color="auto" w:fill="BDD6EE" w:themeFill="accent5" w:themeFillTint="66"/>
          </w:tcPr>
          <w:p w14:paraId="29399850" w14:textId="77777777" w:rsidR="006C39C6" w:rsidRPr="001A6BED" w:rsidRDefault="006C39C6" w:rsidP="006C39C6">
            <w:pPr>
              <w:jc w:val="center"/>
              <w:rPr>
                <w:color w:val="1F3864" w:themeColor="accent1" w:themeShade="80"/>
                <w:lang w:val="da-DK"/>
              </w:rPr>
            </w:pPr>
            <w:r w:rsidRPr="001A6BED">
              <w:rPr>
                <w:color w:val="1F3864" w:themeColor="accent1" w:themeShade="80"/>
                <w:lang w:val="da-DK"/>
              </w:rPr>
              <w:t>1.400</w:t>
            </w:r>
          </w:p>
        </w:tc>
        <w:tc>
          <w:tcPr>
            <w:tcW w:w="992" w:type="dxa"/>
          </w:tcPr>
          <w:p w14:paraId="2194FD25" w14:textId="77777777" w:rsidR="006C39C6" w:rsidRPr="001A6BED" w:rsidRDefault="006C39C6" w:rsidP="006C39C6">
            <w:pPr>
              <w:jc w:val="center"/>
              <w:rPr>
                <w:color w:val="1F3864" w:themeColor="accent1" w:themeShade="80"/>
                <w:lang w:val="da-DK"/>
              </w:rPr>
            </w:pPr>
            <w:r w:rsidRPr="001A6BED">
              <w:rPr>
                <w:color w:val="1F3864" w:themeColor="accent1" w:themeShade="80"/>
                <w:lang w:val="da-DK"/>
              </w:rPr>
              <w:t>1.400</w:t>
            </w:r>
          </w:p>
        </w:tc>
        <w:tc>
          <w:tcPr>
            <w:tcW w:w="1028" w:type="dxa"/>
          </w:tcPr>
          <w:p w14:paraId="6BC0443D" w14:textId="77777777" w:rsidR="006C39C6" w:rsidRPr="001A6BED" w:rsidRDefault="006C39C6" w:rsidP="006C39C6">
            <w:pPr>
              <w:jc w:val="center"/>
              <w:rPr>
                <w:color w:val="1F3864" w:themeColor="accent1" w:themeShade="80"/>
                <w:lang w:val="da-DK"/>
              </w:rPr>
            </w:pPr>
            <w:r w:rsidRPr="001A6BED">
              <w:rPr>
                <w:color w:val="1F3864" w:themeColor="accent1" w:themeShade="80"/>
                <w:lang w:val="da-DK"/>
              </w:rPr>
              <w:t>1.400</w:t>
            </w:r>
          </w:p>
        </w:tc>
        <w:tc>
          <w:tcPr>
            <w:tcW w:w="982" w:type="dxa"/>
          </w:tcPr>
          <w:p w14:paraId="4A06C328" w14:textId="77777777" w:rsidR="006C39C6" w:rsidRPr="001A6BED" w:rsidRDefault="006C39C6" w:rsidP="006C39C6">
            <w:pPr>
              <w:jc w:val="center"/>
              <w:rPr>
                <w:color w:val="1F3864" w:themeColor="accent1" w:themeShade="80"/>
                <w:lang w:val="da-DK"/>
              </w:rPr>
            </w:pPr>
            <w:r w:rsidRPr="001A6BED">
              <w:rPr>
                <w:color w:val="1F3864" w:themeColor="accent1" w:themeShade="80"/>
                <w:lang w:val="da-DK"/>
              </w:rPr>
              <w:t>1.400</w:t>
            </w:r>
          </w:p>
        </w:tc>
        <w:tc>
          <w:tcPr>
            <w:tcW w:w="1103" w:type="dxa"/>
            <w:shd w:val="clear" w:color="auto" w:fill="FFC000"/>
          </w:tcPr>
          <w:p w14:paraId="0079BE0F" w14:textId="77777777" w:rsidR="006C39C6" w:rsidRPr="001A6BED" w:rsidRDefault="006C39C6" w:rsidP="006C39C6">
            <w:pPr>
              <w:jc w:val="center"/>
              <w:rPr>
                <w:color w:val="1F3864" w:themeColor="accent1" w:themeShade="80"/>
                <w:lang w:val="da-DK"/>
              </w:rPr>
            </w:pPr>
            <w:r w:rsidRPr="001A6BED">
              <w:rPr>
                <w:color w:val="1F3864" w:themeColor="accent1" w:themeShade="80"/>
                <w:lang w:val="da-DK"/>
              </w:rPr>
              <w:t>1.400</w:t>
            </w:r>
          </w:p>
        </w:tc>
      </w:tr>
      <w:tr w:rsidR="006C39C6" w:rsidRPr="001A6BED" w14:paraId="4BCF243B" w14:textId="77777777" w:rsidTr="006C39C6">
        <w:tc>
          <w:tcPr>
            <w:tcW w:w="3823" w:type="dxa"/>
          </w:tcPr>
          <w:p w14:paraId="2CA27409" w14:textId="72E0585E" w:rsidR="006C39C6" w:rsidRPr="001A6BED" w:rsidRDefault="00A961EB" w:rsidP="006C39C6">
            <w:pPr>
              <w:jc w:val="both"/>
              <w:rPr>
                <w:b/>
                <w:color w:val="1F3864" w:themeColor="accent1" w:themeShade="80"/>
                <w:lang w:val="da-DK"/>
              </w:rPr>
            </w:pPr>
            <w:r w:rsidRPr="001A6BED">
              <w:rPr>
                <w:b/>
                <w:color w:val="1F3864" w:themeColor="accent1" w:themeShade="80"/>
                <w:lang w:val="da-DK"/>
              </w:rPr>
              <w:t xml:space="preserve">Reduceret omkostning ved et </w:t>
            </w:r>
            <w:r w:rsidR="009C792D">
              <w:rPr>
                <w:b/>
                <w:color w:val="1F3864" w:themeColor="accent1" w:themeShade="80"/>
                <w:lang w:val="da-DK"/>
              </w:rPr>
              <w:t>knogle</w:t>
            </w:r>
            <w:r w:rsidRPr="001A6BED">
              <w:rPr>
                <w:b/>
                <w:color w:val="1F3864" w:themeColor="accent1" w:themeShade="80"/>
                <w:lang w:val="da-DK"/>
              </w:rPr>
              <w:t xml:space="preserve">brud </w:t>
            </w:r>
          </w:p>
        </w:tc>
        <w:tc>
          <w:tcPr>
            <w:tcW w:w="1134" w:type="dxa"/>
            <w:shd w:val="clear" w:color="auto" w:fill="BDD6EE" w:themeFill="accent5" w:themeFillTint="66"/>
          </w:tcPr>
          <w:p w14:paraId="6F4A53A9" w14:textId="77777777" w:rsidR="006C39C6" w:rsidRPr="001A6BED" w:rsidRDefault="006C39C6" w:rsidP="006C39C6">
            <w:pPr>
              <w:jc w:val="center"/>
              <w:rPr>
                <w:b/>
                <w:color w:val="1F3864" w:themeColor="accent1" w:themeShade="80"/>
                <w:lang w:val="da-DK"/>
              </w:rPr>
            </w:pPr>
            <w:r w:rsidRPr="001A6BED">
              <w:rPr>
                <w:b/>
                <w:color w:val="1F3864" w:themeColor="accent1" w:themeShade="80"/>
                <w:lang w:val="da-DK"/>
              </w:rPr>
              <w:t>65.300</w:t>
            </w:r>
          </w:p>
        </w:tc>
        <w:tc>
          <w:tcPr>
            <w:tcW w:w="992" w:type="dxa"/>
          </w:tcPr>
          <w:p w14:paraId="117864CC" w14:textId="77777777" w:rsidR="006C39C6" w:rsidRPr="001A6BED" w:rsidRDefault="006C39C6" w:rsidP="006C39C6">
            <w:pPr>
              <w:jc w:val="center"/>
              <w:rPr>
                <w:b/>
                <w:color w:val="1F3864" w:themeColor="accent1" w:themeShade="80"/>
                <w:lang w:val="da-DK"/>
              </w:rPr>
            </w:pPr>
            <w:r w:rsidRPr="001A6BED">
              <w:rPr>
                <w:b/>
                <w:color w:val="1F3864" w:themeColor="accent1" w:themeShade="80"/>
                <w:lang w:val="da-DK"/>
              </w:rPr>
              <w:t>53.800</w:t>
            </w:r>
          </w:p>
        </w:tc>
        <w:tc>
          <w:tcPr>
            <w:tcW w:w="1028" w:type="dxa"/>
          </w:tcPr>
          <w:p w14:paraId="52BF96E3" w14:textId="77777777" w:rsidR="006C39C6" w:rsidRPr="001A6BED" w:rsidRDefault="006C39C6" w:rsidP="006C39C6">
            <w:pPr>
              <w:jc w:val="center"/>
              <w:rPr>
                <w:b/>
                <w:color w:val="1F3864" w:themeColor="accent1" w:themeShade="80"/>
                <w:lang w:val="da-DK"/>
              </w:rPr>
            </w:pPr>
            <w:r w:rsidRPr="001A6BED">
              <w:rPr>
                <w:b/>
                <w:color w:val="1F3864" w:themeColor="accent1" w:themeShade="80"/>
                <w:lang w:val="da-DK"/>
              </w:rPr>
              <w:t>42.760</w:t>
            </w:r>
          </w:p>
        </w:tc>
        <w:tc>
          <w:tcPr>
            <w:tcW w:w="982" w:type="dxa"/>
          </w:tcPr>
          <w:p w14:paraId="1B0C65D3" w14:textId="77777777" w:rsidR="006C39C6" w:rsidRPr="001A6BED" w:rsidRDefault="006C39C6" w:rsidP="006C39C6">
            <w:pPr>
              <w:jc w:val="center"/>
              <w:rPr>
                <w:b/>
                <w:color w:val="1F3864" w:themeColor="accent1" w:themeShade="80"/>
                <w:lang w:val="da-DK"/>
              </w:rPr>
            </w:pPr>
            <w:r w:rsidRPr="001A6BED">
              <w:rPr>
                <w:b/>
                <w:color w:val="1F3864" w:themeColor="accent1" w:themeShade="80"/>
                <w:lang w:val="da-DK"/>
              </w:rPr>
              <w:t>31.720</w:t>
            </w:r>
          </w:p>
        </w:tc>
        <w:tc>
          <w:tcPr>
            <w:tcW w:w="1103" w:type="dxa"/>
            <w:shd w:val="clear" w:color="auto" w:fill="FFC000"/>
          </w:tcPr>
          <w:p w14:paraId="45AAFD95" w14:textId="77777777" w:rsidR="006C39C6" w:rsidRPr="001A6BED" w:rsidRDefault="006C39C6" w:rsidP="006C39C6">
            <w:pPr>
              <w:jc w:val="center"/>
              <w:rPr>
                <w:b/>
                <w:color w:val="1F3864" w:themeColor="accent1" w:themeShade="80"/>
                <w:lang w:val="da-DK"/>
              </w:rPr>
            </w:pPr>
            <w:r w:rsidRPr="001A6BED">
              <w:rPr>
                <w:b/>
                <w:color w:val="1F3864" w:themeColor="accent1" w:themeShade="80"/>
                <w:lang w:val="da-DK"/>
              </w:rPr>
              <w:t>21.140</w:t>
            </w:r>
          </w:p>
        </w:tc>
      </w:tr>
      <w:tr w:rsidR="006C39C6" w:rsidRPr="001A6BED" w14:paraId="056CE13C" w14:textId="77777777" w:rsidTr="006C39C6">
        <w:tc>
          <w:tcPr>
            <w:tcW w:w="3823" w:type="dxa"/>
          </w:tcPr>
          <w:p w14:paraId="64ADC2DF" w14:textId="3263EE56" w:rsidR="006C39C6" w:rsidRPr="001A6BED" w:rsidRDefault="00A961EB" w:rsidP="006C39C6">
            <w:pPr>
              <w:jc w:val="both"/>
              <w:rPr>
                <w:color w:val="1F3864" w:themeColor="accent1" w:themeShade="80"/>
                <w:lang w:val="da-DK"/>
              </w:rPr>
            </w:pPr>
            <w:r w:rsidRPr="001A6BED">
              <w:rPr>
                <w:color w:val="1F3864" w:themeColor="accent1" w:themeShade="80"/>
                <w:lang w:val="da-DK"/>
              </w:rPr>
              <w:t>Ny forventede</w:t>
            </w:r>
            <w:r w:rsidR="00830215">
              <w:rPr>
                <w:color w:val="1F3864" w:themeColor="accent1" w:themeShade="80"/>
                <w:lang w:val="da-DK"/>
              </w:rPr>
              <w:t xml:space="preserve"> andel</w:t>
            </w:r>
            <w:r w:rsidRPr="001A6BED">
              <w:rPr>
                <w:color w:val="1F3864" w:themeColor="accent1" w:themeShade="80"/>
                <w:lang w:val="da-DK"/>
              </w:rPr>
              <w:t xml:space="preserve"> af ældre der er </w:t>
            </w:r>
            <w:r w:rsidR="00DB5998">
              <w:rPr>
                <w:color w:val="1F3864" w:themeColor="accent1" w:themeShade="80"/>
                <w:lang w:val="da-DK"/>
              </w:rPr>
              <w:t>i</w:t>
            </w:r>
            <w:r w:rsidRPr="001A6BED">
              <w:rPr>
                <w:color w:val="1F3864" w:themeColor="accent1" w:themeShade="80"/>
                <w:lang w:val="da-DK"/>
              </w:rPr>
              <w:t xml:space="preserve"> risiko for at opleve et </w:t>
            </w:r>
            <w:r w:rsidR="009C792D">
              <w:rPr>
                <w:color w:val="1F3864" w:themeColor="accent1" w:themeShade="80"/>
                <w:lang w:val="da-DK"/>
              </w:rPr>
              <w:t>knogle</w:t>
            </w:r>
            <w:r w:rsidRPr="001A6BED">
              <w:rPr>
                <w:color w:val="1F3864" w:themeColor="accent1" w:themeShade="80"/>
                <w:lang w:val="da-DK"/>
              </w:rPr>
              <w:t xml:space="preserve">brud </w:t>
            </w:r>
            <w:r w:rsidR="006C39C6" w:rsidRPr="001A6BED">
              <w:rPr>
                <w:color w:val="1F3864" w:themeColor="accent1" w:themeShade="80"/>
                <w:lang w:val="da-DK"/>
              </w:rPr>
              <w:t xml:space="preserve"> </w:t>
            </w:r>
          </w:p>
        </w:tc>
        <w:tc>
          <w:tcPr>
            <w:tcW w:w="1134" w:type="dxa"/>
            <w:shd w:val="clear" w:color="auto" w:fill="BDD6EE" w:themeFill="accent5" w:themeFillTint="66"/>
          </w:tcPr>
          <w:p w14:paraId="7919E43D" w14:textId="1F48B325" w:rsidR="006C39C6" w:rsidRPr="001A6BED" w:rsidRDefault="006C39C6" w:rsidP="006C39C6">
            <w:pPr>
              <w:jc w:val="center"/>
              <w:rPr>
                <w:color w:val="1F3864" w:themeColor="accent1" w:themeShade="80"/>
                <w:lang w:val="da-DK"/>
              </w:rPr>
            </w:pPr>
            <w:r w:rsidRPr="001A6BED">
              <w:rPr>
                <w:color w:val="1F3864" w:themeColor="accent1" w:themeShade="80"/>
                <w:lang w:val="da-DK"/>
              </w:rPr>
              <w:t>2,84</w:t>
            </w:r>
            <w:r w:rsidR="00830215">
              <w:rPr>
                <w:color w:val="1F3864" w:themeColor="accent1" w:themeShade="80"/>
                <w:lang w:val="da-DK"/>
              </w:rPr>
              <w:t>%</w:t>
            </w:r>
          </w:p>
        </w:tc>
        <w:tc>
          <w:tcPr>
            <w:tcW w:w="992" w:type="dxa"/>
          </w:tcPr>
          <w:p w14:paraId="7155E255" w14:textId="430D598C" w:rsidR="006C39C6" w:rsidRPr="001A6BED" w:rsidRDefault="006C39C6" w:rsidP="006C39C6">
            <w:pPr>
              <w:jc w:val="center"/>
              <w:rPr>
                <w:color w:val="1F3864" w:themeColor="accent1" w:themeShade="80"/>
                <w:lang w:val="da-DK"/>
              </w:rPr>
            </w:pPr>
            <w:r w:rsidRPr="001A6BED">
              <w:rPr>
                <w:color w:val="1F3864" w:themeColor="accent1" w:themeShade="80"/>
                <w:lang w:val="da-DK"/>
              </w:rPr>
              <w:t>2,33</w:t>
            </w:r>
            <w:r w:rsidR="00830215">
              <w:rPr>
                <w:color w:val="1F3864" w:themeColor="accent1" w:themeShade="80"/>
                <w:lang w:val="da-DK"/>
              </w:rPr>
              <w:t>%</w:t>
            </w:r>
          </w:p>
        </w:tc>
        <w:tc>
          <w:tcPr>
            <w:tcW w:w="1028" w:type="dxa"/>
          </w:tcPr>
          <w:p w14:paraId="06D8BF8F" w14:textId="72313828" w:rsidR="006C39C6" w:rsidRPr="001A6BED" w:rsidRDefault="006C39C6" w:rsidP="006C39C6">
            <w:pPr>
              <w:jc w:val="center"/>
              <w:rPr>
                <w:color w:val="1F3864" w:themeColor="accent1" w:themeShade="80"/>
                <w:lang w:val="da-DK"/>
              </w:rPr>
            </w:pPr>
            <w:r w:rsidRPr="001A6BED">
              <w:rPr>
                <w:color w:val="1F3864" w:themeColor="accent1" w:themeShade="80"/>
                <w:lang w:val="da-DK"/>
              </w:rPr>
              <w:t>1,86</w:t>
            </w:r>
            <w:r w:rsidR="00830215">
              <w:rPr>
                <w:color w:val="1F3864" w:themeColor="accent1" w:themeShade="80"/>
                <w:lang w:val="da-DK"/>
              </w:rPr>
              <w:t>%</w:t>
            </w:r>
          </w:p>
        </w:tc>
        <w:tc>
          <w:tcPr>
            <w:tcW w:w="982" w:type="dxa"/>
          </w:tcPr>
          <w:p w14:paraId="44397AFC" w14:textId="654450BD" w:rsidR="006C39C6" w:rsidRPr="001A6BED" w:rsidRDefault="006C39C6" w:rsidP="006C39C6">
            <w:pPr>
              <w:jc w:val="center"/>
              <w:rPr>
                <w:color w:val="1F3864" w:themeColor="accent1" w:themeShade="80"/>
                <w:lang w:val="da-DK"/>
              </w:rPr>
            </w:pPr>
            <w:r w:rsidRPr="001A6BED">
              <w:rPr>
                <w:color w:val="1F3864" w:themeColor="accent1" w:themeShade="80"/>
                <w:lang w:val="da-DK"/>
              </w:rPr>
              <w:t>1,38</w:t>
            </w:r>
            <w:r w:rsidR="00830215">
              <w:rPr>
                <w:color w:val="1F3864" w:themeColor="accent1" w:themeShade="80"/>
                <w:lang w:val="da-DK"/>
              </w:rPr>
              <w:t>%</w:t>
            </w:r>
          </w:p>
        </w:tc>
        <w:tc>
          <w:tcPr>
            <w:tcW w:w="1103" w:type="dxa"/>
            <w:shd w:val="clear" w:color="auto" w:fill="FFC000"/>
          </w:tcPr>
          <w:p w14:paraId="6C2FEB90" w14:textId="08DA4665" w:rsidR="006C39C6" w:rsidRPr="001A6BED" w:rsidRDefault="006C39C6" w:rsidP="006C39C6">
            <w:pPr>
              <w:jc w:val="center"/>
              <w:rPr>
                <w:color w:val="1F3864" w:themeColor="accent1" w:themeShade="80"/>
                <w:lang w:val="da-DK"/>
              </w:rPr>
            </w:pPr>
            <w:r w:rsidRPr="001A6BED">
              <w:rPr>
                <w:color w:val="1F3864" w:themeColor="accent1" w:themeShade="80"/>
                <w:lang w:val="da-DK"/>
              </w:rPr>
              <w:t>0,92</w:t>
            </w:r>
            <w:r w:rsidR="00830215">
              <w:rPr>
                <w:color w:val="1F3864" w:themeColor="accent1" w:themeShade="80"/>
                <w:lang w:val="da-DK"/>
              </w:rPr>
              <w:t>%</w:t>
            </w:r>
          </w:p>
        </w:tc>
      </w:tr>
      <w:tr w:rsidR="006C39C6" w:rsidRPr="001A6BED" w14:paraId="4129D24D" w14:textId="77777777" w:rsidTr="006C39C6">
        <w:tc>
          <w:tcPr>
            <w:tcW w:w="3823" w:type="dxa"/>
          </w:tcPr>
          <w:p w14:paraId="3D098042" w14:textId="293B14D2" w:rsidR="006C39C6" w:rsidRPr="001A6BED" w:rsidRDefault="00A961EB" w:rsidP="006C39C6">
            <w:pPr>
              <w:jc w:val="both"/>
              <w:rPr>
                <w:color w:val="1F3864" w:themeColor="accent1" w:themeShade="80"/>
                <w:lang w:val="da-DK"/>
              </w:rPr>
            </w:pPr>
            <w:r w:rsidRPr="001A6BED">
              <w:rPr>
                <w:rFonts w:cs="Arial"/>
                <w:color w:val="000000" w:themeColor="text1"/>
                <w:spacing w:val="2"/>
                <w:lang w:val="da-DK"/>
              </w:rPr>
              <w:t xml:space="preserve">Pris pr. </w:t>
            </w:r>
            <w:r w:rsidR="009C792D">
              <w:rPr>
                <w:rFonts w:cs="Arial"/>
                <w:color w:val="000000" w:themeColor="text1"/>
                <w:spacing w:val="2"/>
                <w:lang w:val="da-DK"/>
              </w:rPr>
              <w:t>knogle</w:t>
            </w:r>
            <w:r w:rsidRPr="001A6BED">
              <w:rPr>
                <w:rFonts w:cs="Arial"/>
                <w:color w:val="000000" w:themeColor="text1"/>
                <w:spacing w:val="2"/>
                <w:lang w:val="da-DK"/>
              </w:rPr>
              <w:t xml:space="preserve">brud </w:t>
            </w:r>
          </w:p>
        </w:tc>
        <w:tc>
          <w:tcPr>
            <w:tcW w:w="1134" w:type="dxa"/>
            <w:shd w:val="clear" w:color="auto" w:fill="BDD6EE" w:themeFill="accent5" w:themeFillTint="66"/>
          </w:tcPr>
          <w:p w14:paraId="308A2611" w14:textId="77777777" w:rsidR="006C39C6" w:rsidRPr="001A6BED" w:rsidRDefault="006C39C6" w:rsidP="006C39C6">
            <w:pPr>
              <w:jc w:val="center"/>
              <w:rPr>
                <w:color w:val="1F3864" w:themeColor="accent1" w:themeShade="80"/>
                <w:lang w:val="da-DK"/>
              </w:rPr>
            </w:pPr>
            <w:r w:rsidRPr="001A6BED">
              <w:rPr>
                <w:color w:val="1F3864" w:themeColor="accent1" w:themeShade="80"/>
                <w:lang w:val="da-DK"/>
              </w:rPr>
              <w:t>23.000</w:t>
            </w:r>
          </w:p>
        </w:tc>
        <w:tc>
          <w:tcPr>
            <w:tcW w:w="992" w:type="dxa"/>
          </w:tcPr>
          <w:p w14:paraId="3EE31598" w14:textId="77777777" w:rsidR="006C39C6" w:rsidRPr="001A6BED" w:rsidRDefault="006C39C6" w:rsidP="006C39C6">
            <w:pPr>
              <w:jc w:val="center"/>
              <w:rPr>
                <w:color w:val="1F3864" w:themeColor="accent1" w:themeShade="80"/>
                <w:lang w:val="da-DK"/>
              </w:rPr>
            </w:pPr>
            <w:r w:rsidRPr="001A6BED">
              <w:rPr>
                <w:color w:val="1F3864" w:themeColor="accent1" w:themeShade="80"/>
                <w:lang w:val="da-DK"/>
              </w:rPr>
              <w:t>23.000</w:t>
            </w:r>
          </w:p>
        </w:tc>
        <w:tc>
          <w:tcPr>
            <w:tcW w:w="1028" w:type="dxa"/>
          </w:tcPr>
          <w:p w14:paraId="28C043A2" w14:textId="77777777" w:rsidR="006C39C6" w:rsidRPr="001A6BED" w:rsidRDefault="006C39C6" w:rsidP="006C39C6">
            <w:pPr>
              <w:jc w:val="center"/>
              <w:rPr>
                <w:color w:val="1F3864" w:themeColor="accent1" w:themeShade="80"/>
                <w:lang w:val="da-DK"/>
              </w:rPr>
            </w:pPr>
            <w:r w:rsidRPr="001A6BED">
              <w:rPr>
                <w:color w:val="1F3864" w:themeColor="accent1" w:themeShade="80"/>
                <w:lang w:val="da-DK"/>
              </w:rPr>
              <w:t>23.000</w:t>
            </w:r>
          </w:p>
        </w:tc>
        <w:tc>
          <w:tcPr>
            <w:tcW w:w="982" w:type="dxa"/>
          </w:tcPr>
          <w:p w14:paraId="72EF6867" w14:textId="77777777" w:rsidR="006C39C6" w:rsidRPr="001A6BED" w:rsidRDefault="006C39C6" w:rsidP="006C39C6">
            <w:pPr>
              <w:jc w:val="center"/>
              <w:rPr>
                <w:color w:val="1F3864" w:themeColor="accent1" w:themeShade="80"/>
                <w:lang w:val="da-DK"/>
              </w:rPr>
            </w:pPr>
            <w:r w:rsidRPr="001A6BED">
              <w:rPr>
                <w:color w:val="1F3864" w:themeColor="accent1" w:themeShade="80"/>
                <w:lang w:val="da-DK"/>
              </w:rPr>
              <w:t>23.000</w:t>
            </w:r>
          </w:p>
        </w:tc>
        <w:tc>
          <w:tcPr>
            <w:tcW w:w="1103" w:type="dxa"/>
            <w:shd w:val="clear" w:color="auto" w:fill="FFC000"/>
          </w:tcPr>
          <w:p w14:paraId="65852D5A" w14:textId="77777777" w:rsidR="006C39C6" w:rsidRPr="001A6BED" w:rsidRDefault="006C39C6" w:rsidP="006C39C6">
            <w:pPr>
              <w:jc w:val="center"/>
              <w:rPr>
                <w:color w:val="1F3864" w:themeColor="accent1" w:themeShade="80"/>
                <w:lang w:val="da-DK"/>
              </w:rPr>
            </w:pPr>
            <w:r w:rsidRPr="001A6BED">
              <w:rPr>
                <w:color w:val="1F3864" w:themeColor="accent1" w:themeShade="80"/>
                <w:lang w:val="da-DK"/>
              </w:rPr>
              <w:t>23.000</w:t>
            </w:r>
          </w:p>
        </w:tc>
      </w:tr>
      <w:tr w:rsidR="006C39C6" w:rsidRPr="001A6BED" w14:paraId="58111E55" w14:textId="77777777" w:rsidTr="006C39C6">
        <w:tc>
          <w:tcPr>
            <w:tcW w:w="3823" w:type="dxa"/>
          </w:tcPr>
          <w:p w14:paraId="7C75B06E" w14:textId="753B8AB2" w:rsidR="006C39C6" w:rsidRPr="001A6BED" w:rsidRDefault="00A961EB" w:rsidP="006C39C6">
            <w:pPr>
              <w:jc w:val="both"/>
              <w:rPr>
                <w:color w:val="1F3864" w:themeColor="accent1" w:themeShade="80"/>
                <w:lang w:val="da-DK"/>
              </w:rPr>
            </w:pPr>
            <w:r w:rsidRPr="001A6BED">
              <w:rPr>
                <w:color w:val="1F3864" w:themeColor="accent1" w:themeShade="80"/>
                <w:lang w:val="da-DK"/>
              </w:rPr>
              <w:t>Redu</w:t>
            </w:r>
            <w:r w:rsidR="00DB5998">
              <w:rPr>
                <w:color w:val="1F3864" w:themeColor="accent1" w:themeShade="80"/>
                <w:lang w:val="da-DK"/>
              </w:rPr>
              <w:t>k</w:t>
            </w:r>
            <w:r w:rsidRPr="001A6BED">
              <w:rPr>
                <w:color w:val="1F3864" w:themeColor="accent1" w:themeShade="80"/>
                <w:lang w:val="da-DK"/>
              </w:rPr>
              <w:t>tion af antallet af mennesker der opleve</w:t>
            </w:r>
            <w:r w:rsidR="00DB5998">
              <w:rPr>
                <w:color w:val="1F3864" w:themeColor="accent1" w:themeShade="80"/>
                <w:lang w:val="da-DK"/>
              </w:rPr>
              <w:t>r</w:t>
            </w:r>
            <w:r w:rsidRPr="001A6BED">
              <w:rPr>
                <w:color w:val="1F3864" w:themeColor="accent1" w:themeShade="80"/>
                <w:lang w:val="da-DK"/>
              </w:rPr>
              <w:t xml:space="preserve"> et </w:t>
            </w:r>
            <w:r w:rsidR="009C792D">
              <w:rPr>
                <w:color w:val="1F3864" w:themeColor="accent1" w:themeShade="80"/>
                <w:lang w:val="da-DK"/>
              </w:rPr>
              <w:t>knogle</w:t>
            </w:r>
            <w:r w:rsidRPr="001A6BED">
              <w:rPr>
                <w:color w:val="1F3864" w:themeColor="accent1" w:themeShade="80"/>
                <w:lang w:val="da-DK"/>
              </w:rPr>
              <w:t xml:space="preserve">brud </w:t>
            </w:r>
          </w:p>
        </w:tc>
        <w:tc>
          <w:tcPr>
            <w:tcW w:w="1134" w:type="dxa"/>
            <w:shd w:val="clear" w:color="auto" w:fill="BDD6EE" w:themeFill="accent5" w:themeFillTint="66"/>
          </w:tcPr>
          <w:p w14:paraId="49FE71B5" w14:textId="77777777" w:rsidR="006C39C6" w:rsidRPr="001A6BED" w:rsidRDefault="006C39C6" w:rsidP="006C39C6">
            <w:pPr>
              <w:jc w:val="center"/>
              <w:rPr>
                <w:color w:val="1F3864" w:themeColor="accent1" w:themeShade="80"/>
                <w:lang w:val="da-DK"/>
              </w:rPr>
            </w:pPr>
            <w:r w:rsidRPr="001A6BED">
              <w:rPr>
                <w:color w:val="1F3864" w:themeColor="accent1" w:themeShade="80"/>
                <w:lang w:val="da-DK"/>
              </w:rPr>
              <w:t>0,12</w:t>
            </w:r>
          </w:p>
        </w:tc>
        <w:tc>
          <w:tcPr>
            <w:tcW w:w="992" w:type="dxa"/>
          </w:tcPr>
          <w:p w14:paraId="415D0F6F" w14:textId="77777777" w:rsidR="006C39C6" w:rsidRPr="001A6BED" w:rsidRDefault="006C39C6" w:rsidP="006C39C6">
            <w:pPr>
              <w:jc w:val="center"/>
              <w:rPr>
                <w:color w:val="1F3864" w:themeColor="accent1" w:themeShade="80"/>
                <w:lang w:val="da-DK"/>
              </w:rPr>
            </w:pPr>
            <w:r w:rsidRPr="001A6BED">
              <w:rPr>
                <w:color w:val="1F3864" w:themeColor="accent1" w:themeShade="80"/>
                <w:lang w:val="da-DK"/>
              </w:rPr>
              <w:t>0,7</w:t>
            </w:r>
          </w:p>
        </w:tc>
        <w:tc>
          <w:tcPr>
            <w:tcW w:w="1028" w:type="dxa"/>
          </w:tcPr>
          <w:p w14:paraId="2A25F7A2" w14:textId="77777777" w:rsidR="006C39C6" w:rsidRPr="001A6BED" w:rsidRDefault="006C39C6" w:rsidP="006C39C6">
            <w:pPr>
              <w:jc w:val="center"/>
              <w:rPr>
                <w:color w:val="1F3864" w:themeColor="accent1" w:themeShade="80"/>
                <w:lang w:val="da-DK"/>
              </w:rPr>
            </w:pPr>
            <w:r w:rsidRPr="001A6BED">
              <w:rPr>
                <w:color w:val="1F3864" w:themeColor="accent1" w:themeShade="80"/>
                <w:lang w:val="da-DK"/>
              </w:rPr>
              <w:t>0,6</w:t>
            </w:r>
          </w:p>
        </w:tc>
        <w:tc>
          <w:tcPr>
            <w:tcW w:w="982" w:type="dxa"/>
          </w:tcPr>
          <w:p w14:paraId="0D99C152" w14:textId="77777777" w:rsidR="006C39C6" w:rsidRPr="001A6BED" w:rsidRDefault="006C39C6" w:rsidP="006C39C6">
            <w:pPr>
              <w:jc w:val="center"/>
              <w:rPr>
                <w:color w:val="1F3864" w:themeColor="accent1" w:themeShade="80"/>
                <w:lang w:val="da-DK"/>
              </w:rPr>
            </w:pPr>
            <w:r w:rsidRPr="001A6BED">
              <w:rPr>
                <w:color w:val="1F3864" w:themeColor="accent1" w:themeShade="80"/>
                <w:lang w:val="da-DK"/>
              </w:rPr>
              <w:t>0,6</w:t>
            </w:r>
          </w:p>
        </w:tc>
        <w:tc>
          <w:tcPr>
            <w:tcW w:w="1103" w:type="dxa"/>
            <w:shd w:val="clear" w:color="auto" w:fill="FFC000"/>
          </w:tcPr>
          <w:p w14:paraId="5E9A147E" w14:textId="77777777" w:rsidR="006C39C6" w:rsidRPr="001A6BED" w:rsidRDefault="006C39C6" w:rsidP="006C39C6">
            <w:pPr>
              <w:jc w:val="center"/>
              <w:rPr>
                <w:color w:val="1F3864" w:themeColor="accent1" w:themeShade="80"/>
                <w:lang w:val="da-DK"/>
              </w:rPr>
            </w:pPr>
            <w:r w:rsidRPr="001A6BED">
              <w:rPr>
                <w:color w:val="1F3864" w:themeColor="accent1" w:themeShade="80"/>
                <w:lang w:val="da-DK"/>
              </w:rPr>
              <w:t>0,6</w:t>
            </w:r>
          </w:p>
        </w:tc>
      </w:tr>
    </w:tbl>
    <w:p w14:paraId="23C586AF" w14:textId="77777777" w:rsidR="006C39C6" w:rsidRPr="001A6BED" w:rsidRDefault="006C39C6" w:rsidP="006C39C6">
      <w:pPr>
        <w:spacing w:before="0" w:after="0"/>
        <w:jc w:val="both"/>
        <w:rPr>
          <w:color w:val="1F3864" w:themeColor="accent1" w:themeShade="80"/>
          <w:sz w:val="24"/>
          <w:szCs w:val="24"/>
          <w:lang w:val="da-DK"/>
        </w:rPr>
      </w:pPr>
    </w:p>
    <w:p w14:paraId="6BCCBF50" w14:textId="6E6609E3" w:rsidR="004D56AA" w:rsidRPr="001A6BED" w:rsidRDefault="006A48A9" w:rsidP="004D56AA">
      <w:pPr>
        <w:jc w:val="both"/>
        <w:rPr>
          <w:color w:val="1F3864" w:themeColor="accent1" w:themeShade="80"/>
          <w:sz w:val="22"/>
          <w:szCs w:val="22"/>
          <w:lang w:val="da-DK"/>
        </w:rPr>
      </w:pPr>
      <w:r w:rsidRPr="001A6BED">
        <w:rPr>
          <w:noProof/>
          <w:color w:val="1F3864" w:themeColor="accent1" w:themeShade="80"/>
          <w:sz w:val="22"/>
          <w:szCs w:val="22"/>
          <w:lang w:val="da-DK" w:eastAsia="da-DK"/>
        </w:rPr>
        <w:drawing>
          <wp:anchor distT="0" distB="0" distL="114300" distR="114300" simplePos="0" relativeHeight="251691008" behindDoc="0" locked="0" layoutInCell="1" allowOverlap="1" wp14:anchorId="0F8F032A" wp14:editId="7C7916EE">
            <wp:simplePos x="0" y="0"/>
            <wp:positionH relativeFrom="margin">
              <wp:posOffset>4128770</wp:posOffset>
            </wp:positionH>
            <wp:positionV relativeFrom="paragraph">
              <wp:posOffset>265430</wp:posOffset>
            </wp:positionV>
            <wp:extent cx="1615440" cy="1615440"/>
            <wp:effectExtent l="0" t="0" r="3810" b="3810"/>
            <wp:wrapSquare wrapText="bothSides"/>
            <wp:docPr id="233" name="Billede 233" descr="http://www.magicalmaths.org/wp-content/uploads/2012/11/questions_answer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icalmaths.org/wp-content/uploads/2012/11/questions_answers_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5440"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4D56AA" w:rsidRPr="001A6BED">
        <w:rPr>
          <w:color w:val="1F3864" w:themeColor="accent1" w:themeShade="80"/>
          <w:sz w:val="22"/>
          <w:szCs w:val="22"/>
          <w:lang w:val="da-DK"/>
        </w:rPr>
        <w:t xml:space="preserve">Hvis vi udregner Danmark på rumænsk niveau (tabel 2) betyder det, at virkningen af 1 kursus skal være en reduktion på 0,12 mennesker, der har et </w:t>
      </w:r>
      <w:r w:rsidR="009C792D">
        <w:rPr>
          <w:color w:val="1F3864" w:themeColor="accent1" w:themeShade="80"/>
          <w:sz w:val="22"/>
          <w:szCs w:val="22"/>
          <w:lang w:val="da-DK"/>
        </w:rPr>
        <w:t>knogle</w:t>
      </w:r>
      <w:r w:rsidR="004D56AA" w:rsidRPr="001A6BED">
        <w:rPr>
          <w:color w:val="1F3864" w:themeColor="accent1" w:themeShade="80"/>
          <w:sz w:val="22"/>
          <w:szCs w:val="22"/>
          <w:lang w:val="da-DK"/>
        </w:rPr>
        <w:t xml:space="preserve">brud senere i livet, fra 2,96 personer per 16 </w:t>
      </w:r>
      <w:r w:rsidR="00830215">
        <w:rPr>
          <w:color w:val="1F3864" w:themeColor="accent1" w:themeShade="80"/>
          <w:sz w:val="22"/>
          <w:szCs w:val="22"/>
          <w:lang w:val="da-DK"/>
        </w:rPr>
        <w:t>kursister</w:t>
      </w:r>
      <w:r w:rsidR="004D56AA" w:rsidRPr="001A6BED">
        <w:rPr>
          <w:color w:val="1F3864" w:themeColor="accent1" w:themeShade="80"/>
          <w:sz w:val="22"/>
          <w:szCs w:val="22"/>
          <w:lang w:val="da-DK"/>
        </w:rPr>
        <w:t xml:space="preserve"> til 2,84, eller</w:t>
      </w:r>
      <w:r w:rsidR="00CB4727">
        <w:rPr>
          <w:color w:val="1F3864" w:themeColor="accent1" w:themeShade="80"/>
          <w:sz w:val="22"/>
          <w:szCs w:val="22"/>
          <w:lang w:val="da-DK"/>
        </w:rPr>
        <w:t xml:space="preserve"> en</w:t>
      </w:r>
      <w:r w:rsidR="004D56AA" w:rsidRPr="001A6BED">
        <w:rPr>
          <w:color w:val="1F3864" w:themeColor="accent1" w:themeShade="80"/>
          <w:sz w:val="22"/>
          <w:szCs w:val="22"/>
          <w:lang w:val="da-DK"/>
        </w:rPr>
        <w:t xml:space="preserve"> reduktion fra 0,98 personer til 0,92 ud af 16 </w:t>
      </w:r>
      <w:r w:rsidR="00830215">
        <w:rPr>
          <w:color w:val="1F3864" w:themeColor="accent1" w:themeShade="80"/>
          <w:sz w:val="22"/>
          <w:szCs w:val="22"/>
          <w:lang w:val="da-DK"/>
        </w:rPr>
        <w:t>kursiste</w:t>
      </w:r>
      <w:r w:rsidR="004D56AA" w:rsidRPr="001A6BED">
        <w:rPr>
          <w:color w:val="1F3864" w:themeColor="accent1" w:themeShade="80"/>
          <w:sz w:val="22"/>
          <w:szCs w:val="22"/>
          <w:lang w:val="da-DK"/>
        </w:rPr>
        <w:t>r.</w:t>
      </w:r>
    </w:p>
    <w:p w14:paraId="28D454CD" w14:textId="6661C2E3" w:rsidR="004D56AA" w:rsidRPr="001A6BED" w:rsidRDefault="004D56AA" w:rsidP="004D56AA">
      <w:pPr>
        <w:jc w:val="both"/>
        <w:rPr>
          <w:color w:val="1F3864" w:themeColor="accent1" w:themeShade="80"/>
          <w:sz w:val="22"/>
          <w:szCs w:val="22"/>
          <w:lang w:val="da-DK"/>
        </w:rPr>
      </w:pPr>
      <w:r w:rsidRPr="001A6BED">
        <w:rPr>
          <w:color w:val="1F3864" w:themeColor="accent1" w:themeShade="80"/>
          <w:sz w:val="22"/>
          <w:szCs w:val="22"/>
          <w:lang w:val="da-DK"/>
        </w:rPr>
        <w:t xml:space="preserve">Selv på rumænsk niveau (ved at dividere de danske tal med 3) er det stadig en god forretning at uddanne seniorer til at undgå </w:t>
      </w:r>
      <w:r w:rsidR="009C792D">
        <w:rPr>
          <w:color w:val="1F3864" w:themeColor="accent1" w:themeShade="80"/>
          <w:sz w:val="22"/>
          <w:szCs w:val="22"/>
          <w:lang w:val="da-DK"/>
        </w:rPr>
        <w:t>knogle</w:t>
      </w:r>
      <w:r w:rsidRPr="001A6BED">
        <w:rPr>
          <w:color w:val="1F3864" w:themeColor="accent1" w:themeShade="80"/>
          <w:sz w:val="22"/>
          <w:szCs w:val="22"/>
          <w:lang w:val="da-DK"/>
        </w:rPr>
        <w:t>brud.</w:t>
      </w:r>
    </w:p>
    <w:p w14:paraId="74C6164F" w14:textId="0E9372A4" w:rsidR="004D56AA" w:rsidRPr="001A6BED" w:rsidRDefault="004D56AA" w:rsidP="004D56AA">
      <w:pPr>
        <w:jc w:val="both"/>
        <w:rPr>
          <w:color w:val="1F3864" w:themeColor="accent1" w:themeShade="80"/>
          <w:sz w:val="22"/>
          <w:szCs w:val="22"/>
          <w:lang w:val="da-DK"/>
        </w:rPr>
      </w:pPr>
      <w:r w:rsidRPr="001A6BED">
        <w:rPr>
          <w:color w:val="1F3864" w:themeColor="accent1" w:themeShade="80"/>
          <w:sz w:val="22"/>
          <w:szCs w:val="22"/>
          <w:lang w:val="da-DK"/>
        </w:rPr>
        <w:t xml:space="preserve">Spørgsmålet for en slutbetaler af senere behandling og efterpleje af mennesker med et </w:t>
      </w:r>
      <w:r w:rsidR="009C792D">
        <w:rPr>
          <w:color w:val="1F3864" w:themeColor="accent1" w:themeShade="80"/>
          <w:sz w:val="22"/>
          <w:szCs w:val="22"/>
          <w:lang w:val="da-DK"/>
        </w:rPr>
        <w:t>knogleb</w:t>
      </w:r>
      <w:r w:rsidRPr="001A6BED">
        <w:rPr>
          <w:color w:val="1F3864" w:themeColor="accent1" w:themeShade="80"/>
          <w:sz w:val="22"/>
          <w:szCs w:val="22"/>
          <w:lang w:val="da-DK"/>
        </w:rPr>
        <w:t>rud</w:t>
      </w:r>
      <w:r w:rsidR="00793F36">
        <w:rPr>
          <w:color w:val="1F3864" w:themeColor="accent1" w:themeShade="80"/>
          <w:sz w:val="22"/>
          <w:szCs w:val="22"/>
          <w:lang w:val="da-DK"/>
        </w:rPr>
        <w:t>,</w:t>
      </w:r>
      <w:r w:rsidRPr="001A6BED">
        <w:rPr>
          <w:color w:val="1F3864" w:themeColor="accent1" w:themeShade="80"/>
          <w:sz w:val="22"/>
          <w:szCs w:val="22"/>
          <w:lang w:val="da-DK"/>
        </w:rPr>
        <w:t xml:space="preserve"> baseret på det rumænske niveau</w:t>
      </w:r>
      <w:r w:rsidR="00FA7063">
        <w:rPr>
          <w:color w:val="1F3864" w:themeColor="accent1" w:themeShade="80"/>
          <w:sz w:val="22"/>
          <w:szCs w:val="22"/>
          <w:lang w:val="da-DK"/>
        </w:rPr>
        <w:t xml:space="preserve"> er derfor følgende:</w:t>
      </w:r>
    </w:p>
    <w:p w14:paraId="798521D5" w14:textId="16CC65E0" w:rsidR="004D56AA" w:rsidRPr="00FA7063" w:rsidRDefault="004D56AA" w:rsidP="00FA7063">
      <w:pPr>
        <w:rPr>
          <w:b/>
          <w:bCs/>
          <w:iCs/>
          <w:color w:val="FF0000"/>
          <w:sz w:val="22"/>
          <w:szCs w:val="22"/>
          <w:lang w:val="da-DK"/>
        </w:rPr>
      </w:pPr>
      <w:r w:rsidRPr="00FA7063">
        <w:rPr>
          <w:b/>
          <w:bCs/>
          <w:iCs/>
          <w:color w:val="FF0000"/>
          <w:sz w:val="22"/>
          <w:szCs w:val="22"/>
          <w:lang w:val="da-DK"/>
        </w:rPr>
        <w:t>Tror vi / du</w:t>
      </w:r>
      <w:r w:rsidR="00FA7063" w:rsidRPr="00FA7063">
        <w:rPr>
          <w:b/>
          <w:bCs/>
          <w:iCs/>
          <w:color w:val="FF0000"/>
          <w:sz w:val="22"/>
          <w:szCs w:val="22"/>
          <w:lang w:val="da-DK"/>
        </w:rPr>
        <w:t xml:space="preserve"> </w:t>
      </w:r>
      <w:r w:rsidR="00FA7063" w:rsidRPr="00FA7063">
        <w:rPr>
          <w:color w:val="FF0000"/>
          <w:sz w:val="22"/>
          <w:szCs w:val="22"/>
          <w:lang w:val="da-DK"/>
        </w:rPr>
        <w:t>a</w:t>
      </w:r>
      <w:r w:rsidRPr="00FA7063">
        <w:rPr>
          <w:color w:val="FF0000"/>
          <w:sz w:val="22"/>
          <w:szCs w:val="22"/>
          <w:lang w:val="da-DK"/>
        </w:rPr>
        <w:t>t uddanne</w:t>
      </w:r>
      <w:r w:rsidR="00FA7063" w:rsidRPr="00FA7063">
        <w:rPr>
          <w:color w:val="FF0000"/>
          <w:sz w:val="22"/>
          <w:szCs w:val="22"/>
          <w:lang w:val="da-DK"/>
        </w:rPr>
        <w:t xml:space="preserve">lse af </w:t>
      </w:r>
      <w:r w:rsidRPr="00FA7063">
        <w:rPr>
          <w:color w:val="FF0000"/>
          <w:sz w:val="22"/>
          <w:szCs w:val="22"/>
          <w:lang w:val="da-DK"/>
        </w:rPr>
        <w:t xml:space="preserve">17 </w:t>
      </w:r>
      <w:r w:rsidR="00FA7063" w:rsidRPr="00FA7063">
        <w:rPr>
          <w:color w:val="FF0000"/>
          <w:sz w:val="22"/>
          <w:szCs w:val="22"/>
          <w:lang w:val="da-DK"/>
        </w:rPr>
        <w:t>kurser</w:t>
      </w:r>
      <w:r w:rsidRPr="00FA7063">
        <w:rPr>
          <w:color w:val="FF0000"/>
          <w:sz w:val="22"/>
          <w:szCs w:val="22"/>
          <w:lang w:val="da-DK"/>
        </w:rPr>
        <w:t xml:space="preserve"> x 16 senior</w:t>
      </w:r>
      <w:r w:rsidR="00FA7063" w:rsidRPr="00FA7063">
        <w:rPr>
          <w:color w:val="FF0000"/>
          <w:sz w:val="22"/>
          <w:szCs w:val="22"/>
          <w:lang w:val="da-DK"/>
        </w:rPr>
        <w:t>kursister</w:t>
      </w:r>
      <w:r w:rsidRPr="00FA7063">
        <w:rPr>
          <w:color w:val="FF0000"/>
          <w:sz w:val="22"/>
          <w:szCs w:val="22"/>
          <w:lang w:val="da-DK"/>
        </w:rPr>
        <w:t xml:space="preserve"> = 272 seniorer, der statistisk forventes at producere ca. 16,66 brud, </w:t>
      </w:r>
      <w:r w:rsidR="00200094" w:rsidRPr="00FA7063">
        <w:rPr>
          <w:color w:val="FF0000"/>
          <w:sz w:val="22"/>
          <w:szCs w:val="22"/>
          <w:lang w:val="da-DK"/>
        </w:rPr>
        <w:t>til at</w:t>
      </w:r>
      <w:r w:rsidRPr="00FA7063">
        <w:rPr>
          <w:color w:val="FF0000"/>
          <w:sz w:val="22"/>
          <w:szCs w:val="22"/>
          <w:lang w:val="da-DK"/>
        </w:rPr>
        <w:t xml:space="preserve"> blive informeret og opmærksomme på risikoen og hvad det kræver for at minimere </w:t>
      </w:r>
      <w:r w:rsidR="00200094" w:rsidRPr="00FA7063">
        <w:rPr>
          <w:color w:val="FF0000"/>
          <w:sz w:val="22"/>
          <w:szCs w:val="22"/>
          <w:lang w:val="da-DK"/>
        </w:rPr>
        <w:t>den</w:t>
      </w:r>
      <w:r w:rsidR="006A2ABC" w:rsidRPr="00FA7063">
        <w:rPr>
          <w:color w:val="FF0000"/>
          <w:sz w:val="22"/>
          <w:szCs w:val="22"/>
          <w:lang w:val="da-DK"/>
        </w:rPr>
        <w:t>, at</w:t>
      </w:r>
      <w:r w:rsidR="009C792D">
        <w:rPr>
          <w:color w:val="FF0000"/>
          <w:sz w:val="22"/>
          <w:szCs w:val="22"/>
          <w:lang w:val="da-DK"/>
        </w:rPr>
        <w:t xml:space="preserve"> </w:t>
      </w:r>
      <w:r w:rsidR="009C792D" w:rsidRPr="009C792D">
        <w:rPr>
          <w:color w:val="00B050"/>
          <w:sz w:val="22"/>
          <w:szCs w:val="22"/>
          <w:lang w:val="da-DK"/>
        </w:rPr>
        <w:t>– det her noget sludder?</w:t>
      </w:r>
    </w:p>
    <w:p w14:paraId="036FEAFC" w14:textId="7109BCEB" w:rsidR="004D56AA" w:rsidRPr="001A6BED" w:rsidRDefault="004D56AA" w:rsidP="008B4F03">
      <w:pPr>
        <w:pStyle w:val="Listeafsnit"/>
        <w:numPr>
          <w:ilvl w:val="0"/>
          <w:numId w:val="25"/>
        </w:numPr>
        <w:jc w:val="both"/>
        <w:rPr>
          <w:color w:val="1F3864" w:themeColor="accent1" w:themeShade="80"/>
          <w:sz w:val="22"/>
          <w:szCs w:val="22"/>
          <w:lang w:val="da-DK"/>
        </w:rPr>
      </w:pPr>
      <w:r w:rsidRPr="001A6BED">
        <w:rPr>
          <w:color w:val="1F3864" w:themeColor="accent1" w:themeShade="80"/>
          <w:sz w:val="22"/>
          <w:szCs w:val="22"/>
          <w:lang w:val="da-DK"/>
        </w:rPr>
        <w:t xml:space="preserve">1 person mindre eller kun 15,64 mennesker vil </w:t>
      </w:r>
      <w:r w:rsidR="006A2ABC">
        <w:rPr>
          <w:color w:val="1F3864" w:themeColor="accent1" w:themeShade="80"/>
          <w:sz w:val="22"/>
          <w:szCs w:val="22"/>
          <w:lang w:val="da-DK"/>
        </w:rPr>
        <w:t>få et</w:t>
      </w:r>
      <w:r w:rsidRPr="001A6BED">
        <w:rPr>
          <w:color w:val="1F3864" w:themeColor="accent1" w:themeShade="80"/>
          <w:sz w:val="22"/>
          <w:szCs w:val="22"/>
          <w:lang w:val="da-DK"/>
        </w:rPr>
        <w:t xml:space="preserve"> </w:t>
      </w:r>
      <w:r w:rsidR="009C792D">
        <w:rPr>
          <w:color w:val="1F3864" w:themeColor="accent1" w:themeShade="80"/>
          <w:sz w:val="22"/>
          <w:szCs w:val="22"/>
          <w:lang w:val="da-DK"/>
        </w:rPr>
        <w:t>knogle</w:t>
      </w:r>
      <w:r w:rsidRPr="001A6BED">
        <w:rPr>
          <w:color w:val="1F3864" w:themeColor="accent1" w:themeShade="80"/>
          <w:sz w:val="22"/>
          <w:szCs w:val="22"/>
          <w:lang w:val="da-DK"/>
        </w:rPr>
        <w:t>brud senere i livet og få</w:t>
      </w:r>
      <w:r w:rsidR="006A2ABC">
        <w:rPr>
          <w:color w:val="1F3864" w:themeColor="accent1" w:themeShade="80"/>
          <w:sz w:val="22"/>
          <w:szCs w:val="22"/>
          <w:lang w:val="da-DK"/>
        </w:rPr>
        <w:t xml:space="preserve"> vil opleve 2 </w:t>
      </w:r>
      <w:r w:rsidR="009C792D">
        <w:rPr>
          <w:color w:val="1F3864" w:themeColor="accent1" w:themeShade="80"/>
          <w:sz w:val="22"/>
          <w:szCs w:val="22"/>
          <w:lang w:val="da-DK"/>
        </w:rPr>
        <w:t>knogle</w:t>
      </w:r>
      <w:r w:rsidRPr="001A6BED">
        <w:rPr>
          <w:color w:val="1F3864" w:themeColor="accent1" w:themeShade="80"/>
          <w:sz w:val="22"/>
          <w:szCs w:val="22"/>
          <w:lang w:val="da-DK"/>
        </w:rPr>
        <w:t>brud.</w:t>
      </w:r>
    </w:p>
    <w:p w14:paraId="779669BC" w14:textId="725461BA" w:rsidR="006A48A9" w:rsidRPr="001A6BED" w:rsidRDefault="00FA7063" w:rsidP="006A48A9">
      <w:pPr>
        <w:jc w:val="both"/>
        <w:rPr>
          <w:rFonts w:cstheme="minorHAnsi"/>
          <w:color w:val="000000" w:themeColor="text1"/>
          <w:sz w:val="22"/>
          <w:szCs w:val="22"/>
          <w:lang w:val="da-DK"/>
        </w:rPr>
      </w:pPr>
      <w:r>
        <w:rPr>
          <w:rFonts w:cstheme="minorHAnsi"/>
          <w:color w:val="000000" w:themeColor="text1"/>
          <w:sz w:val="22"/>
          <w:szCs w:val="22"/>
          <w:lang w:val="da-DK"/>
        </w:rPr>
        <w:t xml:space="preserve">Seniorer </w:t>
      </w:r>
      <w:r w:rsidR="006A48A9" w:rsidRPr="001A6BED">
        <w:rPr>
          <w:rFonts w:cstheme="minorHAnsi"/>
          <w:color w:val="000000" w:themeColor="text1"/>
          <w:sz w:val="22"/>
          <w:szCs w:val="22"/>
          <w:lang w:val="da-DK"/>
        </w:rPr>
        <w:t>kan være</w:t>
      </w:r>
      <w:r w:rsidR="006A2ABC">
        <w:rPr>
          <w:rFonts w:cstheme="minorHAnsi"/>
          <w:color w:val="000000" w:themeColor="text1"/>
          <w:sz w:val="22"/>
          <w:szCs w:val="22"/>
          <w:lang w:val="da-DK"/>
        </w:rPr>
        <w:t>,</w:t>
      </w:r>
      <w:r w:rsidR="006A48A9" w:rsidRPr="001A6BED">
        <w:rPr>
          <w:rFonts w:cstheme="minorHAnsi"/>
          <w:color w:val="000000" w:themeColor="text1"/>
          <w:sz w:val="22"/>
          <w:szCs w:val="22"/>
          <w:lang w:val="da-DK"/>
        </w:rPr>
        <w:t xml:space="preserve"> og er </w:t>
      </w:r>
      <w:r>
        <w:rPr>
          <w:rFonts w:cstheme="minorHAnsi"/>
          <w:color w:val="000000" w:themeColor="text1"/>
          <w:sz w:val="22"/>
          <w:szCs w:val="22"/>
          <w:lang w:val="da-DK"/>
        </w:rPr>
        <w:t xml:space="preserve">også </w:t>
      </w:r>
      <w:r w:rsidR="006A48A9" w:rsidRPr="001A6BED">
        <w:rPr>
          <w:rFonts w:cstheme="minorHAnsi"/>
          <w:color w:val="000000" w:themeColor="text1"/>
          <w:sz w:val="22"/>
          <w:szCs w:val="22"/>
          <w:lang w:val="da-DK"/>
        </w:rPr>
        <w:t>i de fleste lande</w:t>
      </w:r>
      <w:r w:rsidR="006A2ABC">
        <w:rPr>
          <w:rFonts w:cstheme="minorHAnsi"/>
          <w:color w:val="000000" w:themeColor="text1"/>
          <w:sz w:val="22"/>
          <w:szCs w:val="22"/>
          <w:lang w:val="da-DK"/>
        </w:rPr>
        <w:t>,</w:t>
      </w:r>
      <w:r w:rsidR="006A48A9" w:rsidRPr="001A6BED">
        <w:rPr>
          <w:rFonts w:cstheme="minorHAnsi"/>
          <w:color w:val="000000" w:themeColor="text1"/>
          <w:sz w:val="22"/>
          <w:szCs w:val="22"/>
          <w:lang w:val="da-DK"/>
        </w:rPr>
        <w:t xml:space="preserve"> informeret om denne store risiko i brochurer og artikler.</w:t>
      </w:r>
    </w:p>
    <w:p w14:paraId="6063473B" w14:textId="6990DB1F" w:rsidR="006A48A9" w:rsidRPr="001A6BED" w:rsidRDefault="006A48A9" w:rsidP="006A48A9">
      <w:pPr>
        <w:jc w:val="both"/>
        <w:rPr>
          <w:rFonts w:cstheme="minorHAnsi"/>
          <w:color w:val="000000" w:themeColor="text1"/>
          <w:sz w:val="22"/>
          <w:szCs w:val="22"/>
          <w:lang w:val="da-DK"/>
        </w:rPr>
      </w:pPr>
      <w:r w:rsidRPr="001A6BED">
        <w:rPr>
          <w:rFonts w:cstheme="minorHAnsi"/>
          <w:color w:val="000000" w:themeColor="text1"/>
          <w:sz w:val="22"/>
          <w:szCs w:val="22"/>
          <w:lang w:val="da-DK"/>
        </w:rPr>
        <w:t xml:space="preserve">Men at </w:t>
      </w:r>
      <w:r w:rsidR="00FA7063">
        <w:rPr>
          <w:rFonts w:cstheme="minorHAnsi"/>
          <w:color w:val="000000" w:themeColor="text1"/>
          <w:sz w:val="22"/>
          <w:szCs w:val="22"/>
          <w:lang w:val="da-DK"/>
        </w:rPr>
        <w:t xml:space="preserve">stå ansigt til ansigt med </w:t>
      </w:r>
      <w:r w:rsidRPr="001A6BED">
        <w:rPr>
          <w:rFonts w:cstheme="minorHAnsi"/>
          <w:color w:val="000000" w:themeColor="text1"/>
          <w:sz w:val="22"/>
          <w:szCs w:val="22"/>
          <w:lang w:val="da-DK"/>
        </w:rPr>
        <w:t>e</w:t>
      </w:r>
      <w:r w:rsidR="00FA7063">
        <w:rPr>
          <w:rFonts w:cstheme="minorHAnsi"/>
          <w:color w:val="000000" w:themeColor="text1"/>
          <w:sz w:val="22"/>
          <w:szCs w:val="22"/>
          <w:lang w:val="da-DK"/>
        </w:rPr>
        <w:t>n gruppe</w:t>
      </w:r>
      <w:r w:rsidRPr="001A6BED">
        <w:rPr>
          <w:rFonts w:cstheme="minorHAnsi"/>
          <w:color w:val="000000" w:themeColor="text1"/>
          <w:sz w:val="22"/>
          <w:szCs w:val="22"/>
          <w:lang w:val="da-DK"/>
        </w:rPr>
        <w:t xml:space="preserve"> på 16 mennesker</w:t>
      </w:r>
      <w:r w:rsidR="00FA7063">
        <w:rPr>
          <w:rFonts w:cstheme="minorHAnsi"/>
          <w:color w:val="000000" w:themeColor="text1"/>
          <w:sz w:val="22"/>
          <w:szCs w:val="22"/>
          <w:lang w:val="da-DK"/>
        </w:rPr>
        <w:t xml:space="preserve"> og fortælle</w:t>
      </w:r>
      <w:r w:rsidRPr="001A6BED">
        <w:rPr>
          <w:rFonts w:cstheme="minorHAnsi"/>
          <w:color w:val="000000" w:themeColor="text1"/>
          <w:sz w:val="22"/>
          <w:szCs w:val="22"/>
          <w:lang w:val="da-DK"/>
        </w:rPr>
        <w:t xml:space="preserve"> </w:t>
      </w:r>
      <w:r w:rsidRPr="001A6BED">
        <w:rPr>
          <w:rFonts w:cstheme="minorHAnsi"/>
          <w:b/>
          <w:color w:val="000000" w:themeColor="text1"/>
          <w:sz w:val="22"/>
          <w:szCs w:val="22"/>
          <w:u w:val="single"/>
          <w:lang w:val="da-DK"/>
        </w:rPr>
        <w:t xml:space="preserve">at 2,96 ud af jer </w:t>
      </w:r>
      <w:r w:rsidR="00FA7063">
        <w:rPr>
          <w:rFonts w:cstheme="minorHAnsi"/>
          <w:b/>
          <w:color w:val="000000" w:themeColor="text1"/>
          <w:sz w:val="22"/>
          <w:szCs w:val="22"/>
          <w:u w:val="single"/>
          <w:lang w:val="da-DK"/>
        </w:rPr>
        <w:t>(</w:t>
      </w:r>
      <w:r w:rsidRPr="001A6BED">
        <w:rPr>
          <w:rFonts w:cstheme="minorHAnsi"/>
          <w:b/>
          <w:color w:val="000000" w:themeColor="text1"/>
          <w:sz w:val="22"/>
          <w:szCs w:val="22"/>
          <w:u w:val="single"/>
          <w:lang w:val="da-DK"/>
        </w:rPr>
        <w:t>eller 0,98 på rumænsk niveau</w:t>
      </w:r>
      <w:r w:rsidR="00FA7063">
        <w:rPr>
          <w:rFonts w:cstheme="minorHAnsi"/>
          <w:b/>
          <w:color w:val="000000" w:themeColor="text1"/>
          <w:sz w:val="22"/>
          <w:szCs w:val="22"/>
          <w:u w:val="single"/>
          <w:lang w:val="da-DK"/>
        </w:rPr>
        <w:t>)</w:t>
      </w:r>
      <w:r w:rsidRPr="001A6BED">
        <w:rPr>
          <w:rFonts w:cstheme="minorHAnsi"/>
          <w:b/>
          <w:color w:val="000000" w:themeColor="text1"/>
          <w:sz w:val="22"/>
          <w:szCs w:val="22"/>
          <w:u w:val="single"/>
          <w:lang w:val="da-DK"/>
        </w:rPr>
        <w:t xml:space="preserve"> vil stå over for denne udfordring senere i livet, hvis i ikke handler</w:t>
      </w:r>
      <w:r w:rsidRPr="001A6BED">
        <w:rPr>
          <w:rFonts w:cstheme="minorHAnsi"/>
          <w:color w:val="000000" w:themeColor="text1"/>
          <w:sz w:val="22"/>
          <w:szCs w:val="22"/>
          <w:lang w:val="da-DK"/>
        </w:rPr>
        <w:t xml:space="preserve">, har ganske enkelt en stærkere </w:t>
      </w:r>
      <w:r w:rsidR="00FA7063">
        <w:rPr>
          <w:rFonts w:cstheme="minorHAnsi"/>
          <w:color w:val="000000" w:themeColor="text1"/>
          <w:sz w:val="22"/>
          <w:szCs w:val="22"/>
          <w:lang w:val="da-DK"/>
        </w:rPr>
        <w:t>effekt</w:t>
      </w:r>
      <w:r w:rsidRPr="001A6BED">
        <w:rPr>
          <w:rFonts w:cstheme="minorHAnsi"/>
          <w:color w:val="000000" w:themeColor="text1"/>
          <w:sz w:val="22"/>
          <w:szCs w:val="22"/>
          <w:lang w:val="da-DK"/>
        </w:rPr>
        <w:t>.</w:t>
      </w:r>
    </w:p>
    <w:p w14:paraId="5BB09F0A" w14:textId="767CD37A" w:rsidR="006A48A9" w:rsidRPr="001A6BED" w:rsidRDefault="006A48A9" w:rsidP="006A48A9">
      <w:pPr>
        <w:jc w:val="both"/>
        <w:rPr>
          <w:rFonts w:cstheme="minorHAnsi"/>
          <w:color w:val="000000" w:themeColor="text1"/>
          <w:sz w:val="22"/>
          <w:szCs w:val="22"/>
          <w:lang w:val="da-DK"/>
        </w:rPr>
      </w:pPr>
      <w:r w:rsidRPr="001A6BED">
        <w:rPr>
          <w:rFonts w:cstheme="minorHAnsi"/>
          <w:color w:val="000000" w:themeColor="text1"/>
          <w:sz w:val="22"/>
          <w:szCs w:val="22"/>
          <w:lang w:val="da-DK"/>
        </w:rPr>
        <w:t xml:space="preserve">For at undgå </w:t>
      </w:r>
      <w:r w:rsidR="009C792D">
        <w:rPr>
          <w:rFonts w:cstheme="minorHAnsi"/>
          <w:color w:val="000000" w:themeColor="text1"/>
          <w:sz w:val="22"/>
          <w:szCs w:val="22"/>
          <w:lang w:val="da-DK"/>
        </w:rPr>
        <w:t>knogle</w:t>
      </w:r>
      <w:r w:rsidRPr="001A6BED">
        <w:rPr>
          <w:rFonts w:cstheme="minorHAnsi"/>
          <w:color w:val="000000" w:themeColor="text1"/>
          <w:sz w:val="22"/>
          <w:szCs w:val="22"/>
          <w:lang w:val="da-DK"/>
        </w:rPr>
        <w:t>brud senere i livet kræver det</w:t>
      </w:r>
      <w:r w:rsidR="00FA7063">
        <w:rPr>
          <w:rFonts w:cstheme="minorHAnsi"/>
          <w:color w:val="000000" w:themeColor="text1"/>
          <w:sz w:val="22"/>
          <w:szCs w:val="22"/>
          <w:lang w:val="da-DK"/>
        </w:rPr>
        <w:t>,</w:t>
      </w:r>
      <w:r w:rsidRPr="001A6BED">
        <w:rPr>
          <w:rFonts w:cstheme="minorHAnsi"/>
          <w:color w:val="000000" w:themeColor="text1"/>
          <w:sz w:val="22"/>
          <w:szCs w:val="22"/>
          <w:lang w:val="da-DK"/>
        </w:rPr>
        <w:t xml:space="preserve"> at senior</w:t>
      </w:r>
      <w:r w:rsidR="00FA7063">
        <w:rPr>
          <w:rFonts w:cstheme="minorHAnsi"/>
          <w:color w:val="000000" w:themeColor="text1"/>
          <w:sz w:val="22"/>
          <w:szCs w:val="22"/>
          <w:lang w:val="da-DK"/>
        </w:rPr>
        <w:t>er</w:t>
      </w:r>
      <w:r w:rsidRPr="001A6BED">
        <w:rPr>
          <w:rFonts w:cstheme="minorHAnsi"/>
          <w:color w:val="000000" w:themeColor="text1"/>
          <w:sz w:val="22"/>
          <w:szCs w:val="22"/>
          <w:lang w:val="da-DK"/>
        </w:rPr>
        <w:t xml:space="preserve"> har:</w:t>
      </w:r>
    </w:p>
    <w:p w14:paraId="21D21F19" w14:textId="2DC9DCA4" w:rsidR="006A48A9" w:rsidRPr="001A6BED" w:rsidRDefault="006A48A9" w:rsidP="008B4F03">
      <w:pPr>
        <w:pStyle w:val="Listeafsnit"/>
        <w:numPr>
          <w:ilvl w:val="1"/>
          <w:numId w:val="10"/>
        </w:numPr>
        <w:jc w:val="both"/>
        <w:rPr>
          <w:rFonts w:cstheme="minorHAnsi"/>
          <w:color w:val="000000" w:themeColor="text1"/>
          <w:sz w:val="22"/>
          <w:szCs w:val="22"/>
          <w:lang w:val="da-DK"/>
        </w:rPr>
      </w:pPr>
      <w:r w:rsidRPr="001A6BED">
        <w:rPr>
          <w:rFonts w:cstheme="minorHAnsi"/>
          <w:color w:val="000000" w:themeColor="text1"/>
          <w:sz w:val="22"/>
          <w:szCs w:val="22"/>
          <w:lang w:val="da-DK"/>
        </w:rPr>
        <w:t xml:space="preserve">bedre forståelse af </w:t>
      </w:r>
      <w:r w:rsidR="00FA7063">
        <w:rPr>
          <w:rFonts w:cstheme="minorHAnsi"/>
          <w:color w:val="000000" w:themeColor="text1"/>
          <w:sz w:val="22"/>
          <w:szCs w:val="22"/>
          <w:lang w:val="da-DK"/>
        </w:rPr>
        <w:t>den proces og de årsager</w:t>
      </w:r>
      <w:r w:rsidR="009C792D">
        <w:rPr>
          <w:rFonts w:cstheme="minorHAnsi"/>
          <w:color w:val="000000" w:themeColor="text1"/>
          <w:sz w:val="22"/>
          <w:szCs w:val="22"/>
          <w:lang w:val="da-DK"/>
        </w:rPr>
        <w:t>,</w:t>
      </w:r>
      <w:r w:rsidR="00206C37">
        <w:rPr>
          <w:rFonts w:cstheme="minorHAnsi"/>
          <w:color w:val="000000" w:themeColor="text1"/>
          <w:sz w:val="22"/>
          <w:szCs w:val="22"/>
          <w:lang w:val="da-DK"/>
        </w:rPr>
        <w:t xml:space="preserve"> der</w:t>
      </w:r>
      <w:r w:rsidRPr="001A6BED">
        <w:rPr>
          <w:rFonts w:cstheme="minorHAnsi"/>
          <w:color w:val="000000" w:themeColor="text1"/>
          <w:sz w:val="22"/>
          <w:szCs w:val="22"/>
          <w:lang w:val="da-DK"/>
        </w:rPr>
        <w:t xml:space="preserve"> </w:t>
      </w:r>
      <w:r w:rsidR="00FA7063">
        <w:rPr>
          <w:rFonts w:cstheme="minorHAnsi"/>
          <w:color w:val="000000" w:themeColor="text1"/>
          <w:sz w:val="22"/>
          <w:szCs w:val="22"/>
          <w:lang w:val="da-DK"/>
        </w:rPr>
        <w:t>over tid</w:t>
      </w:r>
      <w:r w:rsidRPr="001A6BED">
        <w:rPr>
          <w:rFonts w:cstheme="minorHAnsi"/>
          <w:color w:val="000000" w:themeColor="text1"/>
          <w:sz w:val="22"/>
          <w:szCs w:val="22"/>
          <w:lang w:val="da-DK"/>
        </w:rPr>
        <w:t xml:space="preserve"> fører til en fractura colli femoris</w:t>
      </w:r>
    </w:p>
    <w:p w14:paraId="14FFBB1B" w14:textId="39F5F1BD" w:rsidR="006C39C6" w:rsidRPr="001A6BED" w:rsidRDefault="006A48A9" w:rsidP="008B4F03">
      <w:pPr>
        <w:pStyle w:val="Listeafsnit"/>
        <w:numPr>
          <w:ilvl w:val="1"/>
          <w:numId w:val="10"/>
        </w:numPr>
        <w:jc w:val="both"/>
        <w:rPr>
          <w:rFonts w:ascii="Corbel" w:eastAsia="Times New Roman" w:hAnsi="Corbel" w:cs="Times New Roman"/>
          <w:color w:val="1F4E79"/>
          <w:sz w:val="22"/>
          <w:szCs w:val="22"/>
          <w:lang w:val="da-DK"/>
        </w:rPr>
      </w:pPr>
      <w:r w:rsidRPr="001A6BED">
        <w:rPr>
          <w:rFonts w:cstheme="minorHAnsi"/>
          <w:color w:val="000000" w:themeColor="text1"/>
          <w:sz w:val="22"/>
          <w:szCs w:val="22"/>
          <w:lang w:val="da-DK"/>
        </w:rPr>
        <w:t xml:space="preserve">forståelsen af, at det ikke er tilfældigt, hvem der står overfor udfordringen. Det er ikke et resultat af at være ældre. Det er et </w:t>
      </w:r>
      <w:r w:rsidR="00FA7063">
        <w:rPr>
          <w:rFonts w:cstheme="minorHAnsi"/>
          <w:color w:val="000000" w:themeColor="text1"/>
          <w:sz w:val="22"/>
          <w:szCs w:val="22"/>
          <w:lang w:val="da-DK"/>
        </w:rPr>
        <w:t xml:space="preserve">konkret </w:t>
      </w:r>
      <w:r w:rsidRPr="001A6BED">
        <w:rPr>
          <w:rFonts w:cstheme="minorHAnsi"/>
          <w:color w:val="000000" w:themeColor="text1"/>
          <w:sz w:val="22"/>
          <w:szCs w:val="22"/>
          <w:lang w:val="da-DK"/>
        </w:rPr>
        <w:t>resultat af</w:t>
      </w:r>
      <w:r w:rsidR="00FA7063">
        <w:rPr>
          <w:rFonts w:cstheme="minorHAnsi"/>
          <w:color w:val="000000" w:themeColor="text1"/>
          <w:sz w:val="22"/>
          <w:szCs w:val="22"/>
          <w:lang w:val="da-DK"/>
        </w:rPr>
        <w:t xml:space="preserve"> en manglende indsats i tide.</w:t>
      </w:r>
    </w:p>
    <w:p w14:paraId="31B9B70D" w14:textId="77777777" w:rsidR="00233A56" w:rsidRPr="001A6BED" w:rsidRDefault="00233A56" w:rsidP="006C39C6">
      <w:pPr>
        <w:jc w:val="both"/>
        <w:rPr>
          <w:rFonts w:ascii="Corbel" w:eastAsia="Times New Roman" w:hAnsi="Corbel" w:cs="Times New Roman"/>
          <w:color w:val="1F4E79"/>
          <w:sz w:val="22"/>
          <w:szCs w:val="22"/>
          <w:lang w:val="da-DK"/>
        </w:rPr>
      </w:pPr>
    </w:p>
    <w:p w14:paraId="3CB04910" w14:textId="5408298A" w:rsidR="00233A56" w:rsidRPr="001A6BED" w:rsidRDefault="003266E7" w:rsidP="00233A56">
      <w:pPr>
        <w:jc w:val="both"/>
        <w:rPr>
          <w:rFonts w:ascii="Corbel" w:eastAsia="Times New Roman" w:hAnsi="Corbel" w:cs="Times New Roman"/>
          <w:color w:val="1F4E79"/>
          <w:sz w:val="22"/>
          <w:szCs w:val="22"/>
          <w:lang w:val="da-DK"/>
        </w:rPr>
      </w:pPr>
      <w:r w:rsidRPr="001A6BED">
        <w:rPr>
          <w:noProof/>
          <w:lang w:val="da-DK" w:eastAsia="da-DK"/>
        </w:rPr>
        <w:drawing>
          <wp:anchor distT="0" distB="0" distL="114300" distR="114300" simplePos="0" relativeHeight="251723776" behindDoc="0" locked="0" layoutInCell="1" allowOverlap="1" wp14:anchorId="04E21271" wp14:editId="46CDA21B">
            <wp:simplePos x="0" y="0"/>
            <wp:positionH relativeFrom="column">
              <wp:posOffset>3119120</wp:posOffset>
            </wp:positionH>
            <wp:positionV relativeFrom="paragraph">
              <wp:posOffset>13970</wp:posOffset>
            </wp:positionV>
            <wp:extent cx="2813050" cy="2301240"/>
            <wp:effectExtent l="0" t="0" r="6350" b="3810"/>
            <wp:wrapSquare wrapText="bothSides"/>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3050" cy="2301240"/>
                    </a:xfrm>
                    <a:prstGeom prst="rect">
                      <a:avLst/>
                    </a:prstGeom>
                    <a:noFill/>
                    <a:ln>
                      <a:noFill/>
                    </a:ln>
                  </pic:spPr>
                </pic:pic>
              </a:graphicData>
            </a:graphic>
          </wp:anchor>
        </w:drawing>
      </w:r>
      <w:r w:rsidR="00233A56" w:rsidRPr="001A6BED">
        <w:rPr>
          <w:rFonts w:ascii="Corbel" w:eastAsia="Times New Roman" w:hAnsi="Corbel" w:cs="Times New Roman"/>
          <w:color w:val="1F4E79"/>
          <w:sz w:val="22"/>
          <w:szCs w:val="22"/>
          <w:lang w:val="da-DK"/>
        </w:rPr>
        <w:t xml:space="preserve">Det får ældre til at reflektere, når de får </w:t>
      </w:r>
      <w:r w:rsidR="00206C37" w:rsidRPr="001A6BED">
        <w:rPr>
          <w:rFonts w:ascii="Corbel" w:eastAsia="Times New Roman" w:hAnsi="Corbel" w:cs="Times New Roman"/>
          <w:color w:val="1F4E79"/>
          <w:sz w:val="22"/>
          <w:szCs w:val="22"/>
          <w:lang w:val="da-DK"/>
        </w:rPr>
        <w:t>at</w:t>
      </w:r>
      <w:r w:rsidR="00ED288C" w:rsidRPr="001A6BED">
        <w:rPr>
          <w:rFonts w:ascii="Corbel" w:eastAsia="Times New Roman" w:hAnsi="Corbel" w:cs="Times New Roman"/>
          <w:color w:val="1F4E79"/>
          <w:sz w:val="22"/>
          <w:szCs w:val="22"/>
          <w:lang w:val="da-DK"/>
        </w:rPr>
        <w:t xml:space="preserve"> vide at </w:t>
      </w:r>
    </w:p>
    <w:p w14:paraId="51EFAE66" w14:textId="77777777" w:rsidR="00233A56" w:rsidRPr="001A6BED" w:rsidRDefault="00233A56" w:rsidP="008B4F03">
      <w:pPr>
        <w:pStyle w:val="Listeafsnit"/>
        <w:numPr>
          <w:ilvl w:val="1"/>
          <w:numId w:val="10"/>
        </w:numPr>
        <w:jc w:val="both"/>
        <w:rPr>
          <w:rFonts w:ascii="Corbel" w:eastAsia="Times New Roman" w:hAnsi="Corbel" w:cs="Times New Roman"/>
          <w:color w:val="1F4E79"/>
          <w:sz w:val="22"/>
          <w:szCs w:val="22"/>
          <w:lang w:val="da-DK"/>
        </w:rPr>
      </w:pPr>
      <w:r w:rsidRPr="001A6BED">
        <w:rPr>
          <w:rFonts w:ascii="Corbel" w:eastAsia="Times New Roman" w:hAnsi="Corbel" w:cs="Times New Roman"/>
          <w:color w:val="1F4E79"/>
          <w:sz w:val="22"/>
          <w:szCs w:val="22"/>
          <w:lang w:val="da-DK"/>
        </w:rPr>
        <w:t xml:space="preserve">”2,98 af jer vil statistisk </w:t>
      </w:r>
      <w:r w:rsidR="00ED288C" w:rsidRPr="001A6BED">
        <w:rPr>
          <w:rFonts w:ascii="Corbel" w:eastAsia="Times New Roman" w:hAnsi="Corbel" w:cs="Times New Roman"/>
          <w:color w:val="1F4E79"/>
          <w:sz w:val="22"/>
          <w:szCs w:val="22"/>
          <w:lang w:val="da-DK"/>
        </w:rPr>
        <w:t>opleve et</w:t>
      </w:r>
      <w:r w:rsidRPr="001A6BED">
        <w:rPr>
          <w:rFonts w:ascii="Corbel" w:eastAsia="Times New Roman" w:hAnsi="Corbel" w:cs="Times New Roman"/>
          <w:color w:val="1F4E79"/>
          <w:sz w:val="22"/>
          <w:szCs w:val="22"/>
          <w:lang w:val="da-DK"/>
        </w:rPr>
        <w:t xml:space="preserve"> collum femoras brud, hvis </w:t>
      </w:r>
      <w:r w:rsidR="00ED288C" w:rsidRPr="001A6BED">
        <w:rPr>
          <w:rFonts w:ascii="Corbel" w:eastAsia="Times New Roman" w:hAnsi="Corbel" w:cs="Times New Roman"/>
          <w:color w:val="1F4E79"/>
          <w:sz w:val="22"/>
          <w:szCs w:val="22"/>
          <w:lang w:val="da-DK"/>
        </w:rPr>
        <w:t>jeres</w:t>
      </w:r>
      <w:r w:rsidRPr="001A6BED">
        <w:rPr>
          <w:rFonts w:ascii="Corbel" w:eastAsia="Times New Roman" w:hAnsi="Corbel" w:cs="Times New Roman"/>
          <w:color w:val="1F4E79"/>
          <w:sz w:val="22"/>
          <w:szCs w:val="22"/>
          <w:lang w:val="da-DK"/>
        </w:rPr>
        <w:t xml:space="preserve"> livsstil forbliver den samme.</w:t>
      </w:r>
      <w:r w:rsidR="00ED288C" w:rsidRPr="001A6BED">
        <w:rPr>
          <w:rFonts w:ascii="Corbel" w:eastAsia="Times New Roman" w:hAnsi="Corbel" w:cs="Times New Roman"/>
          <w:color w:val="1F4E79"/>
          <w:sz w:val="22"/>
          <w:szCs w:val="22"/>
          <w:lang w:val="da-DK"/>
        </w:rPr>
        <w:t>”</w:t>
      </w:r>
    </w:p>
    <w:p w14:paraId="730252BF" w14:textId="3664BD71" w:rsidR="00233A56" w:rsidRPr="001A6BED" w:rsidRDefault="00233A56" w:rsidP="00233A56">
      <w:pPr>
        <w:jc w:val="both"/>
        <w:rPr>
          <w:rFonts w:ascii="Corbel" w:eastAsia="Times New Roman" w:hAnsi="Corbel" w:cs="Times New Roman"/>
          <w:color w:val="1F4E79"/>
          <w:sz w:val="22"/>
          <w:szCs w:val="22"/>
          <w:lang w:val="da-DK"/>
        </w:rPr>
      </w:pPr>
      <w:r w:rsidRPr="001A6BED">
        <w:rPr>
          <w:rFonts w:ascii="Corbel" w:eastAsia="Times New Roman" w:hAnsi="Corbel" w:cs="Times New Roman"/>
          <w:color w:val="1F4E79"/>
          <w:sz w:val="22"/>
          <w:szCs w:val="22"/>
          <w:lang w:val="da-DK"/>
        </w:rPr>
        <w:t xml:space="preserve">Det får også seniorerne til at reflektere, når de bliver spurgt om, hvorfor seniorer </w:t>
      </w:r>
      <w:r w:rsidR="00206C37" w:rsidRPr="001A6BED">
        <w:rPr>
          <w:rFonts w:ascii="Corbel" w:eastAsia="Times New Roman" w:hAnsi="Corbel" w:cs="Times New Roman"/>
          <w:color w:val="1F4E79"/>
          <w:sz w:val="22"/>
          <w:szCs w:val="22"/>
          <w:lang w:val="da-DK"/>
        </w:rPr>
        <w:t xml:space="preserve">oftere </w:t>
      </w:r>
      <w:r w:rsidRPr="001A6BED">
        <w:rPr>
          <w:rFonts w:ascii="Corbel" w:eastAsia="Times New Roman" w:hAnsi="Corbel" w:cs="Times New Roman"/>
          <w:color w:val="1F4E79"/>
          <w:sz w:val="22"/>
          <w:szCs w:val="22"/>
          <w:lang w:val="da-DK"/>
        </w:rPr>
        <w:t xml:space="preserve">falder, og </w:t>
      </w:r>
      <w:r w:rsidR="00FA7063">
        <w:rPr>
          <w:rFonts w:ascii="Corbel" w:eastAsia="Times New Roman" w:hAnsi="Corbel" w:cs="Times New Roman"/>
          <w:color w:val="1F4E79"/>
          <w:sz w:val="22"/>
          <w:szCs w:val="22"/>
          <w:lang w:val="da-DK"/>
        </w:rPr>
        <w:t>man</w:t>
      </w:r>
      <w:r w:rsidRPr="001A6BED">
        <w:rPr>
          <w:rFonts w:ascii="Corbel" w:eastAsia="Times New Roman" w:hAnsi="Corbel" w:cs="Times New Roman"/>
          <w:color w:val="1F4E79"/>
          <w:sz w:val="22"/>
          <w:szCs w:val="22"/>
          <w:lang w:val="da-DK"/>
        </w:rPr>
        <w:t xml:space="preserve"> </w:t>
      </w:r>
      <w:r w:rsidR="00E949F6">
        <w:rPr>
          <w:rFonts w:ascii="Corbel" w:eastAsia="Times New Roman" w:hAnsi="Corbel" w:cs="Times New Roman"/>
          <w:color w:val="1F4E79"/>
          <w:sz w:val="22"/>
          <w:szCs w:val="22"/>
          <w:lang w:val="da-DK"/>
        </w:rPr>
        <w:t>påpeger</w:t>
      </w:r>
      <w:r w:rsidRPr="001A6BED">
        <w:rPr>
          <w:rFonts w:ascii="Corbel" w:eastAsia="Times New Roman" w:hAnsi="Corbel" w:cs="Times New Roman"/>
          <w:color w:val="1F4E79"/>
          <w:sz w:val="22"/>
          <w:szCs w:val="22"/>
          <w:lang w:val="da-DK"/>
        </w:rPr>
        <w:t xml:space="preserve">, at </w:t>
      </w:r>
      <w:r w:rsidR="00E949F6">
        <w:rPr>
          <w:rFonts w:ascii="Corbel" w:eastAsia="Times New Roman" w:hAnsi="Corbel" w:cs="Times New Roman"/>
          <w:color w:val="1F4E79"/>
          <w:sz w:val="22"/>
          <w:szCs w:val="22"/>
          <w:lang w:val="da-DK"/>
        </w:rPr>
        <w:t xml:space="preserve">følgende gør sig gældende for de </w:t>
      </w:r>
      <w:r w:rsidRPr="001A6BED">
        <w:rPr>
          <w:rFonts w:ascii="Corbel" w:eastAsia="Times New Roman" w:hAnsi="Corbel" w:cs="Times New Roman"/>
          <w:color w:val="1F4E79"/>
          <w:sz w:val="22"/>
          <w:szCs w:val="22"/>
          <w:lang w:val="da-DK"/>
        </w:rPr>
        <w:t xml:space="preserve">16 </w:t>
      </w:r>
      <w:r w:rsidR="00FA7063">
        <w:rPr>
          <w:rFonts w:ascii="Corbel" w:eastAsia="Times New Roman" w:hAnsi="Corbel" w:cs="Times New Roman"/>
          <w:color w:val="1F4E79"/>
          <w:sz w:val="22"/>
          <w:szCs w:val="22"/>
          <w:lang w:val="da-DK"/>
        </w:rPr>
        <w:t>kursister</w:t>
      </w:r>
      <w:r w:rsidR="00E949F6">
        <w:rPr>
          <w:rFonts w:ascii="Corbel" w:eastAsia="Times New Roman" w:hAnsi="Corbel" w:cs="Times New Roman"/>
          <w:color w:val="1F4E79"/>
          <w:sz w:val="22"/>
          <w:szCs w:val="22"/>
          <w:lang w:val="da-DK"/>
        </w:rPr>
        <w:t xml:space="preserve"> på kurset:</w:t>
      </w:r>
    </w:p>
    <w:p w14:paraId="3B2D6578" w14:textId="4978F7E3" w:rsidR="00233A56" w:rsidRPr="001A6BED" w:rsidRDefault="003266E7" w:rsidP="008B4F03">
      <w:pPr>
        <w:pStyle w:val="Listeafsnit"/>
        <w:numPr>
          <w:ilvl w:val="1"/>
          <w:numId w:val="10"/>
        </w:numPr>
        <w:jc w:val="both"/>
        <w:rPr>
          <w:rFonts w:ascii="Corbel" w:eastAsia="Times New Roman" w:hAnsi="Corbel" w:cs="Times New Roman"/>
          <w:color w:val="1F4E79"/>
          <w:sz w:val="22"/>
          <w:szCs w:val="22"/>
          <w:lang w:val="da-DK"/>
        </w:rPr>
      </w:pPr>
      <w:r w:rsidRPr="001A6BED">
        <w:rPr>
          <w:rFonts w:eastAsia="Times New Roman"/>
          <w:noProof/>
          <w:lang w:val="da-DK" w:eastAsia="da-DK"/>
        </w:rPr>
        <w:drawing>
          <wp:anchor distT="0" distB="0" distL="114300" distR="114300" simplePos="0" relativeHeight="251688960" behindDoc="0" locked="0" layoutInCell="1" allowOverlap="1" wp14:anchorId="295B4E69" wp14:editId="2EDBECBC">
            <wp:simplePos x="0" y="0"/>
            <wp:positionH relativeFrom="margin">
              <wp:posOffset>3324860</wp:posOffset>
            </wp:positionH>
            <wp:positionV relativeFrom="paragraph">
              <wp:posOffset>808990</wp:posOffset>
            </wp:positionV>
            <wp:extent cx="2386965" cy="1877060"/>
            <wp:effectExtent l="0" t="0" r="0" b="8890"/>
            <wp:wrapSquare wrapText="bothSides"/>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6965" cy="1877060"/>
                    </a:xfrm>
                    <a:prstGeom prst="rect">
                      <a:avLst/>
                    </a:prstGeom>
                    <a:noFill/>
                    <a:ln>
                      <a:noFill/>
                    </a:ln>
                  </pic:spPr>
                </pic:pic>
              </a:graphicData>
            </a:graphic>
            <wp14:sizeRelH relativeFrom="page">
              <wp14:pctWidth>0</wp14:pctWidth>
            </wp14:sizeRelH>
            <wp14:sizeRelV relativeFrom="page">
              <wp14:pctHeight>0</wp14:pctHeight>
            </wp14:sizeRelV>
          </wp:anchor>
        </w:drawing>
      </w:r>
      <w:r w:rsidR="00E949F6">
        <w:rPr>
          <w:rFonts w:ascii="Corbel" w:eastAsia="Times New Roman" w:hAnsi="Corbel" w:cs="Times New Roman"/>
          <w:color w:val="1F4E79"/>
          <w:sz w:val="22"/>
          <w:szCs w:val="22"/>
          <w:lang w:val="da-DK"/>
        </w:rPr>
        <w:t xml:space="preserve">4 </w:t>
      </w:r>
      <w:r w:rsidR="00233A56" w:rsidRPr="001A6BED">
        <w:rPr>
          <w:rFonts w:ascii="Corbel" w:eastAsia="Times New Roman" w:hAnsi="Corbel" w:cs="Times New Roman"/>
          <w:color w:val="1F4E79"/>
          <w:sz w:val="22"/>
          <w:szCs w:val="22"/>
          <w:lang w:val="da-DK"/>
        </w:rPr>
        <w:t xml:space="preserve">ud af </w:t>
      </w:r>
      <w:r w:rsidR="00ED288C" w:rsidRPr="001A6BED">
        <w:rPr>
          <w:rFonts w:ascii="Corbel" w:eastAsia="Times New Roman" w:hAnsi="Corbel" w:cs="Times New Roman"/>
          <w:color w:val="1F4E79"/>
          <w:sz w:val="22"/>
          <w:szCs w:val="22"/>
          <w:lang w:val="da-DK"/>
        </w:rPr>
        <w:t>jer</w:t>
      </w:r>
      <w:r w:rsidR="00233A56" w:rsidRPr="001A6BED">
        <w:rPr>
          <w:rFonts w:ascii="Corbel" w:eastAsia="Times New Roman" w:hAnsi="Corbel" w:cs="Times New Roman"/>
          <w:color w:val="1F4E79"/>
          <w:sz w:val="22"/>
          <w:szCs w:val="22"/>
          <w:lang w:val="da-DK"/>
        </w:rPr>
        <w:t xml:space="preserve"> </w:t>
      </w:r>
      <w:r w:rsidR="00ED288C" w:rsidRPr="001A6BED">
        <w:rPr>
          <w:rFonts w:ascii="Corbel" w:eastAsia="Times New Roman" w:hAnsi="Corbel" w:cs="Times New Roman"/>
          <w:color w:val="1F4E79"/>
          <w:sz w:val="22"/>
          <w:szCs w:val="22"/>
          <w:lang w:val="da-DK"/>
        </w:rPr>
        <w:t>vil blive</w:t>
      </w:r>
      <w:r w:rsidR="00233A56" w:rsidRPr="001A6BED">
        <w:rPr>
          <w:rFonts w:ascii="Corbel" w:eastAsia="Times New Roman" w:hAnsi="Corbel" w:cs="Times New Roman"/>
          <w:color w:val="1F4E79"/>
          <w:sz w:val="22"/>
          <w:szCs w:val="22"/>
          <w:lang w:val="da-DK"/>
        </w:rPr>
        <w:t xml:space="preserve"> 80 år og ældre, men 2 ud af 4 vil have mistet </w:t>
      </w:r>
      <w:r w:rsidR="00ED288C" w:rsidRPr="001A6BED">
        <w:rPr>
          <w:rFonts w:ascii="Corbel" w:eastAsia="Times New Roman" w:hAnsi="Corbel" w:cs="Times New Roman"/>
          <w:color w:val="1F4E79"/>
          <w:sz w:val="22"/>
          <w:szCs w:val="22"/>
          <w:lang w:val="da-DK"/>
        </w:rPr>
        <w:t>jeres</w:t>
      </w:r>
      <w:r w:rsidR="00233A56" w:rsidRPr="001A6BED">
        <w:rPr>
          <w:rFonts w:ascii="Corbel" w:eastAsia="Times New Roman" w:hAnsi="Corbel" w:cs="Times New Roman"/>
          <w:color w:val="1F4E79"/>
          <w:sz w:val="22"/>
          <w:szCs w:val="22"/>
          <w:lang w:val="da-DK"/>
        </w:rPr>
        <w:t xml:space="preserve"> uafhængighed og </w:t>
      </w:r>
      <w:r w:rsidR="00ED288C" w:rsidRPr="001A6BED">
        <w:rPr>
          <w:rFonts w:ascii="Corbel" w:eastAsia="Times New Roman" w:hAnsi="Corbel" w:cs="Times New Roman"/>
          <w:color w:val="1F4E79"/>
          <w:sz w:val="22"/>
          <w:szCs w:val="22"/>
          <w:lang w:val="da-DK"/>
        </w:rPr>
        <w:t>have</w:t>
      </w:r>
      <w:r w:rsidR="00233A56" w:rsidRPr="001A6BED">
        <w:rPr>
          <w:rFonts w:ascii="Corbel" w:eastAsia="Times New Roman" w:hAnsi="Corbel" w:cs="Times New Roman"/>
          <w:color w:val="1F4E79"/>
          <w:sz w:val="22"/>
          <w:szCs w:val="22"/>
          <w:lang w:val="da-DK"/>
        </w:rPr>
        <w:t xml:space="preserve"> brug for pleje.</w:t>
      </w:r>
    </w:p>
    <w:p w14:paraId="579A7EA4" w14:textId="1E6B477C" w:rsidR="00233A56" w:rsidRPr="001A6BED" w:rsidRDefault="00233A56" w:rsidP="00233A56">
      <w:pPr>
        <w:jc w:val="both"/>
        <w:rPr>
          <w:rFonts w:ascii="Corbel" w:eastAsia="Times New Roman" w:hAnsi="Corbel" w:cs="Times New Roman"/>
          <w:color w:val="1F4E79"/>
          <w:sz w:val="22"/>
          <w:szCs w:val="22"/>
          <w:lang w:val="da-DK"/>
        </w:rPr>
      </w:pPr>
      <w:r w:rsidRPr="001A6BED">
        <w:rPr>
          <w:rFonts w:ascii="Corbel" w:eastAsia="Times New Roman" w:hAnsi="Corbel" w:cs="Times New Roman"/>
          <w:color w:val="1F4E79"/>
          <w:sz w:val="22"/>
          <w:szCs w:val="22"/>
          <w:lang w:val="da-DK"/>
        </w:rPr>
        <w:t xml:space="preserve">For seniorerne bliver det </w:t>
      </w:r>
      <w:r w:rsidR="00E949F6">
        <w:rPr>
          <w:rFonts w:ascii="Corbel" w:eastAsia="Times New Roman" w:hAnsi="Corbel" w:cs="Times New Roman"/>
          <w:color w:val="1F4E79"/>
          <w:sz w:val="22"/>
          <w:szCs w:val="22"/>
          <w:lang w:val="da-DK"/>
        </w:rPr>
        <w:t>tydeligt</w:t>
      </w:r>
      <w:r w:rsidRPr="001A6BED">
        <w:rPr>
          <w:rFonts w:ascii="Corbel" w:eastAsia="Times New Roman" w:hAnsi="Corbel" w:cs="Times New Roman"/>
          <w:color w:val="1F4E79"/>
          <w:sz w:val="22"/>
          <w:szCs w:val="22"/>
          <w:lang w:val="da-DK"/>
        </w:rPr>
        <w:t>, at situationen kan ændres. Påstandene og videnskabelige fakta kan ikke for</w:t>
      </w:r>
      <w:r w:rsidR="00E949F6">
        <w:rPr>
          <w:rFonts w:ascii="Corbel" w:eastAsia="Times New Roman" w:hAnsi="Corbel" w:cs="Times New Roman"/>
          <w:color w:val="1F4E79"/>
          <w:sz w:val="22"/>
          <w:szCs w:val="22"/>
          <w:lang w:val="da-DK"/>
        </w:rPr>
        <w:t>midles med samme effekt</w:t>
      </w:r>
      <w:r w:rsidRPr="001A6BED">
        <w:rPr>
          <w:rFonts w:ascii="Corbel" w:eastAsia="Times New Roman" w:hAnsi="Corbel" w:cs="Times New Roman"/>
          <w:color w:val="1F4E79"/>
          <w:sz w:val="22"/>
          <w:szCs w:val="22"/>
          <w:lang w:val="da-DK"/>
        </w:rPr>
        <w:t xml:space="preserve"> i artikler og brochurer, </w:t>
      </w:r>
      <w:r w:rsidR="00E949F6">
        <w:rPr>
          <w:rFonts w:ascii="Corbel" w:eastAsia="Times New Roman" w:hAnsi="Corbel" w:cs="Times New Roman"/>
          <w:color w:val="1F4E79"/>
          <w:sz w:val="22"/>
          <w:szCs w:val="22"/>
          <w:lang w:val="da-DK"/>
        </w:rPr>
        <w:t xml:space="preserve">som igennem </w:t>
      </w:r>
      <w:r w:rsidRPr="001A6BED">
        <w:rPr>
          <w:rFonts w:ascii="Corbel" w:eastAsia="Times New Roman" w:hAnsi="Corbel" w:cs="Times New Roman"/>
          <w:color w:val="1F4E79"/>
          <w:sz w:val="22"/>
          <w:szCs w:val="22"/>
          <w:lang w:val="da-DK"/>
        </w:rPr>
        <w:t>uddannelse ansigt til ansigt.</w:t>
      </w:r>
    </w:p>
    <w:p w14:paraId="5CF92F72" w14:textId="3BEFF96D" w:rsidR="003266E7" w:rsidRPr="001A6BED" w:rsidRDefault="00233A56" w:rsidP="003266E7">
      <w:pPr>
        <w:jc w:val="both"/>
        <w:rPr>
          <w:rFonts w:ascii="Corbel" w:eastAsia="Times New Roman" w:hAnsi="Corbel" w:cs="Times New Roman"/>
          <w:color w:val="1F4E79"/>
          <w:sz w:val="22"/>
          <w:szCs w:val="22"/>
          <w:lang w:val="da-DK"/>
        </w:rPr>
      </w:pPr>
      <w:r w:rsidRPr="001A6BED">
        <w:rPr>
          <w:rFonts w:ascii="Corbel" w:eastAsia="Times New Roman" w:hAnsi="Corbel" w:cs="Times New Roman"/>
          <w:color w:val="1F4E79"/>
          <w:sz w:val="22"/>
          <w:szCs w:val="22"/>
          <w:lang w:val="da-DK"/>
        </w:rPr>
        <w:t xml:space="preserve">Hvis </w:t>
      </w:r>
      <w:r w:rsidR="00E949F6">
        <w:rPr>
          <w:rFonts w:ascii="Corbel" w:eastAsia="Times New Roman" w:hAnsi="Corbel" w:cs="Times New Roman"/>
          <w:color w:val="1F4E79"/>
          <w:sz w:val="22"/>
          <w:szCs w:val="22"/>
          <w:lang w:val="da-DK"/>
        </w:rPr>
        <w:t>man</w:t>
      </w:r>
      <w:r w:rsidRPr="001A6BED">
        <w:rPr>
          <w:rFonts w:ascii="Corbel" w:eastAsia="Times New Roman" w:hAnsi="Corbel" w:cs="Times New Roman"/>
          <w:color w:val="1F4E79"/>
          <w:sz w:val="22"/>
          <w:szCs w:val="22"/>
          <w:lang w:val="da-DK"/>
        </w:rPr>
        <w:t xml:space="preserve"> har en forudfattet idé om aldringsprocessen uden et grundlag af faktuel og videnskabelig viden om kroppen, forstås de oplysninger</w:t>
      </w:r>
      <w:r w:rsidR="00E949F6">
        <w:rPr>
          <w:rFonts w:ascii="Corbel" w:eastAsia="Times New Roman" w:hAnsi="Corbel" w:cs="Times New Roman"/>
          <w:color w:val="1F4E79"/>
          <w:sz w:val="22"/>
          <w:szCs w:val="22"/>
          <w:lang w:val="da-DK"/>
        </w:rPr>
        <w:t>, man</w:t>
      </w:r>
      <w:r w:rsidRPr="001A6BED">
        <w:rPr>
          <w:rFonts w:ascii="Corbel" w:eastAsia="Times New Roman" w:hAnsi="Corbel" w:cs="Times New Roman"/>
          <w:color w:val="1F4E79"/>
          <w:sz w:val="22"/>
          <w:szCs w:val="22"/>
          <w:lang w:val="da-DK"/>
        </w:rPr>
        <w:t xml:space="preserve"> </w:t>
      </w:r>
      <w:r w:rsidR="00E949F6">
        <w:rPr>
          <w:rFonts w:ascii="Corbel" w:eastAsia="Times New Roman" w:hAnsi="Corbel" w:cs="Times New Roman"/>
          <w:color w:val="1F4E79"/>
          <w:sz w:val="22"/>
          <w:szCs w:val="22"/>
          <w:lang w:val="da-DK"/>
        </w:rPr>
        <w:t>får, i denne kontekst og der</w:t>
      </w:r>
      <w:r w:rsidR="009B75F0">
        <w:rPr>
          <w:rFonts w:ascii="Corbel" w:eastAsia="Times New Roman" w:hAnsi="Corbel" w:cs="Times New Roman"/>
          <w:color w:val="1F4E79"/>
          <w:sz w:val="22"/>
          <w:szCs w:val="22"/>
          <w:lang w:val="da-DK"/>
        </w:rPr>
        <w:t>med med stor sandsynlighed forkert</w:t>
      </w:r>
      <w:r w:rsidRPr="001A6BED">
        <w:rPr>
          <w:rFonts w:ascii="Corbel" w:eastAsia="Times New Roman" w:hAnsi="Corbel" w:cs="Times New Roman"/>
          <w:color w:val="1F4E79"/>
          <w:sz w:val="22"/>
          <w:szCs w:val="22"/>
          <w:lang w:val="da-DK"/>
        </w:rPr>
        <w:t xml:space="preserve">. </w:t>
      </w:r>
      <w:r w:rsidR="00E949F6">
        <w:rPr>
          <w:rFonts w:ascii="Corbel" w:eastAsia="Times New Roman" w:hAnsi="Corbel" w:cs="Times New Roman"/>
          <w:color w:val="1F4E79"/>
          <w:sz w:val="22"/>
          <w:szCs w:val="22"/>
          <w:lang w:val="da-DK"/>
        </w:rPr>
        <w:t>Der er derfor brug for uddannelse af æ</w:t>
      </w:r>
      <w:r w:rsidRPr="001A6BED">
        <w:rPr>
          <w:rFonts w:ascii="Corbel" w:eastAsia="Times New Roman" w:hAnsi="Corbel" w:cs="Times New Roman"/>
          <w:color w:val="1F4E79"/>
          <w:sz w:val="22"/>
          <w:szCs w:val="22"/>
          <w:lang w:val="da-DK"/>
        </w:rPr>
        <w:t>ldre</w:t>
      </w:r>
      <w:r w:rsidR="00E949F6">
        <w:rPr>
          <w:rFonts w:ascii="Corbel" w:eastAsia="Times New Roman" w:hAnsi="Corbel" w:cs="Times New Roman"/>
          <w:color w:val="1F4E79"/>
          <w:sz w:val="22"/>
          <w:szCs w:val="22"/>
          <w:lang w:val="da-DK"/>
        </w:rPr>
        <w:t>,</w:t>
      </w:r>
      <w:r w:rsidRPr="001A6BED">
        <w:rPr>
          <w:rFonts w:ascii="Corbel" w:eastAsia="Times New Roman" w:hAnsi="Corbel" w:cs="Times New Roman"/>
          <w:color w:val="1F4E79"/>
          <w:sz w:val="22"/>
          <w:szCs w:val="22"/>
          <w:lang w:val="da-DK"/>
        </w:rPr>
        <w:t xml:space="preserve"> </w:t>
      </w:r>
      <w:r w:rsidR="00E949F6">
        <w:rPr>
          <w:rFonts w:ascii="Corbel" w:eastAsia="Times New Roman" w:hAnsi="Corbel" w:cs="Times New Roman"/>
          <w:color w:val="1F4E79"/>
          <w:sz w:val="22"/>
          <w:szCs w:val="22"/>
          <w:lang w:val="da-DK"/>
        </w:rPr>
        <w:t xml:space="preserve">der </w:t>
      </w:r>
      <w:r w:rsidR="009B75F0">
        <w:rPr>
          <w:rFonts w:ascii="Corbel" w:eastAsia="Times New Roman" w:hAnsi="Corbel" w:cs="Times New Roman"/>
          <w:color w:val="1F4E79"/>
          <w:sz w:val="22"/>
          <w:szCs w:val="22"/>
          <w:lang w:val="da-DK"/>
        </w:rPr>
        <w:t xml:space="preserve">kan gøre op med </w:t>
      </w:r>
      <w:r w:rsidR="00E949F6">
        <w:rPr>
          <w:rFonts w:ascii="Corbel" w:eastAsia="Times New Roman" w:hAnsi="Corbel" w:cs="Times New Roman"/>
          <w:color w:val="1F4E79"/>
          <w:sz w:val="22"/>
          <w:szCs w:val="22"/>
          <w:lang w:val="da-DK"/>
        </w:rPr>
        <w:t xml:space="preserve">følgende </w:t>
      </w:r>
      <w:r w:rsidRPr="001A6BED">
        <w:rPr>
          <w:rFonts w:ascii="Corbel" w:eastAsia="Times New Roman" w:hAnsi="Corbel" w:cs="Times New Roman"/>
          <w:color w:val="1F4E79"/>
          <w:sz w:val="22"/>
          <w:szCs w:val="22"/>
          <w:lang w:val="da-DK"/>
        </w:rPr>
        <w:t>syn på aldringsprocessen</w:t>
      </w:r>
      <w:r w:rsidR="009B75F0">
        <w:rPr>
          <w:rFonts w:ascii="Corbel" w:eastAsia="Times New Roman" w:hAnsi="Corbel" w:cs="Times New Roman"/>
          <w:color w:val="1F4E79"/>
          <w:sz w:val="22"/>
          <w:szCs w:val="22"/>
          <w:lang w:val="da-DK"/>
        </w:rPr>
        <w:t>:</w:t>
      </w:r>
      <w:r w:rsidRPr="001A6BED">
        <w:rPr>
          <w:rFonts w:ascii="Corbel" w:eastAsia="Times New Roman" w:hAnsi="Corbel" w:cs="Times New Roman"/>
          <w:color w:val="1F4E79"/>
          <w:sz w:val="22"/>
          <w:szCs w:val="22"/>
          <w:lang w:val="da-DK"/>
        </w:rPr>
        <w:t xml:space="preserve"> </w:t>
      </w:r>
      <w:r w:rsidR="00ED288C" w:rsidRPr="001A6BED">
        <w:rPr>
          <w:noProof/>
          <w:lang w:val="da-DK" w:eastAsia="da-DK"/>
        </w:rPr>
        <w:t xml:space="preserve"> </w:t>
      </w:r>
    </w:p>
    <w:p w14:paraId="5E9E0865" w14:textId="77777777" w:rsidR="00233A56" w:rsidRPr="001A6BED" w:rsidRDefault="00233A56" w:rsidP="003266E7">
      <w:pPr>
        <w:jc w:val="center"/>
        <w:rPr>
          <w:rFonts w:ascii="Corbel" w:eastAsia="Times New Roman" w:hAnsi="Corbel" w:cs="Times New Roman"/>
          <w:i/>
          <w:color w:val="1F4E79"/>
          <w:sz w:val="22"/>
          <w:szCs w:val="22"/>
          <w:lang w:val="da-DK"/>
        </w:rPr>
      </w:pPr>
      <w:r w:rsidRPr="001A6BED">
        <w:rPr>
          <w:rFonts w:ascii="Corbel" w:eastAsia="Times New Roman" w:hAnsi="Corbel" w:cs="Times New Roman"/>
          <w:i/>
          <w:color w:val="1F4E79"/>
          <w:sz w:val="22"/>
          <w:szCs w:val="22"/>
          <w:lang w:val="da-DK"/>
        </w:rPr>
        <w:t>Alder betyder tilbagegang, og at vi konstant mister færdigheder og</w:t>
      </w:r>
    </w:p>
    <w:p w14:paraId="6FB4FEAE" w14:textId="77777777" w:rsidR="00233A56" w:rsidRPr="001A6BED" w:rsidRDefault="00233A56" w:rsidP="003266E7">
      <w:pPr>
        <w:jc w:val="center"/>
        <w:rPr>
          <w:rFonts w:ascii="Corbel" w:eastAsia="Times New Roman" w:hAnsi="Corbel" w:cs="Times New Roman"/>
          <w:i/>
          <w:color w:val="1F4E79"/>
          <w:sz w:val="22"/>
          <w:szCs w:val="22"/>
          <w:lang w:val="da-DK"/>
        </w:rPr>
      </w:pPr>
      <w:r w:rsidRPr="001A6BED">
        <w:rPr>
          <w:rFonts w:ascii="Corbel" w:eastAsia="Times New Roman" w:hAnsi="Corbel" w:cs="Times New Roman"/>
          <w:i/>
          <w:color w:val="1F4E79"/>
          <w:sz w:val="22"/>
          <w:szCs w:val="22"/>
          <w:lang w:val="da-DK"/>
        </w:rPr>
        <w:t>det er held, der bestemmer</w:t>
      </w:r>
    </w:p>
    <w:p w14:paraId="0D9B39F2" w14:textId="78434246" w:rsidR="00233A56" w:rsidRPr="001A6BED" w:rsidRDefault="00233A56" w:rsidP="003266E7">
      <w:pPr>
        <w:jc w:val="center"/>
        <w:rPr>
          <w:rFonts w:ascii="Corbel" w:eastAsia="Times New Roman" w:hAnsi="Corbel" w:cs="Times New Roman"/>
          <w:i/>
          <w:color w:val="1F4E79"/>
          <w:sz w:val="22"/>
          <w:szCs w:val="22"/>
          <w:lang w:val="da-DK"/>
        </w:rPr>
      </w:pPr>
      <w:r w:rsidRPr="001A6BED">
        <w:rPr>
          <w:rFonts w:ascii="Corbel" w:eastAsia="Times New Roman" w:hAnsi="Corbel" w:cs="Times New Roman"/>
          <w:i/>
          <w:color w:val="1F4E79"/>
          <w:sz w:val="22"/>
          <w:szCs w:val="22"/>
          <w:lang w:val="da-DK"/>
        </w:rPr>
        <w:t>om vi forbliver u</w:t>
      </w:r>
      <w:r w:rsidRPr="009C792D">
        <w:rPr>
          <w:rFonts w:ascii="Corbel" w:eastAsia="Times New Roman" w:hAnsi="Corbel" w:cs="Times New Roman"/>
          <w:i/>
          <w:color w:val="FF0000"/>
          <w:sz w:val="22"/>
          <w:szCs w:val="22"/>
          <w:lang w:val="da-DK"/>
        </w:rPr>
        <w:t>afhængige</w:t>
      </w:r>
      <w:r w:rsidR="009C792D">
        <w:rPr>
          <w:rFonts w:ascii="Corbel" w:eastAsia="Times New Roman" w:hAnsi="Corbel" w:cs="Times New Roman"/>
          <w:i/>
          <w:color w:val="FF0000"/>
          <w:sz w:val="22"/>
          <w:szCs w:val="22"/>
          <w:lang w:val="da-DK"/>
        </w:rPr>
        <w:t xml:space="preserve"> – </w:t>
      </w:r>
      <w:r w:rsidR="009C792D" w:rsidRPr="009C792D">
        <w:rPr>
          <w:rFonts w:ascii="Corbel" w:eastAsia="Times New Roman" w:hAnsi="Corbel" w:cs="Times New Roman"/>
          <w:i/>
          <w:color w:val="00B050"/>
          <w:sz w:val="22"/>
          <w:szCs w:val="22"/>
          <w:lang w:val="da-DK"/>
        </w:rPr>
        <w:t>selvhjulpne?-</w:t>
      </w:r>
      <w:r w:rsidRPr="009C792D">
        <w:rPr>
          <w:rFonts w:ascii="Corbel" w:eastAsia="Times New Roman" w:hAnsi="Corbel" w:cs="Times New Roman"/>
          <w:i/>
          <w:color w:val="00B050"/>
          <w:sz w:val="22"/>
          <w:szCs w:val="22"/>
          <w:lang w:val="da-DK"/>
        </w:rPr>
        <w:t xml:space="preserve"> </w:t>
      </w:r>
      <w:r w:rsidRPr="001A6BED">
        <w:rPr>
          <w:rFonts w:ascii="Corbel" w:eastAsia="Times New Roman" w:hAnsi="Corbel" w:cs="Times New Roman"/>
          <w:i/>
          <w:color w:val="1F4E79"/>
          <w:sz w:val="22"/>
          <w:szCs w:val="22"/>
          <w:lang w:val="da-DK"/>
        </w:rPr>
        <w:t>eller har brug for hjælp.</w:t>
      </w:r>
    </w:p>
    <w:p w14:paraId="170ABF93" w14:textId="77777777" w:rsidR="006C39C6" w:rsidRPr="001A6BED" w:rsidRDefault="006C39C6" w:rsidP="006C39C6">
      <w:pPr>
        <w:spacing w:before="0"/>
        <w:jc w:val="both"/>
        <w:rPr>
          <w:rFonts w:ascii="Corbel" w:eastAsia="Times New Roman" w:hAnsi="Corbel" w:cs="Times New Roman"/>
          <w:b/>
          <w:color w:val="1F4E79"/>
          <w:sz w:val="22"/>
          <w:szCs w:val="22"/>
          <w:lang w:val="da-DK"/>
        </w:rPr>
      </w:pPr>
    </w:p>
    <w:p w14:paraId="126428E5" w14:textId="77777777" w:rsidR="006C39C6" w:rsidRPr="001A6BED" w:rsidRDefault="006C39C6" w:rsidP="006C39C6">
      <w:pPr>
        <w:jc w:val="both"/>
        <w:rPr>
          <w:color w:val="1F3864" w:themeColor="accent1" w:themeShade="80"/>
          <w:sz w:val="24"/>
          <w:szCs w:val="24"/>
          <w:lang w:val="da-DK"/>
        </w:rPr>
      </w:pPr>
    </w:p>
    <w:p w14:paraId="27819F67" w14:textId="77777777" w:rsidR="006C39C6" w:rsidRPr="001A6BED" w:rsidRDefault="006C39C6" w:rsidP="006C39C6">
      <w:pPr>
        <w:jc w:val="both"/>
        <w:rPr>
          <w:color w:val="1F3864" w:themeColor="accent1" w:themeShade="80"/>
          <w:sz w:val="24"/>
          <w:szCs w:val="24"/>
          <w:lang w:val="da-DK"/>
        </w:rPr>
      </w:pPr>
    </w:p>
    <w:p w14:paraId="32CCED76" w14:textId="77777777" w:rsidR="006C39C6" w:rsidRPr="001A6BED" w:rsidRDefault="006C39C6" w:rsidP="006C39C6">
      <w:pPr>
        <w:jc w:val="both"/>
        <w:rPr>
          <w:color w:val="1F3864" w:themeColor="accent1" w:themeShade="80"/>
          <w:sz w:val="24"/>
          <w:szCs w:val="24"/>
          <w:lang w:val="da-DK"/>
        </w:rPr>
      </w:pPr>
    </w:p>
    <w:p w14:paraId="7ABEA6CC" w14:textId="77777777" w:rsidR="006C39C6" w:rsidRPr="001A6BED" w:rsidRDefault="006C39C6" w:rsidP="006C39C6">
      <w:pPr>
        <w:jc w:val="both"/>
        <w:rPr>
          <w:color w:val="1F3864" w:themeColor="accent1" w:themeShade="80"/>
          <w:sz w:val="24"/>
          <w:szCs w:val="24"/>
          <w:lang w:val="da-DK"/>
        </w:rPr>
      </w:pPr>
    </w:p>
    <w:p w14:paraId="7F11E5A1" w14:textId="77777777" w:rsidR="006C39C6" w:rsidRPr="001A6BED" w:rsidRDefault="006C39C6" w:rsidP="006C39C6">
      <w:pPr>
        <w:jc w:val="both"/>
        <w:rPr>
          <w:color w:val="1F3864" w:themeColor="accent1" w:themeShade="80"/>
          <w:sz w:val="24"/>
          <w:szCs w:val="24"/>
          <w:lang w:val="da-DK"/>
        </w:rPr>
      </w:pPr>
    </w:p>
    <w:p w14:paraId="6CA345B3" w14:textId="77777777" w:rsidR="006C39C6" w:rsidRPr="001A6BED" w:rsidRDefault="006C39C6" w:rsidP="006C39C6">
      <w:pPr>
        <w:jc w:val="both"/>
        <w:rPr>
          <w:color w:val="1F3864" w:themeColor="accent1" w:themeShade="80"/>
          <w:sz w:val="24"/>
          <w:szCs w:val="24"/>
          <w:lang w:val="da-DK"/>
        </w:rPr>
      </w:pPr>
    </w:p>
    <w:p w14:paraId="4EB5D9BD" w14:textId="77777777" w:rsidR="003266E7" w:rsidRPr="001A6BED" w:rsidRDefault="003266E7" w:rsidP="006C39C6">
      <w:pPr>
        <w:jc w:val="both"/>
        <w:rPr>
          <w:color w:val="1F3864" w:themeColor="accent1" w:themeShade="80"/>
          <w:sz w:val="24"/>
          <w:szCs w:val="24"/>
          <w:lang w:val="da-DK"/>
        </w:rPr>
      </w:pPr>
    </w:p>
    <w:p w14:paraId="316F0F4A" w14:textId="77777777" w:rsidR="003266E7" w:rsidRPr="001A6BED" w:rsidRDefault="003266E7" w:rsidP="006C39C6">
      <w:pPr>
        <w:jc w:val="both"/>
        <w:rPr>
          <w:color w:val="1F3864" w:themeColor="accent1" w:themeShade="80"/>
          <w:sz w:val="24"/>
          <w:szCs w:val="24"/>
          <w:lang w:val="da-DK"/>
        </w:rPr>
      </w:pPr>
    </w:p>
    <w:p w14:paraId="0CAA4561" w14:textId="77777777" w:rsidR="006C39C6" w:rsidRPr="001A6BED" w:rsidRDefault="006C39C6" w:rsidP="006C39C6">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ind w:left="-851"/>
        <w:outlineLvl w:val="1"/>
        <w:rPr>
          <w:color w:val="1F3864" w:themeColor="accent1" w:themeShade="80"/>
          <w:sz w:val="24"/>
          <w:szCs w:val="24"/>
          <w:lang w:val="da-DK"/>
        </w:rPr>
      </w:pPr>
      <w:bookmarkStart w:id="11" w:name="_Toc12610642"/>
      <w:r w:rsidRPr="001A6BED">
        <w:rPr>
          <w:caps/>
          <w:color w:val="1F3864" w:themeColor="accent1" w:themeShade="80"/>
          <w:spacing w:val="15"/>
          <w:sz w:val="36"/>
          <w:szCs w:val="36"/>
          <w:lang w:val="da-DK"/>
        </w:rPr>
        <w:t xml:space="preserve">3.2   </w:t>
      </w:r>
      <w:r w:rsidR="003266E7" w:rsidRPr="001A6BED">
        <w:rPr>
          <w:caps/>
          <w:color w:val="1F3864" w:themeColor="accent1" w:themeShade="80"/>
          <w:spacing w:val="15"/>
          <w:sz w:val="36"/>
          <w:szCs w:val="36"/>
          <w:lang w:val="da-DK"/>
        </w:rPr>
        <w:t>DET BETALER SIG</w:t>
      </w:r>
      <w:r w:rsidRPr="001A6BED">
        <w:rPr>
          <w:caps/>
          <w:color w:val="1F3864" w:themeColor="accent1" w:themeShade="80"/>
          <w:spacing w:val="15"/>
          <w:sz w:val="36"/>
          <w:szCs w:val="36"/>
          <w:lang w:val="da-DK"/>
        </w:rPr>
        <w:t xml:space="preserve"> 2</w:t>
      </w:r>
      <w:bookmarkEnd w:id="11"/>
    </w:p>
    <w:p w14:paraId="5929D418" w14:textId="4693CA2A" w:rsidR="00F511A9" w:rsidRPr="001A6BED" w:rsidRDefault="00F511A9" w:rsidP="00F511A9">
      <w:pPr>
        <w:jc w:val="both"/>
        <w:rPr>
          <w:color w:val="000000" w:themeColor="text1"/>
          <w:sz w:val="22"/>
          <w:szCs w:val="22"/>
          <w:lang w:val="da-DK"/>
        </w:rPr>
      </w:pPr>
      <w:r w:rsidRPr="001A6BED">
        <w:rPr>
          <w:color w:val="000000" w:themeColor="text1"/>
          <w:sz w:val="22"/>
          <w:szCs w:val="22"/>
          <w:lang w:val="da-DK"/>
        </w:rPr>
        <w:t xml:space="preserve">Vi baserer disse omkostningsgevinstberegninger på danske tal. Ældrepleje har været gratis i Danmark og har været finansieret af skattesystemet i mange år. Det antages, at antallet af seniorer, der anmoder om og modtager en form for hjælp eller støtte, afspejler det samlede antal ældre, der har behov for støtte. Der er ingen mørke tal, da alle, der har behov for pleje antages at </w:t>
      </w:r>
      <w:r w:rsidR="00F94ED1">
        <w:rPr>
          <w:color w:val="000000" w:themeColor="text1"/>
          <w:sz w:val="22"/>
          <w:szCs w:val="22"/>
          <w:lang w:val="da-DK"/>
        </w:rPr>
        <w:t>ansøge om hjælp</w:t>
      </w:r>
      <w:r w:rsidRPr="001A6BED">
        <w:rPr>
          <w:color w:val="000000" w:themeColor="text1"/>
          <w:sz w:val="22"/>
          <w:szCs w:val="22"/>
          <w:lang w:val="da-DK"/>
        </w:rPr>
        <w:t>, fordi det er gratis.</w:t>
      </w:r>
    </w:p>
    <w:p w14:paraId="34BA6F4A" w14:textId="77777777" w:rsidR="00F511A9" w:rsidRPr="001A6BED" w:rsidRDefault="00F511A9" w:rsidP="00F511A9">
      <w:pPr>
        <w:jc w:val="both"/>
        <w:rPr>
          <w:color w:val="000000" w:themeColor="text1"/>
          <w:sz w:val="22"/>
          <w:szCs w:val="22"/>
          <w:lang w:val="da-DK"/>
        </w:rPr>
      </w:pPr>
      <w:r w:rsidRPr="001A6BED">
        <w:rPr>
          <w:color w:val="000000" w:themeColor="text1"/>
          <w:sz w:val="22"/>
          <w:szCs w:val="22"/>
          <w:lang w:val="da-DK"/>
        </w:rPr>
        <w:t>Vi beregner kun omkostningsydelsesforholdet baseret på pleje og hjælp leveret enten som</w:t>
      </w:r>
    </w:p>
    <w:p w14:paraId="6F4C4A2A" w14:textId="36C8B123" w:rsidR="00F511A9" w:rsidRPr="001A6BED" w:rsidRDefault="00F511A9" w:rsidP="008B4F03">
      <w:pPr>
        <w:pStyle w:val="Listeafsnit"/>
        <w:numPr>
          <w:ilvl w:val="0"/>
          <w:numId w:val="25"/>
        </w:numPr>
        <w:jc w:val="both"/>
        <w:rPr>
          <w:color w:val="000000" w:themeColor="text1"/>
          <w:sz w:val="22"/>
          <w:szCs w:val="22"/>
          <w:lang w:val="da-DK"/>
        </w:rPr>
      </w:pPr>
      <w:r w:rsidRPr="001A6BED">
        <w:rPr>
          <w:color w:val="000000" w:themeColor="text1"/>
          <w:sz w:val="22"/>
          <w:szCs w:val="22"/>
          <w:lang w:val="da-DK"/>
        </w:rPr>
        <w:t xml:space="preserve">Hjemmepleje </w:t>
      </w:r>
    </w:p>
    <w:p w14:paraId="5CC616C1" w14:textId="77777777" w:rsidR="00F511A9" w:rsidRPr="001A6BED" w:rsidRDefault="00F511A9" w:rsidP="008B4F03">
      <w:pPr>
        <w:pStyle w:val="Listeafsnit"/>
        <w:numPr>
          <w:ilvl w:val="0"/>
          <w:numId w:val="25"/>
        </w:numPr>
        <w:jc w:val="both"/>
        <w:rPr>
          <w:color w:val="000000" w:themeColor="text1"/>
          <w:sz w:val="22"/>
          <w:szCs w:val="22"/>
          <w:lang w:val="da-DK"/>
        </w:rPr>
      </w:pPr>
      <w:r w:rsidRPr="001A6BED">
        <w:rPr>
          <w:color w:val="000000" w:themeColor="text1"/>
          <w:sz w:val="22"/>
          <w:szCs w:val="22"/>
          <w:lang w:val="da-DK"/>
        </w:rPr>
        <w:t>Institutionel pleje</w:t>
      </w:r>
    </w:p>
    <w:p w14:paraId="3663E0BA" w14:textId="6B321059" w:rsidR="00F511A9" w:rsidRPr="001A6BED" w:rsidRDefault="00F511A9" w:rsidP="00F511A9">
      <w:pPr>
        <w:jc w:val="both"/>
        <w:rPr>
          <w:color w:val="000000" w:themeColor="text1"/>
          <w:sz w:val="22"/>
          <w:szCs w:val="22"/>
          <w:lang w:val="da-DK"/>
        </w:rPr>
      </w:pPr>
      <w:r w:rsidRPr="001A6BED">
        <w:rPr>
          <w:color w:val="000000" w:themeColor="text1"/>
          <w:sz w:val="22"/>
          <w:szCs w:val="22"/>
          <w:lang w:val="da-DK"/>
        </w:rPr>
        <w:t>Vi er opmærksomme på, at der er betydelige forskelle mellem EU-medlemslandene, når det gælder ældre</w:t>
      </w:r>
      <w:r w:rsidR="001F75E5">
        <w:rPr>
          <w:color w:val="000000" w:themeColor="text1"/>
          <w:sz w:val="22"/>
          <w:szCs w:val="22"/>
          <w:lang w:val="da-DK"/>
        </w:rPr>
        <w:t>s</w:t>
      </w:r>
      <w:r w:rsidRPr="001A6BED">
        <w:rPr>
          <w:color w:val="000000" w:themeColor="text1"/>
          <w:sz w:val="22"/>
          <w:szCs w:val="22"/>
          <w:lang w:val="da-DK"/>
        </w:rPr>
        <w:t xml:space="preserve"> sundhedsstatus. Et allerede nævnt eksempel er forskellen mellem Danmark og Rumænien</w:t>
      </w:r>
      <w:r w:rsidR="0028364A">
        <w:rPr>
          <w:color w:val="000000" w:themeColor="text1"/>
          <w:sz w:val="22"/>
          <w:szCs w:val="22"/>
          <w:lang w:val="da-DK"/>
        </w:rPr>
        <w:t xml:space="preserve"> i forhold til brud på </w:t>
      </w:r>
      <w:r w:rsidRPr="001A6BED">
        <w:rPr>
          <w:color w:val="000000" w:themeColor="text1"/>
          <w:sz w:val="22"/>
          <w:szCs w:val="22"/>
          <w:lang w:val="da-DK"/>
        </w:rPr>
        <w:t>collum femoris. Forskelle i den gennemsnitlige levetid er et andet eksempel, der har indflydelse på de overordnede krav til ældrepleje.</w:t>
      </w:r>
    </w:p>
    <w:p w14:paraId="30B107A7" w14:textId="77777777" w:rsidR="00F511A9" w:rsidRPr="001A6BED" w:rsidRDefault="00F511A9" w:rsidP="00F511A9">
      <w:pPr>
        <w:jc w:val="both"/>
        <w:rPr>
          <w:color w:val="000000" w:themeColor="text1"/>
          <w:sz w:val="22"/>
          <w:szCs w:val="22"/>
          <w:lang w:val="da-DK"/>
        </w:rPr>
      </w:pPr>
      <w:r w:rsidRPr="001A6BED">
        <w:rPr>
          <w:color w:val="000000" w:themeColor="text1"/>
          <w:sz w:val="22"/>
          <w:szCs w:val="22"/>
          <w:lang w:val="da-DK"/>
        </w:rPr>
        <w:t>Vi mener dog, at det giver mening at bruge de danske tal som grundlag for at illustrere potentialet for besparelser, hvis ældre bliver bedre forberedt på seniorlivet. Landeforskellene antages at være +/- 3 til 5%.</w:t>
      </w:r>
    </w:p>
    <w:p w14:paraId="127F6178" w14:textId="77777777" w:rsidR="006C39C6" w:rsidRPr="001A6BED" w:rsidRDefault="006C39C6" w:rsidP="006C39C6">
      <w:pPr>
        <w:spacing w:before="0" w:after="0"/>
        <w:jc w:val="both"/>
        <w:rPr>
          <w:rStyle w:val="tlid-translation"/>
          <w:color w:val="FF0000"/>
          <w:sz w:val="24"/>
          <w:szCs w:val="24"/>
          <w:lang w:val="da-DK"/>
        </w:rPr>
      </w:pPr>
    </w:p>
    <w:tbl>
      <w:tblPr>
        <w:tblStyle w:val="Tabel-Gitter"/>
        <w:tblW w:w="0" w:type="auto"/>
        <w:tblInd w:w="421" w:type="dxa"/>
        <w:tblLook w:val="0680" w:firstRow="0" w:lastRow="0" w:firstColumn="1" w:lastColumn="0" w:noHBand="1" w:noVBand="1"/>
      </w:tblPr>
      <w:tblGrid>
        <w:gridCol w:w="4394"/>
        <w:gridCol w:w="1309"/>
        <w:gridCol w:w="283"/>
        <w:gridCol w:w="1309"/>
        <w:gridCol w:w="1027"/>
      </w:tblGrid>
      <w:tr w:rsidR="006C39C6" w:rsidRPr="001A6BED" w14:paraId="38DBE9F8" w14:textId="77777777" w:rsidTr="006C39C6">
        <w:tc>
          <w:tcPr>
            <w:tcW w:w="7938" w:type="dxa"/>
            <w:gridSpan w:val="5"/>
            <w:shd w:val="clear" w:color="auto" w:fill="BDD6EE" w:themeFill="accent5" w:themeFillTint="66"/>
          </w:tcPr>
          <w:p w14:paraId="3BCAFD3B" w14:textId="77777777" w:rsidR="006C39C6" w:rsidRPr="001A6BED" w:rsidRDefault="006C39C6" w:rsidP="006C39C6">
            <w:pPr>
              <w:jc w:val="both"/>
              <w:rPr>
                <w:rStyle w:val="tlid-translation"/>
                <w:b/>
                <w:color w:val="000000" w:themeColor="text1"/>
                <w:sz w:val="24"/>
                <w:szCs w:val="24"/>
                <w:lang w:val="da-DK"/>
              </w:rPr>
            </w:pPr>
            <w:r w:rsidRPr="001A6BED">
              <w:rPr>
                <w:rStyle w:val="tlid-translation"/>
                <w:b/>
                <w:color w:val="000000" w:themeColor="text1"/>
                <w:sz w:val="24"/>
                <w:szCs w:val="24"/>
                <w:lang w:val="da-DK"/>
              </w:rPr>
              <w:t>Tab</w:t>
            </w:r>
            <w:r w:rsidR="00F511A9" w:rsidRPr="001A6BED">
              <w:rPr>
                <w:rStyle w:val="tlid-translation"/>
                <w:b/>
                <w:color w:val="000000" w:themeColor="text1"/>
                <w:sz w:val="24"/>
                <w:szCs w:val="24"/>
                <w:lang w:val="da-DK"/>
              </w:rPr>
              <w:t>el</w:t>
            </w:r>
            <w:r w:rsidRPr="001A6BED">
              <w:rPr>
                <w:rStyle w:val="tlid-translation"/>
                <w:b/>
                <w:color w:val="000000" w:themeColor="text1"/>
                <w:sz w:val="24"/>
                <w:szCs w:val="24"/>
                <w:lang w:val="da-DK"/>
              </w:rPr>
              <w:t xml:space="preserve"> 1                   </w:t>
            </w:r>
          </w:p>
          <w:p w14:paraId="75618298" w14:textId="77777777" w:rsidR="006C39C6" w:rsidRPr="001A6BED" w:rsidRDefault="00F511A9" w:rsidP="006C39C6">
            <w:pPr>
              <w:jc w:val="center"/>
              <w:rPr>
                <w:rStyle w:val="tlid-translation"/>
                <w:b/>
                <w:color w:val="000000" w:themeColor="text1"/>
                <w:sz w:val="24"/>
                <w:szCs w:val="24"/>
                <w:lang w:val="da-DK"/>
              </w:rPr>
            </w:pPr>
            <w:r w:rsidRPr="001A6BED">
              <w:rPr>
                <w:rStyle w:val="tlid-translation"/>
                <w:b/>
                <w:color w:val="000000" w:themeColor="text1"/>
                <w:sz w:val="24"/>
                <w:szCs w:val="24"/>
                <w:lang w:val="da-DK"/>
              </w:rPr>
              <w:t>Antal af ældre der modtager hjemmepleje i Danmark 2018</w:t>
            </w:r>
          </w:p>
        </w:tc>
      </w:tr>
      <w:tr w:rsidR="006C39C6" w:rsidRPr="001A6BED" w14:paraId="1A6E9297" w14:textId="77777777" w:rsidTr="006C39C6">
        <w:tc>
          <w:tcPr>
            <w:tcW w:w="4394" w:type="dxa"/>
          </w:tcPr>
          <w:p w14:paraId="67ABA688" w14:textId="77777777" w:rsidR="006C39C6" w:rsidRPr="001A6BED" w:rsidRDefault="006C39C6" w:rsidP="006C39C6">
            <w:pPr>
              <w:jc w:val="both"/>
              <w:rPr>
                <w:rStyle w:val="tlid-translation"/>
                <w:color w:val="000000" w:themeColor="text1"/>
                <w:lang w:val="da-DK"/>
              </w:rPr>
            </w:pPr>
          </w:p>
        </w:tc>
        <w:tc>
          <w:tcPr>
            <w:tcW w:w="1134" w:type="dxa"/>
          </w:tcPr>
          <w:p w14:paraId="3F20AEA3" w14:textId="77777777" w:rsidR="006C39C6" w:rsidRPr="001A6BED" w:rsidRDefault="00F511A9" w:rsidP="006C39C6">
            <w:pPr>
              <w:jc w:val="center"/>
              <w:rPr>
                <w:rStyle w:val="tlid-translation"/>
                <w:color w:val="000000" w:themeColor="text1"/>
                <w:lang w:val="da-DK"/>
              </w:rPr>
            </w:pPr>
            <w:r w:rsidRPr="001A6BED">
              <w:rPr>
                <w:rStyle w:val="tlid-translation"/>
                <w:color w:val="000000" w:themeColor="text1"/>
                <w:lang w:val="da-DK"/>
              </w:rPr>
              <w:t>Aldersgruppe</w:t>
            </w:r>
            <w:r w:rsidR="006C39C6" w:rsidRPr="001A6BED">
              <w:rPr>
                <w:rStyle w:val="tlid-translation"/>
                <w:color w:val="000000" w:themeColor="text1"/>
                <w:lang w:val="da-DK"/>
              </w:rPr>
              <w:t xml:space="preserve"> 65 - 79</w:t>
            </w:r>
          </w:p>
        </w:tc>
        <w:tc>
          <w:tcPr>
            <w:tcW w:w="283" w:type="dxa"/>
          </w:tcPr>
          <w:p w14:paraId="63D86706" w14:textId="77777777" w:rsidR="006C39C6" w:rsidRPr="001A6BED" w:rsidRDefault="006C39C6" w:rsidP="006C39C6">
            <w:pPr>
              <w:jc w:val="center"/>
              <w:rPr>
                <w:rStyle w:val="tlid-translation"/>
                <w:color w:val="000000" w:themeColor="text1"/>
                <w:lang w:val="da-DK"/>
              </w:rPr>
            </w:pPr>
          </w:p>
        </w:tc>
        <w:tc>
          <w:tcPr>
            <w:tcW w:w="1134" w:type="dxa"/>
          </w:tcPr>
          <w:p w14:paraId="7FF539C7" w14:textId="77777777" w:rsidR="006C39C6" w:rsidRPr="001A6BED" w:rsidRDefault="00F511A9" w:rsidP="006C39C6">
            <w:pPr>
              <w:jc w:val="center"/>
              <w:rPr>
                <w:rStyle w:val="tlid-translation"/>
                <w:color w:val="000000" w:themeColor="text1"/>
                <w:lang w:val="da-DK"/>
              </w:rPr>
            </w:pPr>
            <w:r w:rsidRPr="001A6BED">
              <w:rPr>
                <w:rStyle w:val="tlid-translation"/>
                <w:color w:val="000000" w:themeColor="text1"/>
                <w:lang w:val="da-DK"/>
              </w:rPr>
              <w:t>Aldersgruppe</w:t>
            </w:r>
          </w:p>
          <w:p w14:paraId="7DB67702" w14:textId="77777777" w:rsidR="006C39C6" w:rsidRPr="001A6BED" w:rsidRDefault="006C39C6" w:rsidP="006C39C6">
            <w:pPr>
              <w:jc w:val="center"/>
              <w:rPr>
                <w:rStyle w:val="tlid-translation"/>
                <w:color w:val="000000" w:themeColor="text1"/>
                <w:lang w:val="da-DK"/>
              </w:rPr>
            </w:pPr>
            <w:r w:rsidRPr="001A6BED">
              <w:rPr>
                <w:rStyle w:val="tlid-translation"/>
                <w:color w:val="000000" w:themeColor="text1"/>
                <w:lang w:val="da-DK"/>
              </w:rPr>
              <w:t>80+</w:t>
            </w:r>
          </w:p>
        </w:tc>
        <w:tc>
          <w:tcPr>
            <w:tcW w:w="993" w:type="dxa"/>
          </w:tcPr>
          <w:p w14:paraId="5C008155" w14:textId="77777777" w:rsidR="006C39C6" w:rsidRPr="001A6BED" w:rsidRDefault="006C39C6" w:rsidP="006C39C6">
            <w:pPr>
              <w:jc w:val="center"/>
              <w:rPr>
                <w:rStyle w:val="tlid-translation"/>
                <w:color w:val="000000" w:themeColor="text1"/>
                <w:lang w:val="da-DK"/>
              </w:rPr>
            </w:pPr>
            <w:r w:rsidRPr="001A6BED">
              <w:rPr>
                <w:rStyle w:val="tlid-translation"/>
                <w:color w:val="000000" w:themeColor="text1"/>
                <w:lang w:val="da-DK"/>
              </w:rPr>
              <w:t>Total</w:t>
            </w:r>
          </w:p>
        </w:tc>
      </w:tr>
      <w:tr w:rsidR="006C39C6" w:rsidRPr="001A6BED" w14:paraId="52A1F4B8" w14:textId="77777777" w:rsidTr="006C39C6">
        <w:tc>
          <w:tcPr>
            <w:tcW w:w="4394" w:type="dxa"/>
          </w:tcPr>
          <w:p w14:paraId="1EFA763C" w14:textId="77777777" w:rsidR="006C39C6" w:rsidRPr="001A6BED" w:rsidRDefault="00F511A9" w:rsidP="006C39C6">
            <w:pPr>
              <w:jc w:val="both"/>
              <w:rPr>
                <w:rStyle w:val="tlid-translation"/>
                <w:color w:val="000000" w:themeColor="text1"/>
                <w:lang w:val="da-DK"/>
              </w:rPr>
            </w:pPr>
            <w:r w:rsidRPr="001A6BED">
              <w:rPr>
                <w:rStyle w:val="tlid-translation"/>
                <w:color w:val="000000" w:themeColor="text1"/>
                <w:lang w:val="da-DK"/>
              </w:rPr>
              <w:t>Antal i aldersgruppen</w:t>
            </w:r>
          </w:p>
        </w:tc>
        <w:tc>
          <w:tcPr>
            <w:tcW w:w="1134" w:type="dxa"/>
          </w:tcPr>
          <w:p w14:paraId="0996AB4D" w14:textId="77777777" w:rsidR="006C39C6" w:rsidRPr="001A6BED" w:rsidRDefault="006C39C6" w:rsidP="006C39C6">
            <w:pPr>
              <w:jc w:val="center"/>
              <w:rPr>
                <w:rStyle w:val="tlid-translation"/>
                <w:color w:val="000000" w:themeColor="text1"/>
                <w:lang w:val="da-DK"/>
              </w:rPr>
            </w:pPr>
            <w:r w:rsidRPr="001A6BED">
              <w:rPr>
                <w:rStyle w:val="tlid-translation"/>
                <w:color w:val="000000" w:themeColor="text1"/>
                <w:lang w:val="da-DK"/>
              </w:rPr>
              <w:t>845.451</w:t>
            </w:r>
          </w:p>
        </w:tc>
        <w:tc>
          <w:tcPr>
            <w:tcW w:w="283" w:type="dxa"/>
          </w:tcPr>
          <w:p w14:paraId="743651BB" w14:textId="77777777" w:rsidR="006C39C6" w:rsidRPr="001A6BED" w:rsidRDefault="006C39C6" w:rsidP="006C39C6">
            <w:pPr>
              <w:jc w:val="center"/>
              <w:rPr>
                <w:rStyle w:val="tlid-translation"/>
                <w:color w:val="000000" w:themeColor="text1"/>
                <w:lang w:val="da-DK"/>
              </w:rPr>
            </w:pPr>
          </w:p>
        </w:tc>
        <w:tc>
          <w:tcPr>
            <w:tcW w:w="1134" w:type="dxa"/>
          </w:tcPr>
          <w:p w14:paraId="62EA6BF1" w14:textId="77777777" w:rsidR="006C39C6" w:rsidRPr="001A6BED" w:rsidRDefault="006C39C6" w:rsidP="006C39C6">
            <w:pPr>
              <w:jc w:val="center"/>
              <w:rPr>
                <w:rStyle w:val="tlid-translation"/>
                <w:color w:val="000000" w:themeColor="text1"/>
                <w:lang w:val="da-DK"/>
              </w:rPr>
            </w:pPr>
            <w:r w:rsidRPr="001A6BED">
              <w:rPr>
                <w:rStyle w:val="tlid-translation"/>
                <w:color w:val="000000" w:themeColor="text1"/>
                <w:lang w:val="da-DK"/>
              </w:rPr>
              <w:t>249.721</w:t>
            </w:r>
          </w:p>
        </w:tc>
        <w:tc>
          <w:tcPr>
            <w:tcW w:w="993" w:type="dxa"/>
          </w:tcPr>
          <w:p w14:paraId="563BE3E0" w14:textId="77777777" w:rsidR="006C39C6" w:rsidRPr="001A6BED" w:rsidRDefault="006C39C6" w:rsidP="006C39C6">
            <w:pPr>
              <w:jc w:val="center"/>
              <w:rPr>
                <w:rStyle w:val="tlid-translation"/>
                <w:color w:val="000000" w:themeColor="text1"/>
                <w:lang w:val="da-DK"/>
              </w:rPr>
            </w:pPr>
            <w:r w:rsidRPr="001A6BED">
              <w:rPr>
                <w:rStyle w:val="tlid-translation"/>
                <w:color w:val="000000" w:themeColor="text1"/>
                <w:lang w:val="da-DK"/>
              </w:rPr>
              <w:t>1.095.172</w:t>
            </w:r>
          </w:p>
        </w:tc>
      </w:tr>
      <w:tr w:rsidR="006C39C6" w:rsidRPr="001A6BED" w14:paraId="4F4D9FA8" w14:textId="77777777" w:rsidTr="006C39C6">
        <w:tc>
          <w:tcPr>
            <w:tcW w:w="4394" w:type="dxa"/>
          </w:tcPr>
          <w:p w14:paraId="2A3629B6" w14:textId="77777777" w:rsidR="006C39C6" w:rsidRPr="001A6BED" w:rsidRDefault="00F511A9" w:rsidP="006C39C6">
            <w:pPr>
              <w:rPr>
                <w:rStyle w:val="tlid-translation"/>
                <w:color w:val="000000" w:themeColor="text1"/>
                <w:lang w:val="da-DK"/>
              </w:rPr>
            </w:pPr>
            <w:r w:rsidRPr="001A6BED">
              <w:rPr>
                <w:rStyle w:val="tlid-translation"/>
                <w:color w:val="000000" w:themeColor="text1"/>
                <w:lang w:val="da-DK"/>
              </w:rPr>
              <w:t>Antal der modtager hjemmepleje</w:t>
            </w:r>
          </w:p>
        </w:tc>
        <w:tc>
          <w:tcPr>
            <w:tcW w:w="1134" w:type="dxa"/>
          </w:tcPr>
          <w:p w14:paraId="7AEAF00C" w14:textId="77777777" w:rsidR="006C39C6" w:rsidRPr="001A6BED" w:rsidRDefault="006C39C6" w:rsidP="006C39C6">
            <w:pPr>
              <w:jc w:val="center"/>
              <w:rPr>
                <w:rStyle w:val="tlid-translation"/>
                <w:color w:val="000000" w:themeColor="text1"/>
                <w:lang w:val="da-DK"/>
              </w:rPr>
            </w:pPr>
            <w:r w:rsidRPr="001A6BED">
              <w:rPr>
                <w:rStyle w:val="tlid-translation"/>
                <w:color w:val="000000" w:themeColor="text1"/>
                <w:lang w:val="da-DK"/>
              </w:rPr>
              <w:t>58.590</w:t>
            </w:r>
          </w:p>
        </w:tc>
        <w:tc>
          <w:tcPr>
            <w:tcW w:w="283" w:type="dxa"/>
          </w:tcPr>
          <w:p w14:paraId="220800C3" w14:textId="77777777" w:rsidR="006C39C6" w:rsidRPr="001A6BED" w:rsidRDefault="006C39C6" w:rsidP="006C39C6">
            <w:pPr>
              <w:jc w:val="center"/>
              <w:rPr>
                <w:rStyle w:val="tlid-translation"/>
                <w:color w:val="000000" w:themeColor="text1"/>
                <w:lang w:val="da-DK"/>
              </w:rPr>
            </w:pPr>
          </w:p>
        </w:tc>
        <w:tc>
          <w:tcPr>
            <w:tcW w:w="1134" w:type="dxa"/>
          </w:tcPr>
          <w:p w14:paraId="2811EAD2" w14:textId="77777777" w:rsidR="006C39C6" w:rsidRPr="001A6BED" w:rsidRDefault="006C39C6" w:rsidP="006C39C6">
            <w:pPr>
              <w:jc w:val="center"/>
              <w:rPr>
                <w:rStyle w:val="tlid-translation"/>
                <w:color w:val="000000" w:themeColor="text1"/>
                <w:lang w:val="da-DK"/>
              </w:rPr>
            </w:pPr>
            <w:r w:rsidRPr="001A6BED">
              <w:rPr>
                <w:rStyle w:val="tlid-translation"/>
                <w:color w:val="000000" w:themeColor="text1"/>
                <w:lang w:val="da-DK"/>
              </w:rPr>
              <w:t>87.402</w:t>
            </w:r>
          </w:p>
        </w:tc>
        <w:tc>
          <w:tcPr>
            <w:tcW w:w="993" w:type="dxa"/>
          </w:tcPr>
          <w:p w14:paraId="526A33AF" w14:textId="77777777" w:rsidR="006C39C6" w:rsidRPr="001A6BED" w:rsidRDefault="006C39C6" w:rsidP="006C39C6">
            <w:pPr>
              <w:jc w:val="center"/>
              <w:rPr>
                <w:rStyle w:val="tlid-translation"/>
                <w:color w:val="000000" w:themeColor="text1"/>
                <w:lang w:val="da-DK"/>
              </w:rPr>
            </w:pPr>
            <w:r w:rsidRPr="001A6BED">
              <w:rPr>
                <w:rStyle w:val="tlid-translation"/>
                <w:color w:val="000000" w:themeColor="text1"/>
                <w:lang w:val="da-DK"/>
              </w:rPr>
              <w:t>145.992</w:t>
            </w:r>
          </w:p>
        </w:tc>
      </w:tr>
      <w:tr w:rsidR="006C39C6" w:rsidRPr="001A6BED" w14:paraId="53E8179C" w14:textId="77777777" w:rsidTr="006C39C6">
        <w:tc>
          <w:tcPr>
            <w:tcW w:w="4394" w:type="dxa"/>
          </w:tcPr>
          <w:p w14:paraId="6FF2DD20" w14:textId="77777777" w:rsidR="006C39C6" w:rsidRPr="001A6BED" w:rsidRDefault="006C39C6" w:rsidP="006C39C6">
            <w:pPr>
              <w:jc w:val="both"/>
              <w:rPr>
                <w:rStyle w:val="tlid-translation"/>
                <w:color w:val="000000" w:themeColor="text1"/>
                <w:lang w:val="da-DK"/>
              </w:rPr>
            </w:pPr>
            <w:r w:rsidRPr="001A6BED">
              <w:rPr>
                <w:rStyle w:val="tlid-translation"/>
                <w:color w:val="000000" w:themeColor="text1"/>
                <w:lang w:val="da-DK"/>
              </w:rPr>
              <w:t xml:space="preserve">% </w:t>
            </w:r>
            <w:r w:rsidR="00F511A9" w:rsidRPr="001A6BED">
              <w:rPr>
                <w:rStyle w:val="tlid-translation"/>
                <w:color w:val="000000" w:themeColor="text1"/>
                <w:lang w:val="da-DK"/>
              </w:rPr>
              <w:t xml:space="preserve">af aldersgruppen der modtager en form for hjemmepleje </w:t>
            </w:r>
          </w:p>
        </w:tc>
        <w:tc>
          <w:tcPr>
            <w:tcW w:w="1134" w:type="dxa"/>
          </w:tcPr>
          <w:p w14:paraId="531A0072" w14:textId="77777777" w:rsidR="006C39C6" w:rsidRPr="001A6BED" w:rsidRDefault="006C39C6" w:rsidP="006C39C6">
            <w:pPr>
              <w:jc w:val="center"/>
              <w:rPr>
                <w:rStyle w:val="tlid-translation"/>
                <w:color w:val="000000" w:themeColor="text1"/>
                <w:lang w:val="da-DK"/>
              </w:rPr>
            </w:pPr>
            <w:r w:rsidRPr="001A6BED">
              <w:rPr>
                <w:rStyle w:val="tlid-translation"/>
                <w:color w:val="000000" w:themeColor="text1"/>
                <w:lang w:val="da-DK"/>
              </w:rPr>
              <w:t>6,9%</w:t>
            </w:r>
          </w:p>
        </w:tc>
        <w:tc>
          <w:tcPr>
            <w:tcW w:w="283" w:type="dxa"/>
          </w:tcPr>
          <w:p w14:paraId="278FFDF1" w14:textId="77777777" w:rsidR="006C39C6" w:rsidRPr="001A6BED" w:rsidRDefault="006C39C6" w:rsidP="006C39C6">
            <w:pPr>
              <w:jc w:val="center"/>
              <w:rPr>
                <w:rStyle w:val="tlid-translation"/>
                <w:color w:val="000000" w:themeColor="text1"/>
                <w:lang w:val="da-DK"/>
              </w:rPr>
            </w:pPr>
          </w:p>
        </w:tc>
        <w:tc>
          <w:tcPr>
            <w:tcW w:w="1134" w:type="dxa"/>
          </w:tcPr>
          <w:p w14:paraId="5A0DC8F0" w14:textId="77777777" w:rsidR="006C39C6" w:rsidRPr="001A6BED" w:rsidRDefault="006C39C6" w:rsidP="006C39C6">
            <w:pPr>
              <w:jc w:val="center"/>
              <w:rPr>
                <w:rStyle w:val="tlid-translation"/>
                <w:color w:val="000000" w:themeColor="text1"/>
                <w:lang w:val="da-DK"/>
              </w:rPr>
            </w:pPr>
            <w:r w:rsidRPr="001A6BED">
              <w:rPr>
                <w:rStyle w:val="tlid-translation"/>
                <w:color w:val="000000" w:themeColor="text1"/>
                <w:lang w:val="da-DK"/>
              </w:rPr>
              <w:t>35%</w:t>
            </w:r>
          </w:p>
        </w:tc>
        <w:tc>
          <w:tcPr>
            <w:tcW w:w="993" w:type="dxa"/>
          </w:tcPr>
          <w:p w14:paraId="5DE2767A" w14:textId="77777777" w:rsidR="006C39C6" w:rsidRPr="001A6BED" w:rsidRDefault="006C39C6" w:rsidP="006C39C6">
            <w:pPr>
              <w:jc w:val="center"/>
              <w:rPr>
                <w:rStyle w:val="tlid-translation"/>
                <w:color w:val="000000" w:themeColor="text1"/>
                <w:lang w:val="da-DK"/>
              </w:rPr>
            </w:pPr>
            <w:r w:rsidRPr="001A6BED">
              <w:rPr>
                <w:rStyle w:val="tlid-translation"/>
                <w:color w:val="000000" w:themeColor="text1"/>
                <w:lang w:val="da-DK"/>
              </w:rPr>
              <w:t>13,33 %</w:t>
            </w:r>
          </w:p>
        </w:tc>
      </w:tr>
      <w:tr w:rsidR="006C39C6" w:rsidRPr="001A6BED" w14:paraId="1B484C99" w14:textId="77777777" w:rsidTr="006C39C6">
        <w:tc>
          <w:tcPr>
            <w:tcW w:w="4394" w:type="dxa"/>
          </w:tcPr>
          <w:p w14:paraId="09DEAE17" w14:textId="77777777" w:rsidR="006C39C6" w:rsidRPr="001A6BED" w:rsidRDefault="006C39C6" w:rsidP="006C39C6">
            <w:pPr>
              <w:jc w:val="both"/>
              <w:rPr>
                <w:rStyle w:val="tlid-translation"/>
                <w:color w:val="000000" w:themeColor="text1"/>
                <w:lang w:val="da-DK"/>
              </w:rPr>
            </w:pPr>
            <w:r w:rsidRPr="001A6BED">
              <w:rPr>
                <w:rStyle w:val="tlid-translation"/>
                <w:color w:val="000000" w:themeColor="text1"/>
                <w:lang w:val="da-DK"/>
              </w:rPr>
              <w:t xml:space="preserve">% </w:t>
            </w:r>
            <w:r w:rsidR="00F511A9" w:rsidRPr="001A6BED">
              <w:rPr>
                <w:rStyle w:val="tlid-translation"/>
                <w:color w:val="000000" w:themeColor="text1"/>
                <w:lang w:val="da-DK"/>
              </w:rPr>
              <w:t>uafhængig af hjælp</w:t>
            </w:r>
          </w:p>
        </w:tc>
        <w:tc>
          <w:tcPr>
            <w:tcW w:w="1134" w:type="dxa"/>
          </w:tcPr>
          <w:p w14:paraId="3EC969D8" w14:textId="77777777" w:rsidR="006C39C6" w:rsidRPr="001A6BED" w:rsidRDefault="006C39C6" w:rsidP="006C39C6">
            <w:pPr>
              <w:jc w:val="center"/>
              <w:rPr>
                <w:rStyle w:val="tlid-translation"/>
                <w:color w:val="000000" w:themeColor="text1"/>
                <w:lang w:val="da-DK"/>
              </w:rPr>
            </w:pPr>
            <w:r w:rsidRPr="001A6BED">
              <w:rPr>
                <w:rStyle w:val="tlid-translation"/>
                <w:color w:val="000000" w:themeColor="text1"/>
                <w:lang w:val="da-DK"/>
              </w:rPr>
              <w:t>93,10 %</w:t>
            </w:r>
          </w:p>
        </w:tc>
        <w:tc>
          <w:tcPr>
            <w:tcW w:w="283" w:type="dxa"/>
          </w:tcPr>
          <w:p w14:paraId="4FEE53DE" w14:textId="77777777" w:rsidR="006C39C6" w:rsidRPr="001A6BED" w:rsidRDefault="006C39C6" w:rsidP="006C39C6">
            <w:pPr>
              <w:jc w:val="center"/>
              <w:rPr>
                <w:rStyle w:val="tlid-translation"/>
                <w:color w:val="000000" w:themeColor="text1"/>
                <w:lang w:val="da-DK"/>
              </w:rPr>
            </w:pPr>
          </w:p>
        </w:tc>
        <w:tc>
          <w:tcPr>
            <w:tcW w:w="1134" w:type="dxa"/>
          </w:tcPr>
          <w:p w14:paraId="051441AC" w14:textId="77777777" w:rsidR="006C39C6" w:rsidRPr="001A6BED" w:rsidRDefault="006C39C6" w:rsidP="006C39C6">
            <w:pPr>
              <w:jc w:val="center"/>
              <w:rPr>
                <w:rStyle w:val="tlid-translation"/>
                <w:color w:val="000000" w:themeColor="text1"/>
                <w:lang w:val="da-DK"/>
              </w:rPr>
            </w:pPr>
            <w:r w:rsidRPr="001A6BED">
              <w:rPr>
                <w:rStyle w:val="tlid-translation"/>
                <w:color w:val="000000" w:themeColor="text1"/>
                <w:lang w:val="da-DK"/>
              </w:rPr>
              <w:t>65 %</w:t>
            </w:r>
          </w:p>
        </w:tc>
        <w:tc>
          <w:tcPr>
            <w:tcW w:w="993" w:type="dxa"/>
          </w:tcPr>
          <w:p w14:paraId="752804AD" w14:textId="77777777" w:rsidR="006C39C6" w:rsidRPr="001A6BED" w:rsidRDefault="006C39C6" w:rsidP="006C39C6">
            <w:pPr>
              <w:jc w:val="center"/>
              <w:rPr>
                <w:rStyle w:val="tlid-translation"/>
                <w:color w:val="000000" w:themeColor="text1"/>
                <w:lang w:val="da-DK"/>
              </w:rPr>
            </w:pPr>
            <w:r w:rsidRPr="001A6BED">
              <w:rPr>
                <w:rStyle w:val="tlid-translation"/>
                <w:color w:val="000000" w:themeColor="text1"/>
                <w:lang w:val="da-DK"/>
              </w:rPr>
              <w:t>86,67 %</w:t>
            </w:r>
          </w:p>
        </w:tc>
      </w:tr>
    </w:tbl>
    <w:p w14:paraId="3FAF44DA" w14:textId="77777777" w:rsidR="006C39C6" w:rsidRPr="001A6BED" w:rsidRDefault="006C39C6" w:rsidP="006C39C6">
      <w:pPr>
        <w:spacing w:before="0" w:after="0"/>
        <w:jc w:val="both"/>
        <w:rPr>
          <w:rStyle w:val="tlid-translation"/>
          <w:color w:val="000000" w:themeColor="text1"/>
          <w:sz w:val="24"/>
          <w:szCs w:val="24"/>
          <w:lang w:val="da-DK"/>
        </w:rPr>
      </w:pPr>
      <w:r w:rsidRPr="001A6BED">
        <w:rPr>
          <w:rStyle w:val="tlid-translation"/>
          <w:color w:val="000000" w:themeColor="text1"/>
          <w:sz w:val="24"/>
          <w:szCs w:val="24"/>
          <w:lang w:val="da-DK"/>
        </w:rPr>
        <w:tab/>
      </w:r>
    </w:p>
    <w:p w14:paraId="41F12CAC" w14:textId="77777777" w:rsidR="006C39C6" w:rsidRPr="001A6BED" w:rsidRDefault="00F511A9" w:rsidP="006C39C6">
      <w:pPr>
        <w:jc w:val="both"/>
        <w:rPr>
          <w:color w:val="000000" w:themeColor="text1"/>
          <w:sz w:val="24"/>
          <w:szCs w:val="24"/>
          <w:lang w:val="da-DK"/>
        </w:rPr>
      </w:pPr>
      <w:r w:rsidRPr="001A6BED">
        <w:rPr>
          <w:color w:val="000000" w:themeColor="text1"/>
          <w:sz w:val="24"/>
          <w:szCs w:val="24"/>
          <w:lang w:val="da-DK"/>
        </w:rPr>
        <w:t>Tabellen viser at der er</w:t>
      </w:r>
      <w:r w:rsidR="006C39C6" w:rsidRPr="001A6BED">
        <w:rPr>
          <w:color w:val="000000" w:themeColor="text1"/>
          <w:sz w:val="24"/>
          <w:szCs w:val="24"/>
          <w:lang w:val="da-DK"/>
        </w:rPr>
        <w:t xml:space="preserve"> 845.451 </w:t>
      </w:r>
      <w:r w:rsidRPr="001A6BED">
        <w:rPr>
          <w:color w:val="000000" w:themeColor="text1"/>
          <w:sz w:val="24"/>
          <w:szCs w:val="24"/>
          <w:lang w:val="da-DK"/>
        </w:rPr>
        <w:t xml:space="preserve">mennesker </w:t>
      </w:r>
      <w:r w:rsidR="006C39C6" w:rsidRPr="001A6BED">
        <w:rPr>
          <w:color w:val="000000" w:themeColor="text1"/>
          <w:sz w:val="24"/>
          <w:szCs w:val="24"/>
          <w:lang w:val="da-DK"/>
        </w:rPr>
        <w:t xml:space="preserve"> </w:t>
      </w:r>
    </w:p>
    <w:p w14:paraId="5C4B9547" w14:textId="058B4E57" w:rsidR="006C39C6" w:rsidRPr="001A6BED" w:rsidRDefault="00A373F7" w:rsidP="008B4F03">
      <w:pPr>
        <w:pStyle w:val="Listeafsnit"/>
        <w:numPr>
          <w:ilvl w:val="0"/>
          <w:numId w:val="9"/>
        </w:numPr>
        <w:jc w:val="both"/>
        <w:rPr>
          <w:color w:val="000000" w:themeColor="text1"/>
          <w:sz w:val="24"/>
          <w:szCs w:val="24"/>
          <w:lang w:val="da-DK"/>
        </w:rPr>
      </w:pPr>
      <w:r w:rsidRPr="001A6BED">
        <w:rPr>
          <w:color w:val="000000" w:themeColor="text1"/>
          <w:sz w:val="24"/>
          <w:szCs w:val="24"/>
          <w:lang w:val="da-DK"/>
        </w:rPr>
        <w:t xml:space="preserve">I aldersgruppen </w:t>
      </w:r>
      <w:r w:rsidR="006C39C6" w:rsidRPr="001A6BED">
        <w:rPr>
          <w:color w:val="000000" w:themeColor="text1"/>
          <w:sz w:val="24"/>
          <w:szCs w:val="24"/>
          <w:lang w:val="da-DK"/>
        </w:rPr>
        <w:t xml:space="preserve">65 </w:t>
      </w:r>
      <w:r w:rsidRPr="001A6BED">
        <w:rPr>
          <w:color w:val="000000" w:themeColor="text1"/>
          <w:sz w:val="24"/>
          <w:szCs w:val="24"/>
          <w:lang w:val="da-DK"/>
        </w:rPr>
        <w:t>til</w:t>
      </w:r>
      <w:r w:rsidR="006C39C6" w:rsidRPr="001A6BED">
        <w:rPr>
          <w:color w:val="000000" w:themeColor="text1"/>
          <w:sz w:val="24"/>
          <w:szCs w:val="24"/>
          <w:lang w:val="da-DK"/>
        </w:rPr>
        <w:t xml:space="preserve"> 79</w:t>
      </w:r>
      <w:r w:rsidR="0028364A">
        <w:rPr>
          <w:color w:val="000000" w:themeColor="text1"/>
          <w:sz w:val="24"/>
          <w:szCs w:val="24"/>
          <w:lang w:val="da-DK"/>
        </w:rPr>
        <w:t xml:space="preserve"> år</w:t>
      </w:r>
      <w:r w:rsidR="006C39C6" w:rsidRPr="001A6BED">
        <w:rPr>
          <w:color w:val="000000" w:themeColor="text1"/>
          <w:sz w:val="24"/>
          <w:szCs w:val="24"/>
          <w:lang w:val="da-DK"/>
        </w:rPr>
        <w:t xml:space="preserve"> </w:t>
      </w:r>
      <w:r w:rsidRPr="001A6BED">
        <w:rPr>
          <w:color w:val="000000" w:themeColor="text1"/>
          <w:sz w:val="24"/>
          <w:szCs w:val="24"/>
          <w:lang w:val="da-DK"/>
        </w:rPr>
        <w:t xml:space="preserve">er der </w:t>
      </w:r>
      <w:r w:rsidR="006C39C6" w:rsidRPr="001A6BED">
        <w:rPr>
          <w:color w:val="000000" w:themeColor="text1"/>
          <w:sz w:val="24"/>
          <w:szCs w:val="24"/>
          <w:lang w:val="da-DK"/>
        </w:rPr>
        <w:t xml:space="preserve">58.590 </w:t>
      </w:r>
      <w:r w:rsidR="0028364A">
        <w:rPr>
          <w:color w:val="000000" w:themeColor="text1"/>
          <w:sz w:val="24"/>
          <w:szCs w:val="24"/>
          <w:lang w:val="da-DK"/>
        </w:rPr>
        <w:t>personer</w:t>
      </w:r>
      <w:r w:rsidRPr="001A6BED">
        <w:rPr>
          <w:color w:val="000000" w:themeColor="text1"/>
          <w:sz w:val="24"/>
          <w:szCs w:val="24"/>
          <w:lang w:val="da-DK"/>
        </w:rPr>
        <w:t xml:space="preserve"> og</w:t>
      </w:r>
      <w:r w:rsidR="006C39C6" w:rsidRPr="001A6BED">
        <w:rPr>
          <w:color w:val="000000" w:themeColor="text1"/>
          <w:sz w:val="24"/>
          <w:szCs w:val="24"/>
          <w:lang w:val="da-DK"/>
        </w:rPr>
        <w:t xml:space="preserve"> </w:t>
      </w:r>
      <w:r w:rsidR="006C39C6" w:rsidRPr="001A6BED">
        <w:rPr>
          <w:b/>
          <w:color w:val="000000" w:themeColor="text1"/>
          <w:sz w:val="24"/>
          <w:szCs w:val="24"/>
          <w:lang w:val="da-DK"/>
        </w:rPr>
        <w:t>6,9%</w:t>
      </w:r>
      <w:r w:rsidR="006C39C6" w:rsidRPr="001A6BED">
        <w:rPr>
          <w:color w:val="000000" w:themeColor="text1"/>
          <w:sz w:val="24"/>
          <w:szCs w:val="24"/>
          <w:lang w:val="da-DK"/>
        </w:rPr>
        <w:t xml:space="preserve"> </w:t>
      </w:r>
      <w:r w:rsidRPr="001A6BED">
        <w:rPr>
          <w:color w:val="000000" w:themeColor="text1"/>
          <w:sz w:val="24"/>
          <w:szCs w:val="24"/>
          <w:lang w:val="da-DK"/>
        </w:rPr>
        <w:t xml:space="preserve">vil ende med at have behov for praktisk eller personlige hjemmepleje inden de fylder </w:t>
      </w:r>
      <w:r w:rsidR="006C39C6" w:rsidRPr="001A6BED">
        <w:rPr>
          <w:color w:val="000000" w:themeColor="text1"/>
          <w:sz w:val="24"/>
          <w:szCs w:val="24"/>
          <w:lang w:val="da-DK"/>
        </w:rPr>
        <w:t>79</w:t>
      </w:r>
      <w:r w:rsidR="0028364A">
        <w:rPr>
          <w:color w:val="000000" w:themeColor="text1"/>
          <w:sz w:val="24"/>
          <w:szCs w:val="24"/>
          <w:lang w:val="da-DK"/>
        </w:rPr>
        <w:t xml:space="preserve"> år</w:t>
      </w:r>
      <w:r w:rsidR="006C39C6" w:rsidRPr="001A6BED">
        <w:rPr>
          <w:color w:val="000000" w:themeColor="text1"/>
          <w:sz w:val="24"/>
          <w:szCs w:val="24"/>
          <w:lang w:val="da-DK"/>
        </w:rPr>
        <w:t xml:space="preserve">. </w:t>
      </w:r>
    </w:p>
    <w:p w14:paraId="5AAAB9FB" w14:textId="77777777" w:rsidR="006C39C6" w:rsidRPr="001A6BED" w:rsidRDefault="006C39C6" w:rsidP="006C39C6">
      <w:pPr>
        <w:pStyle w:val="Listeafsnit"/>
        <w:jc w:val="both"/>
        <w:rPr>
          <w:color w:val="000000" w:themeColor="text1"/>
          <w:sz w:val="24"/>
          <w:szCs w:val="24"/>
          <w:lang w:val="da-DK"/>
        </w:rPr>
      </w:pPr>
    </w:p>
    <w:p w14:paraId="62ADAF51" w14:textId="188F39FF" w:rsidR="006C39C6" w:rsidRPr="001A6BED" w:rsidRDefault="006C39C6" w:rsidP="00C95676">
      <w:pPr>
        <w:pStyle w:val="Listeafsnit"/>
        <w:numPr>
          <w:ilvl w:val="0"/>
          <w:numId w:val="5"/>
        </w:numPr>
        <w:jc w:val="both"/>
        <w:rPr>
          <w:color w:val="000000" w:themeColor="text1"/>
          <w:sz w:val="24"/>
          <w:szCs w:val="24"/>
          <w:lang w:val="da-DK"/>
        </w:rPr>
      </w:pPr>
      <w:r w:rsidRPr="001A6BED">
        <w:rPr>
          <w:color w:val="000000" w:themeColor="text1"/>
          <w:sz w:val="24"/>
          <w:szCs w:val="24"/>
          <w:lang w:val="da-DK"/>
        </w:rPr>
        <w:t xml:space="preserve">29,54% </w:t>
      </w:r>
      <w:r w:rsidR="00A373F7" w:rsidRPr="001A6BED">
        <w:rPr>
          <w:color w:val="000000" w:themeColor="text1"/>
          <w:sz w:val="24"/>
          <w:szCs w:val="24"/>
          <w:lang w:val="da-DK"/>
        </w:rPr>
        <w:t>eller</w:t>
      </w:r>
      <w:r w:rsidRPr="001A6BED">
        <w:rPr>
          <w:color w:val="000000" w:themeColor="text1"/>
          <w:sz w:val="24"/>
          <w:szCs w:val="24"/>
          <w:lang w:val="da-DK"/>
        </w:rPr>
        <w:t xml:space="preserve"> 4,7 </w:t>
      </w:r>
      <w:r w:rsidR="0028364A">
        <w:rPr>
          <w:color w:val="000000" w:themeColor="text1"/>
          <w:sz w:val="24"/>
          <w:szCs w:val="24"/>
          <w:lang w:val="da-DK"/>
        </w:rPr>
        <w:t xml:space="preserve">personer </w:t>
      </w:r>
      <w:r w:rsidR="00A373F7" w:rsidRPr="001A6BED">
        <w:rPr>
          <w:color w:val="000000" w:themeColor="text1"/>
          <w:sz w:val="24"/>
          <w:szCs w:val="24"/>
          <w:lang w:val="da-DK"/>
        </w:rPr>
        <w:t>ud af 16 senior</w:t>
      </w:r>
      <w:r w:rsidR="0028364A">
        <w:rPr>
          <w:color w:val="000000" w:themeColor="text1"/>
          <w:sz w:val="24"/>
          <w:szCs w:val="24"/>
          <w:lang w:val="da-DK"/>
        </w:rPr>
        <w:t>kursister</w:t>
      </w:r>
      <w:r w:rsidR="00A373F7" w:rsidRPr="001A6BED">
        <w:rPr>
          <w:color w:val="000000" w:themeColor="text1"/>
          <w:sz w:val="24"/>
          <w:szCs w:val="24"/>
          <w:lang w:val="da-DK"/>
        </w:rPr>
        <w:t xml:space="preserve"> vil stadig være i live ved 80+. 35% vil ende med at have behov for hjemmepleje. </w:t>
      </w:r>
      <w:r w:rsidRPr="001A6BED">
        <w:rPr>
          <w:color w:val="000000" w:themeColor="text1"/>
          <w:sz w:val="24"/>
          <w:szCs w:val="24"/>
          <w:lang w:val="da-DK"/>
        </w:rPr>
        <w:t xml:space="preserve"> </w:t>
      </w:r>
    </w:p>
    <w:p w14:paraId="3C2BAE29" w14:textId="77777777" w:rsidR="006C39C6" w:rsidRPr="001A6BED" w:rsidRDefault="006C39C6" w:rsidP="00C95676">
      <w:pPr>
        <w:pStyle w:val="Listeafsnit"/>
        <w:numPr>
          <w:ilvl w:val="0"/>
          <w:numId w:val="5"/>
        </w:numPr>
        <w:jc w:val="both"/>
        <w:rPr>
          <w:color w:val="000000" w:themeColor="text1"/>
          <w:sz w:val="24"/>
          <w:szCs w:val="24"/>
          <w:lang w:val="da-DK"/>
        </w:rPr>
      </w:pPr>
      <w:r w:rsidRPr="001A6BED">
        <w:rPr>
          <w:color w:val="000000" w:themeColor="text1"/>
          <w:sz w:val="24"/>
          <w:szCs w:val="24"/>
          <w:lang w:val="da-DK"/>
        </w:rPr>
        <w:t xml:space="preserve">35% </w:t>
      </w:r>
      <w:r w:rsidR="00A373F7" w:rsidRPr="001A6BED">
        <w:rPr>
          <w:color w:val="000000" w:themeColor="text1"/>
          <w:sz w:val="24"/>
          <w:szCs w:val="24"/>
          <w:lang w:val="da-DK"/>
        </w:rPr>
        <w:t>eller</w:t>
      </w:r>
      <w:r w:rsidRPr="001A6BED">
        <w:rPr>
          <w:color w:val="000000" w:themeColor="text1"/>
          <w:sz w:val="24"/>
          <w:szCs w:val="24"/>
          <w:lang w:val="da-DK"/>
        </w:rPr>
        <w:t xml:space="preserve"> 1,6 </w:t>
      </w:r>
      <w:r w:rsidR="00A373F7" w:rsidRPr="001A6BED">
        <w:rPr>
          <w:color w:val="000000" w:themeColor="text1"/>
          <w:sz w:val="24"/>
          <w:szCs w:val="24"/>
          <w:lang w:val="da-DK"/>
        </w:rPr>
        <w:t>ud af disse</w:t>
      </w:r>
      <w:r w:rsidRPr="001A6BED">
        <w:rPr>
          <w:color w:val="000000" w:themeColor="text1"/>
          <w:sz w:val="24"/>
          <w:szCs w:val="24"/>
          <w:lang w:val="da-DK"/>
        </w:rPr>
        <w:t xml:space="preserve"> 4,7 </w:t>
      </w:r>
      <w:r w:rsidR="00A373F7" w:rsidRPr="001A6BED">
        <w:rPr>
          <w:color w:val="000000" w:themeColor="text1"/>
          <w:sz w:val="24"/>
          <w:szCs w:val="24"/>
          <w:lang w:val="da-DK"/>
        </w:rPr>
        <w:t xml:space="preserve">vil allerede have eller udvikle et behov for hjemmepleje efter de er 80 år. </w:t>
      </w:r>
    </w:p>
    <w:p w14:paraId="72C53EC5" w14:textId="30BA5FDE" w:rsidR="001B3B32" w:rsidRPr="001A6BED" w:rsidRDefault="001B3B32" w:rsidP="001B3B32">
      <w:pPr>
        <w:jc w:val="both"/>
        <w:rPr>
          <w:color w:val="000000" w:themeColor="text1"/>
          <w:sz w:val="24"/>
          <w:szCs w:val="24"/>
          <w:lang w:val="da-DK"/>
        </w:rPr>
      </w:pPr>
      <w:r w:rsidRPr="001A6BED">
        <w:rPr>
          <w:color w:val="000000" w:themeColor="text1"/>
          <w:sz w:val="24"/>
          <w:szCs w:val="24"/>
          <w:lang w:val="da-DK"/>
        </w:rPr>
        <w:t xml:space="preserve">I alt </w:t>
      </w:r>
      <w:r w:rsidR="00E27C3B" w:rsidRPr="001A6BED">
        <w:rPr>
          <w:color w:val="000000" w:themeColor="text1"/>
          <w:sz w:val="24"/>
          <w:szCs w:val="24"/>
          <w:lang w:val="da-DK"/>
        </w:rPr>
        <w:t xml:space="preserve">ender </w:t>
      </w:r>
      <w:r w:rsidRPr="001A6BED">
        <w:rPr>
          <w:color w:val="000000" w:themeColor="text1"/>
          <w:sz w:val="24"/>
          <w:szCs w:val="24"/>
          <w:lang w:val="da-DK"/>
        </w:rPr>
        <w:t>13,33% med behov for hjemmepleje senere i livet, ligesom de 2,1</w:t>
      </w:r>
      <w:r w:rsidR="0028364A">
        <w:rPr>
          <w:color w:val="000000" w:themeColor="text1"/>
          <w:sz w:val="24"/>
          <w:szCs w:val="24"/>
          <w:lang w:val="da-DK"/>
        </w:rPr>
        <w:t xml:space="preserve"> persone</w:t>
      </w:r>
      <w:r w:rsidRPr="001A6BED">
        <w:rPr>
          <w:color w:val="000000" w:themeColor="text1"/>
          <w:sz w:val="24"/>
          <w:szCs w:val="24"/>
          <w:lang w:val="da-DK"/>
        </w:rPr>
        <w:t xml:space="preserve">r ud af de 16 </w:t>
      </w:r>
      <w:r w:rsidR="0028364A">
        <w:rPr>
          <w:color w:val="000000" w:themeColor="text1"/>
          <w:sz w:val="24"/>
          <w:szCs w:val="24"/>
          <w:lang w:val="da-DK"/>
        </w:rPr>
        <w:t>kursister</w:t>
      </w:r>
      <w:r w:rsidRPr="001A6BED">
        <w:rPr>
          <w:color w:val="000000" w:themeColor="text1"/>
          <w:sz w:val="24"/>
          <w:szCs w:val="24"/>
          <w:lang w:val="da-DK"/>
        </w:rPr>
        <w:t>, der stadig lever efter 80 år og ender med behov for hjemmepleje,</w:t>
      </w:r>
    </w:p>
    <w:p w14:paraId="140610A4" w14:textId="0704FAC5" w:rsidR="001B3B32" w:rsidRPr="001A6BED" w:rsidRDefault="001B3B32" w:rsidP="008B4F03">
      <w:pPr>
        <w:pStyle w:val="Listeafsnit"/>
        <w:numPr>
          <w:ilvl w:val="0"/>
          <w:numId w:val="26"/>
        </w:numPr>
        <w:jc w:val="both"/>
        <w:rPr>
          <w:color w:val="000000" w:themeColor="text1"/>
          <w:sz w:val="24"/>
          <w:szCs w:val="24"/>
          <w:lang w:val="da-DK"/>
        </w:rPr>
      </w:pPr>
      <w:r w:rsidRPr="001A6BED">
        <w:rPr>
          <w:color w:val="000000" w:themeColor="text1"/>
          <w:sz w:val="24"/>
          <w:szCs w:val="24"/>
          <w:lang w:val="da-DK"/>
        </w:rPr>
        <w:t xml:space="preserve">Det betyder, at 13,33% af 16 </w:t>
      </w:r>
      <w:r w:rsidR="0028364A">
        <w:rPr>
          <w:color w:val="000000" w:themeColor="text1"/>
          <w:sz w:val="24"/>
          <w:szCs w:val="24"/>
          <w:lang w:val="da-DK"/>
        </w:rPr>
        <w:t>seniorkursister</w:t>
      </w:r>
      <w:r w:rsidRPr="001A6BED">
        <w:rPr>
          <w:color w:val="000000" w:themeColor="text1"/>
          <w:sz w:val="24"/>
          <w:szCs w:val="24"/>
          <w:lang w:val="da-DK"/>
        </w:rPr>
        <w:t xml:space="preserve"> eller 2,13 </w:t>
      </w:r>
      <w:r w:rsidR="0028364A">
        <w:rPr>
          <w:color w:val="000000" w:themeColor="text1"/>
          <w:sz w:val="24"/>
          <w:szCs w:val="24"/>
          <w:lang w:val="da-DK"/>
        </w:rPr>
        <w:t>personer</w:t>
      </w:r>
      <w:r w:rsidRPr="001A6BED">
        <w:rPr>
          <w:color w:val="000000" w:themeColor="text1"/>
          <w:sz w:val="24"/>
          <w:szCs w:val="24"/>
          <w:lang w:val="da-DK"/>
        </w:rPr>
        <w:t xml:space="preserve"> vil kræve og modtage hjemmepleje, inden de fylder 80 år.</w:t>
      </w:r>
    </w:p>
    <w:p w14:paraId="47B92DD5" w14:textId="77777777" w:rsidR="001B3B32" w:rsidRPr="001A6BED" w:rsidRDefault="001B3B32" w:rsidP="001B3B32">
      <w:pPr>
        <w:jc w:val="both"/>
        <w:rPr>
          <w:color w:val="000000" w:themeColor="text1"/>
          <w:sz w:val="24"/>
          <w:szCs w:val="24"/>
          <w:lang w:val="da-DK"/>
        </w:rPr>
      </w:pPr>
      <w:r w:rsidRPr="001A6BED">
        <w:rPr>
          <w:color w:val="000000" w:themeColor="text1"/>
          <w:sz w:val="24"/>
          <w:szCs w:val="24"/>
          <w:lang w:val="da-DK"/>
        </w:rPr>
        <w:t>Hvis vi sætter</w:t>
      </w:r>
    </w:p>
    <w:p w14:paraId="26201E72" w14:textId="27C50AA8" w:rsidR="001B3B32" w:rsidRPr="001A6BED" w:rsidRDefault="001B3B32" w:rsidP="008B4F03">
      <w:pPr>
        <w:pStyle w:val="Listeafsnit"/>
        <w:numPr>
          <w:ilvl w:val="1"/>
          <w:numId w:val="10"/>
        </w:numPr>
        <w:jc w:val="both"/>
        <w:rPr>
          <w:color w:val="000000" w:themeColor="text1"/>
          <w:sz w:val="24"/>
          <w:szCs w:val="24"/>
          <w:lang w:val="da-DK"/>
        </w:rPr>
      </w:pPr>
      <w:r w:rsidRPr="001A6BED">
        <w:rPr>
          <w:color w:val="000000" w:themeColor="text1"/>
          <w:sz w:val="24"/>
          <w:szCs w:val="24"/>
          <w:lang w:val="da-DK"/>
        </w:rPr>
        <w:t xml:space="preserve">1 times hjemmeplejetjeneste (inklusive løn, transporttid, administration, styring og hjælpeudstyr) </w:t>
      </w:r>
      <w:r w:rsidR="002F3CE1">
        <w:rPr>
          <w:color w:val="000000" w:themeColor="text1"/>
          <w:sz w:val="24"/>
          <w:szCs w:val="24"/>
          <w:lang w:val="da-DK"/>
        </w:rPr>
        <w:t>til at koste</w:t>
      </w:r>
      <w:r w:rsidRPr="001A6BED">
        <w:rPr>
          <w:color w:val="000000" w:themeColor="text1"/>
          <w:sz w:val="24"/>
          <w:szCs w:val="24"/>
          <w:lang w:val="da-DK"/>
        </w:rPr>
        <w:t xml:space="preserve"> 34 euro.</w:t>
      </w:r>
    </w:p>
    <w:p w14:paraId="393CBBA1" w14:textId="234E4C3D" w:rsidR="001B3B32" w:rsidRPr="001A6BED" w:rsidRDefault="001B3B32" w:rsidP="008B4F03">
      <w:pPr>
        <w:pStyle w:val="Listeafsnit"/>
        <w:numPr>
          <w:ilvl w:val="1"/>
          <w:numId w:val="10"/>
        </w:numPr>
        <w:jc w:val="both"/>
        <w:rPr>
          <w:color w:val="000000" w:themeColor="text1"/>
          <w:sz w:val="24"/>
          <w:szCs w:val="24"/>
          <w:lang w:val="da-DK"/>
        </w:rPr>
      </w:pPr>
      <w:r w:rsidRPr="001A6BED">
        <w:rPr>
          <w:color w:val="000000" w:themeColor="text1"/>
          <w:sz w:val="24"/>
          <w:szCs w:val="24"/>
          <w:lang w:val="da-DK"/>
        </w:rPr>
        <w:t xml:space="preserve">Omkostningerne til 1 </w:t>
      </w:r>
      <w:r w:rsidR="0028364A">
        <w:rPr>
          <w:color w:val="000000" w:themeColor="text1"/>
          <w:sz w:val="24"/>
          <w:szCs w:val="24"/>
          <w:lang w:val="da-DK"/>
        </w:rPr>
        <w:t>senior</w:t>
      </w:r>
      <w:r w:rsidRPr="001A6BED">
        <w:rPr>
          <w:color w:val="000000" w:themeColor="text1"/>
          <w:sz w:val="24"/>
          <w:szCs w:val="24"/>
          <w:lang w:val="da-DK"/>
        </w:rPr>
        <w:t>kurs</w:t>
      </w:r>
      <w:r w:rsidR="0028364A">
        <w:rPr>
          <w:color w:val="000000" w:themeColor="text1"/>
          <w:sz w:val="24"/>
          <w:szCs w:val="24"/>
          <w:lang w:val="da-DK"/>
        </w:rPr>
        <w:t>us</w:t>
      </w:r>
      <w:r w:rsidRPr="001A6BED">
        <w:rPr>
          <w:color w:val="000000" w:themeColor="text1"/>
          <w:sz w:val="24"/>
          <w:szCs w:val="24"/>
          <w:lang w:val="da-DK"/>
        </w:rPr>
        <w:t xml:space="preserve"> er sat til 1.400 euro.</w:t>
      </w:r>
    </w:p>
    <w:p w14:paraId="69F6DC83" w14:textId="77777777" w:rsidR="001B3B32" w:rsidRPr="001A6BED" w:rsidRDefault="001B3B32" w:rsidP="008B4F03">
      <w:pPr>
        <w:pStyle w:val="Listeafsnit"/>
        <w:numPr>
          <w:ilvl w:val="1"/>
          <w:numId w:val="10"/>
        </w:numPr>
        <w:jc w:val="both"/>
        <w:rPr>
          <w:color w:val="000000" w:themeColor="text1"/>
          <w:sz w:val="24"/>
          <w:szCs w:val="24"/>
          <w:lang w:val="da-DK"/>
        </w:rPr>
      </w:pPr>
      <w:r w:rsidRPr="001A6BED">
        <w:rPr>
          <w:color w:val="000000" w:themeColor="text1"/>
          <w:sz w:val="24"/>
          <w:szCs w:val="24"/>
          <w:lang w:val="da-DK"/>
        </w:rPr>
        <w:t>2,13 personer modtager 1 times hjemmepleje 3 dage om ugen.</w:t>
      </w:r>
    </w:p>
    <w:p w14:paraId="3E76834D" w14:textId="776B7A08" w:rsidR="001B3B32" w:rsidRPr="001A6BED" w:rsidRDefault="001B3B32" w:rsidP="001B3B32">
      <w:pPr>
        <w:jc w:val="both"/>
        <w:rPr>
          <w:color w:val="000000" w:themeColor="text1"/>
          <w:sz w:val="24"/>
          <w:szCs w:val="24"/>
          <w:lang w:val="da-DK"/>
        </w:rPr>
      </w:pPr>
      <w:r w:rsidRPr="001A6BED">
        <w:rPr>
          <w:color w:val="000000" w:themeColor="text1"/>
          <w:sz w:val="24"/>
          <w:szCs w:val="24"/>
          <w:lang w:val="da-DK"/>
        </w:rPr>
        <w:t xml:space="preserve">Derefter behøver effekten af ​​at deltage i et kursus kun at udsætte den dato, hvor disse 2,13 personer vil </w:t>
      </w:r>
      <w:r w:rsidR="00414D48">
        <w:rPr>
          <w:color w:val="000000" w:themeColor="text1"/>
          <w:sz w:val="24"/>
          <w:szCs w:val="24"/>
          <w:lang w:val="da-DK"/>
        </w:rPr>
        <w:t>have brug for</w:t>
      </w:r>
      <w:r w:rsidRPr="001A6BED">
        <w:rPr>
          <w:color w:val="000000" w:themeColor="text1"/>
          <w:sz w:val="24"/>
          <w:szCs w:val="24"/>
          <w:lang w:val="da-DK"/>
        </w:rPr>
        <w:t xml:space="preserve"> pleje med 6,4 uger.</w:t>
      </w:r>
    </w:p>
    <w:p w14:paraId="63980886" w14:textId="77777777" w:rsidR="001B3B32" w:rsidRPr="001A6BED" w:rsidRDefault="001B3B32" w:rsidP="008B4F03">
      <w:pPr>
        <w:pStyle w:val="Listeafsnit"/>
        <w:numPr>
          <w:ilvl w:val="1"/>
          <w:numId w:val="10"/>
        </w:numPr>
        <w:jc w:val="both"/>
        <w:rPr>
          <w:color w:val="000000" w:themeColor="text1"/>
          <w:sz w:val="24"/>
          <w:szCs w:val="24"/>
          <w:lang w:val="da-DK"/>
        </w:rPr>
      </w:pPr>
      <w:r w:rsidRPr="001A6BED">
        <w:rPr>
          <w:color w:val="000000" w:themeColor="text1"/>
          <w:sz w:val="24"/>
          <w:szCs w:val="24"/>
          <w:lang w:val="da-DK"/>
        </w:rPr>
        <w:t>2,13 personer x 3 timer om ugen x 34 euro = ugentlige omkostninger på 217 euro.</w:t>
      </w:r>
    </w:p>
    <w:p w14:paraId="5A8BD791" w14:textId="77777777" w:rsidR="001B3B32" w:rsidRPr="001A6BED" w:rsidRDefault="001B3B32" w:rsidP="008B4F03">
      <w:pPr>
        <w:pStyle w:val="Listeafsnit"/>
        <w:numPr>
          <w:ilvl w:val="2"/>
          <w:numId w:val="10"/>
        </w:numPr>
        <w:jc w:val="both"/>
        <w:rPr>
          <w:color w:val="000000" w:themeColor="text1"/>
          <w:sz w:val="24"/>
          <w:szCs w:val="24"/>
          <w:lang w:val="da-DK"/>
        </w:rPr>
      </w:pPr>
      <w:r w:rsidRPr="001A6BED">
        <w:rPr>
          <w:color w:val="000000" w:themeColor="text1"/>
          <w:sz w:val="24"/>
          <w:szCs w:val="24"/>
          <w:lang w:val="da-DK"/>
        </w:rPr>
        <w:t>Omkostningerne på 1.400 euro / 217 euro = 6,4 uger senere.</w:t>
      </w:r>
    </w:p>
    <w:p w14:paraId="41D9BC2E" w14:textId="77777777" w:rsidR="001B3B32" w:rsidRPr="001A6BED" w:rsidRDefault="001B3B32" w:rsidP="001B3B32">
      <w:pPr>
        <w:jc w:val="both"/>
        <w:rPr>
          <w:color w:val="000000" w:themeColor="text1"/>
          <w:sz w:val="24"/>
          <w:szCs w:val="24"/>
          <w:lang w:val="da-DK"/>
        </w:rPr>
      </w:pPr>
      <w:r w:rsidRPr="001A6BED">
        <w:rPr>
          <w:color w:val="000000" w:themeColor="text1"/>
          <w:sz w:val="24"/>
          <w:szCs w:val="24"/>
          <w:lang w:val="da-DK"/>
        </w:rPr>
        <w:t>Der er naturligvis et utal af plejesituationer og krav.</w:t>
      </w:r>
    </w:p>
    <w:p w14:paraId="5914F6C5" w14:textId="10F93B7F" w:rsidR="001B3B32" w:rsidRPr="001A6BED" w:rsidRDefault="001B3B32" w:rsidP="001B3B32">
      <w:pPr>
        <w:jc w:val="both"/>
        <w:rPr>
          <w:color w:val="000000" w:themeColor="text1"/>
          <w:sz w:val="24"/>
          <w:szCs w:val="24"/>
          <w:lang w:val="da-DK"/>
        </w:rPr>
      </w:pPr>
      <w:r w:rsidRPr="001A6BED">
        <w:rPr>
          <w:color w:val="000000" w:themeColor="text1"/>
          <w:sz w:val="24"/>
          <w:szCs w:val="24"/>
          <w:lang w:val="da-DK"/>
        </w:rPr>
        <w:t xml:space="preserve">Hvis en af ​​disse 2,13 personer havner i en situation, hvor de har brug for 2 timers hjælp om dagen, behøver virkningen af ​​at </w:t>
      </w:r>
      <w:r w:rsidR="00E27C3B">
        <w:rPr>
          <w:color w:val="000000" w:themeColor="text1"/>
          <w:sz w:val="24"/>
          <w:szCs w:val="24"/>
          <w:lang w:val="da-DK"/>
        </w:rPr>
        <w:t xml:space="preserve">kurset kun </w:t>
      </w:r>
      <w:r w:rsidRPr="001A6BED">
        <w:rPr>
          <w:color w:val="000000" w:themeColor="text1"/>
          <w:sz w:val="24"/>
          <w:szCs w:val="24"/>
          <w:lang w:val="da-DK"/>
        </w:rPr>
        <w:t>at udsætte den dag, denne person ansøger om pleje med 2,9 uger.</w:t>
      </w:r>
    </w:p>
    <w:p w14:paraId="144BB70A" w14:textId="77777777" w:rsidR="001B3B32" w:rsidRPr="001A6BED" w:rsidRDefault="001B3B32" w:rsidP="008B4F03">
      <w:pPr>
        <w:pStyle w:val="Listeafsnit"/>
        <w:numPr>
          <w:ilvl w:val="1"/>
          <w:numId w:val="10"/>
        </w:numPr>
        <w:jc w:val="both"/>
        <w:rPr>
          <w:color w:val="000000" w:themeColor="text1"/>
          <w:sz w:val="24"/>
          <w:szCs w:val="24"/>
          <w:lang w:val="da-DK"/>
        </w:rPr>
      </w:pPr>
      <w:r w:rsidRPr="001A6BED">
        <w:rPr>
          <w:color w:val="000000" w:themeColor="text1"/>
          <w:sz w:val="24"/>
          <w:szCs w:val="24"/>
          <w:lang w:val="da-DK"/>
        </w:rPr>
        <w:t>1 person x 7 dage x 2 timer om dagen x 34 euro = en ugentlig pris på 476 euro.</w:t>
      </w:r>
    </w:p>
    <w:p w14:paraId="37B9BB72" w14:textId="76612596" w:rsidR="006C39C6" w:rsidRPr="001A6BED" w:rsidRDefault="001B3B32" w:rsidP="008B4F03">
      <w:pPr>
        <w:pStyle w:val="Listeafsnit"/>
        <w:numPr>
          <w:ilvl w:val="2"/>
          <w:numId w:val="10"/>
        </w:numPr>
        <w:jc w:val="both"/>
        <w:rPr>
          <w:rStyle w:val="tlid-translation"/>
          <w:color w:val="000000" w:themeColor="text1"/>
          <w:sz w:val="22"/>
          <w:szCs w:val="22"/>
          <w:lang w:val="da-DK"/>
        </w:rPr>
      </w:pPr>
      <w:r w:rsidRPr="001A6BED">
        <w:rPr>
          <w:color w:val="000000" w:themeColor="text1"/>
          <w:sz w:val="24"/>
          <w:szCs w:val="24"/>
          <w:lang w:val="da-DK"/>
        </w:rPr>
        <w:t>1.400 euro / 476 euro = 2.94 uger.</w:t>
      </w:r>
      <w:r w:rsidR="006C39C6" w:rsidRPr="001A6BED">
        <w:rPr>
          <w:color w:val="000000" w:themeColor="text1"/>
          <w:sz w:val="22"/>
          <w:szCs w:val="22"/>
          <w:lang w:val="da-DK"/>
        </w:rPr>
        <w:t xml:space="preserve"> </w:t>
      </w:r>
    </w:p>
    <w:tbl>
      <w:tblPr>
        <w:tblStyle w:val="Tabel-Gitter"/>
        <w:tblW w:w="0" w:type="auto"/>
        <w:tblLook w:val="0680" w:firstRow="0" w:lastRow="0" w:firstColumn="1" w:lastColumn="0" w:noHBand="1" w:noVBand="1"/>
      </w:tblPr>
      <w:tblGrid>
        <w:gridCol w:w="4390"/>
        <w:gridCol w:w="1419"/>
        <w:gridCol w:w="284"/>
        <w:gridCol w:w="1419"/>
        <w:gridCol w:w="1418"/>
      </w:tblGrid>
      <w:tr w:rsidR="006C39C6" w:rsidRPr="001A6BED" w14:paraId="4C028D65" w14:textId="77777777" w:rsidTr="006C39C6">
        <w:tc>
          <w:tcPr>
            <w:tcW w:w="8784" w:type="dxa"/>
            <w:gridSpan w:val="5"/>
          </w:tcPr>
          <w:p w14:paraId="6B58E2D2" w14:textId="77777777" w:rsidR="006C39C6" w:rsidRPr="001A6BED" w:rsidRDefault="006C39C6" w:rsidP="006C39C6">
            <w:pPr>
              <w:jc w:val="both"/>
              <w:rPr>
                <w:rStyle w:val="tlid-translation"/>
                <w:color w:val="000000" w:themeColor="text1"/>
                <w:sz w:val="22"/>
                <w:szCs w:val="22"/>
                <w:lang w:val="da-DK"/>
              </w:rPr>
            </w:pPr>
            <w:r w:rsidRPr="001A6BED">
              <w:rPr>
                <w:rStyle w:val="tlid-translation"/>
                <w:color w:val="000000" w:themeColor="text1"/>
                <w:sz w:val="22"/>
                <w:szCs w:val="22"/>
                <w:lang w:val="da-DK"/>
              </w:rPr>
              <w:t>Tab</w:t>
            </w:r>
            <w:r w:rsidR="001B3B32" w:rsidRPr="001A6BED">
              <w:rPr>
                <w:rStyle w:val="tlid-translation"/>
                <w:color w:val="000000" w:themeColor="text1"/>
                <w:sz w:val="22"/>
                <w:szCs w:val="22"/>
                <w:lang w:val="da-DK"/>
              </w:rPr>
              <w:t>e</w:t>
            </w:r>
            <w:r w:rsidR="001B3B32" w:rsidRPr="001A6BED">
              <w:rPr>
                <w:rStyle w:val="tlid-translation"/>
                <w:sz w:val="22"/>
                <w:szCs w:val="22"/>
                <w:lang w:val="da-DK"/>
              </w:rPr>
              <w:t>l</w:t>
            </w:r>
            <w:r w:rsidRPr="001A6BED">
              <w:rPr>
                <w:rStyle w:val="tlid-translation"/>
                <w:color w:val="000000" w:themeColor="text1"/>
                <w:sz w:val="22"/>
                <w:szCs w:val="22"/>
                <w:lang w:val="da-DK"/>
              </w:rPr>
              <w:t xml:space="preserve"> 2                  </w:t>
            </w:r>
            <w:r w:rsidR="001B3B32" w:rsidRPr="001A6BED">
              <w:rPr>
                <w:rStyle w:val="tlid-translation"/>
                <w:color w:val="000000" w:themeColor="text1"/>
                <w:sz w:val="22"/>
                <w:szCs w:val="22"/>
                <w:lang w:val="da-DK"/>
              </w:rPr>
              <w:t>A</w:t>
            </w:r>
            <w:r w:rsidR="001B3B32" w:rsidRPr="001A6BED">
              <w:rPr>
                <w:rStyle w:val="tlid-translation"/>
                <w:sz w:val="22"/>
                <w:szCs w:val="22"/>
                <w:lang w:val="da-DK"/>
              </w:rPr>
              <w:t>ntal af senior der ender med at bo på plejehjem</w:t>
            </w:r>
          </w:p>
        </w:tc>
      </w:tr>
      <w:tr w:rsidR="006C39C6" w:rsidRPr="001A6BED" w14:paraId="5945E546" w14:textId="77777777" w:rsidTr="006C39C6">
        <w:tc>
          <w:tcPr>
            <w:tcW w:w="4390" w:type="dxa"/>
          </w:tcPr>
          <w:p w14:paraId="18F74651" w14:textId="77777777" w:rsidR="006C39C6" w:rsidRPr="001A6BED" w:rsidRDefault="006C39C6" w:rsidP="006C39C6">
            <w:pPr>
              <w:jc w:val="both"/>
              <w:rPr>
                <w:rStyle w:val="tlid-translation"/>
                <w:color w:val="000000" w:themeColor="text1"/>
                <w:sz w:val="22"/>
                <w:szCs w:val="22"/>
                <w:lang w:val="da-DK"/>
              </w:rPr>
            </w:pPr>
          </w:p>
        </w:tc>
        <w:tc>
          <w:tcPr>
            <w:tcW w:w="1275" w:type="dxa"/>
          </w:tcPr>
          <w:p w14:paraId="6151571B" w14:textId="3A41C32C" w:rsidR="006C39C6" w:rsidRPr="001A6BED" w:rsidRDefault="001B3B32" w:rsidP="006C39C6">
            <w:pPr>
              <w:jc w:val="center"/>
              <w:rPr>
                <w:rStyle w:val="tlid-translation"/>
                <w:color w:val="000000" w:themeColor="text1"/>
                <w:sz w:val="22"/>
                <w:szCs w:val="22"/>
                <w:lang w:val="da-DK"/>
              </w:rPr>
            </w:pPr>
            <w:r w:rsidRPr="001A6BED">
              <w:rPr>
                <w:rStyle w:val="tlid-translation"/>
                <w:color w:val="000000" w:themeColor="text1"/>
                <w:sz w:val="22"/>
                <w:szCs w:val="22"/>
                <w:lang w:val="da-DK"/>
              </w:rPr>
              <w:t>Aldersgruppe</w:t>
            </w:r>
            <w:r w:rsidR="006C39C6" w:rsidRPr="001A6BED">
              <w:rPr>
                <w:rStyle w:val="tlid-translation"/>
                <w:color w:val="000000" w:themeColor="text1"/>
                <w:sz w:val="22"/>
                <w:szCs w:val="22"/>
                <w:lang w:val="da-DK"/>
              </w:rPr>
              <w:t xml:space="preserve"> 65 </w:t>
            </w:r>
            <w:r w:rsidR="0028364A">
              <w:rPr>
                <w:rStyle w:val="tlid-translation"/>
                <w:color w:val="000000" w:themeColor="text1"/>
                <w:sz w:val="22"/>
                <w:szCs w:val="22"/>
                <w:lang w:val="da-DK"/>
              </w:rPr>
              <w:t>–</w:t>
            </w:r>
            <w:r w:rsidR="006C39C6" w:rsidRPr="001A6BED">
              <w:rPr>
                <w:rStyle w:val="tlid-translation"/>
                <w:color w:val="000000" w:themeColor="text1"/>
                <w:sz w:val="22"/>
                <w:szCs w:val="22"/>
                <w:lang w:val="da-DK"/>
              </w:rPr>
              <w:t xml:space="preserve"> 79</w:t>
            </w:r>
            <w:r w:rsidR="0028364A">
              <w:rPr>
                <w:rStyle w:val="tlid-translation"/>
                <w:color w:val="000000" w:themeColor="text1"/>
                <w:sz w:val="22"/>
                <w:szCs w:val="22"/>
                <w:lang w:val="da-DK"/>
              </w:rPr>
              <w:t xml:space="preserve"> år</w:t>
            </w:r>
          </w:p>
        </w:tc>
        <w:tc>
          <w:tcPr>
            <w:tcW w:w="284" w:type="dxa"/>
          </w:tcPr>
          <w:p w14:paraId="0887A42B" w14:textId="77777777" w:rsidR="006C39C6" w:rsidRPr="001A6BED" w:rsidRDefault="006C39C6" w:rsidP="006C39C6">
            <w:pPr>
              <w:jc w:val="center"/>
              <w:rPr>
                <w:rStyle w:val="tlid-translation"/>
                <w:color w:val="000000" w:themeColor="text1"/>
                <w:sz w:val="22"/>
                <w:szCs w:val="22"/>
                <w:lang w:val="da-DK"/>
              </w:rPr>
            </w:pPr>
          </w:p>
        </w:tc>
        <w:tc>
          <w:tcPr>
            <w:tcW w:w="1417" w:type="dxa"/>
          </w:tcPr>
          <w:p w14:paraId="56B1B4AD" w14:textId="77777777" w:rsidR="006C39C6" w:rsidRPr="001A6BED" w:rsidRDefault="001B3B32" w:rsidP="006C39C6">
            <w:pPr>
              <w:jc w:val="center"/>
              <w:rPr>
                <w:rStyle w:val="tlid-translation"/>
                <w:color w:val="000000" w:themeColor="text1"/>
                <w:sz w:val="22"/>
                <w:szCs w:val="22"/>
                <w:lang w:val="da-DK"/>
              </w:rPr>
            </w:pPr>
            <w:r w:rsidRPr="001A6BED">
              <w:rPr>
                <w:rStyle w:val="tlid-translation"/>
                <w:color w:val="000000" w:themeColor="text1"/>
                <w:sz w:val="22"/>
                <w:szCs w:val="22"/>
                <w:lang w:val="da-DK"/>
              </w:rPr>
              <w:t>Aldersgruppe</w:t>
            </w:r>
          </w:p>
          <w:p w14:paraId="7A6D2D61" w14:textId="77777777" w:rsidR="006C39C6" w:rsidRPr="001A6BED" w:rsidRDefault="006C39C6" w:rsidP="006C39C6">
            <w:pPr>
              <w:jc w:val="center"/>
              <w:rPr>
                <w:rStyle w:val="tlid-translation"/>
                <w:color w:val="000000" w:themeColor="text1"/>
                <w:sz w:val="22"/>
                <w:szCs w:val="22"/>
                <w:lang w:val="da-DK"/>
              </w:rPr>
            </w:pPr>
            <w:r w:rsidRPr="001A6BED">
              <w:rPr>
                <w:rStyle w:val="tlid-translation"/>
                <w:color w:val="000000" w:themeColor="text1"/>
                <w:sz w:val="22"/>
                <w:szCs w:val="22"/>
                <w:lang w:val="da-DK"/>
              </w:rPr>
              <w:t>80+</w:t>
            </w:r>
          </w:p>
        </w:tc>
        <w:tc>
          <w:tcPr>
            <w:tcW w:w="1418" w:type="dxa"/>
          </w:tcPr>
          <w:p w14:paraId="4972EEF4" w14:textId="77777777" w:rsidR="006C39C6" w:rsidRPr="001A6BED" w:rsidRDefault="006C39C6" w:rsidP="006C39C6">
            <w:pPr>
              <w:jc w:val="center"/>
              <w:rPr>
                <w:rStyle w:val="tlid-translation"/>
                <w:color w:val="000000" w:themeColor="text1"/>
                <w:sz w:val="22"/>
                <w:szCs w:val="22"/>
                <w:lang w:val="da-DK"/>
              </w:rPr>
            </w:pPr>
            <w:r w:rsidRPr="001A6BED">
              <w:rPr>
                <w:rStyle w:val="tlid-translation"/>
                <w:color w:val="000000" w:themeColor="text1"/>
                <w:sz w:val="22"/>
                <w:szCs w:val="22"/>
                <w:lang w:val="da-DK"/>
              </w:rPr>
              <w:t>Total</w:t>
            </w:r>
          </w:p>
        </w:tc>
      </w:tr>
      <w:tr w:rsidR="006C39C6" w:rsidRPr="001A6BED" w14:paraId="1320EE25" w14:textId="77777777" w:rsidTr="006C39C6">
        <w:tc>
          <w:tcPr>
            <w:tcW w:w="4390" w:type="dxa"/>
          </w:tcPr>
          <w:p w14:paraId="69799814" w14:textId="77777777" w:rsidR="006C39C6" w:rsidRPr="001A6BED" w:rsidRDefault="001B3B32" w:rsidP="006C39C6">
            <w:pPr>
              <w:jc w:val="both"/>
              <w:rPr>
                <w:rStyle w:val="tlid-translation"/>
                <w:color w:val="000000" w:themeColor="text1"/>
                <w:sz w:val="22"/>
                <w:szCs w:val="22"/>
                <w:lang w:val="da-DK"/>
              </w:rPr>
            </w:pPr>
            <w:r w:rsidRPr="001A6BED">
              <w:rPr>
                <w:rStyle w:val="tlid-translation"/>
                <w:color w:val="000000" w:themeColor="text1"/>
                <w:sz w:val="22"/>
                <w:szCs w:val="22"/>
                <w:lang w:val="da-DK"/>
              </w:rPr>
              <w:t>Antal i gruppen</w:t>
            </w:r>
          </w:p>
        </w:tc>
        <w:tc>
          <w:tcPr>
            <w:tcW w:w="1275" w:type="dxa"/>
          </w:tcPr>
          <w:p w14:paraId="78CC1573" w14:textId="77777777" w:rsidR="006C39C6" w:rsidRPr="001A6BED" w:rsidRDefault="006C39C6" w:rsidP="006C39C6">
            <w:pPr>
              <w:jc w:val="center"/>
              <w:rPr>
                <w:rStyle w:val="tlid-translation"/>
                <w:color w:val="000000" w:themeColor="text1"/>
                <w:sz w:val="22"/>
                <w:szCs w:val="22"/>
                <w:lang w:val="da-DK"/>
              </w:rPr>
            </w:pPr>
            <w:r w:rsidRPr="001A6BED">
              <w:rPr>
                <w:rStyle w:val="tlid-translation"/>
                <w:color w:val="000000" w:themeColor="text1"/>
                <w:sz w:val="22"/>
                <w:szCs w:val="22"/>
                <w:lang w:val="da-DK"/>
              </w:rPr>
              <w:t>845.451</w:t>
            </w:r>
          </w:p>
        </w:tc>
        <w:tc>
          <w:tcPr>
            <w:tcW w:w="284" w:type="dxa"/>
          </w:tcPr>
          <w:p w14:paraId="485FC2FB" w14:textId="77777777" w:rsidR="006C39C6" w:rsidRPr="001A6BED" w:rsidRDefault="006C39C6" w:rsidP="006C39C6">
            <w:pPr>
              <w:jc w:val="center"/>
              <w:rPr>
                <w:rStyle w:val="tlid-translation"/>
                <w:color w:val="000000" w:themeColor="text1"/>
                <w:sz w:val="22"/>
                <w:szCs w:val="22"/>
                <w:lang w:val="da-DK"/>
              </w:rPr>
            </w:pPr>
          </w:p>
        </w:tc>
        <w:tc>
          <w:tcPr>
            <w:tcW w:w="1417" w:type="dxa"/>
          </w:tcPr>
          <w:p w14:paraId="1CC7E7BC" w14:textId="77777777" w:rsidR="006C39C6" w:rsidRPr="001A6BED" w:rsidRDefault="006C39C6" w:rsidP="006C39C6">
            <w:pPr>
              <w:jc w:val="center"/>
              <w:rPr>
                <w:rStyle w:val="tlid-translation"/>
                <w:color w:val="000000" w:themeColor="text1"/>
                <w:sz w:val="22"/>
                <w:szCs w:val="22"/>
                <w:lang w:val="da-DK"/>
              </w:rPr>
            </w:pPr>
            <w:r w:rsidRPr="001A6BED">
              <w:rPr>
                <w:rStyle w:val="tlid-translation"/>
                <w:color w:val="000000" w:themeColor="text1"/>
                <w:sz w:val="22"/>
                <w:szCs w:val="22"/>
                <w:lang w:val="da-DK"/>
              </w:rPr>
              <w:t>249.721</w:t>
            </w:r>
          </w:p>
        </w:tc>
        <w:tc>
          <w:tcPr>
            <w:tcW w:w="1418" w:type="dxa"/>
          </w:tcPr>
          <w:p w14:paraId="3C11D4E3" w14:textId="77777777" w:rsidR="006C39C6" w:rsidRPr="001A6BED" w:rsidRDefault="006C39C6" w:rsidP="006C39C6">
            <w:pPr>
              <w:jc w:val="center"/>
              <w:rPr>
                <w:rStyle w:val="tlid-translation"/>
                <w:color w:val="000000" w:themeColor="text1"/>
                <w:sz w:val="22"/>
                <w:szCs w:val="22"/>
                <w:lang w:val="da-DK"/>
              </w:rPr>
            </w:pPr>
            <w:r w:rsidRPr="001A6BED">
              <w:rPr>
                <w:rStyle w:val="tlid-translation"/>
                <w:color w:val="000000" w:themeColor="text1"/>
                <w:sz w:val="22"/>
                <w:szCs w:val="22"/>
                <w:lang w:val="da-DK"/>
              </w:rPr>
              <w:t>1.095.172</w:t>
            </w:r>
          </w:p>
        </w:tc>
      </w:tr>
      <w:tr w:rsidR="006C39C6" w:rsidRPr="001A6BED" w14:paraId="76896A77" w14:textId="77777777" w:rsidTr="006C39C6">
        <w:tc>
          <w:tcPr>
            <w:tcW w:w="4390" w:type="dxa"/>
          </w:tcPr>
          <w:p w14:paraId="715CC792" w14:textId="77777777" w:rsidR="006C39C6" w:rsidRPr="001A6BED" w:rsidRDefault="001B3B32" w:rsidP="006C39C6">
            <w:pPr>
              <w:rPr>
                <w:rStyle w:val="tlid-translation"/>
                <w:color w:val="000000" w:themeColor="text1"/>
                <w:sz w:val="22"/>
                <w:szCs w:val="22"/>
                <w:lang w:val="da-DK"/>
              </w:rPr>
            </w:pPr>
            <w:r w:rsidRPr="001A6BED">
              <w:rPr>
                <w:rStyle w:val="tlid-translation"/>
                <w:color w:val="000000" w:themeColor="text1"/>
                <w:sz w:val="22"/>
                <w:szCs w:val="22"/>
                <w:lang w:val="da-DK"/>
              </w:rPr>
              <w:t>Antal der modtager hjemmepleje</w:t>
            </w:r>
          </w:p>
        </w:tc>
        <w:tc>
          <w:tcPr>
            <w:tcW w:w="1275" w:type="dxa"/>
          </w:tcPr>
          <w:p w14:paraId="0F612CD8" w14:textId="77777777" w:rsidR="006C39C6" w:rsidRPr="001A6BED" w:rsidRDefault="006C39C6" w:rsidP="006C39C6">
            <w:pPr>
              <w:jc w:val="center"/>
              <w:rPr>
                <w:rStyle w:val="tlid-translation"/>
                <w:color w:val="000000" w:themeColor="text1"/>
                <w:sz w:val="22"/>
                <w:szCs w:val="22"/>
                <w:lang w:val="da-DK"/>
              </w:rPr>
            </w:pPr>
            <w:r w:rsidRPr="001A6BED">
              <w:rPr>
                <w:rStyle w:val="tlid-translation"/>
                <w:color w:val="000000" w:themeColor="text1"/>
                <w:sz w:val="22"/>
                <w:szCs w:val="22"/>
                <w:lang w:val="da-DK"/>
              </w:rPr>
              <w:t>16.633</w:t>
            </w:r>
          </w:p>
        </w:tc>
        <w:tc>
          <w:tcPr>
            <w:tcW w:w="284" w:type="dxa"/>
          </w:tcPr>
          <w:p w14:paraId="1E02173D" w14:textId="77777777" w:rsidR="006C39C6" w:rsidRPr="001A6BED" w:rsidRDefault="006C39C6" w:rsidP="006C39C6">
            <w:pPr>
              <w:jc w:val="center"/>
              <w:rPr>
                <w:rStyle w:val="tlid-translation"/>
                <w:color w:val="000000" w:themeColor="text1"/>
                <w:sz w:val="22"/>
                <w:szCs w:val="22"/>
                <w:lang w:val="da-DK"/>
              </w:rPr>
            </w:pPr>
          </w:p>
        </w:tc>
        <w:tc>
          <w:tcPr>
            <w:tcW w:w="1417" w:type="dxa"/>
          </w:tcPr>
          <w:p w14:paraId="51423E8C" w14:textId="77777777" w:rsidR="006C39C6" w:rsidRPr="001A6BED" w:rsidRDefault="006C39C6" w:rsidP="006C39C6">
            <w:pPr>
              <w:jc w:val="center"/>
              <w:rPr>
                <w:rStyle w:val="tlid-translation"/>
                <w:color w:val="000000" w:themeColor="text1"/>
                <w:sz w:val="22"/>
                <w:szCs w:val="22"/>
                <w:lang w:val="da-DK"/>
              </w:rPr>
            </w:pPr>
            <w:r w:rsidRPr="001A6BED">
              <w:rPr>
                <w:rStyle w:val="tlid-translation"/>
                <w:color w:val="000000" w:themeColor="text1"/>
                <w:sz w:val="22"/>
                <w:szCs w:val="22"/>
                <w:lang w:val="da-DK"/>
              </w:rPr>
              <w:t>35.076</w:t>
            </w:r>
          </w:p>
        </w:tc>
        <w:tc>
          <w:tcPr>
            <w:tcW w:w="1418" w:type="dxa"/>
          </w:tcPr>
          <w:p w14:paraId="75667452" w14:textId="77777777" w:rsidR="006C39C6" w:rsidRPr="001A6BED" w:rsidRDefault="006C39C6" w:rsidP="006C39C6">
            <w:pPr>
              <w:jc w:val="center"/>
              <w:rPr>
                <w:rStyle w:val="tlid-translation"/>
                <w:color w:val="000000" w:themeColor="text1"/>
                <w:sz w:val="22"/>
                <w:szCs w:val="22"/>
                <w:lang w:val="da-DK"/>
              </w:rPr>
            </w:pPr>
            <w:r w:rsidRPr="001A6BED">
              <w:rPr>
                <w:rStyle w:val="tlid-translation"/>
                <w:color w:val="000000" w:themeColor="text1"/>
                <w:sz w:val="22"/>
                <w:szCs w:val="22"/>
                <w:lang w:val="da-DK"/>
              </w:rPr>
              <w:t>51.709</w:t>
            </w:r>
          </w:p>
        </w:tc>
      </w:tr>
      <w:tr w:rsidR="006C39C6" w:rsidRPr="001A6BED" w14:paraId="6367961B" w14:textId="77777777" w:rsidTr="006C39C6">
        <w:tc>
          <w:tcPr>
            <w:tcW w:w="4390" w:type="dxa"/>
          </w:tcPr>
          <w:p w14:paraId="10C66107" w14:textId="77777777" w:rsidR="006C39C6" w:rsidRPr="001A6BED" w:rsidRDefault="006C39C6" w:rsidP="006C39C6">
            <w:pPr>
              <w:jc w:val="both"/>
              <w:rPr>
                <w:rStyle w:val="tlid-translation"/>
                <w:color w:val="000000" w:themeColor="text1"/>
                <w:sz w:val="22"/>
                <w:szCs w:val="22"/>
                <w:lang w:val="da-DK"/>
              </w:rPr>
            </w:pPr>
          </w:p>
        </w:tc>
        <w:tc>
          <w:tcPr>
            <w:tcW w:w="1275" w:type="dxa"/>
          </w:tcPr>
          <w:p w14:paraId="2584FE85" w14:textId="77777777" w:rsidR="006C39C6" w:rsidRPr="001A6BED" w:rsidRDefault="006C39C6" w:rsidP="006C39C6">
            <w:pPr>
              <w:jc w:val="center"/>
              <w:rPr>
                <w:rStyle w:val="tlid-translation"/>
                <w:color w:val="000000" w:themeColor="text1"/>
                <w:sz w:val="22"/>
                <w:szCs w:val="22"/>
                <w:lang w:val="da-DK"/>
              </w:rPr>
            </w:pPr>
            <w:r w:rsidRPr="001A6BED">
              <w:rPr>
                <w:rStyle w:val="tlid-translation"/>
                <w:color w:val="000000" w:themeColor="text1"/>
                <w:sz w:val="22"/>
                <w:szCs w:val="22"/>
                <w:lang w:val="da-DK"/>
              </w:rPr>
              <w:t>1,97%</w:t>
            </w:r>
          </w:p>
        </w:tc>
        <w:tc>
          <w:tcPr>
            <w:tcW w:w="284" w:type="dxa"/>
          </w:tcPr>
          <w:p w14:paraId="7A24F7E6" w14:textId="77777777" w:rsidR="006C39C6" w:rsidRPr="001A6BED" w:rsidRDefault="006C39C6" w:rsidP="006C39C6">
            <w:pPr>
              <w:jc w:val="center"/>
              <w:rPr>
                <w:rStyle w:val="tlid-translation"/>
                <w:color w:val="000000" w:themeColor="text1"/>
                <w:sz w:val="22"/>
                <w:szCs w:val="22"/>
                <w:lang w:val="da-DK"/>
              </w:rPr>
            </w:pPr>
          </w:p>
        </w:tc>
        <w:tc>
          <w:tcPr>
            <w:tcW w:w="1417" w:type="dxa"/>
          </w:tcPr>
          <w:p w14:paraId="77472C9C" w14:textId="77777777" w:rsidR="006C39C6" w:rsidRPr="001A6BED" w:rsidRDefault="006C39C6" w:rsidP="006C39C6">
            <w:pPr>
              <w:jc w:val="center"/>
              <w:rPr>
                <w:rStyle w:val="tlid-translation"/>
                <w:color w:val="000000" w:themeColor="text1"/>
                <w:sz w:val="22"/>
                <w:szCs w:val="22"/>
                <w:lang w:val="da-DK"/>
              </w:rPr>
            </w:pPr>
            <w:r w:rsidRPr="001A6BED">
              <w:rPr>
                <w:rStyle w:val="tlid-translation"/>
                <w:color w:val="000000" w:themeColor="text1"/>
                <w:sz w:val="22"/>
                <w:szCs w:val="22"/>
                <w:lang w:val="da-DK"/>
              </w:rPr>
              <w:t>14,05%</w:t>
            </w:r>
          </w:p>
        </w:tc>
        <w:tc>
          <w:tcPr>
            <w:tcW w:w="1418" w:type="dxa"/>
          </w:tcPr>
          <w:p w14:paraId="008758D5" w14:textId="77777777" w:rsidR="006C39C6" w:rsidRPr="001A6BED" w:rsidRDefault="006C39C6" w:rsidP="006C39C6">
            <w:pPr>
              <w:jc w:val="center"/>
              <w:rPr>
                <w:rStyle w:val="tlid-translation"/>
                <w:color w:val="000000" w:themeColor="text1"/>
                <w:sz w:val="22"/>
                <w:szCs w:val="22"/>
                <w:lang w:val="da-DK"/>
              </w:rPr>
            </w:pPr>
            <w:r w:rsidRPr="001A6BED">
              <w:rPr>
                <w:rStyle w:val="tlid-translation"/>
                <w:color w:val="000000" w:themeColor="text1"/>
                <w:sz w:val="22"/>
                <w:szCs w:val="22"/>
                <w:lang w:val="da-DK"/>
              </w:rPr>
              <w:t>4,72%</w:t>
            </w:r>
          </w:p>
        </w:tc>
      </w:tr>
      <w:tr w:rsidR="006C39C6" w:rsidRPr="001A6BED" w14:paraId="169AE99F" w14:textId="77777777" w:rsidTr="006C39C6">
        <w:tc>
          <w:tcPr>
            <w:tcW w:w="4390" w:type="dxa"/>
          </w:tcPr>
          <w:p w14:paraId="17F66287" w14:textId="77777777" w:rsidR="006C39C6" w:rsidRPr="001A6BED" w:rsidRDefault="006C39C6" w:rsidP="006C39C6">
            <w:pPr>
              <w:jc w:val="both"/>
              <w:rPr>
                <w:rStyle w:val="tlid-translation"/>
                <w:color w:val="000000" w:themeColor="text1"/>
                <w:sz w:val="22"/>
                <w:szCs w:val="22"/>
                <w:lang w:val="da-DK"/>
              </w:rPr>
            </w:pPr>
          </w:p>
        </w:tc>
        <w:tc>
          <w:tcPr>
            <w:tcW w:w="1275" w:type="dxa"/>
          </w:tcPr>
          <w:p w14:paraId="622E9661" w14:textId="77777777" w:rsidR="006C39C6" w:rsidRPr="001A6BED" w:rsidRDefault="006C39C6" w:rsidP="006C39C6">
            <w:pPr>
              <w:jc w:val="center"/>
              <w:rPr>
                <w:rStyle w:val="tlid-translation"/>
                <w:color w:val="000000" w:themeColor="text1"/>
                <w:sz w:val="22"/>
                <w:szCs w:val="22"/>
                <w:lang w:val="da-DK"/>
              </w:rPr>
            </w:pPr>
            <w:r w:rsidRPr="001A6BED">
              <w:rPr>
                <w:rStyle w:val="tlid-translation"/>
                <w:color w:val="000000" w:themeColor="text1"/>
                <w:sz w:val="22"/>
                <w:szCs w:val="22"/>
                <w:lang w:val="da-DK"/>
              </w:rPr>
              <w:t>93,10</w:t>
            </w:r>
          </w:p>
        </w:tc>
        <w:tc>
          <w:tcPr>
            <w:tcW w:w="284" w:type="dxa"/>
          </w:tcPr>
          <w:p w14:paraId="304BF010" w14:textId="77777777" w:rsidR="006C39C6" w:rsidRPr="001A6BED" w:rsidRDefault="006C39C6" w:rsidP="006C39C6">
            <w:pPr>
              <w:jc w:val="center"/>
              <w:rPr>
                <w:rStyle w:val="tlid-translation"/>
                <w:color w:val="000000" w:themeColor="text1"/>
                <w:sz w:val="22"/>
                <w:szCs w:val="22"/>
                <w:lang w:val="da-DK"/>
              </w:rPr>
            </w:pPr>
          </w:p>
        </w:tc>
        <w:tc>
          <w:tcPr>
            <w:tcW w:w="1417" w:type="dxa"/>
          </w:tcPr>
          <w:p w14:paraId="6C457412" w14:textId="77777777" w:rsidR="006C39C6" w:rsidRPr="001A6BED" w:rsidRDefault="006C39C6" w:rsidP="006C39C6">
            <w:pPr>
              <w:jc w:val="center"/>
              <w:rPr>
                <w:rStyle w:val="tlid-translation"/>
                <w:color w:val="000000" w:themeColor="text1"/>
                <w:sz w:val="22"/>
                <w:szCs w:val="22"/>
                <w:lang w:val="da-DK"/>
              </w:rPr>
            </w:pPr>
            <w:r w:rsidRPr="001A6BED">
              <w:rPr>
                <w:rStyle w:val="tlid-translation"/>
                <w:color w:val="000000" w:themeColor="text1"/>
                <w:sz w:val="22"/>
                <w:szCs w:val="22"/>
                <w:lang w:val="da-DK"/>
              </w:rPr>
              <w:t>65</w:t>
            </w:r>
          </w:p>
        </w:tc>
        <w:tc>
          <w:tcPr>
            <w:tcW w:w="1418" w:type="dxa"/>
          </w:tcPr>
          <w:p w14:paraId="3F82C3B6" w14:textId="77777777" w:rsidR="006C39C6" w:rsidRPr="001A6BED" w:rsidRDefault="006C39C6" w:rsidP="006C39C6">
            <w:pPr>
              <w:jc w:val="center"/>
              <w:rPr>
                <w:rStyle w:val="tlid-translation"/>
                <w:color w:val="000000" w:themeColor="text1"/>
                <w:sz w:val="22"/>
                <w:szCs w:val="22"/>
                <w:lang w:val="da-DK"/>
              </w:rPr>
            </w:pPr>
            <w:r w:rsidRPr="001A6BED">
              <w:rPr>
                <w:rStyle w:val="tlid-translation"/>
                <w:color w:val="000000" w:themeColor="text1"/>
                <w:sz w:val="22"/>
                <w:szCs w:val="22"/>
                <w:lang w:val="da-DK"/>
              </w:rPr>
              <w:t>86,67</w:t>
            </w:r>
          </w:p>
        </w:tc>
      </w:tr>
    </w:tbl>
    <w:p w14:paraId="50013DB2" w14:textId="77777777" w:rsidR="006C39C6" w:rsidRPr="001A6BED" w:rsidRDefault="006C39C6" w:rsidP="006C39C6">
      <w:pPr>
        <w:spacing w:before="0" w:after="0"/>
        <w:jc w:val="both"/>
        <w:rPr>
          <w:rStyle w:val="tlid-translation"/>
          <w:color w:val="000000" w:themeColor="text1"/>
          <w:sz w:val="22"/>
          <w:szCs w:val="22"/>
          <w:lang w:val="da-DK"/>
        </w:rPr>
      </w:pPr>
    </w:p>
    <w:p w14:paraId="5AA8B3B3" w14:textId="10393E1C" w:rsidR="001B3B32" w:rsidRPr="001A6BED" w:rsidRDefault="001B3B32" w:rsidP="001B3B32">
      <w:pPr>
        <w:jc w:val="both"/>
        <w:rPr>
          <w:rStyle w:val="tlid-translation"/>
          <w:color w:val="000000" w:themeColor="text1"/>
          <w:sz w:val="22"/>
          <w:szCs w:val="22"/>
          <w:lang w:val="da-DK"/>
        </w:rPr>
      </w:pPr>
      <w:r w:rsidRPr="001A6BED">
        <w:rPr>
          <w:rStyle w:val="tlid-translation"/>
          <w:color w:val="000000" w:themeColor="text1"/>
          <w:sz w:val="22"/>
          <w:szCs w:val="22"/>
          <w:lang w:val="da-DK"/>
        </w:rPr>
        <w:t>Tabel 2 viser, at 1,97% af aldersgruppen 65 til 79</w:t>
      </w:r>
      <w:r w:rsidR="0028364A">
        <w:rPr>
          <w:rStyle w:val="tlid-translation"/>
          <w:color w:val="000000" w:themeColor="text1"/>
          <w:sz w:val="22"/>
          <w:szCs w:val="22"/>
          <w:lang w:val="da-DK"/>
        </w:rPr>
        <w:t xml:space="preserve"> år</w:t>
      </w:r>
      <w:r w:rsidRPr="001A6BED">
        <w:rPr>
          <w:rStyle w:val="tlid-translation"/>
          <w:color w:val="000000" w:themeColor="text1"/>
          <w:sz w:val="22"/>
          <w:szCs w:val="22"/>
          <w:lang w:val="da-DK"/>
        </w:rPr>
        <w:t xml:space="preserve"> og 14,05% af aldersgruppen 80</w:t>
      </w:r>
      <w:r w:rsidR="008F47CE">
        <w:rPr>
          <w:rStyle w:val="tlid-translation"/>
          <w:color w:val="000000" w:themeColor="text1"/>
          <w:sz w:val="22"/>
          <w:szCs w:val="22"/>
          <w:lang w:val="da-DK"/>
        </w:rPr>
        <w:t>+</w:t>
      </w:r>
      <w:r w:rsidRPr="001A6BED">
        <w:rPr>
          <w:rStyle w:val="tlid-translation"/>
          <w:color w:val="000000" w:themeColor="text1"/>
          <w:sz w:val="22"/>
          <w:szCs w:val="22"/>
          <w:lang w:val="da-DK"/>
        </w:rPr>
        <w:t xml:space="preserve"> bliver beboere </w:t>
      </w:r>
      <w:r w:rsidR="00E27C3B">
        <w:rPr>
          <w:rStyle w:val="tlid-translation"/>
          <w:color w:val="000000" w:themeColor="text1"/>
          <w:sz w:val="22"/>
          <w:szCs w:val="22"/>
          <w:lang w:val="da-DK"/>
        </w:rPr>
        <w:t>på</w:t>
      </w:r>
      <w:r w:rsidRPr="001A6BED">
        <w:rPr>
          <w:rStyle w:val="tlid-translation"/>
          <w:color w:val="000000" w:themeColor="text1"/>
          <w:sz w:val="22"/>
          <w:szCs w:val="22"/>
          <w:lang w:val="da-DK"/>
        </w:rPr>
        <w:t xml:space="preserve"> et plejehjem, og at gennemsnitligt 4,72% af</w:t>
      </w:r>
      <w:r w:rsidR="009E44AA">
        <w:rPr>
          <w:rStyle w:val="tlid-translation"/>
          <w:color w:val="000000" w:themeColor="text1"/>
          <w:sz w:val="22"/>
          <w:szCs w:val="22"/>
          <w:lang w:val="da-DK"/>
        </w:rPr>
        <w:t xml:space="preserve"> ældre i</w:t>
      </w:r>
      <w:r w:rsidRPr="001A6BED">
        <w:rPr>
          <w:rStyle w:val="tlid-translation"/>
          <w:color w:val="000000" w:themeColor="text1"/>
          <w:sz w:val="22"/>
          <w:szCs w:val="22"/>
          <w:lang w:val="da-DK"/>
        </w:rPr>
        <w:t xml:space="preserve"> alderen 65+ </w:t>
      </w:r>
      <w:r w:rsidR="009E44AA">
        <w:rPr>
          <w:rStyle w:val="tlid-translation"/>
          <w:color w:val="000000" w:themeColor="text1"/>
          <w:sz w:val="22"/>
          <w:szCs w:val="22"/>
          <w:lang w:val="da-DK"/>
        </w:rPr>
        <w:t>ender med at bo på et</w:t>
      </w:r>
      <w:r w:rsidRPr="001A6BED">
        <w:rPr>
          <w:rStyle w:val="tlid-translation"/>
          <w:color w:val="000000" w:themeColor="text1"/>
          <w:sz w:val="22"/>
          <w:szCs w:val="22"/>
          <w:lang w:val="da-DK"/>
        </w:rPr>
        <w:t xml:space="preserve"> plejehjem.</w:t>
      </w:r>
    </w:p>
    <w:p w14:paraId="1502B24C" w14:textId="70215E9C" w:rsidR="001B3B32" w:rsidRPr="001A6BED" w:rsidRDefault="001B3B32" w:rsidP="001B3B32">
      <w:pPr>
        <w:jc w:val="both"/>
        <w:rPr>
          <w:rStyle w:val="tlid-translation"/>
          <w:color w:val="000000" w:themeColor="text1"/>
          <w:sz w:val="22"/>
          <w:szCs w:val="22"/>
          <w:lang w:val="da-DK"/>
        </w:rPr>
      </w:pPr>
      <w:r w:rsidRPr="001A6BED">
        <w:rPr>
          <w:rStyle w:val="tlid-translation"/>
          <w:color w:val="000000" w:themeColor="text1"/>
          <w:sz w:val="22"/>
          <w:szCs w:val="22"/>
          <w:lang w:val="da-DK"/>
        </w:rPr>
        <w:t xml:space="preserve">Det betyder, at der </w:t>
      </w:r>
      <w:r w:rsidR="0028364A">
        <w:rPr>
          <w:rStyle w:val="tlid-translation"/>
          <w:color w:val="000000" w:themeColor="text1"/>
          <w:sz w:val="22"/>
          <w:szCs w:val="22"/>
          <w:lang w:val="da-DK"/>
        </w:rPr>
        <w:t>på et kursus</w:t>
      </w:r>
      <w:r w:rsidRPr="001A6BED">
        <w:rPr>
          <w:rStyle w:val="tlid-translation"/>
          <w:color w:val="000000" w:themeColor="text1"/>
          <w:sz w:val="22"/>
          <w:szCs w:val="22"/>
          <w:lang w:val="da-DK"/>
        </w:rPr>
        <w:t xml:space="preserve"> med 16 </w:t>
      </w:r>
      <w:r w:rsidR="0028364A">
        <w:rPr>
          <w:rStyle w:val="tlid-translation"/>
          <w:color w:val="000000" w:themeColor="text1"/>
          <w:sz w:val="22"/>
          <w:szCs w:val="22"/>
          <w:lang w:val="da-DK"/>
        </w:rPr>
        <w:t>seniorer</w:t>
      </w:r>
      <w:r w:rsidR="00E27C3B">
        <w:rPr>
          <w:rStyle w:val="tlid-translation"/>
          <w:color w:val="000000" w:themeColor="text1"/>
          <w:sz w:val="22"/>
          <w:szCs w:val="22"/>
          <w:lang w:val="da-DK"/>
        </w:rPr>
        <w:t>,</w:t>
      </w:r>
      <w:r w:rsidRPr="001A6BED">
        <w:rPr>
          <w:rStyle w:val="tlid-translation"/>
          <w:color w:val="000000" w:themeColor="text1"/>
          <w:sz w:val="22"/>
          <w:szCs w:val="22"/>
          <w:lang w:val="da-DK"/>
        </w:rPr>
        <w:t xml:space="preserve"> inklusive 4,7 af de 16 </w:t>
      </w:r>
      <w:r w:rsidR="0028364A">
        <w:rPr>
          <w:rStyle w:val="tlid-translation"/>
          <w:color w:val="000000" w:themeColor="text1"/>
          <w:sz w:val="22"/>
          <w:szCs w:val="22"/>
          <w:lang w:val="da-DK"/>
        </w:rPr>
        <w:t>kursister,</w:t>
      </w:r>
      <w:r w:rsidRPr="001A6BED">
        <w:rPr>
          <w:rStyle w:val="tlid-translation"/>
          <w:color w:val="000000" w:themeColor="text1"/>
          <w:sz w:val="22"/>
          <w:szCs w:val="22"/>
          <w:lang w:val="da-DK"/>
        </w:rPr>
        <w:t xml:space="preserve"> der stadig vil være i live efter 80-årsalderen, vil være 4,72% eller 0,76 mennesker, der bliver pleje</w:t>
      </w:r>
      <w:r w:rsidR="008F47CE">
        <w:rPr>
          <w:rStyle w:val="tlid-translation"/>
          <w:color w:val="000000" w:themeColor="text1"/>
          <w:sz w:val="22"/>
          <w:szCs w:val="22"/>
          <w:lang w:val="da-DK"/>
        </w:rPr>
        <w:t>hjems</w:t>
      </w:r>
      <w:r w:rsidRPr="001A6BED">
        <w:rPr>
          <w:rStyle w:val="tlid-translation"/>
          <w:color w:val="000000" w:themeColor="text1"/>
          <w:sz w:val="22"/>
          <w:szCs w:val="22"/>
          <w:lang w:val="da-DK"/>
        </w:rPr>
        <w:t>beboere.</w:t>
      </w:r>
    </w:p>
    <w:p w14:paraId="237EC00A" w14:textId="15684E88" w:rsidR="001B3B32" w:rsidRPr="001A6BED" w:rsidRDefault="001B3B32" w:rsidP="008B4F03">
      <w:pPr>
        <w:pStyle w:val="Listeafsnit"/>
        <w:numPr>
          <w:ilvl w:val="1"/>
          <w:numId w:val="10"/>
        </w:numPr>
        <w:jc w:val="both"/>
        <w:rPr>
          <w:rStyle w:val="tlid-translation"/>
          <w:color w:val="000000" w:themeColor="text1"/>
          <w:sz w:val="22"/>
          <w:szCs w:val="22"/>
          <w:lang w:val="da-DK"/>
        </w:rPr>
      </w:pPr>
      <w:r w:rsidRPr="001A6BED">
        <w:rPr>
          <w:rStyle w:val="tlid-translation"/>
          <w:color w:val="000000" w:themeColor="text1"/>
          <w:sz w:val="22"/>
          <w:szCs w:val="22"/>
          <w:lang w:val="da-DK"/>
        </w:rPr>
        <w:t xml:space="preserve">I gennemsnit kan en </w:t>
      </w:r>
      <w:r w:rsidR="008F47CE">
        <w:rPr>
          <w:rStyle w:val="tlid-translation"/>
          <w:color w:val="000000" w:themeColor="text1"/>
          <w:sz w:val="22"/>
          <w:szCs w:val="22"/>
          <w:lang w:val="da-DK"/>
        </w:rPr>
        <w:t>beboer på et plejehjem</w:t>
      </w:r>
      <w:r w:rsidRPr="001A6BED">
        <w:rPr>
          <w:rStyle w:val="tlid-translation"/>
          <w:color w:val="000000" w:themeColor="text1"/>
          <w:sz w:val="22"/>
          <w:szCs w:val="22"/>
          <w:lang w:val="da-DK"/>
        </w:rPr>
        <w:t xml:space="preserve"> indstilles til </w:t>
      </w:r>
      <w:r w:rsidR="008F47CE">
        <w:rPr>
          <w:rStyle w:val="tlid-translation"/>
          <w:color w:val="000000" w:themeColor="text1"/>
          <w:sz w:val="22"/>
          <w:szCs w:val="22"/>
          <w:lang w:val="da-DK"/>
        </w:rPr>
        <w:t xml:space="preserve">at koste </w:t>
      </w:r>
      <w:r w:rsidRPr="001A6BED">
        <w:rPr>
          <w:rStyle w:val="tlid-translation"/>
          <w:color w:val="000000" w:themeColor="text1"/>
          <w:sz w:val="22"/>
          <w:szCs w:val="22"/>
          <w:lang w:val="da-DK"/>
        </w:rPr>
        <w:t>1.000 euro pr. Uge.</w:t>
      </w:r>
    </w:p>
    <w:p w14:paraId="5099FC79" w14:textId="2D655DBA" w:rsidR="001B3B32" w:rsidRPr="001A6BED" w:rsidRDefault="001B3B32" w:rsidP="008B4F03">
      <w:pPr>
        <w:pStyle w:val="Listeafsnit"/>
        <w:numPr>
          <w:ilvl w:val="1"/>
          <w:numId w:val="10"/>
        </w:numPr>
        <w:jc w:val="both"/>
        <w:rPr>
          <w:rStyle w:val="tlid-translation"/>
          <w:color w:val="000000" w:themeColor="text1"/>
          <w:sz w:val="22"/>
          <w:szCs w:val="22"/>
          <w:lang w:val="da-DK"/>
        </w:rPr>
      </w:pPr>
      <w:r w:rsidRPr="001A6BED">
        <w:rPr>
          <w:rStyle w:val="tlid-translation"/>
          <w:color w:val="000000" w:themeColor="text1"/>
          <w:sz w:val="22"/>
          <w:szCs w:val="22"/>
          <w:lang w:val="da-DK"/>
        </w:rPr>
        <w:t>Omkostningerne til 1 uddannelseskurs</w:t>
      </w:r>
      <w:r w:rsidR="0054361E">
        <w:rPr>
          <w:rStyle w:val="tlid-translation"/>
          <w:color w:val="000000" w:themeColor="text1"/>
          <w:sz w:val="22"/>
          <w:szCs w:val="22"/>
          <w:lang w:val="da-DK"/>
        </w:rPr>
        <w:t>us</w:t>
      </w:r>
      <w:r w:rsidRPr="001A6BED">
        <w:rPr>
          <w:rStyle w:val="tlid-translation"/>
          <w:color w:val="000000" w:themeColor="text1"/>
          <w:sz w:val="22"/>
          <w:szCs w:val="22"/>
          <w:lang w:val="da-DK"/>
        </w:rPr>
        <w:t xml:space="preserve"> er stadig sat til 1.400 euro.</w:t>
      </w:r>
    </w:p>
    <w:p w14:paraId="3E779AAE" w14:textId="762A5430" w:rsidR="001B3B32" w:rsidRPr="001A6BED" w:rsidRDefault="001B3B32" w:rsidP="001B3B32">
      <w:pPr>
        <w:jc w:val="both"/>
        <w:rPr>
          <w:rStyle w:val="tlid-translation"/>
          <w:color w:val="000000" w:themeColor="text1"/>
          <w:sz w:val="22"/>
          <w:szCs w:val="22"/>
          <w:lang w:val="da-DK"/>
        </w:rPr>
      </w:pPr>
      <w:r w:rsidRPr="001A6BED">
        <w:rPr>
          <w:rStyle w:val="tlid-translation"/>
          <w:color w:val="000000" w:themeColor="text1"/>
          <w:sz w:val="22"/>
          <w:szCs w:val="22"/>
          <w:lang w:val="da-DK"/>
        </w:rPr>
        <w:t xml:space="preserve">Det betyder, at 0,75 personer skal </w:t>
      </w:r>
      <w:r w:rsidR="00C66C17">
        <w:rPr>
          <w:rStyle w:val="tlid-translation"/>
          <w:color w:val="000000" w:themeColor="text1"/>
          <w:sz w:val="22"/>
          <w:szCs w:val="22"/>
          <w:lang w:val="da-DK"/>
        </w:rPr>
        <w:t>søge</w:t>
      </w:r>
      <w:r w:rsidRPr="001A6BED">
        <w:rPr>
          <w:rStyle w:val="tlid-translation"/>
          <w:color w:val="000000" w:themeColor="text1"/>
          <w:sz w:val="22"/>
          <w:szCs w:val="22"/>
          <w:lang w:val="da-DK"/>
        </w:rPr>
        <w:t xml:space="preserve"> om en plejehjem</w:t>
      </w:r>
      <w:r w:rsidR="00C66C17">
        <w:rPr>
          <w:rStyle w:val="tlid-translation"/>
          <w:color w:val="000000" w:themeColor="text1"/>
          <w:sz w:val="22"/>
          <w:szCs w:val="22"/>
          <w:lang w:val="da-DK"/>
        </w:rPr>
        <w:t>splads</w:t>
      </w:r>
      <w:r w:rsidRPr="001A6BED">
        <w:rPr>
          <w:rStyle w:val="tlid-translation"/>
          <w:color w:val="000000" w:themeColor="text1"/>
          <w:sz w:val="22"/>
          <w:szCs w:val="22"/>
          <w:lang w:val="da-DK"/>
        </w:rPr>
        <w:t xml:space="preserve"> ca. 1,9 uger senere</w:t>
      </w:r>
    </w:p>
    <w:p w14:paraId="0D75CE32" w14:textId="77777777" w:rsidR="001B3B32" w:rsidRPr="00AF3AC9" w:rsidRDefault="001B3B32" w:rsidP="008B4F03">
      <w:pPr>
        <w:pStyle w:val="Listeafsnit"/>
        <w:numPr>
          <w:ilvl w:val="1"/>
          <w:numId w:val="10"/>
        </w:numPr>
        <w:jc w:val="both"/>
        <w:rPr>
          <w:rStyle w:val="tlid-translation"/>
          <w:color w:val="000000" w:themeColor="text1"/>
          <w:sz w:val="22"/>
          <w:szCs w:val="22"/>
          <w:lang w:val="it-IT"/>
        </w:rPr>
      </w:pPr>
      <w:r w:rsidRPr="00AF3AC9">
        <w:rPr>
          <w:rStyle w:val="tlid-translation"/>
          <w:color w:val="000000" w:themeColor="text1"/>
          <w:sz w:val="22"/>
          <w:szCs w:val="22"/>
          <w:lang w:val="it-IT"/>
        </w:rPr>
        <w:t>1.000 euro x 0,75 x 1,9 uge = 1.425 euro.</w:t>
      </w:r>
    </w:p>
    <w:p w14:paraId="45FD2A0E" w14:textId="2D6745CD" w:rsidR="00E27C3B" w:rsidRPr="001A6BED" w:rsidRDefault="001B3B32" w:rsidP="001B3B32">
      <w:pPr>
        <w:jc w:val="both"/>
        <w:rPr>
          <w:rStyle w:val="tlid-translation"/>
          <w:color w:val="000000" w:themeColor="text1"/>
          <w:sz w:val="22"/>
          <w:szCs w:val="22"/>
          <w:lang w:val="da-DK"/>
        </w:rPr>
      </w:pPr>
      <w:r w:rsidRPr="001A6BED">
        <w:rPr>
          <w:rStyle w:val="tlid-translation"/>
          <w:color w:val="000000" w:themeColor="text1"/>
          <w:sz w:val="22"/>
          <w:szCs w:val="22"/>
          <w:lang w:val="da-DK"/>
        </w:rPr>
        <w:t xml:space="preserve">Et kursus er beregnet til at koste 1.400 euro, hvilket betyder, at virkningen </w:t>
      </w:r>
      <w:r w:rsidR="00C66C17">
        <w:rPr>
          <w:rStyle w:val="tlid-translation"/>
          <w:color w:val="000000" w:themeColor="text1"/>
          <w:sz w:val="22"/>
          <w:szCs w:val="22"/>
          <w:lang w:val="da-DK"/>
        </w:rPr>
        <w:t>for</w:t>
      </w:r>
      <w:r w:rsidRPr="001A6BED">
        <w:rPr>
          <w:rStyle w:val="tlid-translation"/>
          <w:color w:val="000000" w:themeColor="text1"/>
          <w:sz w:val="22"/>
          <w:szCs w:val="22"/>
          <w:lang w:val="da-DK"/>
        </w:rPr>
        <w:t xml:space="preserve"> ​​de 16 </w:t>
      </w:r>
      <w:r w:rsidR="00C66C17">
        <w:rPr>
          <w:rStyle w:val="tlid-translation"/>
          <w:color w:val="000000" w:themeColor="text1"/>
          <w:sz w:val="22"/>
          <w:szCs w:val="22"/>
          <w:lang w:val="da-DK"/>
        </w:rPr>
        <w:t>kursister</w:t>
      </w:r>
      <w:r w:rsidRPr="001A6BED">
        <w:rPr>
          <w:rStyle w:val="tlid-translation"/>
          <w:color w:val="000000" w:themeColor="text1"/>
          <w:sz w:val="22"/>
          <w:szCs w:val="22"/>
          <w:lang w:val="da-DK"/>
        </w:rPr>
        <w:t xml:space="preserve"> skal være, at o,75 </w:t>
      </w:r>
      <w:r w:rsidR="00C66C17">
        <w:rPr>
          <w:rStyle w:val="tlid-translation"/>
          <w:color w:val="000000" w:themeColor="text1"/>
          <w:sz w:val="22"/>
          <w:szCs w:val="22"/>
          <w:lang w:val="da-DK"/>
        </w:rPr>
        <w:t>personer</w:t>
      </w:r>
      <w:r w:rsidRPr="001A6BED">
        <w:rPr>
          <w:rStyle w:val="tlid-translation"/>
          <w:color w:val="000000" w:themeColor="text1"/>
          <w:sz w:val="22"/>
          <w:szCs w:val="22"/>
          <w:lang w:val="da-DK"/>
        </w:rPr>
        <w:t xml:space="preserve">, der sandsynligvis bliver bosiddende i et plejehjem, </w:t>
      </w:r>
      <w:r w:rsidR="00C66C17">
        <w:rPr>
          <w:rStyle w:val="tlid-translation"/>
          <w:color w:val="000000" w:themeColor="text1"/>
          <w:sz w:val="22"/>
          <w:szCs w:val="22"/>
          <w:lang w:val="da-DK"/>
        </w:rPr>
        <w:t>udskyder denne indflytning med</w:t>
      </w:r>
      <w:r w:rsidRPr="001A6BED">
        <w:rPr>
          <w:rStyle w:val="tlid-translation"/>
          <w:color w:val="000000" w:themeColor="text1"/>
          <w:sz w:val="22"/>
          <w:szCs w:val="22"/>
          <w:lang w:val="da-DK"/>
        </w:rPr>
        <w:t xml:space="preserve"> 12 dage</w:t>
      </w:r>
    </w:p>
    <w:p w14:paraId="2CDD35AF" w14:textId="59E4EA53" w:rsidR="001B3B32" w:rsidRPr="001A6BED" w:rsidRDefault="001B3B32" w:rsidP="001B3B32">
      <w:pPr>
        <w:jc w:val="both"/>
        <w:rPr>
          <w:rStyle w:val="tlid-translation"/>
          <w:b/>
          <w:color w:val="000000" w:themeColor="text1"/>
          <w:sz w:val="22"/>
          <w:szCs w:val="22"/>
          <w:u w:val="single"/>
          <w:lang w:val="da-DK"/>
        </w:rPr>
      </w:pPr>
      <w:r w:rsidRPr="001A6BED">
        <w:rPr>
          <w:rStyle w:val="tlid-translation"/>
          <w:b/>
          <w:color w:val="000000" w:themeColor="text1"/>
          <w:sz w:val="22"/>
          <w:szCs w:val="22"/>
          <w:u w:val="single"/>
          <w:lang w:val="da-DK"/>
        </w:rPr>
        <w:t xml:space="preserve">Er det </w:t>
      </w:r>
      <w:r w:rsidR="00C66C17">
        <w:rPr>
          <w:rStyle w:val="tlid-translation"/>
          <w:b/>
          <w:color w:val="000000" w:themeColor="text1"/>
          <w:sz w:val="22"/>
          <w:szCs w:val="22"/>
          <w:u w:val="single"/>
          <w:lang w:val="da-DK"/>
        </w:rPr>
        <w:t>troværdigt</w:t>
      </w:r>
      <w:r w:rsidRPr="001A6BED">
        <w:rPr>
          <w:rStyle w:val="tlid-translation"/>
          <w:b/>
          <w:color w:val="000000" w:themeColor="text1"/>
          <w:sz w:val="22"/>
          <w:szCs w:val="22"/>
          <w:u w:val="single"/>
          <w:lang w:val="da-DK"/>
        </w:rPr>
        <w:t>? Kan vi tro på det?</w:t>
      </w:r>
    </w:p>
    <w:p w14:paraId="3D61413B" w14:textId="0AF0192E" w:rsidR="001B3B32" w:rsidRPr="009C792D" w:rsidRDefault="001B3B32" w:rsidP="001B3B32">
      <w:pPr>
        <w:jc w:val="both"/>
        <w:rPr>
          <w:rStyle w:val="tlid-translation"/>
          <w:color w:val="FF0000"/>
          <w:sz w:val="22"/>
          <w:szCs w:val="22"/>
          <w:lang w:val="da-DK"/>
        </w:rPr>
      </w:pPr>
      <w:r w:rsidRPr="001A6BED">
        <w:rPr>
          <w:rStyle w:val="tlid-translation"/>
          <w:color w:val="000000" w:themeColor="text1"/>
          <w:sz w:val="22"/>
          <w:szCs w:val="22"/>
          <w:lang w:val="da-DK"/>
        </w:rPr>
        <w:t xml:space="preserve">En blanding af faktorer, der interagerer med hinanden, bestemmer om en ældre er </w:t>
      </w:r>
      <w:r w:rsidRPr="009C792D">
        <w:rPr>
          <w:rStyle w:val="tlid-translation"/>
          <w:color w:val="FF0000"/>
          <w:sz w:val="22"/>
          <w:szCs w:val="22"/>
          <w:lang w:val="da-DK"/>
        </w:rPr>
        <w:t>uafhængig eller afhængig af pleje senere i livet.</w:t>
      </w:r>
    </w:p>
    <w:p w14:paraId="57105949" w14:textId="7739FA1E" w:rsidR="001B3B32" w:rsidRPr="001A6BED" w:rsidRDefault="001B3B32" w:rsidP="001B3B32">
      <w:pPr>
        <w:jc w:val="both"/>
        <w:rPr>
          <w:rStyle w:val="tlid-translation"/>
          <w:color w:val="000000" w:themeColor="text1"/>
          <w:sz w:val="22"/>
          <w:szCs w:val="22"/>
          <w:lang w:val="da-DK"/>
        </w:rPr>
      </w:pPr>
      <w:r w:rsidRPr="001A6BED">
        <w:rPr>
          <w:rStyle w:val="tlid-translation"/>
          <w:color w:val="000000" w:themeColor="text1"/>
          <w:sz w:val="22"/>
          <w:szCs w:val="22"/>
          <w:lang w:val="da-DK"/>
        </w:rPr>
        <w:t>Vi er sikre på, at det er muligt at nå de præsenterede effekter ved at uddanne seniorer til at være bedre forberedt</w:t>
      </w:r>
      <w:r w:rsidR="00E27C3B">
        <w:rPr>
          <w:rStyle w:val="tlid-translation"/>
          <w:color w:val="000000" w:themeColor="text1"/>
          <w:sz w:val="22"/>
          <w:szCs w:val="22"/>
          <w:lang w:val="da-DK"/>
        </w:rPr>
        <w:t>e</w:t>
      </w:r>
      <w:r w:rsidRPr="001A6BED">
        <w:rPr>
          <w:rStyle w:val="tlid-translation"/>
          <w:color w:val="000000" w:themeColor="text1"/>
          <w:sz w:val="22"/>
          <w:szCs w:val="22"/>
          <w:lang w:val="da-DK"/>
        </w:rPr>
        <w:t xml:space="preserve"> på seniorlivet. Ældre er nødt til at blive mere opmærksomme på, hvad der sker med deres fysiske forhold og blive mere vidende om, hvor lidt det </w:t>
      </w:r>
      <w:r w:rsidR="00DE04C4">
        <w:rPr>
          <w:rStyle w:val="tlid-translation"/>
          <w:color w:val="000000" w:themeColor="text1"/>
          <w:sz w:val="22"/>
          <w:szCs w:val="22"/>
          <w:lang w:val="da-DK"/>
        </w:rPr>
        <w:t xml:space="preserve">kræver </w:t>
      </w:r>
      <w:r w:rsidRPr="001A6BED">
        <w:rPr>
          <w:rStyle w:val="tlid-translation"/>
          <w:color w:val="000000" w:themeColor="text1"/>
          <w:sz w:val="22"/>
          <w:szCs w:val="22"/>
          <w:lang w:val="da-DK"/>
        </w:rPr>
        <w:t xml:space="preserve">at undgå eller i det mindste udsætte </w:t>
      </w:r>
      <w:r w:rsidR="00DE04C4">
        <w:rPr>
          <w:rStyle w:val="tlid-translation"/>
          <w:color w:val="000000" w:themeColor="text1"/>
          <w:sz w:val="22"/>
          <w:szCs w:val="22"/>
          <w:lang w:val="da-DK"/>
        </w:rPr>
        <w:t>tidspunktet</w:t>
      </w:r>
      <w:r w:rsidR="001C0A7E">
        <w:rPr>
          <w:rStyle w:val="tlid-translation"/>
          <w:color w:val="000000" w:themeColor="text1"/>
          <w:sz w:val="22"/>
          <w:szCs w:val="22"/>
          <w:lang w:val="da-DK"/>
        </w:rPr>
        <w:t>,</w:t>
      </w:r>
      <w:r w:rsidR="00DE04C4">
        <w:rPr>
          <w:rStyle w:val="tlid-translation"/>
          <w:color w:val="000000" w:themeColor="text1"/>
          <w:sz w:val="22"/>
          <w:szCs w:val="22"/>
          <w:lang w:val="da-DK"/>
        </w:rPr>
        <w:t xml:space="preserve"> hvor de </w:t>
      </w:r>
      <w:r w:rsidRPr="001A6BED">
        <w:rPr>
          <w:rStyle w:val="tlid-translation"/>
          <w:color w:val="000000" w:themeColor="text1"/>
          <w:sz w:val="22"/>
          <w:szCs w:val="22"/>
          <w:lang w:val="da-DK"/>
        </w:rPr>
        <w:t>blive</w:t>
      </w:r>
      <w:r w:rsidR="004C6287">
        <w:rPr>
          <w:rStyle w:val="tlid-translation"/>
          <w:color w:val="000000" w:themeColor="text1"/>
          <w:sz w:val="22"/>
          <w:szCs w:val="22"/>
          <w:lang w:val="da-DK"/>
        </w:rPr>
        <w:t>r</w:t>
      </w:r>
      <w:r w:rsidRPr="001A6BED">
        <w:rPr>
          <w:rStyle w:val="tlid-translation"/>
          <w:color w:val="000000" w:themeColor="text1"/>
          <w:sz w:val="22"/>
          <w:szCs w:val="22"/>
          <w:lang w:val="da-DK"/>
        </w:rPr>
        <w:t xml:space="preserve"> afhængige af hjælp.</w:t>
      </w:r>
    </w:p>
    <w:p w14:paraId="293E3218" w14:textId="7E79ED92" w:rsidR="001B3B32" w:rsidRPr="001A6BED" w:rsidRDefault="001B3B32" w:rsidP="001B3B32">
      <w:pPr>
        <w:jc w:val="both"/>
        <w:rPr>
          <w:rStyle w:val="tlid-translation"/>
          <w:color w:val="000000" w:themeColor="text1"/>
          <w:sz w:val="22"/>
          <w:szCs w:val="22"/>
          <w:lang w:val="da-DK"/>
        </w:rPr>
      </w:pPr>
      <w:r w:rsidRPr="001A6BED">
        <w:rPr>
          <w:rStyle w:val="tlid-translation"/>
          <w:color w:val="000000" w:themeColor="text1"/>
          <w:sz w:val="22"/>
          <w:szCs w:val="22"/>
          <w:lang w:val="da-DK"/>
        </w:rPr>
        <w:t xml:space="preserve">Hvis vi ser på </w:t>
      </w:r>
      <w:r w:rsidR="001C0A7E">
        <w:rPr>
          <w:rStyle w:val="tlid-translation"/>
          <w:color w:val="000000" w:themeColor="text1"/>
          <w:sz w:val="22"/>
          <w:szCs w:val="22"/>
          <w:lang w:val="da-DK"/>
        </w:rPr>
        <w:t>følgende</w:t>
      </w:r>
      <w:r w:rsidRPr="001A6BED">
        <w:rPr>
          <w:rStyle w:val="tlid-translation"/>
          <w:color w:val="000000" w:themeColor="text1"/>
          <w:sz w:val="22"/>
          <w:szCs w:val="22"/>
          <w:lang w:val="da-DK"/>
        </w:rPr>
        <w:t xml:space="preserve"> faktor, som vi ved</w:t>
      </w:r>
      <w:r w:rsidR="00DE465B">
        <w:rPr>
          <w:rStyle w:val="tlid-translation"/>
          <w:color w:val="000000" w:themeColor="text1"/>
          <w:sz w:val="22"/>
          <w:szCs w:val="22"/>
          <w:lang w:val="da-DK"/>
        </w:rPr>
        <w:t xml:space="preserve"> </w:t>
      </w:r>
      <w:r w:rsidRPr="001A6BED">
        <w:rPr>
          <w:rStyle w:val="tlid-translation"/>
          <w:color w:val="000000" w:themeColor="text1"/>
          <w:sz w:val="22"/>
          <w:szCs w:val="22"/>
          <w:lang w:val="da-DK"/>
        </w:rPr>
        <w:t xml:space="preserve">spiller en central rolle i </w:t>
      </w:r>
      <w:r w:rsidR="001C0A7E">
        <w:rPr>
          <w:rStyle w:val="tlid-translation"/>
          <w:color w:val="000000" w:themeColor="text1"/>
          <w:sz w:val="22"/>
          <w:szCs w:val="22"/>
          <w:lang w:val="da-DK"/>
        </w:rPr>
        <w:t xml:space="preserve">forhold til </w:t>
      </w:r>
      <w:r w:rsidRPr="001A6BED">
        <w:rPr>
          <w:rStyle w:val="tlid-translation"/>
          <w:color w:val="000000" w:themeColor="text1"/>
          <w:sz w:val="22"/>
          <w:szCs w:val="22"/>
          <w:lang w:val="da-DK"/>
        </w:rPr>
        <w:t xml:space="preserve">at </w:t>
      </w:r>
      <w:r w:rsidR="001C0A7E">
        <w:rPr>
          <w:rStyle w:val="tlid-translation"/>
          <w:color w:val="000000" w:themeColor="text1"/>
          <w:sz w:val="22"/>
          <w:szCs w:val="22"/>
          <w:lang w:val="da-DK"/>
        </w:rPr>
        <w:t xml:space="preserve">fastholde </w:t>
      </w:r>
      <w:r w:rsidR="001C0A7E" w:rsidRPr="001C0A7E">
        <w:rPr>
          <w:rStyle w:val="tlid-translation"/>
          <w:color w:val="FF0000"/>
          <w:sz w:val="22"/>
          <w:szCs w:val="22"/>
          <w:lang w:val="da-DK"/>
        </w:rPr>
        <w:t>uafhængighed</w:t>
      </w:r>
      <w:r w:rsidRPr="001C0A7E">
        <w:rPr>
          <w:rStyle w:val="tlid-translation"/>
          <w:color w:val="FF0000"/>
          <w:sz w:val="22"/>
          <w:szCs w:val="22"/>
          <w:lang w:val="da-DK"/>
        </w:rPr>
        <w:t xml:space="preserve">: </w:t>
      </w:r>
      <w:r w:rsidR="001C0A7E">
        <w:rPr>
          <w:rStyle w:val="tlid-translation"/>
          <w:color w:val="000000" w:themeColor="text1"/>
          <w:sz w:val="22"/>
          <w:szCs w:val="22"/>
          <w:lang w:val="da-DK"/>
        </w:rPr>
        <w:t>U</w:t>
      </w:r>
      <w:r w:rsidRPr="001A6BED">
        <w:rPr>
          <w:rStyle w:val="tlid-translation"/>
          <w:color w:val="000000" w:themeColor="text1"/>
          <w:sz w:val="22"/>
          <w:szCs w:val="22"/>
          <w:lang w:val="da-DK"/>
        </w:rPr>
        <w:t xml:space="preserve">dholdenhed </w:t>
      </w:r>
      <w:r w:rsidR="001C0A7E">
        <w:rPr>
          <w:rStyle w:val="tlid-translation"/>
          <w:color w:val="000000" w:themeColor="text1"/>
          <w:sz w:val="22"/>
          <w:szCs w:val="22"/>
          <w:lang w:val="da-DK"/>
        </w:rPr>
        <w:t>–</w:t>
      </w:r>
      <w:r w:rsidRPr="001A6BED">
        <w:rPr>
          <w:rStyle w:val="tlid-translation"/>
          <w:color w:val="000000" w:themeColor="text1"/>
          <w:sz w:val="22"/>
          <w:szCs w:val="22"/>
          <w:lang w:val="da-DK"/>
        </w:rPr>
        <w:t xml:space="preserve"> </w:t>
      </w:r>
      <w:r w:rsidR="001C0A7E">
        <w:rPr>
          <w:rStyle w:val="tlid-translation"/>
          <w:color w:val="000000" w:themeColor="text1"/>
          <w:sz w:val="22"/>
          <w:szCs w:val="22"/>
          <w:lang w:val="da-DK"/>
        </w:rPr>
        <w:t xml:space="preserve">et fysisk </w:t>
      </w:r>
      <w:r w:rsidRPr="001A6BED">
        <w:rPr>
          <w:rStyle w:val="tlid-translation"/>
          <w:color w:val="000000" w:themeColor="text1"/>
          <w:sz w:val="22"/>
          <w:szCs w:val="22"/>
          <w:lang w:val="da-DK"/>
        </w:rPr>
        <w:t>udtryk</w:t>
      </w:r>
      <w:r w:rsidR="001C0A7E">
        <w:rPr>
          <w:rStyle w:val="tlid-translation"/>
          <w:color w:val="000000" w:themeColor="text1"/>
          <w:sz w:val="22"/>
          <w:szCs w:val="22"/>
          <w:lang w:val="da-DK"/>
        </w:rPr>
        <w:t xml:space="preserve"> for en persons tilstand.</w:t>
      </w:r>
    </w:p>
    <w:p w14:paraId="52147DC3" w14:textId="61C5EF66" w:rsidR="001B3B32" w:rsidRPr="001A6BED" w:rsidRDefault="001C0A7E" w:rsidP="001B3B32">
      <w:pPr>
        <w:jc w:val="both"/>
        <w:rPr>
          <w:color w:val="000000" w:themeColor="text1"/>
          <w:sz w:val="22"/>
          <w:szCs w:val="22"/>
          <w:lang w:val="da-DK"/>
        </w:rPr>
      </w:pPr>
      <w:r>
        <w:rPr>
          <w:color w:val="000000" w:themeColor="text1"/>
          <w:sz w:val="22"/>
          <w:szCs w:val="22"/>
          <w:lang w:val="da-DK"/>
        </w:rPr>
        <w:t>Fakta</w:t>
      </w:r>
      <w:r w:rsidR="001B3B32" w:rsidRPr="001A6BED">
        <w:rPr>
          <w:color w:val="000000" w:themeColor="text1"/>
          <w:sz w:val="22"/>
          <w:szCs w:val="22"/>
          <w:lang w:val="da-DK"/>
        </w:rPr>
        <w:t>:</w:t>
      </w:r>
    </w:p>
    <w:p w14:paraId="772980C5" w14:textId="1C2D20B1" w:rsidR="001B3B32" w:rsidRPr="001A6BED" w:rsidRDefault="001C0A7E" w:rsidP="008B4F03">
      <w:pPr>
        <w:pStyle w:val="Listeafsnit"/>
        <w:numPr>
          <w:ilvl w:val="1"/>
          <w:numId w:val="10"/>
        </w:numPr>
        <w:jc w:val="both"/>
        <w:rPr>
          <w:color w:val="000000" w:themeColor="text1"/>
          <w:sz w:val="22"/>
          <w:szCs w:val="22"/>
          <w:lang w:val="da-DK"/>
        </w:rPr>
      </w:pPr>
      <w:r>
        <w:rPr>
          <w:color w:val="000000" w:themeColor="text1"/>
          <w:sz w:val="22"/>
          <w:szCs w:val="22"/>
          <w:lang w:val="da-DK"/>
        </w:rPr>
        <w:t>E</w:t>
      </w:r>
      <w:r w:rsidR="001B3B32" w:rsidRPr="001A6BED">
        <w:rPr>
          <w:color w:val="000000" w:themeColor="text1"/>
          <w:sz w:val="22"/>
          <w:szCs w:val="22"/>
          <w:lang w:val="da-DK"/>
        </w:rPr>
        <w:t xml:space="preserve">t konditionstal på 15 </w:t>
      </w:r>
      <w:r>
        <w:rPr>
          <w:color w:val="000000" w:themeColor="text1"/>
          <w:sz w:val="22"/>
          <w:szCs w:val="22"/>
          <w:lang w:val="da-DK"/>
        </w:rPr>
        <w:t xml:space="preserve">betyder at </w:t>
      </w:r>
      <w:r w:rsidR="001B3B32" w:rsidRPr="001A6BED">
        <w:rPr>
          <w:color w:val="000000" w:themeColor="text1"/>
          <w:sz w:val="22"/>
          <w:szCs w:val="22"/>
          <w:lang w:val="da-DK"/>
        </w:rPr>
        <w:t xml:space="preserve">det </w:t>
      </w:r>
      <w:r>
        <w:rPr>
          <w:color w:val="000000" w:themeColor="text1"/>
          <w:sz w:val="22"/>
          <w:szCs w:val="22"/>
          <w:lang w:val="da-DK"/>
        </w:rPr>
        <w:t xml:space="preserve">er </w:t>
      </w:r>
      <w:r w:rsidR="00DE465B">
        <w:rPr>
          <w:color w:val="000000" w:themeColor="text1"/>
          <w:sz w:val="22"/>
          <w:szCs w:val="22"/>
          <w:lang w:val="da-DK"/>
        </w:rPr>
        <w:t>hårdt</w:t>
      </w:r>
      <w:r w:rsidR="001B3B32" w:rsidRPr="001A6BED">
        <w:rPr>
          <w:color w:val="000000" w:themeColor="text1"/>
          <w:sz w:val="22"/>
          <w:szCs w:val="22"/>
          <w:lang w:val="da-DK"/>
        </w:rPr>
        <w:t xml:space="preserve"> at gå </w:t>
      </w:r>
      <w:r w:rsidR="00B933E9">
        <w:rPr>
          <w:color w:val="000000" w:themeColor="text1"/>
          <w:sz w:val="22"/>
          <w:szCs w:val="22"/>
          <w:lang w:val="da-DK"/>
        </w:rPr>
        <w:t xml:space="preserve">op ad </w:t>
      </w:r>
      <w:r w:rsidR="001B3B32" w:rsidRPr="001A6BED">
        <w:rPr>
          <w:color w:val="000000" w:themeColor="text1"/>
          <w:sz w:val="22"/>
          <w:szCs w:val="22"/>
          <w:lang w:val="da-DK"/>
        </w:rPr>
        <w:t>trappen til første sal</w:t>
      </w:r>
    </w:p>
    <w:p w14:paraId="0E3E0B18" w14:textId="705230F5" w:rsidR="001B3B32" w:rsidRPr="001A6BED" w:rsidRDefault="001C0A7E" w:rsidP="008B4F03">
      <w:pPr>
        <w:pStyle w:val="Listeafsnit"/>
        <w:numPr>
          <w:ilvl w:val="1"/>
          <w:numId w:val="10"/>
        </w:numPr>
        <w:jc w:val="both"/>
        <w:rPr>
          <w:color w:val="000000" w:themeColor="text1"/>
          <w:sz w:val="22"/>
          <w:szCs w:val="22"/>
          <w:lang w:val="da-DK"/>
        </w:rPr>
      </w:pPr>
      <w:r>
        <w:rPr>
          <w:color w:val="000000" w:themeColor="text1"/>
          <w:sz w:val="22"/>
          <w:szCs w:val="22"/>
          <w:lang w:val="da-DK"/>
        </w:rPr>
        <w:t>E</w:t>
      </w:r>
      <w:r w:rsidR="001B3B32" w:rsidRPr="001A6BED">
        <w:rPr>
          <w:color w:val="000000" w:themeColor="text1"/>
          <w:sz w:val="22"/>
          <w:szCs w:val="22"/>
          <w:lang w:val="da-DK"/>
        </w:rPr>
        <w:t xml:space="preserve">t konditionstal på 11 betyder, at </w:t>
      </w:r>
      <w:r>
        <w:rPr>
          <w:color w:val="000000" w:themeColor="text1"/>
          <w:sz w:val="22"/>
          <w:szCs w:val="22"/>
          <w:lang w:val="da-DK"/>
        </w:rPr>
        <w:t>en person</w:t>
      </w:r>
      <w:r w:rsidR="001B3B32" w:rsidRPr="001A6BED">
        <w:rPr>
          <w:color w:val="000000" w:themeColor="text1"/>
          <w:sz w:val="22"/>
          <w:szCs w:val="22"/>
          <w:lang w:val="da-DK"/>
        </w:rPr>
        <w:t xml:space="preserve"> ikke har udholdenhed og fysisk styrke til at tage sig af sig</w:t>
      </w:r>
      <w:r w:rsidR="00B933E9">
        <w:rPr>
          <w:color w:val="000000" w:themeColor="text1"/>
          <w:sz w:val="22"/>
          <w:szCs w:val="22"/>
          <w:lang w:val="da-DK"/>
        </w:rPr>
        <w:t xml:space="preserve"> selv</w:t>
      </w:r>
      <w:r w:rsidR="001B3B32" w:rsidRPr="001A6BED">
        <w:rPr>
          <w:color w:val="000000" w:themeColor="text1"/>
          <w:sz w:val="22"/>
          <w:szCs w:val="22"/>
          <w:lang w:val="da-DK"/>
        </w:rPr>
        <w:t xml:space="preserve"> og blive</w:t>
      </w:r>
      <w:r w:rsidR="00B933E9">
        <w:rPr>
          <w:color w:val="000000" w:themeColor="text1"/>
          <w:sz w:val="22"/>
          <w:szCs w:val="22"/>
          <w:lang w:val="da-DK"/>
        </w:rPr>
        <w:t>r</w:t>
      </w:r>
      <w:r w:rsidR="001B3B32" w:rsidRPr="001A6BED">
        <w:rPr>
          <w:color w:val="000000" w:themeColor="text1"/>
          <w:sz w:val="22"/>
          <w:szCs w:val="22"/>
          <w:lang w:val="da-DK"/>
        </w:rPr>
        <w:t xml:space="preserve"> afhængige af hjælp</w:t>
      </w:r>
    </w:p>
    <w:p w14:paraId="7D3C3F34" w14:textId="269C08DB" w:rsidR="001B3B32" w:rsidRPr="001A6BED" w:rsidRDefault="001C0A7E" w:rsidP="008B4F03">
      <w:pPr>
        <w:pStyle w:val="Listeafsnit"/>
        <w:numPr>
          <w:ilvl w:val="1"/>
          <w:numId w:val="10"/>
        </w:numPr>
        <w:jc w:val="both"/>
        <w:rPr>
          <w:color w:val="000000" w:themeColor="text1"/>
          <w:sz w:val="22"/>
          <w:szCs w:val="22"/>
          <w:lang w:val="da-DK"/>
        </w:rPr>
      </w:pPr>
      <w:r>
        <w:rPr>
          <w:color w:val="000000" w:themeColor="text1"/>
          <w:sz w:val="22"/>
          <w:szCs w:val="22"/>
          <w:lang w:val="da-DK"/>
        </w:rPr>
        <w:t xml:space="preserve">60-årige kvinder </w:t>
      </w:r>
      <w:r w:rsidR="001B3B32" w:rsidRPr="001A6BED">
        <w:rPr>
          <w:color w:val="000000" w:themeColor="text1"/>
          <w:sz w:val="22"/>
          <w:szCs w:val="22"/>
          <w:lang w:val="da-DK"/>
        </w:rPr>
        <w:t xml:space="preserve">i Danmark </w:t>
      </w:r>
      <w:r>
        <w:rPr>
          <w:color w:val="000000" w:themeColor="text1"/>
          <w:sz w:val="22"/>
          <w:szCs w:val="22"/>
          <w:lang w:val="da-DK"/>
        </w:rPr>
        <w:t xml:space="preserve">har i gennemsnit </w:t>
      </w:r>
      <w:r w:rsidR="001B3B32" w:rsidRPr="001A6BED">
        <w:rPr>
          <w:color w:val="000000" w:themeColor="text1"/>
          <w:sz w:val="22"/>
          <w:szCs w:val="22"/>
          <w:lang w:val="da-DK"/>
        </w:rPr>
        <w:t xml:space="preserve">et konditionstal på 22 </w:t>
      </w:r>
    </w:p>
    <w:p w14:paraId="0B51A388" w14:textId="2574E8EC" w:rsidR="006C39C6" w:rsidRPr="001A6BED" w:rsidRDefault="001B3B32" w:rsidP="001B3B32">
      <w:pPr>
        <w:jc w:val="both"/>
        <w:rPr>
          <w:color w:val="000000" w:themeColor="text1"/>
          <w:sz w:val="22"/>
          <w:szCs w:val="22"/>
          <w:lang w:val="da-DK"/>
        </w:rPr>
      </w:pPr>
      <w:r w:rsidRPr="001A6BED">
        <w:rPr>
          <w:color w:val="000000" w:themeColor="text1"/>
          <w:sz w:val="22"/>
          <w:szCs w:val="22"/>
          <w:lang w:val="da-DK"/>
        </w:rPr>
        <w:t xml:space="preserve">I dette tilfælde har en dansk kvinde </w:t>
      </w:r>
      <w:r w:rsidR="00AE5A06" w:rsidRPr="001A6BED">
        <w:rPr>
          <w:color w:val="000000" w:themeColor="text1"/>
          <w:sz w:val="22"/>
          <w:szCs w:val="22"/>
          <w:lang w:val="da-DK"/>
        </w:rPr>
        <w:t>et konditionstal på</w:t>
      </w:r>
      <w:r w:rsidRPr="001A6BED">
        <w:rPr>
          <w:color w:val="000000" w:themeColor="text1"/>
          <w:sz w:val="22"/>
          <w:szCs w:val="22"/>
          <w:lang w:val="da-DK"/>
        </w:rPr>
        <w:t xml:space="preserve"> 22, og en dagliglivsaktivitetscirkel på et niveau, hvor hun ikke opretholder sin tilstand, men mister 3%</w:t>
      </w:r>
      <w:r w:rsidR="00AE5A06" w:rsidRPr="001A6BED">
        <w:rPr>
          <w:color w:val="000000" w:themeColor="text1"/>
          <w:sz w:val="22"/>
          <w:szCs w:val="22"/>
          <w:lang w:val="da-DK"/>
        </w:rPr>
        <w:t xml:space="preserve">. </w:t>
      </w:r>
      <w:r w:rsidR="00C03B2C">
        <w:rPr>
          <w:color w:val="000000" w:themeColor="text1"/>
          <w:sz w:val="22"/>
          <w:szCs w:val="22"/>
          <w:lang w:val="da-DK"/>
        </w:rPr>
        <w:t>Et tab på</w:t>
      </w:r>
      <w:r w:rsidRPr="001A6BED">
        <w:rPr>
          <w:color w:val="000000" w:themeColor="text1"/>
          <w:sz w:val="22"/>
          <w:szCs w:val="22"/>
          <w:lang w:val="da-DK"/>
        </w:rPr>
        <w:t xml:space="preserve"> 3% om året </w:t>
      </w:r>
      <w:r w:rsidR="00C03B2C">
        <w:rPr>
          <w:color w:val="000000" w:themeColor="text1"/>
          <w:sz w:val="22"/>
          <w:szCs w:val="22"/>
          <w:lang w:val="da-DK"/>
        </w:rPr>
        <w:t>er</w:t>
      </w:r>
      <w:r w:rsidRPr="001A6BED">
        <w:rPr>
          <w:color w:val="000000" w:themeColor="text1"/>
          <w:sz w:val="22"/>
          <w:szCs w:val="22"/>
          <w:lang w:val="da-DK"/>
        </w:rPr>
        <w:t xml:space="preserve"> så lille </w:t>
      </w:r>
      <w:r w:rsidR="00C03B2C">
        <w:rPr>
          <w:color w:val="000000" w:themeColor="text1"/>
          <w:sz w:val="22"/>
          <w:szCs w:val="22"/>
          <w:lang w:val="da-DK"/>
        </w:rPr>
        <w:t>en reduktion</w:t>
      </w:r>
      <w:r w:rsidRPr="001A6BED">
        <w:rPr>
          <w:color w:val="000000" w:themeColor="text1"/>
          <w:sz w:val="22"/>
          <w:szCs w:val="22"/>
          <w:lang w:val="da-DK"/>
        </w:rPr>
        <w:t>, at det sandsynligvis ikke bliver registreret.</w:t>
      </w:r>
    </w:p>
    <w:tbl>
      <w:tblPr>
        <w:tblStyle w:val="Tabel-Gitter"/>
        <w:tblW w:w="0" w:type="auto"/>
        <w:tblInd w:w="846" w:type="dxa"/>
        <w:tblLook w:val="04A0" w:firstRow="1" w:lastRow="0" w:firstColumn="1" w:lastColumn="0" w:noHBand="0" w:noVBand="1"/>
      </w:tblPr>
      <w:tblGrid>
        <w:gridCol w:w="2126"/>
        <w:gridCol w:w="1701"/>
        <w:gridCol w:w="1701"/>
        <w:gridCol w:w="1411"/>
      </w:tblGrid>
      <w:tr w:rsidR="006C39C6" w:rsidRPr="001A6BED" w14:paraId="10A009B1" w14:textId="77777777" w:rsidTr="006C39C6">
        <w:tc>
          <w:tcPr>
            <w:tcW w:w="2126" w:type="dxa"/>
          </w:tcPr>
          <w:p w14:paraId="212CE101" w14:textId="77777777" w:rsidR="006C39C6" w:rsidRDefault="006C39C6" w:rsidP="006C39C6">
            <w:pPr>
              <w:jc w:val="both"/>
              <w:rPr>
                <w:color w:val="000000" w:themeColor="text1"/>
                <w:sz w:val="22"/>
                <w:szCs w:val="22"/>
                <w:lang w:val="da-DK"/>
              </w:rPr>
            </w:pPr>
          </w:p>
          <w:p w14:paraId="55FB52C6" w14:textId="7F1D085D" w:rsidR="00C03B2C" w:rsidRPr="001A6BED" w:rsidRDefault="00C03B2C" w:rsidP="006C39C6">
            <w:pPr>
              <w:jc w:val="both"/>
              <w:rPr>
                <w:color w:val="000000" w:themeColor="text1"/>
                <w:sz w:val="22"/>
                <w:szCs w:val="22"/>
                <w:lang w:val="da-DK"/>
              </w:rPr>
            </w:pPr>
            <w:r>
              <w:rPr>
                <w:color w:val="000000" w:themeColor="text1"/>
                <w:sz w:val="22"/>
                <w:szCs w:val="22"/>
                <w:lang w:val="da-DK"/>
              </w:rPr>
              <w:t xml:space="preserve">Alder </w:t>
            </w:r>
          </w:p>
        </w:tc>
        <w:tc>
          <w:tcPr>
            <w:tcW w:w="1701" w:type="dxa"/>
          </w:tcPr>
          <w:p w14:paraId="25A362E1" w14:textId="77777777" w:rsidR="006C39C6" w:rsidRPr="001A6BED" w:rsidRDefault="001B3B32" w:rsidP="006C39C6">
            <w:pPr>
              <w:jc w:val="center"/>
              <w:rPr>
                <w:color w:val="000000" w:themeColor="text1"/>
                <w:sz w:val="22"/>
                <w:szCs w:val="22"/>
                <w:lang w:val="da-DK"/>
              </w:rPr>
            </w:pPr>
            <w:r w:rsidRPr="001A6BED">
              <w:rPr>
                <w:color w:val="000000" w:themeColor="text1"/>
                <w:sz w:val="22"/>
                <w:szCs w:val="22"/>
                <w:lang w:val="da-DK"/>
              </w:rPr>
              <w:t>ÅR</w:t>
            </w:r>
            <w:r w:rsidR="006C39C6" w:rsidRPr="001A6BED">
              <w:rPr>
                <w:color w:val="000000" w:themeColor="text1"/>
                <w:sz w:val="22"/>
                <w:szCs w:val="22"/>
                <w:lang w:val="da-DK"/>
              </w:rPr>
              <w:t xml:space="preserve"> 2019</w:t>
            </w:r>
          </w:p>
          <w:p w14:paraId="08150944" w14:textId="6C8F56D6" w:rsidR="006C39C6" w:rsidRPr="001A6BED" w:rsidRDefault="006C39C6" w:rsidP="006C39C6">
            <w:pPr>
              <w:jc w:val="center"/>
              <w:rPr>
                <w:color w:val="000000" w:themeColor="text1"/>
                <w:sz w:val="22"/>
                <w:szCs w:val="22"/>
                <w:lang w:val="da-DK"/>
              </w:rPr>
            </w:pPr>
            <w:r w:rsidRPr="001A6BED">
              <w:rPr>
                <w:color w:val="000000" w:themeColor="text1"/>
                <w:sz w:val="22"/>
                <w:szCs w:val="22"/>
                <w:lang w:val="da-DK"/>
              </w:rPr>
              <w:t>60</w:t>
            </w:r>
            <w:r w:rsidR="00C03B2C">
              <w:rPr>
                <w:color w:val="000000" w:themeColor="text1"/>
                <w:sz w:val="22"/>
                <w:szCs w:val="22"/>
                <w:lang w:val="da-DK"/>
              </w:rPr>
              <w:t xml:space="preserve"> år</w:t>
            </w:r>
          </w:p>
        </w:tc>
        <w:tc>
          <w:tcPr>
            <w:tcW w:w="1701" w:type="dxa"/>
          </w:tcPr>
          <w:p w14:paraId="2A1119AC" w14:textId="77777777" w:rsidR="006C39C6" w:rsidRPr="001A6BED" w:rsidRDefault="001B3B32" w:rsidP="006C39C6">
            <w:pPr>
              <w:jc w:val="center"/>
              <w:rPr>
                <w:color w:val="000000" w:themeColor="text1"/>
                <w:sz w:val="22"/>
                <w:szCs w:val="22"/>
                <w:lang w:val="da-DK"/>
              </w:rPr>
            </w:pPr>
            <w:r w:rsidRPr="001A6BED">
              <w:rPr>
                <w:color w:val="000000" w:themeColor="text1"/>
                <w:sz w:val="22"/>
                <w:szCs w:val="22"/>
                <w:lang w:val="da-DK"/>
              </w:rPr>
              <w:t>År</w:t>
            </w:r>
            <w:r w:rsidR="006C39C6" w:rsidRPr="001A6BED">
              <w:rPr>
                <w:color w:val="000000" w:themeColor="text1"/>
                <w:sz w:val="22"/>
                <w:szCs w:val="22"/>
                <w:lang w:val="da-DK"/>
              </w:rPr>
              <w:t xml:space="preserve"> 2037</w:t>
            </w:r>
          </w:p>
          <w:p w14:paraId="6D129627" w14:textId="534258AB" w:rsidR="006C39C6" w:rsidRPr="001A6BED" w:rsidRDefault="006C39C6" w:rsidP="006C39C6">
            <w:pPr>
              <w:jc w:val="center"/>
              <w:rPr>
                <w:color w:val="000000" w:themeColor="text1"/>
                <w:sz w:val="22"/>
                <w:szCs w:val="22"/>
                <w:lang w:val="da-DK"/>
              </w:rPr>
            </w:pPr>
            <w:r w:rsidRPr="001A6BED">
              <w:rPr>
                <w:color w:val="000000" w:themeColor="text1"/>
                <w:sz w:val="22"/>
                <w:szCs w:val="22"/>
                <w:lang w:val="da-DK"/>
              </w:rPr>
              <w:t xml:space="preserve"> 78</w:t>
            </w:r>
            <w:r w:rsidR="00C03B2C">
              <w:rPr>
                <w:color w:val="000000" w:themeColor="text1"/>
                <w:sz w:val="22"/>
                <w:szCs w:val="22"/>
                <w:lang w:val="da-DK"/>
              </w:rPr>
              <w:t xml:space="preserve"> år</w:t>
            </w:r>
          </w:p>
        </w:tc>
        <w:tc>
          <w:tcPr>
            <w:tcW w:w="1411" w:type="dxa"/>
          </w:tcPr>
          <w:p w14:paraId="7D17389F" w14:textId="77777777" w:rsidR="006C39C6" w:rsidRPr="001A6BED" w:rsidRDefault="001B3B32" w:rsidP="006C39C6">
            <w:pPr>
              <w:jc w:val="center"/>
              <w:rPr>
                <w:color w:val="000000" w:themeColor="text1"/>
                <w:sz w:val="22"/>
                <w:szCs w:val="22"/>
                <w:lang w:val="da-DK"/>
              </w:rPr>
            </w:pPr>
            <w:r w:rsidRPr="001A6BED">
              <w:rPr>
                <w:color w:val="000000" w:themeColor="text1"/>
                <w:sz w:val="22"/>
                <w:szCs w:val="22"/>
                <w:lang w:val="da-DK"/>
              </w:rPr>
              <w:t>År</w:t>
            </w:r>
            <w:r w:rsidR="006C39C6" w:rsidRPr="001A6BED">
              <w:rPr>
                <w:color w:val="000000" w:themeColor="text1"/>
                <w:sz w:val="22"/>
                <w:szCs w:val="22"/>
                <w:lang w:val="da-DK"/>
              </w:rPr>
              <w:t xml:space="preserve"> 2047</w:t>
            </w:r>
          </w:p>
          <w:p w14:paraId="7EE41FAC" w14:textId="344B85DF" w:rsidR="006C39C6" w:rsidRPr="001A6BED" w:rsidRDefault="006C39C6" w:rsidP="006C39C6">
            <w:pPr>
              <w:jc w:val="center"/>
              <w:rPr>
                <w:color w:val="000000" w:themeColor="text1"/>
                <w:sz w:val="22"/>
                <w:szCs w:val="22"/>
                <w:lang w:val="da-DK"/>
              </w:rPr>
            </w:pPr>
            <w:r w:rsidRPr="001A6BED">
              <w:rPr>
                <w:color w:val="000000" w:themeColor="text1"/>
                <w:sz w:val="22"/>
                <w:szCs w:val="22"/>
                <w:lang w:val="da-DK"/>
              </w:rPr>
              <w:t>88</w:t>
            </w:r>
            <w:r w:rsidR="00C03B2C">
              <w:rPr>
                <w:color w:val="000000" w:themeColor="text1"/>
                <w:sz w:val="22"/>
                <w:szCs w:val="22"/>
                <w:lang w:val="da-DK"/>
              </w:rPr>
              <w:t xml:space="preserve"> år</w:t>
            </w:r>
          </w:p>
        </w:tc>
      </w:tr>
      <w:tr w:rsidR="006C39C6" w:rsidRPr="001A6BED" w14:paraId="14E30450" w14:textId="77777777" w:rsidTr="006C39C6">
        <w:tc>
          <w:tcPr>
            <w:tcW w:w="2126" w:type="dxa"/>
          </w:tcPr>
          <w:p w14:paraId="66A076AF" w14:textId="77777777" w:rsidR="006C39C6" w:rsidRPr="001A6BED" w:rsidRDefault="001B3B32" w:rsidP="006C39C6">
            <w:pPr>
              <w:jc w:val="both"/>
              <w:rPr>
                <w:color w:val="000000" w:themeColor="text1"/>
                <w:sz w:val="22"/>
                <w:szCs w:val="22"/>
                <w:lang w:val="da-DK"/>
              </w:rPr>
            </w:pPr>
            <w:r w:rsidRPr="001A6BED">
              <w:rPr>
                <w:color w:val="000000" w:themeColor="text1"/>
                <w:sz w:val="22"/>
                <w:szCs w:val="22"/>
                <w:lang w:val="da-DK"/>
              </w:rPr>
              <w:t xml:space="preserve">Konditionstal </w:t>
            </w:r>
          </w:p>
        </w:tc>
        <w:tc>
          <w:tcPr>
            <w:tcW w:w="1701" w:type="dxa"/>
          </w:tcPr>
          <w:p w14:paraId="34F5F7EF" w14:textId="77777777" w:rsidR="006C39C6" w:rsidRPr="001A6BED" w:rsidRDefault="006C39C6" w:rsidP="006C39C6">
            <w:pPr>
              <w:rPr>
                <w:color w:val="000000" w:themeColor="text1"/>
                <w:sz w:val="22"/>
                <w:szCs w:val="22"/>
                <w:lang w:val="da-DK"/>
              </w:rPr>
            </w:pPr>
            <w:r w:rsidRPr="001A6BED">
              <w:rPr>
                <w:color w:val="000000" w:themeColor="text1"/>
                <w:sz w:val="22"/>
                <w:szCs w:val="22"/>
                <w:lang w:val="da-DK"/>
              </w:rPr>
              <w:t xml:space="preserve">             22</w:t>
            </w:r>
          </w:p>
        </w:tc>
        <w:tc>
          <w:tcPr>
            <w:tcW w:w="1701" w:type="dxa"/>
          </w:tcPr>
          <w:p w14:paraId="5B3555ED" w14:textId="77777777" w:rsidR="006C39C6" w:rsidRPr="001A6BED" w:rsidRDefault="006C39C6" w:rsidP="006C39C6">
            <w:pPr>
              <w:rPr>
                <w:color w:val="000000" w:themeColor="text1"/>
                <w:sz w:val="22"/>
                <w:szCs w:val="22"/>
                <w:lang w:val="da-DK"/>
              </w:rPr>
            </w:pPr>
            <w:r w:rsidRPr="001A6BED">
              <w:rPr>
                <w:color w:val="000000" w:themeColor="text1"/>
                <w:sz w:val="22"/>
                <w:szCs w:val="22"/>
                <w:lang w:val="da-DK"/>
              </w:rPr>
              <w:t xml:space="preserve">           14,81</w:t>
            </w:r>
          </w:p>
        </w:tc>
        <w:tc>
          <w:tcPr>
            <w:tcW w:w="1411" w:type="dxa"/>
          </w:tcPr>
          <w:p w14:paraId="282E5797" w14:textId="77777777" w:rsidR="006C39C6" w:rsidRPr="001A6BED" w:rsidRDefault="006C39C6" w:rsidP="006C39C6">
            <w:pPr>
              <w:rPr>
                <w:color w:val="000000" w:themeColor="text1"/>
                <w:sz w:val="22"/>
                <w:szCs w:val="22"/>
                <w:lang w:val="da-DK"/>
              </w:rPr>
            </w:pPr>
            <w:r w:rsidRPr="001A6BED">
              <w:rPr>
                <w:color w:val="000000" w:themeColor="text1"/>
                <w:sz w:val="22"/>
                <w:szCs w:val="22"/>
                <w:lang w:val="da-DK"/>
              </w:rPr>
              <w:t xml:space="preserve">      10,92</w:t>
            </w:r>
          </w:p>
        </w:tc>
      </w:tr>
    </w:tbl>
    <w:p w14:paraId="64293D56" w14:textId="77777777" w:rsidR="000C06AF" w:rsidRPr="001A6BED" w:rsidRDefault="000C06AF" w:rsidP="000C06AF">
      <w:pPr>
        <w:jc w:val="both"/>
        <w:rPr>
          <w:color w:val="000000" w:themeColor="text1"/>
          <w:sz w:val="22"/>
          <w:szCs w:val="22"/>
          <w:lang w:val="da-DK"/>
        </w:rPr>
      </w:pPr>
      <w:r w:rsidRPr="001A6BED">
        <w:rPr>
          <w:color w:val="000000" w:themeColor="text1"/>
          <w:sz w:val="22"/>
          <w:szCs w:val="22"/>
          <w:lang w:val="da-DK"/>
        </w:rPr>
        <w:t>Men 3% om året bringer personen til et niveau på 14,81 i en alder af 78 og et niveau på 10,92 ved 88.</w:t>
      </w:r>
    </w:p>
    <w:p w14:paraId="1D230900" w14:textId="1BDEE716" w:rsidR="006C39C6" w:rsidRPr="001A6BED" w:rsidRDefault="000C06AF" w:rsidP="000C06AF">
      <w:pPr>
        <w:jc w:val="both"/>
        <w:rPr>
          <w:color w:val="000000" w:themeColor="text1"/>
          <w:sz w:val="22"/>
          <w:szCs w:val="22"/>
          <w:lang w:val="da-DK"/>
        </w:rPr>
      </w:pPr>
      <w:r w:rsidRPr="001A6BED">
        <w:rPr>
          <w:color w:val="000000" w:themeColor="text1"/>
          <w:sz w:val="22"/>
          <w:szCs w:val="22"/>
          <w:lang w:val="da-DK"/>
        </w:rPr>
        <w:t xml:space="preserve">Hvis det gennemsnitlige konditionstal for disse kvinder i alderen 60 blev hævet til 25, hvilket let kan gøres i løbet af få måneder (husk de gule og grønne </w:t>
      </w:r>
      <w:r w:rsidR="00C03B2C">
        <w:rPr>
          <w:color w:val="000000" w:themeColor="text1"/>
          <w:sz w:val="22"/>
          <w:szCs w:val="22"/>
          <w:lang w:val="da-DK"/>
        </w:rPr>
        <w:t xml:space="preserve">85-årige kvinder </w:t>
      </w:r>
      <w:r w:rsidR="00053F6F">
        <w:rPr>
          <w:color w:val="000000" w:themeColor="text1"/>
          <w:sz w:val="22"/>
          <w:szCs w:val="22"/>
          <w:lang w:val="da-DK"/>
        </w:rPr>
        <w:t>på</w:t>
      </w:r>
      <w:r w:rsidRPr="001A6BED">
        <w:rPr>
          <w:color w:val="000000" w:themeColor="text1"/>
          <w:sz w:val="22"/>
          <w:szCs w:val="22"/>
          <w:lang w:val="da-DK"/>
        </w:rPr>
        <w:t xml:space="preserve"> side 17), og de har et aktivitetsniveau i det daglige liv, der vil reducere </w:t>
      </w:r>
      <w:r w:rsidR="00C03B2C">
        <w:rPr>
          <w:color w:val="000000" w:themeColor="text1"/>
          <w:sz w:val="22"/>
          <w:szCs w:val="22"/>
          <w:lang w:val="da-DK"/>
        </w:rPr>
        <w:t xml:space="preserve">deres </w:t>
      </w:r>
      <w:r w:rsidRPr="001A6BED">
        <w:rPr>
          <w:color w:val="000000" w:themeColor="text1"/>
          <w:sz w:val="22"/>
          <w:szCs w:val="22"/>
          <w:lang w:val="da-DK"/>
        </w:rPr>
        <w:t xml:space="preserve">tilstand med 3% pr. år, ser det </w:t>
      </w:r>
      <w:r w:rsidR="00C03B2C">
        <w:rPr>
          <w:color w:val="000000" w:themeColor="text1"/>
          <w:sz w:val="22"/>
          <w:szCs w:val="22"/>
          <w:lang w:val="da-DK"/>
        </w:rPr>
        <w:t>således ud:</w:t>
      </w:r>
    </w:p>
    <w:tbl>
      <w:tblPr>
        <w:tblStyle w:val="Tabel-Gitter"/>
        <w:tblW w:w="0" w:type="auto"/>
        <w:tblInd w:w="846" w:type="dxa"/>
        <w:tblLook w:val="04A0" w:firstRow="1" w:lastRow="0" w:firstColumn="1" w:lastColumn="0" w:noHBand="0" w:noVBand="1"/>
      </w:tblPr>
      <w:tblGrid>
        <w:gridCol w:w="1984"/>
        <w:gridCol w:w="1843"/>
        <w:gridCol w:w="1559"/>
        <w:gridCol w:w="1553"/>
      </w:tblGrid>
      <w:tr w:rsidR="006C39C6" w:rsidRPr="001A6BED" w14:paraId="14895D4B" w14:textId="77777777" w:rsidTr="006C39C6">
        <w:tc>
          <w:tcPr>
            <w:tcW w:w="1984" w:type="dxa"/>
          </w:tcPr>
          <w:p w14:paraId="5173CD93" w14:textId="77777777" w:rsidR="006C39C6" w:rsidRDefault="006C39C6" w:rsidP="006C39C6">
            <w:pPr>
              <w:jc w:val="both"/>
              <w:rPr>
                <w:color w:val="000000" w:themeColor="text1"/>
                <w:sz w:val="22"/>
                <w:szCs w:val="22"/>
                <w:lang w:val="da-DK"/>
              </w:rPr>
            </w:pPr>
          </w:p>
          <w:p w14:paraId="641D0908" w14:textId="3DA0FC9F" w:rsidR="00C03B2C" w:rsidRPr="001A6BED" w:rsidRDefault="00C03B2C" w:rsidP="006C39C6">
            <w:pPr>
              <w:jc w:val="both"/>
              <w:rPr>
                <w:color w:val="000000" w:themeColor="text1"/>
                <w:sz w:val="22"/>
                <w:szCs w:val="22"/>
                <w:lang w:val="da-DK"/>
              </w:rPr>
            </w:pPr>
            <w:r>
              <w:rPr>
                <w:color w:val="000000" w:themeColor="text1"/>
                <w:sz w:val="22"/>
                <w:szCs w:val="22"/>
                <w:lang w:val="da-DK"/>
              </w:rPr>
              <w:t xml:space="preserve">Alder </w:t>
            </w:r>
          </w:p>
        </w:tc>
        <w:tc>
          <w:tcPr>
            <w:tcW w:w="1843" w:type="dxa"/>
          </w:tcPr>
          <w:p w14:paraId="48F07569" w14:textId="77777777" w:rsidR="006C39C6" w:rsidRPr="001A6BED" w:rsidRDefault="001B3B32" w:rsidP="006C39C6">
            <w:pPr>
              <w:jc w:val="center"/>
              <w:rPr>
                <w:color w:val="000000" w:themeColor="text1"/>
                <w:sz w:val="22"/>
                <w:szCs w:val="22"/>
                <w:lang w:val="da-DK"/>
              </w:rPr>
            </w:pPr>
            <w:r w:rsidRPr="001A6BED">
              <w:rPr>
                <w:color w:val="000000" w:themeColor="text1"/>
                <w:sz w:val="22"/>
                <w:szCs w:val="22"/>
                <w:lang w:val="da-DK"/>
              </w:rPr>
              <w:t>År</w:t>
            </w:r>
            <w:r w:rsidR="006C39C6" w:rsidRPr="001A6BED">
              <w:rPr>
                <w:color w:val="000000" w:themeColor="text1"/>
                <w:sz w:val="22"/>
                <w:szCs w:val="22"/>
                <w:lang w:val="da-DK"/>
              </w:rPr>
              <w:t xml:space="preserve"> 2019</w:t>
            </w:r>
          </w:p>
          <w:p w14:paraId="4BD52080" w14:textId="6790495C" w:rsidR="006C39C6" w:rsidRPr="001A6BED" w:rsidRDefault="006C39C6" w:rsidP="006C39C6">
            <w:pPr>
              <w:jc w:val="center"/>
              <w:rPr>
                <w:color w:val="000000" w:themeColor="text1"/>
                <w:sz w:val="22"/>
                <w:szCs w:val="22"/>
                <w:lang w:val="da-DK"/>
              </w:rPr>
            </w:pPr>
            <w:r w:rsidRPr="001A6BED">
              <w:rPr>
                <w:color w:val="000000" w:themeColor="text1"/>
                <w:sz w:val="22"/>
                <w:szCs w:val="22"/>
                <w:lang w:val="da-DK"/>
              </w:rPr>
              <w:t>60</w:t>
            </w:r>
            <w:r w:rsidR="00C03B2C">
              <w:rPr>
                <w:color w:val="000000" w:themeColor="text1"/>
                <w:sz w:val="22"/>
                <w:szCs w:val="22"/>
                <w:lang w:val="da-DK"/>
              </w:rPr>
              <w:t xml:space="preserve"> år</w:t>
            </w:r>
            <w:r w:rsidRPr="001A6BED">
              <w:rPr>
                <w:color w:val="000000" w:themeColor="text1"/>
                <w:sz w:val="22"/>
                <w:szCs w:val="22"/>
                <w:lang w:val="da-DK"/>
              </w:rPr>
              <w:t xml:space="preserve"> </w:t>
            </w:r>
          </w:p>
        </w:tc>
        <w:tc>
          <w:tcPr>
            <w:tcW w:w="1559" w:type="dxa"/>
          </w:tcPr>
          <w:p w14:paraId="4A4CA2CB" w14:textId="77777777" w:rsidR="006C39C6" w:rsidRPr="001A6BED" w:rsidRDefault="001B3B32" w:rsidP="006C39C6">
            <w:pPr>
              <w:jc w:val="center"/>
              <w:rPr>
                <w:color w:val="000000" w:themeColor="text1"/>
                <w:sz w:val="22"/>
                <w:szCs w:val="22"/>
                <w:lang w:val="da-DK"/>
              </w:rPr>
            </w:pPr>
            <w:r w:rsidRPr="001A6BED">
              <w:rPr>
                <w:color w:val="000000" w:themeColor="text1"/>
                <w:sz w:val="22"/>
                <w:szCs w:val="22"/>
                <w:lang w:val="da-DK"/>
              </w:rPr>
              <w:t>År</w:t>
            </w:r>
            <w:r w:rsidR="006C39C6" w:rsidRPr="001A6BED">
              <w:rPr>
                <w:color w:val="000000" w:themeColor="text1"/>
                <w:sz w:val="22"/>
                <w:szCs w:val="22"/>
                <w:lang w:val="da-DK"/>
              </w:rPr>
              <w:t xml:space="preserve"> 2041</w:t>
            </w:r>
          </w:p>
          <w:p w14:paraId="790E2CD8" w14:textId="616D59C1" w:rsidR="006C39C6" w:rsidRPr="001A6BED" w:rsidRDefault="006C39C6" w:rsidP="006C39C6">
            <w:pPr>
              <w:jc w:val="center"/>
              <w:rPr>
                <w:color w:val="000000" w:themeColor="text1"/>
                <w:sz w:val="22"/>
                <w:szCs w:val="22"/>
                <w:lang w:val="da-DK"/>
              </w:rPr>
            </w:pPr>
            <w:r w:rsidRPr="001A6BED">
              <w:rPr>
                <w:color w:val="000000" w:themeColor="text1"/>
                <w:sz w:val="22"/>
                <w:szCs w:val="22"/>
                <w:lang w:val="da-DK"/>
              </w:rPr>
              <w:t>82</w:t>
            </w:r>
            <w:r w:rsidR="00C03B2C">
              <w:rPr>
                <w:color w:val="000000" w:themeColor="text1"/>
                <w:sz w:val="22"/>
                <w:szCs w:val="22"/>
                <w:lang w:val="da-DK"/>
              </w:rPr>
              <w:t xml:space="preserve"> år</w:t>
            </w:r>
          </w:p>
        </w:tc>
        <w:tc>
          <w:tcPr>
            <w:tcW w:w="1553" w:type="dxa"/>
          </w:tcPr>
          <w:p w14:paraId="2FDB5846" w14:textId="77777777" w:rsidR="006C39C6" w:rsidRPr="001A6BED" w:rsidRDefault="001B3B32" w:rsidP="006C39C6">
            <w:pPr>
              <w:jc w:val="center"/>
              <w:rPr>
                <w:color w:val="000000" w:themeColor="text1"/>
                <w:sz w:val="22"/>
                <w:szCs w:val="22"/>
                <w:lang w:val="da-DK"/>
              </w:rPr>
            </w:pPr>
            <w:r w:rsidRPr="001A6BED">
              <w:rPr>
                <w:color w:val="000000" w:themeColor="text1"/>
                <w:sz w:val="22"/>
                <w:szCs w:val="22"/>
                <w:lang w:val="da-DK"/>
              </w:rPr>
              <w:t>År</w:t>
            </w:r>
            <w:r w:rsidR="006C39C6" w:rsidRPr="001A6BED">
              <w:rPr>
                <w:color w:val="000000" w:themeColor="text1"/>
                <w:sz w:val="22"/>
                <w:szCs w:val="22"/>
                <w:lang w:val="da-DK"/>
              </w:rPr>
              <w:t xml:space="preserve"> 2051</w:t>
            </w:r>
          </w:p>
          <w:p w14:paraId="0CD64E5F" w14:textId="710CDCFA" w:rsidR="006C39C6" w:rsidRPr="001A6BED" w:rsidRDefault="006C39C6" w:rsidP="006C39C6">
            <w:pPr>
              <w:jc w:val="center"/>
              <w:rPr>
                <w:color w:val="000000" w:themeColor="text1"/>
                <w:sz w:val="22"/>
                <w:szCs w:val="22"/>
                <w:lang w:val="da-DK"/>
              </w:rPr>
            </w:pPr>
            <w:r w:rsidRPr="001A6BED">
              <w:rPr>
                <w:color w:val="000000" w:themeColor="text1"/>
                <w:sz w:val="22"/>
                <w:szCs w:val="22"/>
                <w:lang w:val="da-DK"/>
              </w:rPr>
              <w:t>92</w:t>
            </w:r>
            <w:r w:rsidR="00C03B2C">
              <w:rPr>
                <w:color w:val="000000" w:themeColor="text1"/>
                <w:sz w:val="22"/>
                <w:szCs w:val="22"/>
                <w:lang w:val="da-DK"/>
              </w:rPr>
              <w:t xml:space="preserve"> år</w:t>
            </w:r>
          </w:p>
        </w:tc>
      </w:tr>
      <w:tr w:rsidR="006C39C6" w:rsidRPr="001A6BED" w14:paraId="730BB400" w14:textId="77777777" w:rsidTr="006C39C6">
        <w:tc>
          <w:tcPr>
            <w:tcW w:w="1984" w:type="dxa"/>
          </w:tcPr>
          <w:p w14:paraId="74CCC45C" w14:textId="77777777" w:rsidR="006C39C6" w:rsidRPr="001A6BED" w:rsidRDefault="001B3B32" w:rsidP="006C39C6">
            <w:pPr>
              <w:jc w:val="both"/>
              <w:rPr>
                <w:color w:val="000000" w:themeColor="text1"/>
                <w:sz w:val="22"/>
                <w:szCs w:val="22"/>
                <w:lang w:val="da-DK"/>
              </w:rPr>
            </w:pPr>
            <w:r w:rsidRPr="001A6BED">
              <w:rPr>
                <w:color w:val="000000" w:themeColor="text1"/>
                <w:sz w:val="22"/>
                <w:szCs w:val="22"/>
                <w:lang w:val="da-DK"/>
              </w:rPr>
              <w:t>Konditionstal</w:t>
            </w:r>
          </w:p>
        </w:tc>
        <w:tc>
          <w:tcPr>
            <w:tcW w:w="1843" w:type="dxa"/>
          </w:tcPr>
          <w:p w14:paraId="6E95ED83" w14:textId="77777777" w:rsidR="006C39C6" w:rsidRPr="001A6BED" w:rsidRDefault="006C39C6" w:rsidP="006C39C6">
            <w:pPr>
              <w:rPr>
                <w:color w:val="000000" w:themeColor="text1"/>
                <w:sz w:val="22"/>
                <w:szCs w:val="22"/>
                <w:lang w:val="da-DK"/>
              </w:rPr>
            </w:pPr>
            <w:r w:rsidRPr="001A6BED">
              <w:rPr>
                <w:color w:val="000000" w:themeColor="text1"/>
                <w:sz w:val="22"/>
                <w:szCs w:val="22"/>
                <w:lang w:val="da-DK"/>
              </w:rPr>
              <w:t xml:space="preserve">               25</w:t>
            </w:r>
          </w:p>
        </w:tc>
        <w:tc>
          <w:tcPr>
            <w:tcW w:w="1559" w:type="dxa"/>
          </w:tcPr>
          <w:p w14:paraId="08C5B09B" w14:textId="77777777" w:rsidR="006C39C6" w:rsidRPr="001A6BED" w:rsidRDefault="006C39C6" w:rsidP="006C39C6">
            <w:pPr>
              <w:rPr>
                <w:color w:val="000000" w:themeColor="text1"/>
                <w:sz w:val="22"/>
                <w:szCs w:val="22"/>
                <w:lang w:val="da-DK"/>
              </w:rPr>
            </w:pPr>
            <w:r w:rsidRPr="001A6BED">
              <w:rPr>
                <w:color w:val="000000" w:themeColor="text1"/>
                <w:sz w:val="22"/>
                <w:szCs w:val="22"/>
                <w:lang w:val="da-DK"/>
              </w:rPr>
              <w:t xml:space="preserve">         14,81</w:t>
            </w:r>
          </w:p>
        </w:tc>
        <w:tc>
          <w:tcPr>
            <w:tcW w:w="1553" w:type="dxa"/>
          </w:tcPr>
          <w:p w14:paraId="2314E115" w14:textId="77777777" w:rsidR="006C39C6" w:rsidRPr="001A6BED" w:rsidRDefault="006C39C6" w:rsidP="006C39C6">
            <w:pPr>
              <w:rPr>
                <w:color w:val="000000" w:themeColor="text1"/>
                <w:sz w:val="22"/>
                <w:szCs w:val="22"/>
                <w:lang w:val="da-DK"/>
              </w:rPr>
            </w:pPr>
            <w:r w:rsidRPr="001A6BED">
              <w:rPr>
                <w:color w:val="000000" w:themeColor="text1"/>
                <w:sz w:val="22"/>
                <w:szCs w:val="22"/>
                <w:lang w:val="da-DK"/>
              </w:rPr>
              <w:t xml:space="preserve">     10,98</w:t>
            </w:r>
          </w:p>
        </w:tc>
      </w:tr>
    </w:tbl>
    <w:p w14:paraId="230547E2" w14:textId="25F0D3A5" w:rsidR="000C06AF" w:rsidRPr="001A6BED" w:rsidRDefault="00C03B2C" w:rsidP="000C06AF">
      <w:pPr>
        <w:rPr>
          <w:color w:val="000000" w:themeColor="text1"/>
          <w:sz w:val="22"/>
          <w:szCs w:val="22"/>
          <w:lang w:val="da-DK"/>
        </w:rPr>
      </w:pPr>
      <w:r>
        <w:rPr>
          <w:color w:val="000000" w:themeColor="text1"/>
          <w:sz w:val="22"/>
          <w:szCs w:val="22"/>
          <w:lang w:val="da-DK"/>
        </w:rPr>
        <w:t>For d</w:t>
      </w:r>
      <w:r w:rsidR="000C06AF" w:rsidRPr="001A6BED">
        <w:rPr>
          <w:color w:val="000000" w:themeColor="text1"/>
          <w:sz w:val="22"/>
          <w:szCs w:val="22"/>
          <w:lang w:val="da-DK"/>
        </w:rPr>
        <w:t xml:space="preserve">enne person, der </w:t>
      </w:r>
      <w:r>
        <w:rPr>
          <w:color w:val="000000" w:themeColor="text1"/>
          <w:sz w:val="22"/>
          <w:szCs w:val="22"/>
          <w:lang w:val="da-DK"/>
        </w:rPr>
        <w:t>har</w:t>
      </w:r>
      <w:r w:rsidR="000C06AF" w:rsidRPr="001A6BED">
        <w:rPr>
          <w:color w:val="000000" w:themeColor="text1"/>
          <w:sz w:val="22"/>
          <w:szCs w:val="22"/>
          <w:lang w:val="da-DK"/>
        </w:rPr>
        <w:t xml:space="preserve"> </w:t>
      </w:r>
      <w:r>
        <w:rPr>
          <w:color w:val="000000" w:themeColor="text1"/>
          <w:sz w:val="22"/>
          <w:szCs w:val="22"/>
          <w:lang w:val="da-DK"/>
        </w:rPr>
        <w:t xml:space="preserve">et konditionstal på </w:t>
      </w:r>
      <w:r w:rsidR="000C06AF" w:rsidRPr="001A6BED">
        <w:rPr>
          <w:color w:val="000000" w:themeColor="text1"/>
          <w:sz w:val="22"/>
          <w:szCs w:val="22"/>
          <w:lang w:val="da-DK"/>
        </w:rPr>
        <w:t>25</w:t>
      </w:r>
      <w:r>
        <w:rPr>
          <w:color w:val="000000" w:themeColor="text1"/>
          <w:sz w:val="22"/>
          <w:szCs w:val="22"/>
          <w:lang w:val="da-DK"/>
        </w:rPr>
        <w:t xml:space="preserve"> som 60-årig, udvikler konditionstallet sig til</w:t>
      </w:r>
    </w:p>
    <w:p w14:paraId="1CA36186" w14:textId="74406CA9" w:rsidR="000C06AF" w:rsidRPr="001A6BED" w:rsidRDefault="000C06AF" w:rsidP="008B4F03">
      <w:pPr>
        <w:pStyle w:val="Listeafsnit"/>
        <w:numPr>
          <w:ilvl w:val="1"/>
          <w:numId w:val="10"/>
        </w:numPr>
        <w:rPr>
          <w:color w:val="000000" w:themeColor="text1"/>
          <w:sz w:val="22"/>
          <w:szCs w:val="22"/>
          <w:lang w:val="da-DK"/>
        </w:rPr>
      </w:pPr>
      <w:r w:rsidRPr="001A6BED">
        <w:rPr>
          <w:color w:val="000000" w:themeColor="text1"/>
          <w:sz w:val="22"/>
          <w:szCs w:val="22"/>
          <w:lang w:val="da-DK"/>
        </w:rPr>
        <w:t xml:space="preserve">14,81 i en alder af 82 </w:t>
      </w:r>
      <w:r w:rsidR="00C03B2C">
        <w:rPr>
          <w:color w:val="000000" w:themeColor="text1"/>
          <w:sz w:val="22"/>
          <w:szCs w:val="22"/>
          <w:lang w:val="da-DK"/>
        </w:rPr>
        <w:t xml:space="preserve">år </w:t>
      </w:r>
      <w:r w:rsidRPr="001A6BED">
        <w:rPr>
          <w:color w:val="000000" w:themeColor="text1"/>
          <w:sz w:val="22"/>
          <w:szCs w:val="22"/>
          <w:lang w:val="da-DK"/>
        </w:rPr>
        <w:t xml:space="preserve">og 10,98 i en alder af 92 eller 4 år senere end personen, der starter på </w:t>
      </w:r>
      <w:r w:rsidR="00C03B2C">
        <w:rPr>
          <w:color w:val="000000" w:themeColor="text1"/>
          <w:sz w:val="22"/>
          <w:szCs w:val="22"/>
          <w:lang w:val="da-DK"/>
        </w:rPr>
        <w:t xml:space="preserve">niveau </w:t>
      </w:r>
      <w:r w:rsidRPr="001A6BED">
        <w:rPr>
          <w:color w:val="000000" w:themeColor="text1"/>
          <w:sz w:val="22"/>
          <w:szCs w:val="22"/>
          <w:lang w:val="da-DK"/>
        </w:rPr>
        <w:t>22.</w:t>
      </w:r>
    </w:p>
    <w:p w14:paraId="42E122E7" w14:textId="3808A437" w:rsidR="006C39C6" w:rsidRPr="001A6BED" w:rsidRDefault="000C06AF" w:rsidP="000C06AF">
      <w:pPr>
        <w:rPr>
          <w:color w:val="000000" w:themeColor="text1"/>
          <w:sz w:val="22"/>
          <w:szCs w:val="22"/>
          <w:lang w:val="da-DK"/>
        </w:rPr>
      </w:pPr>
      <w:r w:rsidRPr="001A6BED">
        <w:rPr>
          <w:color w:val="000000" w:themeColor="text1"/>
          <w:sz w:val="22"/>
          <w:szCs w:val="22"/>
          <w:lang w:val="da-DK"/>
        </w:rPr>
        <w:t xml:space="preserve">Alle seniorer kan hæve deres konditionstal </w:t>
      </w:r>
      <w:r w:rsidR="00C03B2C">
        <w:rPr>
          <w:color w:val="000000" w:themeColor="text1"/>
          <w:sz w:val="22"/>
          <w:szCs w:val="22"/>
          <w:lang w:val="da-DK"/>
        </w:rPr>
        <w:t>–</w:t>
      </w:r>
      <w:r w:rsidRPr="001A6BED">
        <w:rPr>
          <w:color w:val="000000" w:themeColor="text1"/>
          <w:sz w:val="22"/>
          <w:szCs w:val="22"/>
          <w:lang w:val="da-DK"/>
        </w:rPr>
        <w:t xml:space="preserve"> nogle</w:t>
      </w:r>
      <w:r w:rsidR="00C03B2C">
        <w:rPr>
          <w:color w:val="000000" w:themeColor="text1"/>
          <w:sz w:val="22"/>
          <w:szCs w:val="22"/>
          <w:lang w:val="da-DK"/>
        </w:rPr>
        <w:t xml:space="preserve"> endda</w:t>
      </w:r>
      <w:r w:rsidRPr="001A6BED">
        <w:rPr>
          <w:color w:val="000000" w:themeColor="text1"/>
          <w:sz w:val="22"/>
          <w:szCs w:val="22"/>
          <w:lang w:val="da-DK"/>
        </w:rPr>
        <w:t xml:space="preserve"> til et højt niveau</w:t>
      </w:r>
      <w:r w:rsidR="00C03B2C">
        <w:rPr>
          <w:color w:val="000000" w:themeColor="text1"/>
          <w:sz w:val="22"/>
          <w:szCs w:val="22"/>
          <w:lang w:val="da-DK"/>
        </w:rPr>
        <w:t xml:space="preserve"> -</w:t>
      </w:r>
      <w:r w:rsidRPr="001A6BED">
        <w:rPr>
          <w:color w:val="000000" w:themeColor="text1"/>
          <w:sz w:val="22"/>
          <w:szCs w:val="22"/>
          <w:lang w:val="da-DK"/>
        </w:rPr>
        <w:t xml:space="preserve"> med en meget lille ugentlig indsats. De skal dog vide, at det er muligt, og hvordan man gør det.</w:t>
      </w:r>
    </w:p>
    <w:p w14:paraId="5204CDDC" w14:textId="77777777" w:rsidR="000C06AF" w:rsidRPr="001A6BED" w:rsidRDefault="000C06AF" w:rsidP="000C06AF">
      <w:pPr>
        <w:rPr>
          <w:color w:val="000000" w:themeColor="text1"/>
          <w:sz w:val="22"/>
          <w:szCs w:val="22"/>
          <w:lang w:val="da-DK"/>
        </w:rPr>
      </w:pPr>
    </w:p>
    <w:p w14:paraId="1D5A57E0" w14:textId="77777777" w:rsidR="000C06AF" w:rsidRPr="001A6BED" w:rsidRDefault="000C06AF" w:rsidP="000C06AF">
      <w:pPr>
        <w:rPr>
          <w:color w:val="000000" w:themeColor="text1"/>
          <w:sz w:val="22"/>
          <w:szCs w:val="22"/>
          <w:lang w:val="da-DK"/>
        </w:rPr>
      </w:pPr>
    </w:p>
    <w:p w14:paraId="2DE9F5E2" w14:textId="77777777" w:rsidR="000C06AF" w:rsidRPr="001A6BED" w:rsidRDefault="000C06AF" w:rsidP="000C06AF">
      <w:pPr>
        <w:rPr>
          <w:color w:val="000000" w:themeColor="text1"/>
          <w:sz w:val="22"/>
          <w:szCs w:val="22"/>
          <w:lang w:val="da-DK"/>
        </w:rPr>
      </w:pPr>
    </w:p>
    <w:p w14:paraId="038A99D9" w14:textId="77777777" w:rsidR="000C06AF" w:rsidRPr="001A6BED" w:rsidRDefault="000C06AF" w:rsidP="000C06AF">
      <w:pPr>
        <w:rPr>
          <w:color w:val="000000" w:themeColor="text1"/>
          <w:sz w:val="22"/>
          <w:szCs w:val="22"/>
          <w:lang w:val="da-DK"/>
        </w:rPr>
      </w:pPr>
    </w:p>
    <w:p w14:paraId="773CDCE4" w14:textId="3099C701" w:rsidR="000C06AF" w:rsidRDefault="00053F6F" w:rsidP="00053F6F">
      <w:pPr>
        <w:tabs>
          <w:tab w:val="left" w:pos="2316"/>
        </w:tabs>
        <w:rPr>
          <w:color w:val="000000" w:themeColor="text1"/>
          <w:sz w:val="22"/>
          <w:szCs w:val="22"/>
          <w:lang w:val="da-DK"/>
        </w:rPr>
      </w:pPr>
      <w:r>
        <w:rPr>
          <w:color w:val="000000" w:themeColor="text1"/>
          <w:sz w:val="22"/>
          <w:szCs w:val="22"/>
          <w:lang w:val="da-DK"/>
        </w:rPr>
        <w:tab/>
      </w:r>
    </w:p>
    <w:p w14:paraId="16744822" w14:textId="060000DE" w:rsidR="00053F6F" w:rsidRDefault="00053F6F" w:rsidP="00053F6F">
      <w:pPr>
        <w:tabs>
          <w:tab w:val="left" w:pos="2316"/>
        </w:tabs>
        <w:rPr>
          <w:color w:val="000000" w:themeColor="text1"/>
          <w:sz w:val="22"/>
          <w:szCs w:val="22"/>
          <w:lang w:val="da-DK"/>
        </w:rPr>
      </w:pPr>
    </w:p>
    <w:p w14:paraId="492E072F" w14:textId="05D67B4E" w:rsidR="00053F6F" w:rsidRDefault="00053F6F" w:rsidP="00053F6F">
      <w:pPr>
        <w:tabs>
          <w:tab w:val="left" w:pos="2316"/>
        </w:tabs>
        <w:rPr>
          <w:color w:val="000000" w:themeColor="text1"/>
          <w:sz w:val="22"/>
          <w:szCs w:val="22"/>
          <w:lang w:val="da-DK"/>
        </w:rPr>
      </w:pPr>
    </w:p>
    <w:p w14:paraId="10452206" w14:textId="77777777" w:rsidR="00053F6F" w:rsidRPr="001A6BED" w:rsidRDefault="00053F6F" w:rsidP="00053F6F">
      <w:pPr>
        <w:tabs>
          <w:tab w:val="left" w:pos="2316"/>
        </w:tabs>
        <w:rPr>
          <w:color w:val="000000" w:themeColor="text1"/>
          <w:sz w:val="22"/>
          <w:szCs w:val="22"/>
          <w:lang w:val="da-DK"/>
        </w:rPr>
      </w:pPr>
    </w:p>
    <w:p w14:paraId="74F30678" w14:textId="77777777" w:rsidR="000C06AF" w:rsidRPr="001A6BED" w:rsidRDefault="000C06AF" w:rsidP="000C06AF">
      <w:pPr>
        <w:rPr>
          <w:color w:val="000000" w:themeColor="text1"/>
          <w:sz w:val="22"/>
          <w:szCs w:val="22"/>
          <w:lang w:val="da-DK"/>
        </w:rPr>
      </w:pPr>
    </w:p>
    <w:p w14:paraId="2A4C1C50" w14:textId="77777777" w:rsidR="000C06AF" w:rsidRPr="001A6BED" w:rsidRDefault="000C06AF" w:rsidP="000C06AF">
      <w:pPr>
        <w:rPr>
          <w:color w:val="000000" w:themeColor="text1"/>
          <w:sz w:val="22"/>
          <w:szCs w:val="22"/>
          <w:lang w:val="da-DK"/>
        </w:rPr>
      </w:pPr>
    </w:p>
    <w:p w14:paraId="44E6E023" w14:textId="77777777" w:rsidR="000C06AF" w:rsidRPr="001A6BED" w:rsidRDefault="000C06AF" w:rsidP="000C06AF">
      <w:pPr>
        <w:rPr>
          <w:color w:val="000000" w:themeColor="text1"/>
          <w:sz w:val="22"/>
          <w:szCs w:val="22"/>
          <w:lang w:val="da-DK"/>
        </w:rPr>
      </w:pPr>
    </w:p>
    <w:p w14:paraId="68316598" w14:textId="77777777" w:rsidR="000C06AF" w:rsidRPr="001A6BED" w:rsidRDefault="000C06AF" w:rsidP="000C06AF">
      <w:pPr>
        <w:rPr>
          <w:color w:val="000000" w:themeColor="text1"/>
          <w:sz w:val="22"/>
          <w:szCs w:val="22"/>
          <w:lang w:val="da-DK"/>
        </w:rPr>
      </w:pPr>
    </w:p>
    <w:p w14:paraId="4A1371FA" w14:textId="77777777" w:rsidR="000C06AF" w:rsidRPr="001A6BED" w:rsidRDefault="000C06AF" w:rsidP="000C06AF">
      <w:pPr>
        <w:rPr>
          <w:color w:val="000000" w:themeColor="text1"/>
          <w:sz w:val="22"/>
          <w:szCs w:val="22"/>
          <w:lang w:val="da-DK"/>
        </w:rPr>
      </w:pPr>
    </w:p>
    <w:p w14:paraId="67086407" w14:textId="77777777" w:rsidR="000C06AF" w:rsidRPr="001A6BED" w:rsidRDefault="000C06AF" w:rsidP="000C06AF">
      <w:pPr>
        <w:rPr>
          <w:lang w:val="da-DK"/>
        </w:rPr>
      </w:pPr>
    </w:p>
    <w:p w14:paraId="47F24313" w14:textId="77777777" w:rsidR="006C39C6" w:rsidRPr="001A6BED" w:rsidRDefault="001B3B32" w:rsidP="006C39C6">
      <w:pPr>
        <w:numPr>
          <w:ilvl w:val="0"/>
          <w:numId w:val="1"/>
        </w:num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rPr>
          <w:caps/>
          <w:color w:val="FFFFFF" w:themeColor="background1"/>
          <w:spacing w:val="15"/>
          <w:sz w:val="72"/>
          <w:szCs w:val="72"/>
          <w:lang w:val="da-DK"/>
        </w:rPr>
      </w:pPr>
      <w:r w:rsidRPr="001A6BED">
        <w:rPr>
          <w:caps/>
          <w:color w:val="FFFFFF" w:themeColor="background1"/>
          <w:spacing w:val="15"/>
          <w:sz w:val="72"/>
          <w:szCs w:val="72"/>
          <w:lang w:val="da-DK"/>
        </w:rPr>
        <w:t>Pris og betaling</w:t>
      </w:r>
    </w:p>
    <w:p w14:paraId="34040446" w14:textId="77777777" w:rsidR="006C39C6" w:rsidRPr="001A6BED" w:rsidRDefault="006C39C6" w:rsidP="006C39C6">
      <w:pPr>
        <w:jc w:val="both"/>
        <w:rPr>
          <w:color w:val="FF0000"/>
          <w:sz w:val="24"/>
          <w:szCs w:val="24"/>
          <w:lang w:val="da-DK"/>
        </w:rPr>
      </w:pPr>
    </w:p>
    <w:p w14:paraId="1924B924" w14:textId="77777777" w:rsidR="006C39C6" w:rsidRPr="001A6BED" w:rsidRDefault="006C39C6" w:rsidP="006C39C6">
      <w:pPr>
        <w:jc w:val="both"/>
        <w:rPr>
          <w:color w:val="FF0000"/>
          <w:sz w:val="24"/>
          <w:szCs w:val="24"/>
          <w:lang w:val="da-DK"/>
        </w:rPr>
      </w:pPr>
    </w:p>
    <w:p w14:paraId="30DF4709" w14:textId="77777777" w:rsidR="006C39C6" w:rsidRPr="001A6BED" w:rsidRDefault="006C39C6" w:rsidP="006C39C6">
      <w:pPr>
        <w:jc w:val="both"/>
        <w:rPr>
          <w:color w:val="FF0000"/>
          <w:sz w:val="24"/>
          <w:szCs w:val="24"/>
          <w:lang w:val="da-DK"/>
        </w:rPr>
      </w:pPr>
    </w:p>
    <w:p w14:paraId="00B4FD83" w14:textId="77777777" w:rsidR="006C39C6" w:rsidRPr="001A6BED" w:rsidRDefault="006C39C6" w:rsidP="006C39C6">
      <w:pPr>
        <w:jc w:val="both"/>
        <w:rPr>
          <w:color w:val="FF0000"/>
          <w:sz w:val="24"/>
          <w:szCs w:val="24"/>
          <w:lang w:val="da-DK"/>
        </w:rPr>
      </w:pPr>
    </w:p>
    <w:p w14:paraId="3A6E4AE1" w14:textId="77777777" w:rsidR="006C39C6" w:rsidRPr="001A6BED" w:rsidRDefault="006C39C6" w:rsidP="006C39C6">
      <w:pPr>
        <w:jc w:val="both"/>
        <w:rPr>
          <w:color w:val="FF0000"/>
          <w:sz w:val="24"/>
          <w:szCs w:val="24"/>
          <w:lang w:val="da-DK"/>
        </w:rPr>
      </w:pPr>
    </w:p>
    <w:p w14:paraId="343B6DBC" w14:textId="77777777" w:rsidR="006C39C6" w:rsidRPr="001A6BED" w:rsidRDefault="006C39C6" w:rsidP="006C39C6">
      <w:pPr>
        <w:jc w:val="both"/>
        <w:rPr>
          <w:color w:val="FF0000"/>
          <w:sz w:val="24"/>
          <w:szCs w:val="24"/>
          <w:lang w:val="da-DK"/>
        </w:rPr>
      </w:pPr>
    </w:p>
    <w:p w14:paraId="66ED9BFD" w14:textId="77777777" w:rsidR="006C39C6" w:rsidRPr="001A6BED" w:rsidRDefault="006C39C6" w:rsidP="006C39C6">
      <w:pPr>
        <w:jc w:val="both"/>
        <w:rPr>
          <w:color w:val="FF0000"/>
          <w:sz w:val="24"/>
          <w:szCs w:val="24"/>
          <w:lang w:val="da-DK"/>
        </w:rPr>
      </w:pPr>
    </w:p>
    <w:p w14:paraId="448618D2" w14:textId="77777777" w:rsidR="006C39C6" w:rsidRPr="001A6BED" w:rsidRDefault="006C39C6" w:rsidP="006C39C6">
      <w:pPr>
        <w:jc w:val="both"/>
        <w:rPr>
          <w:color w:val="FF0000"/>
          <w:sz w:val="24"/>
          <w:szCs w:val="24"/>
          <w:lang w:val="da-DK"/>
        </w:rPr>
      </w:pPr>
    </w:p>
    <w:p w14:paraId="6772F6F2" w14:textId="77777777" w:rsidR="006C39C6" w:rsidRPr="001A6BED" w:rsidRDefault="006C39C6" w:rsidP="006C39C6">
      <w:pPr>
        <w:jc w:val="both"/>
        <w:rPr>
          <w:color w:val="FF0000"/>
          <w:sz w:val="24"/>
          <w:szCs w:val="24"/>
          <w:lang w:val="da-DK"/>
        </w:rPr>
      </w:pPr>
    </w:p>
    <w:p w14:paraId="407886C5" w14:textId="77777777" w:rsidR="006C39C6" w:rsidRPr="001A6BED" w:rsidRDefault="006C39C6" w:rsidP="006C39C6">
      <w:pPr>
        <w:jc w:val="both"/>
        <w:rPr>
          <w:color w:val="FF0000"/>
          <w:sz w:val="24"/>
          <w:szCs w:val="24"/>
          <w:lang w:val="da-DK"/>
        </w:rPr>
      </w:pPr>
    </w:p>
    <w:p w14:paraId="6AD6F9C6" w14:textId="77777777" w:rsidR="006C39C6" w:rsidRPr="001A6BED" w:rsidRDefault="006C39C6" w:rsidP="006C39C6">
      <w:pPr>
        <w:jc w:val="both"/>
        <w:rPr>
          <w:color w:val="FF0000"/>
          <w:sz w:val="24"/>
          <w:szCs w:val="24"/>
          <w:lang w:val="da-DK"/>
        </w:rPr>
      </w:pPr>
    </w:p>
    <w:p w14:paraId="54390256" w14:textId="77777777" w:rsidR="006C39C6" w:rsidRPr="001A6BED" w:rsidRDefault="006C39C6" w:rsidP="006C39C6">
      <w:pPr>
        <w:jc w:val="both"/>
        <w:rPr>
          <w:color w:val="FF0000"/>
          <w:sz w:val="24"/>
          <w:szCs w:val="24"/>
          <w:lang w:val="da-DK"/>
        </w:rPr>
      </w:pPr>
    </w:p>
    <w:p w14:paraId="2A1B7C2E" w14:textId="77777777" w:rsidR="006C39C6" w:rsidRPr="001A6BED" w:rsidRDefault="006C39C6" w:rsidP="006C39C6">
      <w:pPr>
        <w:jc w:val="both"/>
        <w:rPr>
          <w:color w:val="FF0000"/>
          <w:sz w:val="24"/>
          <w:szCs w:val="24"/>
          <w:lang w:val="da-DK"/>
        </w:rPr>
      </w:pPr>
    </w:p>
    <w:p w14:paraId="7B77A981" w14:textId="77777777" w:rsidR="006C39C6" w:rsidRPr="001A6BED" w:rsidRDefault="006C39C6" w:rsidP="006C39C6">
      <w:pPr>
        <w:jc w:val="both"/>
        <w:rPr>
          <w:color w:val="FF0000"/>
          <w:sz w:val="24"/>
          <w:szCs w:val="24"/>
          <w:lang w:val="da-DK"/>
        </w:rPr>
      </w:pPr>
    </w:p>
    <w:p w14:paraId="38AEADEE" w14:textId="77777777" w:rsidR="006C39C6" w:rsidRPr="001A6BED" w:rsidRDefault="006C39C6" w:rsidP="006C39C6">
      <w:pPr>
        <w:jc w:val="both"/>
        <w:rPr>
          <w:color w:val="FF0000"/>
          <w:sz w:val="24"/>
          <w:szCs w:val="24"/>
          <w:lang w:val="da-DK"/>
        </w:rPr>
      </w:pPr>
    </w:p>
    <w:p w14:paraId="205344E0" w14:textId="77777777" w:rsidR="006C39C6" w:rsidRPr="001A6BED" w:rsidRDefault="006C39C6" w:rsidP="006C39C6">
      <w:pPr>
        <w:jc w:val="both"/>
        <w:rPr>
          <w:color w:val="FF0000"/>
          <w:sz w:val="24"/>
          <w:szCs w:val="24"/>
          <w:lang w:val="da-DK"/>
        </w:rPr>
      </w:pPr>
    </w:p>
    <w:p w14:paraId="35860ECE" w14:textId="77777777" w:rsidR="006C39C6" w:rsidRPr="001A6BED" w:rsidRDefault="006C39C6" w:rsidP="006C39C6">
      <w:pPr>
        <w:jc w:val="both"/>
        <w:rPr>
          <w:color w:val="FF0000"/>
          <w:sz w:val="24"/>
          <w:szCs w:val="24"/>
          <w:lang w:val="da-DK"/>
        </w:rPr>
      </w:pPr>
    </w:p>
    <w:p w14:paraId="72F2CEF9" w14:textId="77777777" w:rsidR="006C39C6" w:rsidRPr="001A6BED" w:rsidRDefault="006C39C6" w:rsidP="006C39C6">
      <w:pPr>
        <w:jc w:val="both"/>
        <w:rPr>
          <w:color w:val="FF0000"/>
          <w:sz w:val="24"/>
          <w:szCs w:val="24"/>
          <w:lang w:val="da-DK"/>
        </w:rPr>
      </w:pPr>
    </w:p>
    <w:p w14:paraId="67FB1400" w14:textId="77777777" w:rsidR="006C39C6" w:rsidRPr="001A6BED" w:rsidRDefault="006C39C6" w:rsidP="006C39C6">
      <w:pPr>
        <w:jc w:val="both"/>
        <w:rPr>
          <w:color w:val="FF0000"/>
          <w:sz w:val="24"/>
          <w:szCs w:val="24"/>
          <w:lang w:val="da-DK"/>
        </w:rPr>
      </w:pPr>
    </w:p>
    <w:p w14:paraId="263B336C" w14:textId="77777777" w:rsidR="006C39C6" w:rsidRPr="001A6BED" w:rsidRDefault="006C39C6" w:rsidP="006C39C6">
      <w:pPr>
        <w:jc w:val="both"/>
        <w:rPr>
          <w:color w:val="FF0000"/>
          <w:sz w:val="24"/>
          <w:szCs w:val="24"/>
          <w:lang w:val="da-DK"/>
        </w:rPr>
      </w:pPr>
    </w:p>
    <w:p w14:paraId="48306D88" w14:textId="77777777" w:rsidR="006C39C6" w:rsidRPr="001A6BED" w:rsidRDefault="006C39C6" w:rsidP="006C39C6">
      <w:pPr>
        <w:jc w:val="both"/>
        <w:rPr>
          <w:color w:val="FF0000"/>
          <w:sz w:val="24"/>
          <w:szCs w:val="24"/>
          <w:lang w:val="da-DK"/>
        </w:rPr>
      </w:pPr>
    </w:p>
    <w:p w14:paraId="04E6D633" w14:textId="77777777" w:rsidR="006C39C6" w:rsidRPr="001A6BED" w:rsidRDefault="006C39C6" w:rsidP="006C39C6">
      <w:pPr>
        <w:jc w:val="both"/>
        <w:rPr>
          <w:color w:val="FF0000"/>
          <w:sz w:val="24"/>
          <w:szCs w:val="24"/>
          <w:lang w:val="da-DK"/>
        </w:rPr>
      </w:pPr>
    </w:p>
    <w:p w14:paraId="26B40333" w14:textId="77777777" w:rsidR="006C39C6" w:rsidRPr="001A6BED" w:rsidRDefault="006C39C6" w:rsidP="006C39C6">
      <w:pPr>
        <w:jc w:val="both"/>
        <w:rPr>
          <w:color w:val="FF0000"/>
          <w:sz w:val="24"/>
          <w:szCs w:val="24"/>
          <w:lang w:val="da-DK"/>
        </w:rPr>
      </w:pPr>
    </w:p>
    <w:p w14:paraId="62EB767E" w14:textId="77777777" w:rsidR="000C06AF" w:rsidRPr="001A6BED" w:rsidRDefault="000C06AF" w:rsidP="006C39C6">
      <w:pPr>
        <w:jc w:val="both"/>
        <w:rPr>
          <w:color w:val="FF0000"/>
          <w:sz w:val="24"/>
          <w:szCs w:val="24"/>
          <w:lang w:val="da-DK"/>
        </w:rPr>
      </w:pPr>
    </w:p>
    <w:p w14:paraId="7E2DBE19" w14:textId="304BEEC6" w:rsidR="000C06AF" w:rsidRPr="00E27C3B" w:rsidRDefault="000C06AF" w:rsidP="000C06AF">
      <w:pPr>
        <w:jc w:val="both"/>
        <w:rPr>
          <w:sz w:val="22"/>
          <w:szCs w:val="22"/>
          <w:lang w:val="da-DK"/>
        </w:rPr>
      </w:pPr>
      <w:r w:rsidRPr="00E27C3B">
        <w:rPr>
          <w:sz w:val="22"/>
          <w:szCs w:val="22"/>
          <w:lang w:val="da-DK"/>
        </w:rPr>
        <w:t>Det er vigtigt</w:t>
      </w:r>
      <w:r w:rsidR="001F0071">
        <w:rPr>
          <w:sz w:val="22"/>
          <w:szCs w:val="22"/>
          <w:lang w:val="da-DK"/>
        </w:rPr>
        <w:t xml:space="preserve"> at vide</w:t>
      </w:r>
      <w:r w:rsidRPr="00E27C3B">
        <w:rPr>
          <w:sz w:val="22"/>
          <w:szCs w:val="22"/>
          <w:lang w:val="da-DK"/>
        </w:rPr>
        <w:t xml:space="preserve">, hvordan forretningsmodellen ser ud, inden man begynder at tilbyde seniorkurserne. Det er vigtigt at vide, hvad omkostningerne ved at tilbyde sådanne kurser er, og hvor meget seniorerne er klar til at betale. Det er også vigtigt at vide, </w:t>
      </w:r>
      <w:r w:rsidR="001F0071">
        <w:rPr>
          <w:sz w:val="22"/>
          <w:szCs w:val="22"/>
          <w:lang w:val="da-DK"/>
        </w:rPr>
        <w:t xml:space="preserve">hvilke </w:t>
      </w:r>
      <w:r w:rsidRPr="00E27C3B">
        <w:rPr>
          <w:sz w:val="22"/>
          <w:szCs w:val="22"/>
          <w:lang w:val="da-DK"/>
        </w:rPr>
        <w:t xml:space="preserve">omkostningerne en slutbetaler for den krævede pleje senere i livet </w:t>
      </w:r>
      <w:r w:rsidR="001F0071">
        <w:rPr>
          <w:sz w:val="22"/>
          <w:szCs w:val="22"/>
          <w:lang w:val="da-DK"/>
        </w:rPr>
        <w:t>må påregne</w:t>
      </w:r>
      <w:r w:rsidRPr="00E27C3B">
        <w:rPr>
          <w:sz w:val="22"/>
          <w:szCs w:val="22"/>
          <w:lang w:val="da-DK"/>
        </w:rPr>
        <w:t>, hvis seniorer</w:t>
      </w:r>
      <w:r w:rsidR="00E27C3B">
        <w:rPr>
          <w:sz w:val="22"/>
          <w:szCs w:val="22"/>
          <w:lang w:val="da-DK"/>
        </w:rPr>
        <w:t>ne</w:t>
      </w:r>
      <w:r w:rsidRPr="00E27C3B">
        <w:rPr>
          <w:sz w:val="22"/>
          <w:szCs w:val="22"/>
          <w:lang w:val="da-DK"/>
        </w:rPr>
        <w:t xml:space="preserve"> tilbydes gratis sundhedsfremmende kurser.</w:t>
      </w:r>
    </w:p>
    <w:p w14:paraId="3BE2CEBA" w14:textId="77777777" w:rsidR="000C06AF" w:rsidRPr="00E27C3B" w:rsidRDefault="000C06AF" w:rsidP="000C06AF">
      <w:pPr>
        <w:jc w:val="both"/>
        <w:rPr>
          <w:sz w:val="22"/>
          <w:szCs w:val="22"/>
          <w:lang w:val="da-DK"/>
        </w:rPr>
      </w:pPr>
      <w:r w:rsidRPr="00E27C3B">
        <w:rPr>
          <w:sz w:val="22"/>
          <w:szCs w:val="22"/>
          <w:lang w:val="da-DK"/>
        </w:rPr>
        <w:t>Med de præsenterede omkostningsgevinstberegninger af kurserne og den potentielle positive indvirkning på efterspørgslen efter pleje håber vi, at vi har inspireret potentielle slutbetalere til at overveje at tilbyde kurserne gratis.</w:t>
      </w:r>
    </w:p>
    <w:p w14:paraId="072182FA" w14:textId="14C868E9" w:rsidR="000C06AF" w:rsidRPr="00E27C3B" w:rsidRDefault="000C06AF" w:rsidP="000C06AF">
      <w:pPr>
        <w:jc w:val="both"/>
        <w:rPr>
          <w:sz w:val="22"/>
          <w:szCs w:val="22"/>
          <w:lang w:val="da-DK"/>
        </w:rPr>
      </w:pPr>
      <w:r w:rsidRPr="00E27C3B">
        <w:rPr>
          <w:sz w:val="22"/>
          <w:szCs w:val="22"/>
          <w:lang w:val="da-DK"/>
        </w:rPr>
        <w:t>At tilbyde kurserne gratis vil være bedre forretning, hvis udbyderen formår at designe og bruge de rigtige lanceringsmetoder og rekrutteringsværktøjer. Værktøjer, der sikrer stor kontakt og deltagelse fra de socialøkonomiske seniorgrupper, der udgør ca. 30-35% af seniorgruppe</w:t>
      </w:r>
      <w:r w:rsidR="00B2072D">
        <w:rPr>
          <w:sz w:val="22"/>
          <w:szCs w:val="22"/>
          <w:lang w:val="da-DK"/>
        </w:rPr>
        <w:t>n</w:t>
      </w:r>
      <w:r w:rsidRPr="00E27C3B">
        <w:rPr>
          <w:sz w:val="22"/>
          <w:szCs w:val="22"/>
          <w:lang w:val="da-DK"/>
        </w:rPr>
        <w:t xml:space="preserve">, </w:t>
      </w:r>
      <w:r w:rsidR="00B2072D">
        <w:rPr>
          <w:sz w:val="22"/>
          <w:szCs w:val="22"/>
          <w:lang w:val="da-DK"/>
        </w:rPr>
        <w:t xml:space="preserve">men </w:t>
      </w:r>
      <w:r w:rsidRPr="00E27C3B">
        <w:rPr>
          <w:sz w:val="22"/>
          <w:szCs w:val="22"/>
          <w:lang w:val="da-DK"/>
        </w:rPr>
        <w:t>som senere i livet tegner for op til 70% af den samlede pleje</w:t>
      </w:r>
      <w:r w:rsidR="00E37C19" w:rsidRPr="00E27C3B">
        <w:rPr>
          <w:sz w:val="22"/>
          <w:szCs w:val="22"/>
          <w:lang w:val="da-DK"/>
        </w:rPr>
        <w:t>.</w:t>
      </w:r>
    </w:p>
    <w:p w14:paraId="2BAA5649" w14:textId="6CD66F34" w:rsidR="000C06AF" w:rsidRPr="00E27C3B" w:rsidRDefault="000C06AF" w:rsidP="000C06AF">
      <w:pPr>
        <w:jc w:val="both"/>
        <w:rPr>
          <w:sz w:val="22"/>
          <w:szCs w:val="22"/>
          <w:lang w:val="da-DK"/>
        </w:rPr>
      </w:pPr>
      <w:r w:rsidRPr="00E27C3B">
        <w:rPr>
          <w:sz w:val="22"/>
          <w:szCs w:val="22"/>
          <w:lang w:val="da-DK"/>
        </w:rPr>
        <w:t>Vi er opmærksomme på, at der er enorme forskelle, når det gælder den økonomiske situation for ældre i forskellige lande, og at disse økonomiske forskelle har indflydelse på deres vilje og evne til at betale for seniorsundhedskurser</w:t>
      </w:r>
      <w:r w:rsidR="00B2072D">
        <w:rPr>
          <w:sz w:val="22"/>
          <w:szCs w:val="22"/>
          <w:lang w:val="da-DK"/>
        </w:rPr>
        <w:t>ne</w:t>
      </w:r>
      <w:r w:rsidRPr="00E27C3B">
        <w:rPr>
          <w:sz w:val="22"/>
          <w:szCs w:val="22"/>
          <w:lang w:val="da-DK"/>
        </w:rPr>
        <w:t>.</w:t>
      </w:r>
    </w:p>
    <w:p w14:paraId="40BD0177" w14:textId="0542D858" w:rsidR="000C06AF" w:rsidRPr="00E27C3B" w:rsidRDefault="000C06AF" w:rsidP="000C06AF">
      <w:pPr>
        <w:jc w:val="both"/>
        <w:rPr>
          <w:sz w:val="22"/>
          <w:szCs w:val="22"/>
          <w:lang w:val="da-DK"/>
        </w:rPr>
      </w:pPr>
      <w:r w:rsidRPr="00E27C3B">
        <w:rPr>
          <w:sz w:val="22"/>
          <w:szCs w:val="22"/>
          <w:lang w:val="da-DK"/>
        </w:rPr>
        <w:t xml:space="preserve">Hvis vi dog antager, at der er en sammenhæng mellem omkostningsindekset ved at tilbyde kurser i seniorsundhed og indkomstindekset for seniorer i forskellige lande, mener vi, at præsentationen kan give vejledning til, om man skal begynde at udvikle og tilbyde kurser i seniorsundhed </w:t>
      </w:r>
      <w:r w:rsidR="003B5127" w:rsidRPr="00E27C3B">
        <w:rPr>
          <w:sz w:val="22"/>
          <w:szCs w:val="22"/>
          <w:lang w:val="da-DK"/>
        </w:rPr>
        <w:t>på</w:t>
      </w:r>
      <w:r w:rsidRPr="00E27C3B">
        <w:rPr>
          <w:sz w:val="22"/>
          <w:szCs w:val="22"/>
          <w:lang w:val="da-DK"/>
        </w:rPr>
        <w:t xml:space="preserve"> kommerciel basis eller ej.</w:t>
      </w:r>
    </w:p>
    <w:p w14:paraId="2DEE0EFE" w14:textId="77777777" w:rsidR="006C39C6" w:rsidRPr="001A6BED" w:rsidRDefault="006C39C6" w:rsidP="006C39C6">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ind w:left="-851"/>
        <w:outlineLvl w:val="1"/>
        <w:rPr>
          <w:color w:val="1F3864" w:themeColor="accent1" w:themeShade="80"/>
          <w:sz w:val="24"/>
          <w:szCs w:val="24"/>
          <w:lang w:val="da-DK"/>
        </w:rPr>
      </w:pPr>
      <w:bookmarkStart w:id="12" w:name="_Toc12610644"/>
      <w:r w:rsidRPr="001A6BED">
        <w:rPr>
          <w:caps/>
          <w:color w:val="1F3864" w:themeColor="accent1" w:themeShade="80"/>
          <w:spacing w:val="15"/>
          <w:sz w:val="36"/>
          <w:szCs w:val="36"/>
          <w:lang w:val="da-DK"/>
        </w:rPr>
        <w:t xml:space="preserve">4.1   </w:t>
      </w:r>
      <w:bookmarkEnd w:id="12"/>
      <w:r w:rsidR="001B3B32" w:rsidRPr="001A6BED">
        <w:rPr>
          <w:caps/>
          <w:color w:val="1F3864" w:themeColor="accent1" w:themeShade="80"/>
          <w:spacing w:val="15"/>
          <w:sz w:val="36"/>
          <w:szCs w:val="36"/>
          <w:lang w:val="da-DK"/>
        </w:rPr>
        <w:t xml:space="preserve">pris på kurserne </w:t>
      </w:r>
    </w:p>
    <w:p w14:paraId="20C1FB2B" w14:textId="77777777" w:rsidR="006C39C6" w:rsidRPr="001A6BED" w:rsidRDefault="006C39C6" w:rsidP="006C39C6">
      <w:pPr>
        <w:jc w:val="both"/>
        <w:rPr>
          <w:color w:val="1F3864" w:themeColor="accent1" w:themeShade="80"/>
          <w:sz w:val="24"/>
          <w:szCs w:val="24"/>
          <w:lang w:val="da-DK"/>
        </w:rPr>
      </w:pPr>
    </w:p>
    <w:p w14:paraId="4CCD72BE" w14:textId="77777777" w:rsidR="000C06AF" w:rsidRPr="001A6BED" w:rsidRDefault="000C06AF" w:rsidP="000C06AF">
      <w:pPr>
        <w:jc w:val="both"/>
        <w:rPr>
          <w:color w:val="1F3864" w:themeColor="accent1" w:themeShade="80"/>
          <w:sz w:val="22"/>
          <w:szCs w:val="22"/>
          <w:lang w:val="da-DK"/>
        </w:rPr>
      </w:pPr>
      <w:r w:rsidRPr="001A6BED">
        <w:rPr>
          <w:color w:val="1F3864" w:themeColor="accent1" w:themeShade="80"/>
          <w:sz w:val="22"/>
          <w:szCs w:val="22"/>
          <w:lang w:val="da-DK"/>
        </w:rPr>
        <w:t>Følgende beregninger er baseret på danske tal og skal tilpasses de nationale sammenhænge.</w:t>
      </w:r>
    </w:p>
    <w:p w14:paraId="00B7BFDD" w14:textId="04686712" w:rsidR="000C06AF" w:rsidRPr="001A6BED" w:rsidRDefault="00B665D2" w:rsidP="000C06AF">
      <w:pPr>
        <w:jc w:val="both"/>
        <w:rPr>
          <w:color w:val="1F3864" w:themeColor="accent1" w:themeShade="80"/>
          <w:sz w:val="22"/>
          <w:szCs w:val="22"/>
          <w:lang w:val="da-DK"/>
        </w:rPr>
      </w:pPr>
      <w:r>
        <w:rPr>
          <w:color w:val="1F3864" w:themeColor="accent1" w:themeShade="80"/>
          <w:sz w:val="22"/>
          <w:szCs w:val="22"/>
          <w:lang w:val="da-DK"/>
        </w:rPr>
        <w:t>Undervisernes</w:t>
      </w:r>
      <w:r w:rsidR="000C06AF" w:rsidRPr="001A6BED">
        <w:rPr>
          <w:color w:val="1F3864" w:themeColor="accent1" w:themeShade="80"/>
          <w:sz w:val="22"/>
          <w:szCs w:val="22"/>
          <w:lang w:val="da-DK"/>
        </w:rPr>
        <w:t xml:space="preserve"> løn er de største omkostninger ved seniorsundhedskurser.</w:t>
      </w:r>
    </w:p>
    <w:p w14:paraId="244836C9" w14:textId="6422C39B" w:rsidR="000C06AF" w:rsidRPr="001A6BED" w:rsidRDefault="000C06AF" w:rsidP="000C06AF">
      <w:pPr>
        <w:jc w:val="both"/>
        <w:rPr>
          <w:color w:val="1F3864" w:themeColor="accent1" w:themeShade="80"/>
          <w:sz w:val="22"/>
          <w:szCs w:val="22"/>
          <w:lang w:val="da-DK"/>
        </w:rPr>
      </w:pPr>
      <w:r w:rsidRPr="001A6BED">
        <w:rPr>
          <w:color w:val="1F3864" w:themeColor="accent1" w:themeShade="80"/>
          <w:sz w:val="22"/>
          <w:szCs w:val="22"/>
          <w:lang w:val="da-DK"/>
        </w:rPr>
        <w:t xml:space="preserve">Tabel 1 viser 3 forskellige lønniveauer i henhold til års erfaring. En nyuddannet person - en </w:t>
      </w:r>
      <w:r w:rsidR="00041567">
        <w:rPr>
          <w:color w:val="1F3864" w:themeColor="accent1" w:themeShade="80"/>
          <w:sz w:val="22"/>
          <w:szCs w:val="22"/>
          <w:lang w:val="da-DK"/>
        </w:rPr>
        <w:t>underviser med middellang erfaring</w:t>
      </w:r>
      <w:r w:rsidR="003B5127">
        <w:rPr>
          <w:color w:val="1F3864" w:themeColor="accent1" w:themeShade="80"/>
          <w:sz w:val="22"/>
          <w:szCs w:val="22"/>
          <w:lang w:val="da-DK"/>
        </w:rPr>
        <w:t xml:space="preserve"> </w:t>
      </w:r>
      <w:r w:rsidRPr="001A6BED">
        <w:rPr>
          <w:color w:val="1F3864" w:themeColor="accent1" w:themeShade="80"/>
          <w:sz w:val="22"/>
          <w:szCs w:val="22"/>
          <w:lang w:val="da-DK"/>
        </w:rPr>
        <w:t>og en senior.</w:t>
      </w:r>
    </w:p>
    <w:p w14:paraId="016A8B06" w14:textId="38C2AF21" w:rsidR="006C39C6" w:rsidRPr="001A6BED" w:rsidRDefault="000C06AF" w:rsidP="000C06AF">
      <w:pPr>
        <w:jc w:val="both"/>
        <w:rPr>
          <w:color w:val="1F3864" w:themeColor="accent1" w:themeShade="80"/>
          <w:sz w:val="22"/>
          <w:szCs w:val="22"/>
          <w:lang w:val="da-DK"/>
        </w:rPr>
      </w:pPr>
      <w:r w:rsidRPr="001A6BED">
        <w:rPr>
          <w:color w:val="1F3864" w:themeColor="accent1" w:themeShade="80"/>
          <w:sz w:val="22"/>
          <w:szCs w:val="22"/>
          <w:lang w:val="da-DK"/>
        </w:rPr>
        <w:t xml:space="preserve">En </w:t>
      </w:r>
      <w:r w:rsidR="00B665D2">
        <w:rPr>
          <w:color w:val="1F3864" w:themeColor="accent1" w:themeShade="80"/>
          <w:sz w:val="22"/>
          <w:szCs w:val="22"/>
          <w:lang w:val="da-DK"/>
        </w:rPr>
        <w:t>underviser</w:t>
      </w:r>
      <w:r w:rsidRPr="001A6BED">
        <w:rPr>
          <w:color w:val="1F3864" w:themeColor="accent1" w:themeShade="80"/>
          <w:sz w:val="22"/>
          <w:szCs w:val="22"/>
          <w:lang w:val="da-DK"/>
        </w:rPr>
        <w:t xml:space="preserve"> i Danmark er </w:t>
      </w:r>
      <w:r w:rsidR="00DA040F">
        <w:rPr>
          <w:color w:val="1F3864" w:themeColor="accent1" w:themeShade="80"/>
          <w:sz w:val="22"/>
          <w:szCs w:val="22"/>
          <w:lang w:val="da-DK"/>
        </w:rPr>
        <w:t>almindeligvis</w:t>
      </w:r>
      <w:r w:rsidRPr="001A6BED">
        <w:rPr>
          <w:color w:val="1F3864" w:themeColor="accent1" w:themeShade="80"/>
          <w:sz w:val="22"/>
          <w:szCs w:val="22"/>
          <w:lang w:val="da-DK"/>
        </w:rPr>
        <w:t xml:space="preserve"> forpligtet til at undervise mellem 700 og 800 lektioner om året. I dette tilfælde indstiller vi det forventede antal årlige lektioner til 750.</w:t>
      </w:r>
    </w:p>
    <w:tbl>
      <w:tblPr>
        <w:tblStyle w:val="Tabel-Gitter"/>
        <w:tblW w:w="0" w:type="auto"/>
        <w:tblInd w:w="562" w:type="dxa"/>
        <w:tblLook w:val="04A0" w:firstRow="1" w:lastRow="0" w:firstColumn="1" w:lastColumn="0" w:noHBand="0" w:noVBand="1"/>
      </w:tblPr>
      <w:tblGrid>
        <w:gridCol w:w="2268"/>
        <w:gridCol w:w="1700"/>
        <w:gridCol w:w="1844"/>
        <w:gridCol w:w="1701"/>
      </w:tblGrid>
      <w:tr w:rsidR="006C39C6" w:rsidRPr="001A6BED" w14:paraId="42EA64B0" w14:textId="77777777" w:rsidTr="006C39C6">
        <w:tc>
          <w:tcPr>
            <w:tcW w:w="2268" w:type="dxa"/>
            <w:shd w:val="clear" w:color="auto" w:fill="BDD6EE" w:themeFill="accent5" w:themeFillTint="66"/>
          </w:tcPr>
          <w:p w14:paraId="6F642787" w14:textId="77777777" w:rsidR="006C39C6" w:rsidRPr="001A6BED" w:rsidRDefault="006C39C6" w:rsidP="006C39C6">
            <w:pPr>
              <w:rPr>
                <w:b/>
                <w:lang w:val="da-DK"/>
              </w:rPr>
            </w:pPr>
            <w:r w:rsidRPr="001A6BED">
              <w:rPr>
                <w:b/>
                <w:lang w:val="da-DK"/>
              </w:rPr>
              <w:t>Tab</w:t>
            </w:r>
            <w:r w:rsidR="001B3B32" w:rsidRPr="001A6BED">
              <w:rPr>
                <w:b/>
                <w:lang w:val="da-DK"/>
              </w:rPr>
              <w:t>el</w:t>
            </w:r>
            <w:r w:rsidRPr="001A6BED">
              <w:rPr>
                <w:b/>
                <w:lang w:val="da-DK"/>
              </w:rPr>
              <w:t xml:space="preserve"> 1</w:t>
            </w:r>
          </w:p>
        </w:tc>
        <w:tc>
          <w:tcPr>
            <w:tcW w:w="1700" w:type="dxa"/>
            <w:shd w:val="clear" w:color="auto" w:fill="BDD6EE" w:themeFill="accent5" w:themeFillTint="66"/>
          </w:tcPr>
          <w:p w14:paraId="6E1F32D4" w14:textId="77777777" w:rsidR="006C39C6" w:rsidRDefault="001B3B32" w:rsidP="006C39C6">
            <w:pPr>
              <w:jc w:val="center"/>
              <w:rPr>
                <w:b/>
                <w:lang w:val="da-DK"/>
              </w:rPr>
            </w:pPr>
            <w:r w:rsidRPr="001A6BED">
              <w:rPr>
                <w:b/>
                <w:lang w:val="da-DK"/>
              </w:rPr>
              <w:t>Prisniveau</w:t>
            </w:r>
            <w:r w:rsidR="006C39C6" w:rsidRPr="001A6BED">
              <w:rPr>
                <w:b/>
                <w:lang w:val="da-DK"/>
              </w:rPr>
              <w:t xml:space="preserve"> 1</w:t>
            </w:r>
          </w:p>
          <w:p w14:paraId="49322023" w14:textId="77777777" w:rsidR="00DA040F" w:rsidRDefault="00DA040F" w:rsidP="006C39C6">
            <w:pPr>
              <w:jc w:val="center"/>
              <w:rPr>
                <w:b/>
                <w:lang w:val="da-DK"/>
              </w:rPr>
            </w:pPr>
            <w:r>
              <w:rPr>
                <w:b/>
                <w:lang w:val="da-DK"/>
              </w:rPr>
              <w:t xml:space="preserve">Nyuddannet </w:t>
            </w:r>
          </w:p>
          <w:p w14:paraId="704D4D08" w14:textId="2CFD8A17" w:rsidR="00041567" w:rsidRPr="001A6BED" w:rsidRDefault="00041567" w:rsidP="006C39C6">
            <w:pPr>
              <w:jc w:val="center"/>
              <w:rPr>
                <w:b/>
                <w:lang w:val="da-DK"/>
              </w:rPr>
            </w:pPr>
            <w:r>
              <w:rPr>
                <w:b/>
                <w:lang w:val="da-DK"/>
              </w:rPr>
              <w:t>underviser</w:t>
            </w:r>
          </w:p>
        </w:tc>
        <w:tc>
          <w:tcPr>
            <w:tcW w:w="1844" w:type="dxa"/>
            <w:shd w:val="clear" w:color="auto" w:fill="BDD6EE" w:themeFill="accent5" w:themeFillTint="66"/>
          </w:tcPr>
          <w:p w14:paraId="449FE7C9" w14:textId="77777777" w:rsidR="006C39C6" w:rsidRDefault="001B3B32" w:rsidP="006C39C6">
            <w:pPr>
              <w:jc w:val="center"/>
              <w:rPr>
                <w:b/>
                <w:lang w:val="da-DK"/>
              </w:rPr>
            </w:pPr>
            <w:r w:rsidRPr="001A6BED">
              <w:rPr>
                <w:b/>
                <w:lang w:val="da-DK"/>
              </w:rPr>
              <w:t>Prisniveau 2</w:t>
            </w:r>
          </w:p>
          <w:p w14:paraId="60911794" w14:textId="6A7BDA2F" w:rsidR="00DA040F" w:rsidRPr="001A6BED" w:rsidRDefault="00041567" w:rsidP="006C39C6">
            <w:pPr>
              <w:jc w:val="center"/>
              <w:rPr>
                <w:b/>
                <w:lang w:val="da-DK"/>
              </w:rPr>
            </w:pPr>
            <w:r>
              <w:rPr>
                <w:b/>
                <w:lang w:val="da-DK"/>
              </w:rPr>
              <w:t>Underviser med middellang erfaring</w:t>
            </w:r>
          </w:p>
        </w:tc>
        <w:tc>
          <w:tcPr>
            <w:tcW w:w="1701" w:type="dxa"/>
            <w:shd w:val="clear" w:color="auto" w:fill="BDD6EE" w:themeFill="accent5" w:themeFillTint="66"/>
          </w:tcPr>
          <w:p w14:paraId="439A95E5" w14:textId="77777777" w:rsidR="006C39C6" w:rsidRDefault="001B3B32" w:rsidP="006C39C6">
            <w:pPr>
              <w:jc w:val="center"/>
              <w:rPr>
                <w:b/>
                <w:lang w:val="da-DK"/>
              </w:rPr>
            </w:pPr>
            <w:r w:rsidRPr="001A6BED">
              <w:rPr>
                <w:b/>
                <w:lang w:val="da-DK"/>
              </w:rPr>
              <w:t>Prisniveau 3</w:t>
            </w:r>
          </w:p>
          <w:p w14:paraId="3942635B" w14:textId="3FE581E3" w:rsidR="00DA040F" w:rsidRPr="001A6BED" w:rsidRDefault="00041567" w:rsidP="006C39C6">
            <w:pPr>
              <w:jc w:val="center"/>
              <w:rPr>
                <w:b/>
                <w:lang w:val="da-DK"/>
              </w:rPr>
            </w:pPr>
            <w:r>
              <w:rPr>
                <w:b/>
                <w:lang w:val="da-DK"/>
              </w:rPr>
              <w:t>Senior underviser</w:t>
            </w:r>
          </w:p>
        </w:tc>
      </w:tr>
      <w:tr w:rsidR="006C39C6" w:rsidRPr="001A6BED" w14:paraId="40C5FACD" w14:textId="77777777" w:rsidTr="006C39C6">
        <w:tc>
          <w:tcPr>
            <w:tcW w:w="2268" w:type="dxa"/>
          </w:tcPr>
          <w:p w14:paraId="35258A7B" w14:textId="24EAC37E" w:rsidR="006C39C6" w:rsidRPr="001A6BED" w:rsidRDefault="00B665D2" w:rsidP="006C39C6">
            <w:pPr>
              <w:jc w:val="both"/>
              <w:rPr>
                <w:u w:val="single"/>
                <w:lang w:val="da-DK"/>
              </w:rPr>
            </w:pPr>
            <w:r>
              <w:rPr>
                <w:u w:val="single"/>
                <w:lang w:val="da-DK"/>
              </w:rPr>
              <w:t>Underviserne</w:t>
            </w:r>
            <w:r w:rsidR="00BB48C0">
              <w:rPr>
                <w:u w:val="single"/>
                <w:lang w:val="da-DK"/>
              </w:rPr>
              <w:t>s</w:t>
            </w:r>
            <w:r w:rsidR="001B3B32" w:rsidRPr="001A6BED">
              <w:rPr>
                <w:u w:val="single"/>
                <w:lang w:val="da-DK"/>
              </w:rPr>
              <w:t xml:space="preserve"> </w:t>
            </w:r>
            <w:r w:rsidR="00320664" w:rsidRPr="001A6BED">
              <w:rPr>
                <w:u w:val="single"/>
                <w:lang w:val="da-DK"/>
              </w:rPr>
              <w:t>løn pr. lektion</w:t>
            </w:r>
          </w:p>
        </w:tc>
        <w:tc>
          <w:tcPr>
            <w:tcW w:w="1700" w:type="dxa"/>
          </w:tcPr>
          <w:p w14:paraId="7C3E62A7" w14:textId="77777777" w:rsidR="006C39C6" w:rsidRPr="001A6BED" w:rsidRDefault="006C39C6" w:rsidP="006C39C6">
            <w:pPr>
              <w:jc w:val="center"/>
              <w:rPr>
                <w:lang w:val="da-DK"/>
              </w:rPr>
            </w:pPr>
            <w:r w:rsidRPr="001A6BED">
              <w:rPr>
                <w:lang w:val="da-DK"/>
              </w:rPr>
              <w:t>25 euros</w:t>
            </w:r>
          </w:p>
        </w:tc>
        <w:tc>
          <w:tcPr>
            <w:tcW w:w="1844" w:type="dxa"/>
          </w:tcPr>
          <w:p w14:paraId="005B95EF" w14:textId="77777777" w:rsidR="006C39C6" w:rsidRPr="001A6BED" w:rsidRDefault="006C39C6" w:rsidP="006C39C6">
            <w:pPr>
              <w:jc w:val="center"/>
              <w:rPr>
                <w:lang w:val="da-DK"/>
              </w:rPr>
            </w:pPr>
            <w:r w:rsidRPr="001A6BED">
              <w:rPr>
                <w:lang w:val="da-DK"/>
              </w:rPr>
              <w:t>35 euros</w:t>
            </w:r>
          </w:p>
        </w:tc>
        <w:tc>
          <w:tcPr>
            <w:tcW w:w="1701" w:type="dxa"/>
          </w:tcPr>
          <w:p w14:paraId="5493AFA4" w14:textId="77777777" w:rsidR="006C39C6" w:rsidRPr="001A6BED" w:rsidRDefault="006C39C6" w:rsidP="006C39C6">
            <w:pPr>
              <w:jc w:val="center"/>
              <w:rPr>
                <w:lang w:val="da-DK"/>
              </w:rPr>
            </w:pPr>
            <w:r w:rsidRPr="001A6BED">
              <w:rPr>
                <w:lang w:val="da-DK"/>
              </w:rPr>
              <w:t>45 euros</w:t>
            </w:r>
          </w:p>
        </w:tc>
      </w:tr>
      <w:tr w:rsidR="006C39C6" w:rsidRPr="001A6BED" w14:paraId="7361B8CC" w14:textId="77777777" w:rsidTr="006C39C6">
        <w:tc>
          <w:tcPr>
            <w:tcW w:w="2268" w:type="dxa"/>
          </w:tcPr>
          <w:p w14:paraId="063352A2" w14:textId="77777777" w:rsidR="006C39C6" w:rsidRPr="001A6BED" w:rsidRDefault="001B3B32" w:rsidP="006C39C6">
            <w:pPr>
              <w:jc w:val="both"/>
              <w:rPr>
                <w:lang w:val="da-DK"/>
              </w:rPr>
            </w:pPr>
            <w:r w:rsidRPr="001A6BED">
              <w:rPr>
                <w:lang w:val="da-DK"/>
              </w:rPr>
              <w:t>Årlige arbejdstimer</w:t>
            </w:r>
          </w:p>
        </w:tc>
        <w:tc>
          <w:tcPr>
            <w:tcW w:w="1700" w:type="dxa"/>
          </w:tcPr>
          <w:p w14:paraId="79F5C141" w14:textId="77777777" w:rsidR="006C39C6" w:rsidRPr="001A6BED" w:rsidRDefault="006C39C6" w:rsidP="006C39C6">
            <w:pPr>
              <w:jc w:val="center"/>
              <w:rPr>
                <w:lang w:val="da-DK"/>
              </w:rPr>
            </w:pPr>
            <w:r w:rsidRPr="001A6BED">
              <w:rPr>
                <w:lang w:val="da-DK"/>
              </w:rPr>
              <w:t>1.680</w:t>
            </w:r>
          </w:p>
        </w:tc>
        <w:tc>
          <w:tcPr>
            <w:tcW w:w="1844" w:type="dxa"/>
          </w:tcPr>
          <w:p w14:paraId="6403C17D" w14:textId="77777777" w:rsidR="006C39C6" w:rsidRPr="001A6BED" w:rsidRDefault="006C39C6" w:rsidP="006C39C6">
            <w:pPr>
              <w:jc w:val="center"/>
              <w:rPr>
                <w:lang w:val="da-DK"/>
              </w:rPr>
            </w:pPr>
            <w:r w:rsidRPr="001A6BED">
              <w:rPr>
                <w:lang w:val="da-DK"/>
              </w:rPr>
              <w:t>1.680</w:t>
            </w:r>
          </w:p>
        </w:tc>
        <w:tc>
          <w:tcPr>
            <w:tcW w:w="1701" w:type="dxa"/>
          </w:tcPr>
          <w:p w14:paraId="7F22C162" w14:textId="77777777" w:rsidR="006C39C6" w:rsidRPr="001A6BED" w:rsidRDefault="006C39C6" w:rsidP="006C39C6">
            <w:pPr>
              <w:jc w:val="center"/>
              <w:rPr>
                <w:lang w:val="da-DK"/>
              </w:rPr>
            </w:pPr>
            <w:r w:rsidRPr="001A6BED">
              <w:rPr>
                <w:lang w:val="da-DK"/>
              </w:rPr>
              <w:t>1.680</w:t>
            </w:r>
          </w:p>
        </w:tc>
      </w:tr>
      <w:tr w:rsidR="006C39C6" w:rsidRPr="001A6BED" w14:paraId="03FC1FA5" w14:textId="77777777" w:rsidTr="006C39C6">
        <w:tc>
          <w:tcPr>
            <w:tcW w:w="2268" w:type="dxa"/>
          </w:tcPr>
          <w:p w14:paraId="06FB4F0B" w14:textId="77777777" w:rsidR="006C39C6" w:rsidRPr="001A6BED" w:rsidRDefault="001B3B32" w:rsidP="006C39C6">
            <w:pPr>
              <w:jc w:val="both"/>
              <w:rPr>
                <w:lang w:val="da-DK"/>
              </w:rPr>
            </w:pPr>
            <w:r w:rsidRPr="001A6BED">
              <w:rPr>
                <w:lang w:val="da-DK"/>
              </w:rPr>
              <w:t>Årlig lønindtægt</w:t>
            </w:r>
          </w:p>
        </w:tc>
        <w:tc>
          <w:tcPr>
            <w:tcW w:w="1700" w:type="dxa"/>
          </w:tcPr>
          <w:p w14:paraId="7213FFE2" w14:textId="77777777" w:rsidR="006C39C6" w:rsidRPr="001A6BED" w:rsidRDefault="006C39C6" w:rsidP="006C39C6">
            <w:pPr>
              <w:jc w:val="center"/>
              <w:rPr>
                <w:lang w:val="da-DK"/>
              </w:rPr>
            </w:pPr>
            <w:r w:rsidRPr="001A6BED">
              <w:rPr>
                <w:lang w:val="da-DK"/>
              </w:rPr>
              <w:t>42.000</w:t>
            </w:r>
          </w:p>
        </w:tc>
        <w:tc>
          <w:tcPr>
            <w:tcW w:w="1844" w:type="dxa"/>
          </w:tcPr>
          <w:p w14:paraId="044C655C" w14:textId="77777777" w:rsidR="006C39C6" w:rsidRPr="001A6BED" w:rsidRDefault="006C39C6" w:rsidP="006C39C6">
            <w:pPr>
              <w:jc w:val="center"/>
              <w:rPr>
                <w:lang w:val="da-DK"/>
              </w:rPr>
            </w:pPr>
            <w:r w:rsidRPr="001A6BED">
              <w:rPr>
                <w:lang w:val="da-DK"/>
              </w:rPr>
              <w:t>58.800</w:t>
            </w:r>
          </w:p>
        </w:tc>
        <w:tc>
          <w:tcPr>
            <w:tcW w:w="1701" w:type="dxa"/>
          </w:tcPr>
          <w:p w14:paraId="01D92F66" w14:textId="77777777" w:rsidR="006C39C6" w:rsidRPr="001A6BED" w:rsidRDefault="006C39C6" w:rsidP="006C39C6">
            <w:pPr>
              <w:jc w:val="center"/>
              <w:rPr>
                <w:lang w:val="da-DK"/>
              </w:rPr>
            </w:pPr>
            <w:r w:rsidRPr="001A6BED">
              <w:rPr>
                <w:lang w:val="da-DK"/>
              </w:rPr>
              <w:t>75.600</w:t>
            </w:r>
          </w:p>
        </w:tc>
      </w:tr>
      <w:tr w:rsidR="006C39C6" w:rsidRPr="001A6BED" w14:paraId="76770D33" w14:textId="77777777" w:rsidTr="006C39C6">
        <w:tc>
          <w:tcPr>
            <w:tcW w:w="2268" w:type="dxa"/>
          </w:tcPr>
          <w:p w14:paraId="7A56AA46" w14:textId="77777777" w:rsidR="006C39C6" w:rsidRPr="001A6BED" w:rsidRDefault="001B3B32" w:rsidP="006C39C6">
            <w:pPr>
              <w:jc w:val="both"/>
              <w:rPr>
                <w:lang w:val="da-DK"/>
              </w:rPr>
            </w:pPr>
            <w:r w:rsidRPr="001A6BED">
              <w:rPr>
                <w:lang w:val="da-DK"/>
              </w:rPr>
              <w:t>Antal af årlige lektioner</w:t>
            </w:r>
          </w:p>
        </w:tc>
        <w:tc>
          <w:tcPr>
            <w:tcW w:w="1700" w:type="dxa"/>
          </w:tcPr>
          <w:p w14:paraId="69CF2C24" w14:textId="77777777" w:rsidR="006C39C6" w:rsidRPr="001A6BED" w:rsidRDefault="006C39C6" w:rsidP="006C39C6">
            <w:pPr>
              <w:jc w:val="center"/>
              <w:rPr>
                <w:lang w:val="da-DK"/>
              </w:rPr>
            </w:pPr>
            <w:r w:rsidRPr="001A6BED">
              <w:rPr>
                <w:lang w:val="da-DK"/>
              </w:rPr>
              <w:t>750</w:t>
            </w:r>
          </w:p>
        </w:tc>
        <w:tc>
          <w:tcPr>
            <w:tcW w:w="1844" w:type="dxa"/>
          </w:tcPr>
          <w:p w14:paraId="4BDD4136" w14:textId="77777777" w:rsidR="006C39C6" w:rsidRPr="001A6BED" w:rsidRDefault="006C39C6" w:rsidP="006C39C6">
            <w:pPr>
              <w:jc w:val="center"/>
              <w:rPr>
                <w:lang w:val="da-DK"/>
              </w:rPr>
            </w:pPr>
            <w:r w:rsidRPr="001A6BED">
              <w:rPr>
                <w:lang w:val="da-DK"/>
              </w:rPr>
              <w:t>750</w:t>
            </w:r>
          </w:p>
        </w:tc>
        <w:tc>
          <w:tcPr>
            <w:tcW w:w="1701" w:type="dxa"/>
          </w:tcPr>
          <w:p w14:paraId="021B902F" w14:textId="77777777" w:rsidR="006C39C6" w:rsidRPr="001A6BED" w:rsidRDefault="006C39C6" w:rsidP="006C39C6">
            <w:pPr>
              <w:jc w:val="center"/>
              <w:rPr>
                <w:lang w:val="da-DK"/>
              </w:rPr>
            </w:pPr>
            <w:r w:rsidRPr="001A6BED">
              <w:rPr>
                <w:lang w:val="da-DK"/>
              </w:rPr>
              <w:t>750</w:t>
            </w:r>
          </w:p>
        </w:tc>
      </w:tr>
      <w:tr w:rsidR="006C39C6" w:rsidRPr="001A6BED" w14:paraId="09B9C3AE" w14:textId="77777777" w:rsidTr="006C39C6">
        <w:tc>
          <w:tcPr>
            <w:tcW w:w="2268" w:type="dxa"/>
          </w:tcPr>
          <w:p w14:paraId="50424B39" w14:textId="77777777" w:rsidR="006C39C6" w:rsidRPr="001A6BED" w:rsidRDefault="001B3B32" w:rsidP="006C39C6">
            <w:pPr>
              <w:jc w:val="both"/>
              <w:rPr>
                <w:lang w:val="da-DK"/>
              </w:rPr>
            </w:pPr>
            <w:r w:rsidRPr="001A6BED">
              <w:rPr>
                <w:lang w:val="da-DK"/>
              </w:rPr>
              <w:t xml:space="preserve">Pris pr. lektion </w:t>
            </w:r>
          </w:p>
        </w:tc>
        <w:tc>
          <w:tcPr>
            <w:tcW w:w="1700" w:type="dxa"/>
          </w:tcPr>
          <w:p w14:paraId="1A4CB7A1" w14:textId="77777777" w:rsidR="006C39C6" w:rsidRPr="001A6BED" w:rsidRDefault="006C39C6" w:rsidP="006C39C6">
            <w:pPr>
              <w:jc w:val="center"/>
              <w:rPr>
                <w:lang w:val="da-DK"/>
              </w:rPr>
            </w:pPr>
            <w:r w:rsidRPr="001A6BED">
              <w:rPr>
                <w:lang w:val="da-DK"/>
              </w:rPr>
              <w:t>56 euros</w:t>
            </w:r>
          </w:p>
        </w:tc>
        <w:tc>
          <w:tcPr>
            <w:tcW w:w="1844" w:type="dxa"/>
          </w:tcPr>
          <w:p w14:paraId="0C2D60E0" w14:textId="77777777" w:rsidR="006C39C6" w:rsidRPr="001A6BED" w:rsidRDefault="006C39C6" w:rsidP="006C39C6">
            <w:pPr>
              <w:jc w:val="center"/>
              <w:rPr>
                <w:lang w:val="da-DK"/>
              </w:rPr>
            </w:pPr>
            <w:r w:rsidRPr="001A6BED">
              <w:rPr>
                <w:lang w:val="da-DK"/>
              </w:rPr>
              <w:t>79 euros</w:t>
            </w:r>
          </w:p>
        </w:tc>
        <w:tc>
          <w:tcPr>
            <w:tcW w:w="1701" w:type="dxa"/>
          </w:tcPr>
          <w:p w14:paraId="43EA2C7E" w14:textId="77777777" w:rsidR="006C39C6" w:rsidRPr="001A6BED" w:rsidRDefault="006C39C6" w:rsidP="006C39C6">
            <w:pPr>
              <w:jc w:val="center"/>
              <w:rPr>
                <w:lang w:val="da-DK"/>
              </w:rPr>
            </w:pPr>
            <w:r w:rsidRPr="001A6BED">
              <w:rPr>
                <w:lang w:val="da-DK"/>
              </w:rPr>
              <w:t>101 euros</w:t>
            </w:r>
          </w:p>
        </w:tc>
      </w:tr>
    </w:tbl>
    <w:p w14:paraId="36949EE3" w14:textId="23F7BE40" w:rsidR="000C06AF" w:rsidRPr="001A6BED" w:rsidRDefault="000C06AF" w:rsidP="000C06AF">
      <w:pPr>
        <w:jc w:val="both"/>
        <w:rPr>
          <w:color w:val="1F3864" w:themeColor="accent1" w:themeShade="80"/>
          <w:sz w:val="22"/>
          <w:szCs w:val="22"/>
          <w:lang w:val="da-DK"/>
        </w:rPr>
      </w:pPr>
      <w:r w:rsidRPr="001A6BED">
        <w:rPr>
          <w:color w:val="1F3864" w:themeColor="accent1" w:themeShade="80"/>
          <w:sz w:val="22"/>
          <w:szCs w:val="22"/>
          <w:lang w:val="da-DK"/>
        </w:rPr>
        <w:t xml:space="preserve">Der er </w:t>
      </w:r>
      <w:r w:rsidR="00DA040F">
        <w:rPr>
          <w:color w:val="1F3864" w:themeColor="accent1" w:themeShade="80"/>
          <w:sz w:val="22"/>
          <w:szCs w:val="22"/>
          <w:lang w:val="da-DK"/>
        </w:rPr>
        <w:t>stor</w:t>
      </w:r>
      <w:r w:rsidRPr="001A6BED">
        <w:rPr>
          <w:color w:val="1F3864" w:themeColor="accent1" w:themeShade="80"/>
          <w:sz w:val="22"/>
          <w:szCs w:val="22"/>
          <w:lang w:val="da-DK"/>
        </w:rPr>
        <w:t xml:space="preserve"> forskel i omkostningerne ved at have en </w:t>
      </w:r>
      <w:r w:rsidR="00041567">
        <w:rPr>
          <w:color w:val="1F3864" w:themeColor="accent1" w:themeShade="80"/>
          <w:sz w:val="22"/>
          <w:szCs w:val="22"/>
          <w:lang w:val="da-DK"/>
        </w:rPr>
        <w:t>nyuddannet</w:t>
      </w:r>
      <w:r w:rsidR="00B2072D">
        <w:rPr>
          <w:color w:val="1F3864" w:themeColor="accent1" w:themeShade="80"/>
          <w:sz w:val="22"/>
          <w:szCs w:val="22"/>
          <w:lang w:val="da-DK"/>
        </w:rPr>
        <w:t xml:space="preserve"> eller en</w:t>
      </w:r>
      <w:r w:rsidR="00041567">
        <w:rPr>
          <w:color w:val="1F3864" w:themeColor="accent1" w:themeShade="80"/>
          <w:sz w:val="22"/>
          <w:szCs w:val="22"/>
          <w:lang w:val="da-DK"/>
        </w:rPr>
        <w:t xml:space="preserve"> </w:t>
      </w:r>
      <w:r w:rsidR="00B2072D">
        <w:rPr>
          <w:color w:val="1F3864" w:themeColor="accent1" w:themeShade="80"/>
          <w:sz w:val="22"/>
          <w:szCs w:val="22"/>
          <w:lang w:val="da-DK"/>
        </w:rPr>
        <w:t>underviser</w:t>
      </w:r>
      <w:r w:rsidR="00041567">
        <w:rPr>
          <w:color w:val="1F3864" w:themeColor="accent1" w:themeShade="80"/>
          <w:sz w:val="22"/>
          <w:szCs w:val="22"/>
          <w:lang w:val="da-DK"/>
        </w:rPr>
        <w:t xml:space="preserve"> med mange års erfaring. </w:t>
      </w:r>
      <w:r w:rsidRPr="001A6BED">
        <w:rPr>
          <w:color w:val="1F3864" w:themeColor="accent1" w:themeShade="80"/>
          <w:sz w:val="22"/>
          <w:szCs w:val="22"/>
          <w:lang w:val="da-DK"/>
        </w:rPr>
        <w:t xml:space="preserve">Vi foreslår, at en potentiel udbyder bruger </w:t>
      </w:r>
      <w:r w:rsidR="00C10F99" w:rsidRPr="001A6BED">
        <w:rPr>
          <w:color w:val="1F3864" w:themeColor="accent1" w:themeShade="80"/>
          <w:sz w:val="22"/>
          <w:szCs w:val="22"/>
          <w:lang w:val="da-DK"/>
        </w:rPr>
        <w:t xml:space="preserve">en </w:t>
      </w:r>
      <w:r w:rsidRPr="001A6BED">
        <w:rPr>
          <w:color w:val="1F3864" w:themeColor="accent1" w:themeShade="80"/>
          <w:sz w:val="22"/>
          <w:szCs w:val="22"/>
          <w:lang w:val="da-DK"/>
        </w:rPr>
        <w:t>senior</w:t>
      </w:r>
      <w:r w:rsidR="00C10F99" w:rsidRPr="001A6BED">
        <w:rPr>
          <w:color w:val="1F3864" w:themeColor="accent1" w:themeShade="80"/>
          <w:sz w:val="22"/>
          <w:szCs w:val="22"/>
          <w:lang w:val="da-DK"/>
        </w:rPr>
        <w:t>underviser</w:t>
      </w:r>
      <w:r w:rsidRPr="001A6BED">
        <w:rPr>
          <w:color w:val="1F3864" w:themeColor="accent1" w:themeShade="80"/>
          <w:sz w:val="22"/>
          <w:szCs w:val="22"/>
          <w:lang w:val="da-DK"/>
        </w:rPr>
        <w:t xml:space="preserve"> af flere grunde, men mest på grund af værdien af peer til peer-effekt</w:t>
      </w:r>
      <w:r w:rsidR="00B2072D">
        <w:rPr>
          <w:color w:val="1F3864" w:themeColor="accent1" w:themeShade="80"/>
          <w:sz w:val="22"/>
          <w:szCs w:val="22"/>
          <w:lang w:val="da-DK"/>
        </w:rPr>
        <w:t>en</w:t>
      </w:r>
      <w:r w:rsidRPr="001A6BED">
        <w:rPr>
          <w:color w:val="1F3864" w:themeColor="accent1" w:themeShade="80"/>
          <w:sz w:val="22"/>
          <w:szCs w:val="22"/>
          <w:lang w:val="da-DK"/>
        </w:rPr>
        <w:t>.</w:t>
      </w:r>
    </w:p>
    <w:p w14:paraId="7EA03889" w14:textId="0E10DF16" w:rsidR="006C39C6" w:rsidRPr="001A6BED" w:rsidRDefault="000C06AF" w:rsidP="000C06AF">
      <w:pPr>
        <w:jc w:val="both"/>
        <w:rPr>
          <w:color w:val="1F3864" w:themeColor="accent1" w:themeShade="80"/>
          <w:sz w:val="22"/>
          <w:szCs w:val="22"/>
          <w:lang w:val="da-DK"/>
        </w:rPr>
      </w:pPr>
      <w:r w:rsidRPr="001A6BED">
        <w:rPr>
          <w:color w:val="1F3864" w:themeColor="accent1" w:themeShade="80"/>
          <w:sz w:val="22"/>
          <w:szCs w:val="22"/>
          <w:lang w:val="da-DK"/>
        </w:rPr>
        <w:t>Tabel 2 viser omkostningerne baseret på et 16-</w:t>
      </w:r>
      <w:r w:rsidR="00B2072D">
        <w:rPr>
          <w:color w:val="1F3864" w:themeColor="accent1" w:themeShade="80"/>
          <w:sz w:val="22"/>
          <w:szCs w:val="22"/>
          <w:lang w:val="da-DK"/>
        </w:rPr>
        <w:t xml:space="preserve">timers </w:t>
      </w:r>
      <w:r w:rsidR="00041567">
        <w:rPr>
          <w:color w:val="1F3864" w:themeColor="accent1" w:themeShade="80"/>
          <w:sz w:val="22"/>
          <w:szCs w:val="22"/>
          <w:lang w:val="da-DK"/>
        </w:rPr>
        <w:t>kursus</w:t>
      </w:r>
      <w:r w:rsidRPr="001A6BED">
        <w:rPr>
          <w:color w:val="1F3864" w:themeColor="accent1" w:themeShade="80"/>
          <w:sz w:val="22"/>
          <w:szCs w:val="22"/>
          <w:lang w:val="da-DK"/>
        </w:rPr>
        <w:t xml:space="preserve">forløb i henhold til de 3 forskellige lønniveauer og et fast </w:t>
      </w:r>
      <w:r w:rsidRPr="00B2072D">
        <w:rPr>
          <w:color w:val="44546A" w:themeColor="text2"/>
          <w:sz w:val="22"/>
          <w:szCs w:val="22"/>
          <w:lang w:val="da-DK"/>
        </w:rPr>
        <w:t>overhead</w:t>
      </w:r>
      <w:r w:rsidRPr="001A6BED">
        <w:rPr>
          <w:color w:val="FF0000"/>
          <w:sz w:val="22"/>
          <w:szCs w:val="22"/>
          <w:lang w:val="da-DK"/>
        </w:rPr>
        <w:t xml:space="preserve"> </w:t>
      </w:r>
      <w:r w:rsidRPr="001A6BED">
        <w:rPr>
          <w:color w:val="1F3864" w:themeColor="accent1" w:themeShade="80"/>
          <w:sz w:val="22"/>
          <w:szCs w:val="22"/>
          <w:lang w:val="da-DK"/>
        </w:rPr>
        <w:t>på 30%</w:t>
      </w:r>
    </w:p>
    <w:tbl>
      <w:tblPr>
        <w:tblStyle w:val="Tabel-Gitter"/>
        <w:tblW w:w="0" w:type="auto"/>
        <w:tblInd w:w="562" w:type="dxa"/>
        <w:tblLook w:val="04A0" w:firstRow="1" w:lastRow="0" w:firstColumn="1" w:lastColumn="0" w:noHBand="0" w:noVBand="1"/>
      </w:tblPr>
      <w:tblGrid>
        <w:gridCol w:w="2410"/>
        <w:gridCol w:w="1558"/>
        <w:gridCol w:w="1844"/>
        <w:gridCol w:w="1701"/>
      </w:tblGrid>
      <w:tr w:rsidR="006C39C6" w:rsidRPr="001A6BED" w14:paraId="217DC12F" w14:textId="77777777" w:rsidTr="006C39C6">
        <w:tc>
          <w:tcPr>
            <w:tcW w:w="2410" w:type="dxa"/>
            <w:shd w:val="clear" w:color="auto" w:fill="BDD6EE" w:themeFill="accent5" w:themeFillTint="66"/>
          </w:tcPr>
          <w:p w14:paraId="63A5EA4F" w14:textId="77777777" w:rsidR="006C39C6" w:rsidRPr="001A6BED" w:rsidRDefault="006C39C6" w:rsidP="006C39C6">
            <w:pPr>
              <w:jc w:val="center"/>
              <w:rPr>
                <w:b/>
                <w:lang w:val="da-DK"/>
              </w:rPr>
            </w:pPr>
            <w:r w:rsidRPr="001A6BED">
              <w:rPr>
                <w:b/>
                <w:lang w:val="da-DK"/>
              </w:rPr>
              <w:t>Tab</w:t>
            </w:r>
            <w:r w:rsidR="00320664" w:rsidRPr="001A6BED">
              <w:rPr>
                <w:b/>
                <w:lang w:val="da-DK"/>
              </w:rPr>
              <w:t>el</w:t>
            </w:r>
            <w:r w:rsidRPr="001A6BED">
              <w:rPr>
                <w:b/>
                <w:lang w:val="da-DK"/>
              </w:rPr>
              <w:t xml:space="preserve"> 2</w:t>
            </w:r>
          </w:p>
        </w:tc>
        <w:tc>
          <w:tcPr>
            <w:tcW w:w="1558" w:type="dxa"/>
            <w:shd w:val="clear" w:color="auto" w:fill="BDD6EE" w:themeFill="accent5" w:themeFillTint="66"/>
          </w:tcPr>
          <w:p w14:paraId="6F1AD35B" w14:textId="77777777" w:rsidR="006C39C6" w:rsidRPr="001A6BED" w:rsidRDefault="00320664" w:rsidP="006C39C6">
            <w:pPr>
              <w:jc w:val="center"/>
              <w:rPr>
                <w:b/>
                <w:lang w:val="da-DK"/>
              </w:rPr>
            </w:pPr>
            <w:r w:rsidRPr="001A6BED">
              <w:rPr>
                <w:b/>
                <w:lang w:val="da-DK"/>
              </w:rPr>
              <w:t>Prisniveau</w:t>
            </w:r>
            <w:r w:rsidR="006C39C6" w:rsidRPr="001A6BED">
              <w:rPr>
                <w:b/>
                <w:lang w:val="da-DK"/>
              </w:rPr>
              <w:t xml:space="preserve"> 1</w:t>
            </w:r>
          </w:p>
        </w:tc>
        <w:tc>
          <w:tcPr>
            <w:tcW w:w="1844" w:type="dxa"/>
            <w:shd w:val="clear" w:color="auto" w:fill="BDD6EE" w:themeFill="accent5" w:themeFillTint="66"/>
          </w:tcPr>
          <w:p w14:paraId="732B3128" w14:textId="2E4DBD4B" w:rsidR="006C39C6" w:rsidRPr="001A6BED" w:rsidRDefault="00320664" w:rsidP="006C39C6">
            <w:pPr>
              <w:jc w:val="center"/>
              <w:rPr>
                <w:b/>
                <w:lang w:val="da-DK"/>
              </w:rPr>
            </w:pPr>
            <w:r w:rsidRPr="001A6BED">
              <w:rPr>
                <w:b/>
                <w:lang w:val="da-DK"/>
              </w:rPr>
              <w:t>Prisni</w:t>
            </w:r>
            <w:r w:rsidR="00807ECF">
              <w:rPr>
                <w:b/>
                <w:lang w:val="da-DK"/>
              </w:rPr>
              <w:t>v</w:t>
            </w:r>
            <w:r w:rsidRPr="001A6BED">
              <w:rPr>
                <w:b/>
                <w:lang w:val="da-DK"/>
              </w:rPr>
              <w:t>eau 2</w:t>
            </w:r>
          </w:p>
        </w:tc>
        <w:tc>
          <w:tcPr>
            <w:tcW w:w="1701" w:type="dxa"/>
            <w:shd w:val="clear" w:color="auto" w:fill="BDD6EE" w:themeFill="accent5" w:themeFillTint="66"/>
          </w:tcPr>
          <w:p w14:paraId="5B09C956" w14:textId="77777777" w:rsidR="006C39C6" w:rsidRPr="001A6BED" w:rsidRDefault="00320664" w:rsidP="006C39C6">
            <w:pPr>
              <w:jc w:val="center"/>
              <w:rPr>
                <w:b/>
                <w:lang w:val="da-DK"/>
              </w:rPr>
            </w:pPr>
            <w:r w:rsidRPr="001A6BED">
              <w:rPr>
                <w:b/>
                <w:lang w:val="da-DK"/>
              </w:rPr>
              <w:t>Prisniveau 3</w:t>
            </w:r>
          </w:p>
        </w:tc>
      </w:tr>
      <w:tr w:rsidR="006C39C6" w:rsidRPr="001A6BED" w14:paraId="02115577" w14:textId="77777777" w:rsidTr="006C39C6">
        <w:tc>
          <w:tcPr>
            <w:tcW w:w="2410" w:type="dxa"/>
          </w:tcPr>
          <w:p w14:paraId="7068F2DA" w14:textId="46CD02F8" w:rsidR="006C39C6" w:rsidRPr="001A6BED" w:rsidRDefault="00BB48C0" w:rsidP="006C39C6">
            <w:pPr>
              <w:jc w:val="both"/>
              <w:rPr>
                <w:u w:val="single"/>
                <w:lang w:val="da-DK"/>
              </w:rPr>
            </w:pPr>
            <w:r>
              <w:rPr>
                <w:u w:val="single"/>
                <w:lang w:val="da-DK"/>
              </w:rPr>
              <w:t>Undervisernes</w:t>
            </w:r>
            <w:r w:rsidR="00320664" w:rsidRPr="001A6BED">
              <w:rPr>
                <w:u w:val="single"/>
                <w:lang w:val="da-DK"/>
              </w:rPr>
              <w:t xml:space="preserve"> løn pr. lektion</w:t>
            </w:r>
            <w:r w:rsidR="006C39C6" w:rsidRPr="001A6BED">
              <w:rPr>
                <w:u w:val="single"/>
                <w:lang w:val="da-DK"/>
              </w:rPr>
              <w:t xml:space="preserve"> </w:t>
            </w:r>
          </w:p>
        </w:tc>
        <w:tc>
          <w:tcPr>
            <w:tcW w:w="1558" w:type="dxa"/>
          </w:tcPr>
          <w:p w14:paraId="053979AE" w14:textId="77777777" w:rsidR="006C39C6" w:rsidRPr="001A6BED" w:rsidRDefault="006C39C6" w:rsidP="006C39C6">
            <w:pPr>
              <w:jc w:val="center"/>
              <w:rPr>
                <w:lang w:val="da-DK"/>
              </w:rPr>
            </w:pPr>
            <w:r w:rsidRPr="001A6BED">
              <w:rPr>
                <w:lang w:val="da-DK"/>
              </w:rPr>
              <w:t>25 euros</w:t>
            </w:r>
          </w:p>
        </w:tc>
        <w:tc>
          <w:tcPr>
            <w:tcW w:w="1844" w:type="dxa"/>
          </w:tcPr>
          <w:p w14:paraId="08FDABA8" w14:textId="77777777" w:rsidR="006C39C6" w:rsidRPr="001A6BED" w:rsidRDefault="006C39C6" w:rsidP="006C39C6">
            <w:pPr>
              <w:jc w:val="center"/>
              <w:rPr>
                <w:lang w:val="da-DK"/>
              </w:rPr>
            </w:pPr>
            <w:r w:rsidRPr="001A6BED">
              <w:rPr>
                <w:lang w:val="da-DK"/>
              </w:rPr>
              <w:t>35 euros</w:t>
            </w:r>
          </w:p>
        </w:tc>
        <w:tc>
          <w:tcPr>
            <w:tcW w:w="1701" w:type="dxa"/>
          </w:tcPr>
          <w:p w14:paraId="06AEFC4A" w14:textId="77777777" w:rsidR="006C39C6" w:rsidRPr="001A6BED" w:rsidRDefault="006C39C6" w:rsidP="006C39C6">
            <w:pPr>
              <w:jc w:val="center"/>
              <w:rPr>
                <w:lang w:val="da-DK"/>
              </w:rPr>
            </w:pPr>
            <w:r w:rsidRPr="001A6BED">
              <w:rPr>
                <w:lang w:val="da-DK"/>
              </w:rPr>
              <w:t>45 euros</w:t>
            </w:r>
          </w:p>
        </w:tc>
      </w:tr>
      <w:tr w:rsidR="006C39C6" w:rsidRPr="001A6BED" w14:paraId="6B0251BB" w14:textId="77777777" w:rsidTr="006C39C6">
        <w:tc>
          <w:tcPr>
            <w:tcW w:w="2410" w:type="dxa"/>
          </w:tcPr>
          <w:p w14:paraId="6E085AA5" w14:textId="77777777" w:rsidR="006C39C6" w:rsidRPr="001A6BED" w:rsidRDefault="00320664" w:rsidP="006C39C6">
            <w:pPr>
              <w:jc w:val="both"/>
              <w:rPr>
                <w:lang w:val="da-DK"/>
              </w:rPr>
            </w:pPr>
            <w:r w:rsidRPr="001A6BED">
              <w:rPr>
                <w:lang w:val="da-DK"/>
              </w:rPr>
              <w:t>Lønomkostning for 16 lektioner</w:t>
            </w:r>
          </w:p>
        </w:tc>
        <w:tc>
          <w:tcPr>
            <w:tcW w:w="1558" w:type="dxa"/>
          </w:tcPr>
          <w:p w14:paraId="518A506C" w14:textId="77777777" w:rsidR="006C39C6" w:rsidRPr="001A6BED" w:rsidRDefault="006C39C6" w:rsidP="006C39C6">
            <w:pPr>
              <w:jc w:val="center"/>
              <w:rPr>
                <w:lang w:val="da-DK"/>
              </w:rPr>
            </w:pPr>
            <w:r w:rsidRPr="001A6BED">
              <w:rPr>
                <w:lang w:val="da-DK"/>
              </w:rPr>
              <w:t>400 euros</w:t>
            </w:r>
          </w:p>
        </w:tc>
        <w:tc>
          <w:tcPr>
            <w:tcW w:w="1844" w:type="dxa"/>
          </w:tcPr>
          <w:p w14:paraId="423C1FF8" w14:textId="77777777" w:rsidR="006C39C6" w:rsidRPr="001A6BED" w:rsidRDefault="006C39C6" w:rsidP="006C39C6">
            <w:pPr>
              <w:jc w:val="center"/>
              <w:rPr>
                <w:lang w:val="da-DK"/>
              </w:rPr>
            </w:pPr>
            <w:r w:rsidRPr="001A6BED">
              <w:rPr>
                <w:lang w:val="da-DK"/>
              </w:rPr>
              <w:t>560 euros</w:t>
            </w:r>
          </w:p>
        </w:tc>
        <w:tc>
          <w:tcPr>
            <w:tcW w:w="1701" w:type="dxa"/>
          </w:tcPr>
          <w:p w14:paraId="17A333AE" w14:textId="77777777" w:rsidR="006C39C6" w:rsidRPr="001A6BED" w:rsidRDefault="006C39C6" w:rsidP="006C39C6">
            <w:pPr>
              <w:jc w:val="center"/>
              <w:rPr>
                <w:lang w:val="da-DK"/>
              </w:rPr>
            </w:pPr>
            <w:r w:rsidRPr="001A6BED">
              <w:rPr>
                <w:lang w:val="da-DK"/>
              </w:rPr>
              <w:t>720 euros</w:t>
            </w:r>
          </w:p>
        </w:tc>
      </w:tr>
      <w:tr w:rsidR="006C39C6" w:rsidRPr="001A6BED" w14:paraId="62BD3DE3" w14:textId="77777777" w:rsidTr="006C39C6">
        <w:tc>
          <w:tcPr>
            <w:tcW w:w="2410" w:type="dxa"/>
          </w:tcPr>
          <w:p w14:paraId="530663A0" w14:textId="77777777" w:rsidR="006C39C6" w:rsidRPr="001A6BED" w:rsidRDefault="006C39C6" w:rsidP="006C39C6">
            <w:pPr>
              <w:jc w:val="both"/>
              <w:rPr>
                <w:lang w:val="da-DK"/>
              </w:rPr>
            </w:pPr>
            <w:r w:rsidRPr="001A6BED">
              <w:rPr>
                <w:lang w:val="da-DK"/>
              </w:rPr>
              <w:t xml:space="preserve">30% </w:t>
            </w:r>
            <w:r w:rsidRPr="00B2072D">
              <w:rPr>
                <w:color w:val="44546A" w:themeColor="text2"/>
                <w:lang w:val="da-DK"/>
              </w:rPr>
              <w:t>overhead</w:t>
            </w:r>
          </w:p>
        </w:tc>
        <w:tc>
          <w:tcPr>
            <w:tcW w:w="1558" w:type="dxa"/>
          </w:tcPr>
          <w:p w14:paraId="3728D228" w14:textId="77777777" w:rsidR="006C39C6" w:rsidRPr="001A6BED" w:rsidRDefault="006C39C6" w:rsidP="006C39C6">
            <w:pPr>
              <w:jc w:val="center"/>
              <w:rPr>
                <w:lang w:val="da-DK"/>
              </w:rPr>
            </w:pPr>
            <w:r w:rsidRPr="001A6BED">
              <w:rPr>
                <w:lang w:val="da-DK"/>
              </w:rPr>
              <w:t>120</w:t>
            </w:r>
          </w:p>
        </w:tc>
        <w:tc>
          <w:tcPr>
            <w:tcW w:w="1844" w:type="dxa"/>
          </w:tcPr>
          <w:p w14:paraId="34132AFD" w14:textId="77777777" w:rsidR="006C39C6" w:rsidRPr="001A6BED" w:rsidRDefault="006C39C6" w:rsidP="006C39C6">
            <w:pPr>
              <w:jc w:val="center"/>
              <w:rPr>
                <w:lang w:val="da-DK"/>
              </w:rPr>
            </w:pPr>
            <w:r w:rsidRPr="001A6BED">
              <w:rPr>
                <w:lang w:val="da-DK"/>
              </w:rPr>
              <w:t>168</w:t>
            </w:r>
          </w:p>
        </w:tc>
        <w:tc>
          <w:tcPr>
            <w:tcW w:w="1701" w:type="dxa"/>
          </w:tcPr>
          <w:p w14:paraId="5E64F94F" w14:textId="77777777" w:rsidR="006C39C6" w:rsidRPr="001A6BED" w:rsidRDefault="006C39C6" w:rsidP="006C39C6">
            <w:pPr>
              <w:jc w:val="center"/>
              <w:rPr>
                <w:lang w:val="da-DK"/>
              </w:rPr>
            </w:pPr>
            <w:r w:rsidRPr="001A6BED">
              <w:rPr>
                <w:lang w:val="da-DK"/>
              </w:rPr>
              <w:t>216</w:t>
            </w:r>
          </w:p>
        </w:tc>
      </w:tr>
      <w:tr w:rsidR="006C39C6" w:rsidRPr="001A6BED" w14:paraId="25A7FE5C" w14:textId="77777777" w:rsidTr="006C39C6">
        <w:tc>
          <w:tcPr>
            <w:tcW w:w="2410" w:type="dxa"/>
          </w:tcPr>
          <w:p w14:paraId="10FC26C7" w14:textId="77777777" w:rsidR="006C39C6" w:rsidRPr="001A6BED" w:rsidRDefault="006C39C6" w:rsidP="006C39C6">
            <w:pPr>
              <w:jc w:val="both"/>
              <w:rPr>
                <w:lang w:val="da-DK"/>
              </w:rPr>
            </w:pPr>
          </w:p>
        </w:tc>
        <w:tc>
          <w:tcPr>
            <w:tcW w:w="1558" w:type="dxa"/>
          </w:tcPr>
          <w:p w14:paraId="346856B1" w14:textId="77777777" w:rsidR="006C39C6" w:rsidRPr="001A6BED" w:rsidRDefault="006C39C6" w:rsidP="006C39C6">
            <w:pPr>
              <w:jc w:val="center"/>
              <w:rPr>
                <w:lang w:val="da-DK"/>
              </w:rPr>
            </w:pPr>
            <w:r w:rsidRPr="001A6BED">
              <w:rPr>
                <w:lang w:val="da-DK"/>
              </w:rPr>
              <w:t>520 euros</w:t>
            </w:r>
          </w:p>
        </w:tc>
        <w:tc>
          <w:tcPr>
            <w:tcW w:w="1844" w:type="dxa"/>
          </w:tcPr>
          <w:p w14:paraId="21D29932" w14:textId="77777777" w:rsidR="006C39C6" w:rsidRPr="001A6BED" w:rsidRDefault="006C39C6" w:rsidP="006C39C6">
            <w:pPr>
              <w:jc w:val="center"/>
              <w:rPr>
                <w:lang w:val="da-DK"/>
              </w:rPr>
            </w:pPr>
            <w:r w:rsidRPr="001A6BED">
              <w:rPr>
                <w:lang w:val="da-DK"/>
              </w:rPr>
              <w:t>728 euros</w:t>
            </w:r>
          </w:p>
        </w:tc>
        <w:tc>
          <w:tcPr>
            <w:tcW w:w="1701" w:type="dxa"/>
          </w:tcPr>
          <w:p w14:paraId="274BE54A" w14:textId="77777777" w:rsidR="006C39C6" w:rsidRPr="001A6BED" w:rsidRDefault="006C39C6" w:rsidP="006C39C6">
            <w:pPr>
              <w:jc w:val="center"/>
              <w:rPr>
                <w:lang w:val="da-DK"/>
              </w:rPr>
            </w:pPr>
            <w:r w:rsidRPr="001A6BED">
              <w:rPr>
                <w:lang w:val="da-DK"/>
              </w:rPr>
              <w:t>936 euros</w:t>
            </w:r>
          </w:p>
        </w:tc>
      </w:tr>
      <w:tr w:rsidR="006C39C6" w:rsidRPr="001A6BED" w14:paraId="1AF9AD70" w14:textId="77777777" w:rsidTr="006C39C6">
        <w:tc>
          <w:tcPr>
            <w:tcW w:w="2410" w:type="dxa"/>
          </w:tcPr>
          <w:p w14:paraId="38D5C4EC" w14:textId="464FF29F" w:rsidR="006C39C6" w:rsidRPr="001A6BED" w:rsidRDefault="00B2072D" w:rsidP="006C39C6">
            <w:pPr>
              <w:jc w:val="both"/>
              <w:rPr>
                <w:lang w:val="da-DK"/>
              </w:rPr>
            </w:pPr>
            <w:r>
              <w:rPr>
                <w:lang w:val="da-DK"/>
              </w:rPr>
              <w:t>Betaling</w:t>
            </w:r>
          </w:p>
        </w:tc>
        <w:tc>
          <w:tcPr>
            <w:tcW w:w="1558" w:type="dxa"/>
          </w:tcPr>
          <w:p w14:paraId="7BF05FBB" w14:textId="77777777" w:rsidR="006C39C6" w:rsidRPr="001A6BED" w:rsidRDefault="006C39C6" w:rsidP="006C39C6">
            <w:pPr>
              <w:jc w:val="center"/>
              <w:rPr>
                <w:lang w:val="da-DK"/>
              </w:rPr>
            </w:pPr>
          </w:p>
        </w:tc>
        <w:tc>
          <w:tcPr>
            <w:tcW w:w="1844" w:type="dxa"/>
          </w:tcPr>
          <w:p w14:paraId="4F958C82" w14:textId="77777777" w:rsidR="006C39C6" w:rsidRPr="001A6BED" w:rsidRDefault="006C39C6" w:rsidP="006C39C6">
            <w:pPr>
              <w:jc w:val="center"/>
              <w:rPr>
                <w:lang w:val="da-DK"/>
              </w:rPr>
            </w:pPr>
          </w:p>
        </w:tc>
        <w:tc>
          <w:tcPr>
            <w:tcW w:w="1701" w:type="dxa"/>
          </w:tcPr>
          <w:p w14:paraId="373C2F91" w14:textId="77777777" w:rsidR="006C39C6" w:rsidRPr="001A6BED" w:rsidRDefault="006C39C6" w:rsidP="006C39C6">
            <w:pPr>
              <w:jc w:val="center"/>
              <w:rPr>
                <w:lang w:val="da-DK"/>
              </w:rPr>
            </w:pPr>
          </w:p>
        </w:tc>
      </w:tr>
      <w:tr w:rsidR="006C39C6" w:rsidRPr="001A6BED" w14:paraId="64CA7FAF" w14:textId="77777777" w:rsidTr="006C39C6">
        <w:tc>
          <w:tcPr>
            <w:tcW w:w="2410" w:type="dxa"/>
          </w:tcPr>
          <w:p w14:paraId="777F5A68" w14:textId="4E68119C" w:rsidR="006C39C6" w:rsidRPr="001A6BED" w:rsidRDefault="006C39C6" w:rsidP="006C39C6">
            <w:pPr>
              <w:jc w:val="both"/>
              <w:rPr>
                <w:lang w:val="da-DK"/>
              </w:rPr>
            </w:pPr>
            <w:r w:rsidRPr="001A6BED">
              <w:rPr>
                <w:lang w:val="da-DK"/>
              </w:rPr>
              <w:t xml:space="preserve">12 </w:t>
            </w:r>
            <w:r w:rsidR="00041567">
              <w:rPr>
                <w:lang w:val="da-DK"/>
              </w:rPr>
              <w:t>kursister</w:t>
            </w:r>
          </w:p>
        </w:tc>
        <w:tc>
          <w:tcPr>
            <w:tcW w:w="1558" w:type="dxa"/>
          </w:tcPr>
          <w:p w14:paraId="6BBC34E0" w14:textId="77777777" w:rsidR="006C39C6" w:rsidRPr="001A6BED" w:rsidRDefault="006C39C6" w:rsidP="006C39C6">
            <w:pPr>
              <w:jc w:val="center"/>
              <w:rPr>
                <w:lang w:val="da-DK"/>
              </w:rPr>
            </w:pPr>
            <w:r w:rsidRPr="001A6BED">
              <w:rPr>
                <w:lang w:val="da-DK"/>
              </w:rPr>
              <w:t>43 euros</w:t>
            </w:r>
          </w:p>
        </w:tc>
        <w:tc>
          <w:tcPr>
            <w:tcW w:w="1844" w:type="dxa"/>
          </w:tcPr>
          <w:p w14:paraId="2E456133" w14:textId="77777777" w:rsidR="006C39C6" w:rsidRPr="001A6BED" w:rsidRDefault="006C39C6" w:rsidP="006C39C6">
            <w:pPr>
              <w:jc w:val="center"/>
              <w:rPr>
                <w:lang w:val="da-DK"/>
              </w:rPr>
            </w:pPr>
            <w:r w:rsidRPr="001A6BED">
              <w:rPr>
                <w:lang w:val="da-DK"/>
              </w:rPr>
              <w:t>61 euros</w:t>
            </w:r>
          </w:p>
        </w:tc>
        <w:tc>
          <w:tcPr>
            <w:tcW w:w="1701" w:type="dxa"/>
          </w:tcPr>
          <w:p w14:paraId="36AEA3B1" w14:textId="77777777" w:rsidR="006C39C6" w:rsidRPr="001A6BED" w:rsidRDefault="006C39C6" w:rsidP="006C39C6">
            <w:pPr>
              <w:jc w:val="center"/>
              <w:rPr>
                <w:lang w:val="da-DK"/>
              </w:rPr>
            </w:pPr>
            <w:r w:rsidRPr="001A6BED">
              <w:rPr>
                <w:lang w:val="da-DK"/>
              </w:rPr>
              <w:t>78 euros</w:t>
            </w:r>
          </w:p>
        </w:tc>
      </w:tr>
      <w:tr w:rsidR="006C39C6" w:rsidRPr="001A6BED" w14:paraId="4D58839E" w14:textId="77777777" w:rsidTr="006C39C6">
        <w:tc>
          <w:tcPr>
            <w:tcW w:w="2410" w:type="dxa"/>
          </w:tcPr>
          <w:p w14:paraId="47915A3B" w14:textId="2F6B6D41" w:rsidR="006C39C6" w:rsidRPr="001A6BED" w:rsidRDefault="006C39C6" w:rsidP="006C39C6">
            <w:pPr>
              <w:jc w:val="both"/>
              <w:rPr>
                <w:lang w:val="da-DK"/>
              </w:rPr>
            </w:pPr>
            <w:r w:rsidRPr="001A6BED">
              <w:rPr>
                <w:lang w:val="da-DK"/>
              </w:rPr>
              <w:t xml:space="preserve">16 </w:t>
            </w:r>
            <w:r w:rsidR="00041567">
              <w:rPr>
                <w:lang w:val="da-DK"/>
              </w:rPr>
              <w:t>kursister</w:t>
            </w:r>
          </w:p>
        </w:tc>
        <w:tc>
          <w:tcPr>
            <w:tcW w:w="1558" w:type="dxa"/>
          </w:tcPr>
          <w:p w14:paraId="2E3F545D" w14:textId="77777777" w:rsidR="006C39C6" w:rsidRPr="001A6BED" w:rsidRDefault="006C39C6" w:rsidP="006C39C6">
            <w:pPr>
              <w:jc w:val="center"/>
              <w:rPr>
                <w:lang w:val="da-DK"/>
              </w:rPr>
            </w:pPr>
            <w:r w:rsidRPr="001A6BED">
              <w:rPr>
                <w:lang w:val="da-DK"/>
              </w:rPr>
              <w:t>33 euros</w:t>
            </w:r>
          </w:p>
        </w:tc>
        <w:tc>
          <w:tcPr>
            <w:tcW w:w="1844" w:type="dxa"/>
          </w:tcPr>
          <w:p w14:paraId="4E943FD6" w14:textId="77777777" w:rsidR="006C39C6" w:rsidRPr="001A6BED" w:rsidRDefault="006C39C6" w:rsidP="006C39C6">
            <w:pPr>
              <w:jc w:val="center"/>
              <w:rPr>
                <w:lang w:val="da-DK"/>
              </w:rPr>
            </w:pPr>
            <w:r w:rsidRPr="001A6BED">
              <w:rPr>
                <w:lang w:val="da-DK"/>
              </w:rPr>
              <w:t>46 euros</w:t>
            </w:r>
          </w:p>
        </w:tc>
        <w:tc>
          <w:tcPr>
            <w:tcW w:w="1701" w:type="dxa"/>
          </w:tcPr>
          <w:p w14:paraId="2861DC98" w14:textId="77777777" w:rsidR="006C39C6" w:rsidRPr="001A6BED" w:rsidRDefault="006C39C6" w:rsidP="006C39C6">
            <w:pPr>
              <w:jc w:val="center"/>
              <w:rPr>
                <w:lang w:val="da-DK"/>
              </w:rPr>
            </w:pPr>
            <w:r w:rsidRPr="001A6BED">
              <w:rPr>
                <w:lang w:val="da-DK"/>
              </w:rPr>
              <w:t>59 euros</w:t>
            </w:r>
          </w:p>
        </w:tc>
      </w:tr>
    </w:tbl>
    <w:p w14:paraId="57BE1A6A" w14:textId="77777777" w:rsidR="006C39C6" w:rsidRPr="001A6BED" w:rsidRDefault="00C10F99" w:rsidP="006C39C6">
      <w:pPr>
        <w:jc w:val="both"/>
        <w:rPr>
          <w:color w:val="1F3864" w:themeColor="accent1" w:themeShade="80"/>
          <w:sz w:val="22"/>
          <w:szCs w:val="22"/>
          <w:lang w:val="da-DK"/>
        </w:rPr>
      </w:pPr>
      <w:r w:rsidRPr="001A6BED">
        <w:rPr>
          <w:color w:val="1F3864" w:themeColor="accent1" w:themeShade="80"/>
          <w:sz w:val="22"/>
          <w:szCs w:val="22"/>
          <w:lang w:val="da-DK"/>
        </w:rPr>
        <w:t xml:space="preserve">Tabel 3 viser omkostningerne baseret på et 16-lektionsforløb i henhold til de 3 forskellige lønniveauer og et fast </w:t>
      </w:r>
      <w:r w:rsidRPr="00B2072D">
        <w:rPr>
          <w:color w:val="44546A" w:themeColor="text2"/>
          <w:sz w:val="22"/>
          <w:szCs w:val="22"/>
          <w:lang w:val="da-DK"/>
        </w:rPr>
        <w:t>overhead</w:t>
      </w:r>
      <w:r w:rsidRPr="001A6BED">
        <w:rPr>
          <w:color w:val="1F3864" w:themeColor="accent1" w:themeShade="80"/>
          <w:sz w:val="22"/>
          <w:szCs w:val="22"/>
          <w:lang w:val="da-DK"/>
        </w:rPr>
        <w:t xml:space="preserve"> på 40%</w:t>
      </w:r>
    </w:p>
    <w:tbl>
      <w:tblPr>
        <w:tblStyle w:val="Tabel-Gitter"/>
        <w:tblW w:w="0" w:type="auto"/>
        <w:tblInd w:w="562" w:type="dxa"/>
        <w:tblLook w:val="04A0" w:firstRow="1" w:lastRow="0" w:firstColumn="1" w:lastColumn="0" w:noHBand="0" w:noVBand="1"/>
      </w:tblPr>
      <w:tblGrid>
        <w:gridCol w:w="2410"/>
        <w:gridCol w:w="1558"/>
        <w:gridCol w:w="1844"/>
        <w:gridCol w:w="1701"/>
      </w:tblGrid>
      <w:tr w:rsidR="006C39C6" w:rsidRPr="001A6BED" w14:paraId="54A96B3F" w14:textId="77777777" w:rsidTr="006C39C6">
        <w:tc>
          <w:tcPr>
            <w:tcW w:w="2410" w:type="dxa"/>
            <w:shd w:val="clear" w:color="auto" w:fill="BDD6EE" w:themeFill="accent5" w:themeFillTint="66"/>
          </w:tcPr>
          <w:p w14:paraId="3308426E" w14:textId="77777777" w:rsidR="006C39C6" w:rsidRPr="001A6BED" w:rsidRDefault="006C39C6" w:rsidP="006C39C6">
            <w:pPr>
              <w:jc w:val="center"/>
              <w:rPr>
                <w:b/>
                <w:lang w:val="da-DK"/>
              </w:rPr>
            </w:pPr>
            <w:r w:rsidRPr="001A6BED">
              <w:rPr>
                <w:b/>
                <w:lang w:val="da-DK"/>
              </w:rPr>
              <w:t>Tab</w:t>
            </w:r>
            <w:r w:rsidR="00320664" w:rsidRPr="001A6BED">
              <w:rPr>
                <w:b/>
                <w:lang w:val="da-DK"/>
              </w:rPr>
              <w:t>el</w:t>
            </w:r>
            <w:r w:rsidRPr="001A6BED">
              <w:rPr>
                <w:b/>
                <w:lang w:val="da-DK"/>
              </w:rPr>
              <w:t xml:space="preserve"> 3</w:t>
            </w:r>
          </w:p>
        </w:tc>
        <w:tc>
          <w:tcPr>
            <w:tcW w:w="1558" w:type="dxa"/>
            <w:shd w:val="clear" w:color="auto" w:fill="BDD6EE" w:themeFill="accent5" w:themeFillTint="66"/>
          </w:tcPr>
          <w:p w14:paraId="5EE93B58" w14:textId="77777777" w:rsidR="006C39C6" w:rsidRPr="001A6BED" w:rsidRDefault="00320664" w:rsidP="006C39C6">
            <w:pPr>
              <w:jc w:val="center"/>
              <w:rPr>
                <w:b/>
                <w:lang w:val="da-DK"/>
              </w:rPr>
            </w:pPr>
            <w:r w:rsidRPr="001A6BED">
              <w:rPr>
                <w:b/>
                <w:lang w:val="da-DK"/>
              </w:rPr>
              <w:t>prisniveau</w:t>
            </w:r>
            <w:r w:rsidR="006C39C6" w:rsidRPr="001A6BED">
              <w:rPr>
                <w:b/>
                <w:lang w:val="da-DK"/>
              </w:rPr>
              <w:t xml:space="preserve"> 1</w:t>
            </w:r>
          </w:p>
        </w:tc>
        <w:tc>
          <w:tcPr>
            <w:tcW w:w="1844" w:type="dxa"/>
            <w:shd w:val="clear" w:color="auto" w:fill="BDD6EE" w:themeFill="accent5" w:themeFillTint="66"/>
          </w:tcPr>
          <w:p w14:paraId="34968074" w14:textId="77777777" w:rsidR="006C39C6" w:rsidRPr="001A6BED" w:rsidRDefault="00320664" w:rsidP="006C39C6">
            <w:pPr>
              <w:jc w:val="center"/>
              <w:rPr>
                <w:b/>
                <w:lang w:val="da-DK"/>
              </w:rPr>
            </w:pPr>
            <w:r w:rsidRPr="001A6BED">
              <w:rPr>
                <w:b/>
                <w:lang w:val="da-DK"/>
              </w:rPr>
              <w:t>Prisniveau 2</w:t>
            </w:r>
          </w:p>
        </w:tc>
        <w:tc>
          <w:tcPr>
            <w:tcW w:w="1701" w:type="dxa"/>
            <w:shd w:val="clear" w:color="auto" w:fill="BDD6EE" w:themeFill="accent5" w:themeFillTint="66"/>
          </w:tcPr>
          <w:p w14:paraId="0CCAA1AF" w14:textId="77777777" w:rsidR="006C39C6" w:rsidRPr="001A6BED" w:rsidRDefault="00320664" w:rsidP="006C39C6">
            <w:pPr>
              <w:jc w:val="center"/>
              <w:rPr>
                <w:b/>
                <w:lang w:val="da-DK"/>
              </w:rPr>
            </w:pPr>
            <w:r w:rsidRPr="001A6BED">
              <w:rPr>
                <w:b/>
                <w:lang w:val="da-DK"/>
              </w:rPr>
              <w:t>Prisniveau 3</w:t>
            </w:r>
          </w:p>
        </w:tc>
      </w:tr>
      <w:tr w:rsidR="006C39C6" w:rsidRPr="001A6BED" w14:paraId="13C155D8" w14:textId="77777777" w:rsidTr="006C39C6">
        <w:tc>
          <w:tcPr>
            <w:tcW w:w="2410" w:type="dxa"/>
          </w:tcPr>
          <w:p w14:paraId="02844454" w14:textId="7AEA103F" w:rsidR="006C39C6" w:rsidRPr="001A6BED" w:rsidRDefault="00BB48C0" w:rsidP="006C39C6">
            <w:pPr>
              <w:jc w:val="both"/>
              <w:rPr>
                <w:u w:val="single"/>
                <w:lang w:val="da-DK"/>
              </w:rPr>
            </w:pPr>
            <w:r>
              <w:rPr>
                <w:u w:val="single"/>
                <w:lang w:val="da-DK"/>
              </w:rPr>
              <w:t>Undervisernes</w:t>
            </w:r>
            <w:r w:rsidR="00320664" w:rsidRPr="001A6BED">
              <w:rPr>
                <w:u w:val="single"/>
                <w:lang w:val="da-DK"/>
              </w:rPr>
              <w:t xml:space="preserve"> løn pr. lektion</w:t>
            </w:r>
            <w:r w:rsidR="006C39C6" w:rsidRPr="001A6BED">
              <w:rPr>
                <w:u w:val="single"/>
                <w:lang w:val="da-DK"/>
              </w:rPr>
              <w:t xml:space="preserve"> </w:t>
            </w:r>
          </w:p>
        </w:tc>
        <w:tc>
          <w:tcPr>
            <w:tcW w:w="1558" w:type="dxa"/>
          </w:tcPr>
          <w:p w14:paraId="273E0855" w14:textId="77777777" w:rsidR="006C39C6" w:rsidRPr="001A6BED" w:rsidRDefault="006C39C6" w:rsidP="006C39C6">
            <w:pPr>
              <w:jc w:val="center"/>
              <w:rPr>
                <w:lang w:val="da-DK"/>
              </w:rPr>
            </w:pPr>
            <w:r w:rsidRPr="001A6BED">
              <w:rPr>
                <w:lang w:val="da-DK"/>
              </w:rPr>
              <w:t>25 euros</w:t>
            </w:r>
          </w:p>
        </w:tc>
        <w:tc>
          <w:tcPr>
            <w:tcW w:w="1844" w:type="dxa"/>
          </w:tcPr>
          <w:p w14:paraId="11D2791B" w14:textId="77777777" w:rsidR="006C39C6" w:rsidRPr="001A6BED" w:rsidRDefault="006C39C6" w:rsidP="006C39C6">
            <w:pPr>
              <w:jc w:val="center"/>
              <w:rPr>
                <w:lang w:val="da-DK"/>
              </w:rPr>
            </w:pPr>
            <w:r w:rsidRPr="001A6BED">
              <w:rPr>
                <w:lang w:val="da-DK"/>
              </w:rPr>
              <w:t>35 euros</w:t>
            </w:r>
          </w:p>
        </w:tc>
        <w:tc>
          <w:tcPr>
            <w:tcW w:w="1701" w:type="dxa"/>
          </w:tcPr>
          <w:p w14:paraId="527CAB38" w14:textId="77777777" w:rsidR="006C39C6" w:rsidRPr="001A6BED" w:rsidRDefault="006C39C6" w:rsidP="006C39C6">
            <w:pPr>
              <w:jc w:val="center"/>
              <w:rPr>
                <w:lang w:val="da-DK"/>
              </w:rPr>
            </w:pPr>
            <w:r w:rsidRPr="001A6BED">
              <w:rPr>
                <w:lang w:val="da-DK"/>
              </w:rPr>
              <w:t>45 euros</w:t>
            </w:r>
          </w:p>
        </w:tc>
      </w:tr>
      <w:tr w:rsidR="006C39C6" w:rsidRPr="001A6BED" w14:paraId="23E08A94" w14:textId="77777777" w:rsidTr="006C39C6">
        <w:tc>
          <w:tcPr>
            <w:tcW w:w="2410" w:type="dxa"/>
          </w:tcPr>
          <w:p w14:paraId="7B06F26B" w14:textId="77777777" w:rsidR="006C39C6" w:rsidRPr="001A6BED" w:rsidRDefault="00320664" w:rsidP="006C39C6">
            <w:pPr>
              <w:jc w:val="both"/>
              <w:rPr>
                <w:lang w:val="da-DK"/>
              </w:rPr>
            </w:pPr>
            <w:r w:rsidRPr="001A6BED">
              <w:rPr>
                <w:lang w:val="da-DK"/>
              </w:rPr>
              <w:t>Omkostning for 16 lektioner</w:t>
            </w:r>
          </w:p>
        </w:tc>
        <w:tc>
          <w:tcPr>
            <w:tcW w:w="1558" w:type="dxa"/>
          </w:tcPr>
          <w:p w14:paraId="548EE07E" w14:textId="77777777" w:rsidR="006C39C6" w:rsidRPr="001A6BED" w:rsidRDefault="006C39C6" w:rsidP="006C39C6">
            <w:pPr>
              <w:jc w:val="center"/>
              <w:rPr>
                <w:lang w:val="da-DK"/>
              </w:rPr>
            </w:pPr>
            <w:r w:rsidRPr="001A6BED">
              <w:rPr>
                <w:lang w:val="da-DK"/>
              </w:rPr>
              <w:t>400 euros</w:t>
            </w:r>
          </w:p>
        </w:tc>
        <w:tc>
          <w:tcPr>
            <w:tcW w:w="1844" w:type="dxa"/>
          </w:tcPr>
          <w:p w14:paraId="084711BA" w14:textId="77777777" w:rsidR="006C39C6" w:rsidRPr="001A6BED" w:rsidRDefault="006C39C6" w:rsidP="006C39C6">
            <w:pPr>
              <w:jc w:val="center"/>
              <w:rPr>
                <w:lang w:val="da-DK"/>
              </w:rPr>
            </w:pPr>
            <w:r w:rsidRPr="001A6BED">
              <w:rPr>
                <w:lang w:val="da-DK"/>
              </w:rPr>
              <w:t>560 euros</w:t>
            </w:r>
          </w:p>
        </w:tc>
        <w:tc>
          <w:tcPr>
            <w:tcW w:w="1701" w:type="dxa"/>
          </w:tcPr>
          <w:p w14:paraId="297FB8C8" w14:textId="77777777" w:rsidR="006C39C6" w:rsidRPr="001A6BED" w:rsidRDefault="006C39C6" w:rsidP="006C39C6">
            <w:pPr>
              <w:jc w:val="center"/>
              <w:rPr>
                <w:lang w:val="da-DK"/>
              </w:rPr>
            </w:pPr>
            <w:r w:rsidRPr="001A6BED">
              <w:rPr>
                <w:lang w:val="da-DK"/>
              </w:rPr>
              <w:t>720 euros</w:t>
            </w:r>
          </w:p>
        </w:tc>
      </w:tr>
      <w:tr w:rsidR="006C39C6" w:rsidRPr="001A6BED" w14:paraId="26FC2454" w14:textId="77777777" w:rsidTr="006C39C6">
        <w:tc>
          <w:tcPr>
            <w:tcW w:w="2410" w:type="dxa"/>
          </w:tcPr>
          <w:p w14:paraId="783112E6" w14:textId="77777777" w:rsidR="006C39C6" w:rsidRPr="001A6BED" w:rsidRDefault="006C39C6" w:rsidP="006C39C6">
            <w:pPr>
              <w:jc w:val="both"/>
              <w:rPr>
                <w:lang w:val="da-DK"/>
              </w:rPr>
            </w:pPr>
            <w:r w:rsidRPr="001A6BED">
              <w:rPr>
                <w:lang w:val="da-DK"/>
              </w:rPr>
              <w:t xml:space="preserve">40% </w:t>
            </w:r>
            <w:r w:rsidRPr="00B2072D">
              <w:rPr>
                <w:color w:val="44546A" w:themeColor="text2"/>
                <w:lang w:val="da-DK"/>
              </w:rPr>
              <w:t>overhead</w:t>
            </w:r>
          </w:p>
        </w:tc>
        <w:tc>
          <w:tcPr>
            <w:tcW w:w="1558" w:type="dxa"/>
          </w:tcPr>
          <w:p w14:paraId="0DAEF82B" w14:textId="77777777" w:rsidR="006C39C6" w:rsidRPr="001A6BED" w:rsidRDefault="006C39C6" w:rsidP="006C39C6">
            <w:pPr>
              <w:jc w:val="center"/>
              <w:rPr>
                <w:lang w:val="da-DK"/>
              </w:rPr>
            </w:pPr>
            <w:r w:rsidRPr="001A6BED">
              <w:rPr>
                <w:lang w:val="da-DK"/>
              </w:rPr>
              <w:t>160</w:t>
            </w:r>
          </w:p>
        </w:tc>
        <w:tc>
          <w:tcPr>
            <w:tcW w:w="1844" w:type="dxa"/>
          </w:tcPr>
          <w:p w14:paraId="0C7351C8" w14:textId="77777777" w:rsidR="006C39C6" w:rsidRPr="001A6BED" w:rsidRDefault="006C39C6" w:rsidP="006C39C6">
            <w:pPr>
              <w:jc w:val="center"/>
              <w:rPr>
                <w:lang w:val="da-DK"/>
              </w:rPr>
            </w:pPr>
            <w:r w:rsidRPr="001A6BED">
              <w:rPr>
                <w:lang w:val="da-DK"/>
              </w:rPr>
              <w:t>224</w:t>
            </w:r>
          </w:p>
        </w:tc>
        <w:tc>
          <w:tcPr>
            <w:tcW w:w="1701" w:type="dxa"/>
          </w:tcPr>
          <w:p w14:paraId="3F15160F" w14:textId="77777777" w:rsidR="006C39C6" w:rsidRPr="001A6BED" w:rsidRDefault="006C39C6" w:rsidP="006C39C6">
            <w:pPr>
              <w:jc w:val="center"/>
              <w:rPr>
                <w:lang w:val="da-DK"/>
              </w:rPr>
            </w:pPr>
            <w:r w:rsidRPr="001A6BED">
              <w:rPr>
                <w:lang w:val="da-DK"/>
              </w:rPr>
              <w:t>288</w:t>
            </w:r>
          </w:p>
        </w:tc>
      </w:tr>
      <w:tr w:rsidR="006C39C6" w:rsidRPr="001A6BED" w14:paraId="69A5564E" w14:textId="77777777" w:rsidTr="006C39C6">
        <w:tc>
          <w:tcPr>
            <w:tcW w:w="2410" w:type="dxa"/>
          </w:tcPr>
          <w:p w14:paraId="320A6D0E" w14:textId="77777777" w:rsidR="006C39C6" w:rsidRPr="001A6BED" w:rsidRDefault="006C39C6" w:rsidP="006C39C6">
            <w:pPr>
              <w:jc w:val="both"/>
              <w:rPr>
                <w:lang w:val="da-DK"/>
              </w:rPr>
            </w:pPr>
          </w:p>
        </w:tc>
        <w:tc>
          <w:tcPr>
            <w:tcW w:w="1558" w:type="dxa"/>
          </w:tcPr>
          <w:p w14:paraId="550670F3" w14:textId="77777777" w:rsidR="006C39C6" w:rsidRPr="001A6BED" w:rsidRDefault="006C39C6" w:rsidP="006C39C6">
            <w:pPr>
              <w:jc w:val="center"/>
              <w:rPr>
                <w:lang w:val="da-DK"/>
              </w:rPr>
            </w:pPr>
            <w:r w:rsidRPr="001A6BED">
              <w:rPr>
                <w:lang w:val="da-DK"/>
              </w:rPr>
              <w:t>560 euros</w:t>
            </w:r>
          </w:p>
        </w:tc>
        <w:tc>
          <w:tcPr>
            <w:tcW w:w="1844" w:type="dxa"/>
          </w:tcPr>
          <w:p w14:paraId="73280353" w14:textId="77777777" w:rsidR="006C39C6" w:rsidRPr="001A6BED" w:rsidRDefault="006C39C6" w:rsidP="006C39C6">
            <w:pPr>
              <w:jc w:val="center"/>
              <w:rPr>
                <w:lang w:val="da-DK"/>
              </w:rPr>
            </w:pPr>
            <w:r w:rsidRPr="001A6BED">
              <w:rPr>
                <w:lang w:val="da-DK"/>
              </w:rPr>
              <w:t>784 euros</w:t>
            </w:r>
          </w:p>
        </w:tc>
        <w:tc>
          <w:tcPr>
            <w:tcW w:w="1701" w:type="dxa"/>
          </w:tcPr>
          <w:p w14:paraId="61147A51" w14:textId="77777777" w:rsidR="006C39C6" w:rsidRPr="001A6BED" w:rsidRDefault="006C39C6" w:rsidP="006C39C6">
            <w:pPr>
              <w:jc w:val="center"/>
              <w:rPr>
                <w:lang w:val="da-DK"/>
              </w:rPr>
            </w:pPr>
            <w:r w:rsidRPr="001A6BED">
              <w:rPr>
                <w:lang w:val="da-DK"/>
              </w:rPr>
              <w:t>1008 euros</w:t>
            </w:r>
          </w:p>
        </w:tc>
      </w:tr>
      <w:tr w:rsidR="006C39C6" w:rsidRPr="001A6BED" w14:paraId="4B60D82A" w14:textId="77777777" w:rsidTr="006C39C6">
        <w:tc>
          <w:tcPr>
            <w:tcW w:w="2410" w:type="dxa"/>
          </w:tcPr>
          <w:p w14:paraId="06ECE939" w14:textId="7EA5B7D7" w:rsidR="006C39C6" w:rsidRPr="001A6BED" w:rsidRDefault="00B2072D" w:rsidP="006C39C6">
            <w:pPr>
              <w:jc w:val="both"/>
              <w:rPr>
                <w:lang w:val="da-DK"/>
              </w:rPr>
            </w:pPr>
            <w:r>
              <w:rPr>
                <w:lang w:val="da-DK"/>
              </w:rPr>
              <w:t xml:space="preserve">Betaling </w:t>
            </w:r>
          </w:p>
        </w:tc>
        <w:tc>
          <w:tcPr>
            <w:tcW w:w="1558" w:type="dxa"/>
          </w:tcPr>
          <w:p w14:paraId="49BBDEFD" w14:textId="77777777" w:rsidR="006C39C6" w:rsidRPr="001A6BED" w:rsidRDefault="006C39C6" w:rsidP="006C39C6">
            <w:pPr>
              <w:jc w:val="center"/>
              <w:rPr>
                <w:lang w:val="da-DK"/>
              </w:rPr>
            </w:pPr>
          </w:p>
        </w:tc>
        <w:tc>
          <w:tcPr>
            <w:tcW w:w="1844" w:type="dxa"/>
          </w:tcPr>
          <w:p w14:paraId="47665AFD" w14:textId="77777777" w:rsidR="006C39C6" w:rsidRPr="001A6BED" w:rsidRDefault="006C39C6" w:rsidP="006C39C6">
            <w:pPr>
              <w:jc w:val="center"/>
              <w:rPr>
                <w:lang w:val="da-DK"/>
              </w:rPr>
            </w:pPr>
          </w:p>
        </w:tc>
        <w:tc>
          <w:tcPr>
            <w:tcW w:w="1701" w:type="dxa"/>
          </w:tcPr>
          <w:p w14:paraId="3CBD75E6" w14:textId="77777777" w:rsidR="006C39C6" w:rsidRPr="001A6BED" w:rsidRDefault="006C39C6" w:rsidP="006C39C6">
            <w:pPr>
              <w:jc w:val="center"/>
              <w:rPr>
                <w:lang w:val="da-DK"/>
              </w:rPr>
            </w:pPr>
          </w:p>
        </w:tc>
      </w:tr>
      <w:tr w:rsidR="006C39C6" w:rsidRPr="001A6BED" w14:paraId="2CE9084E" w14:textId="77777777" w:rsidTr="006C39C6">
        <w:tc>
          <w:tcPr>
            <w:tcW w:w="2410" w:type="dxa"/>
          </w:tcPr>
          <w:p w14:paraId="5D519467" w14:textId="1EF9A852" w:rsidR="006C39C6" w:rsidRPr="001A6BED" w:rsidRDefault="006C39C6" w:rsidP="006C39C6">
            <w:pPr>
              <w:jc w:val="both"/>
              <w:rPr>
                <w:lang w:val="da-DK"/>
              </w:rPr>
            </w:pPr>
            <w:r w:rsidRPr="001A6BED">
              <w:rPr>
                <w:lang w:val="da-DK"/>
              </w:rPr>
              <w:t xml:space="preserve">12 </w:t>
            </w:r>
            <w:r w:rsidR="00041567">
              <w:rPr>
                <w:lang w:val="da-DK"/>
              </w:rPr>
              <w:t>kursister</w:t>
            </w:r>
          </w:p>
        </w:tc>
        <w:tc>
          <w:tcPr>
            <w:tcW w:w="1558" w:type="dxa"/>
          </w:tcPr>
          <w:p w14:paraId="1DB728C2" w14:textId="77777777" w:rsidR="006C39C6" w:rsidRPr="001A6BED" w:rsidRDefault="006C39C6" w:rsidP="006C39C6">
            <w:pPr>
              <w:jc w:val="center"/>
              <w:rPr>
                <w:lang w:val="da-DK"/>
              </w:rPr>
            </w:pPr>
            <w:r w:rsidRPr="001A6BED">
              <w:rPr>
                <w:lang w:val="da-DK"/>
              </w:rPr>
              <w:t>47 euros</w:t>
            </w:r>
          </w:p>
        </w:tc>
        <w:tc>
          <w:tcPr>
            <w:tcW w:w="1844" w:type="dxa"/>
          </w:tcPr>
          <w:p w14:paraId="16A35F30" w14:textId="77777777" w:rsidR="006C39C6" w:rsidRPr="001A6BED" w:rsidRDefault="006C39C6" w:rsidP="006C39C6">
            <w:pPr>
              <w:jc w:val="center"/>
              <w:rPr>
                <w:lang w:val="da-DK"/>
              </w:rPr>
            </w:pPr>
            <w:r w:rsidRPr="001A6BED">
              <w:rPr>
                <w:lang w:val="da-DK"/>
              </w:rPr>
              <w:t>65 euros</w:t>
            </w:r>
          </w:p>
        </w:tc>
        <w:tc>
          <w:tcPr>
            <w:tcW w:w="1701" w:type="dxa"/>
          </w:tcPr>
          <w:p w14:paraId="14877D92" w14:textId="77777777" w:rsidR="006C39C6" w:rsidRPr="001A6BED" w:rsidRDefault="006C39C6" w:rsidP="006C39C6">
            <w:pPr>
              <w:jc w:val="center"/>
              <w:rPr>
                <w:lang w:val="da-DK"/>
              </w:rPr>
            </w:pPr>
            <w:r w:rsidRPr="001A6BED">
              <w:rPr>
                <w:lang w:val="da-DK"/>
              </w:rPr>
              <w:t>84 euros</w:t>
            </w:r>
          </w:p>
        </w:tc>
      </w:tr>
      <w:tr w:rsidR="006C39C6" w:rsidRPr="001A6BED" w14:paraId="1BEBB309" w14:textId="77777777" w:rsidTr="006C39C6">
        <w:tc>
          <w:tcPr>
            <w:tcW w:w="2410" w:type="dxa"/>
          </w:tcPr>
          <w:p w14:paraId="02F07002" w14:textId="23A43B6C" w:rsidR="006C39C6" w:rsidRPr="001A6BED" w:rsidRDefault="006C39C6" w:rsidP="006C39C6">
            <w:pPr>
              <w:jc w:val="both"/>
              <w:rPr>
                <w:lang w:val="da-DK"/>
              </w:rPr>
            </w:pPr>
            <w:r w:rsidRPr="001A6BED">
              <w:rPr>
                <w:lang w:val="da-DK"/>
              </w:rPr>
              <w:t xml:space="preserve">16 </w:t>
            </w:r>
            <w:r w:rsidR="00041567">
              <w:rPr>
                <w:lang w:val="da-DK"/>
              </w:rPr>
              <w:t>kursister</w:t>
            </w:r>
          </w:p>
        </w:tc>
        <w:tc>
          <w:tcPr>
            <w:tcW w:w="1558" w:type="dxa"/>
          </w:tcPr>
          <w:p w14:paraId="5D059DC5" w14:textId="77777777" w:rsidR="006C39C6" w:rsidRPr="001A6BED" w:rsidRDefault="006C39C6" w:rsidP="006C39C6">
            <w:pPr>
              <w:jc w:val="center"/>
              <w:rPr>
                <w:lang w:val="da-DK"/>
              </w:rPr>
            </w:pPr>
            <w:r w:rsidRPr="001A6BED">
              <w:rPr>
                <w:lang w:val="da-DK"/>
              </w:rPr>
              <w:t>35 euros</w:t>
            </w:r>
          </w:p>
        </w:tc>
        <w:tc>
          <w:tcPr>
            <w:tcW w:w="1844" w:type="dxa"/>
          </w:tcPr>
          <w:p w14:paraId="3B826C61" w14:textId="77777777" w:rsidR="006C39C6" w:rsidRPr="001A6BED" w:rsidRDefault="006C39C6" w:rsidP="006C39C6">
            <w:pPr>
              <w:jc w:val="center"/>
              <w:rPr>
                <w:lang w:val="da-DK"/>
              </w:rPr>
            </w:pPr>
            <w:r w:rsidRPr="001A6BED">
              <w:rPr>
                <w:lang w:val="da-DK"/>
              </w:rPr>
              <w:t>49 euros</w:t>
            </w:r>
          </w:p>
        </w:tc>
        <w:tc>
          <w:tcPr>
            <w:tcW w:w="1701" w:type="dxa"/>
          </w:tcPr>
          <w:p w14:paraId="15849F9B" w14:textId="77777777" w:rsidR="006C39C6" w:rsidRPr="001A6BED" w:rsidRDefault="006C39C6" w:rsidP="006C39C6">
            <w:pPr>
              <w:jc w:val="center"/>
              <w:rPr>
                <w:lang w:val="da-DK"/>
              </w:rPr>
            </w:pPr>
            <w:r w:rsidRPr="001A6BED">
              <w:rPr>
                <w:lang w:val="da-DK"/>
              </w:rPr>
              <w:t>63 euros</w:t>
            </w:r>
          </w:p>
        </w:tc>
      </w:tr>
    </w:tbl>
    <w:p w14:paraId="3C401CD0" w14:textId="77777777" w:rsidR="006C39C6" w:rsidRPr="001A6BED" w:rsidRDefault="006C39C6" w:rsidP="006C39C6">
      <w:pPr>
        <w:jc w:val="both"/>
        <w:rPr>
          <w:sz w:val="22"/>
          <w:szCs w:val="22"/>
          <w:lang w:val="da-DK"/>
        </w:rPr>
      </w:pPr>
    </w:p>
    <w:p w14:paraId="029E286A" w14:textId="1988BC88" w:rsidR="00C10F99" w:rsidRPr="001A6BED" w:rsidRDefault="00C10F99" w:rsidP="00C10F99">
      <w:pPr>
        <w:jc w:val="both"/>
        <w:rPr>
          <w:color w:val="1F3864" w:themeColor="accent1" w:themeShade="80"/>
          <w:sz w:val="22"/>
          <w:szCs w:val="22"/>
          <w:lang w:val="da-DK"/>
        </w:rPr>
      </w:pPr>
      <w:r w:rsidRPr="001A6BED">
        <w:rPr>
          <w:color w:val="1F3864" w:themeColor="accent1" w:themeShade="80"/>
          <w:sz w:val="22"/>
          <w:szCs w:val="22"/>
          <w:lang w:val="da-DK"/>
        </w:rPr>
        <w:t xml:space="preserve">Det ville </w:t>
      </w:r>
      <w:r w:rsidR="00EC0755">
        <w:rPr>
          <w:color w:val="1F3864" w:themeColor="accent1" w:themeShade="80"/>
          <w:sz w:val="22"/>
          <w:szCs w:val="22"/>
          <w:lang w:val="da-DK"/>
        </w:rPr>
        <w:t>umiddelbart forekomme</w:t>
      </w:r>
      <w:r w:rsidRPr="001A6BED">
        <w:rPr>
          <w:color w:val="1F3864" w:themeColor="accent1" w:themeShade="80"/>
          <w:sz w:val="22"/>
          <w:szCs w:val="22"/>
          <w:lang w:val="da-DK"/>
        </w:rPr>
        <w:t xml:space="preserve"> relevant at hæve antallet af ældre </w:t>
      </w:r>
      <w:r w:rsidR="00041567">
        <w:rPr>
          <w:color w:val="1F3864" w:themeColor="accent1" w:themeShade="80"/>
          <w:sz w:val="22"/>
          <w:szCs w:val="22"/>
          <w:lang w:val="da-DK"/>
        </w:rPr>
        <w:t>kursister</w:t>
      </w:r>
      <w:r w:rsidRPr="001A6BED">
        <w:rPr>
          <w:color w:val="1F3864" w:themeColor="accent1" w:themeShade="80"/>
          <w:sz w:val="22"/>
          <w:szCs w:val="22"/>
          <w:lang w:val="da-DK"/>
        </w:rPr>
        <w:t xml:space="preserve"> til f.eks. 24 </w:t>
      </w:r>
      <w:r w:rsidR="00041567">
        <w:rPr>
          <w:color w:val="1F3864" w:themeColor="accent1" w:themeShade="80"/>
          <w:sz w:val="22"/>
          <w:szCs w:val="22"/>
          <w:lang w:val="da-DK"/>
        </w:rPr>
        <w:t xml:space="preserve">deltagere </w:t>
      </w:r>
      <w:r w:rsidRPr="001A6BED">
        <w:rPr>
          <w:color w:val="1F3864" w:themeColor="accent1" w:themeShade="80"/>
          <w:sz w:val="22"/>
          <w:szCs w:val="22"/>
          <w:lang w:val="da-DK"/>
        </w:rPr>
        <w:t xml:space="preserve">pr. kursus for at reducere </w:t>
      </w:r>
      <w:r w:rsidR="00041567">
        <w:rPr>
          <w:color w:val="1F3864" w:themeColor="accent1" w:themeShade="80"/>
          <w:sz w:val="22"/>
          <w:szCs w:val="22"/>
          <w:lang w:val="da-DK"/>
        </w:rPr>
        <w:t>omkostningerne</w:t>
      </w:r>
    </w:p>
    <w:p w14:paraId="08811D9D" w14:textId="19B0709A" w:rsidR="00C10F99" w:rsidRPr="001A6BED" w:rsidRDefault="00C10F99" w:rsidP="00C10F99">
      <w:pPr>
        <w:jc w:val="both"/>
        <w:rPr>
          <w:color w:val="1F3864" w:themeColor="accent1" w:themeShade="80"/>
          <w:sz w:val="22"/>
          <w:szCs w:val="22"/>
          <w:lang w:val="da-DK"/>
        </w:rPr>
      </w:pPr>
      <w:r w:rsidRPr="001A6BED">
        <w:rPr>
          <w:color w:val="1F3864" w:themeColor="accent1" w:themeShade="80"/>
          <w:sz w:val="22"/>
          <w:szCs w:val="22"/>
          <w:lang w:val="da-DK"/>
        </w:rPr>
        <w:t>I ansøgningen til B</w:t>
      </w:r>
      <w:r w:rsidR="009C792D">
        <w:rPr>
          <w:color w:val="1F3864" w:themeColor="accent1" w:themeShade="80"/>
          <w:sz w:val="22"/>
          <w:szCs w:val="22"/>
          <w:lang w:val="da-DK"/>
        </w:rPr>
        <w:t>E</w:t>
      </w:r>
      <w:r w:rsidR="00041567">
        <w:rPr>
          <w:color w:val="1F3864" w:themeColor="accent1" w:themeShade="80"/>
          <w:sz w:val="22"/>
          <w:szCs w:val="22"/>
          <w:lang w:val="da-DK"/>
        </w:rPr>
        <w:t>prese</w:t>
      </w:r>
      <w:r w:rsidRPr="001A6BED">
        <w:rPr>
          <w:color w:val="1F3864" w:themeColor="accent1" w:themeShade="80"/>
          <w:sz w:val="22"/>
          <w:szCs w:val="22"/>
          <w:lang w:val="da-DK"/>
        </w:rPr>
        <w:t>L-projektet blev det oplyst, at kurserne skulle have 12</w:t>
      </w:r>
      <w:r w:rsidR="00041567">
        <w:rPr>
          <w:color w:val="1F3864" w:themeColor="accent1" w:themeShade="80"/>
          <w:sz w:val="22"/>
          <w:szCs w:val="22"/>
          <w:lang w:val="da-DK"/>
        </w:rPr>
        <w:t xml:space="preserve"> seniorkursister.</w:t>
      </w:r>
      <w:r w:rsidRPr="001A6BED">
        <w:rPr>
          <w:color w:val="1F3864" w:themeColor="accent1" w:themeShade="80"/>
          <w:sz w:val="22"/>
          <w:szCs w:val="22"/>
          <w:lang w:val="da-DK"/>
        </w:rPr>
        <w:t xml:space="preserve"> Nogle af kurserne blev implementeret med op til 24 senior</w:t>
      </w:r>
      <w:r w:rsidR="00041567">
        <w:rPr>
          <w:color w:val="1F3864" w:themeColor="accent1" w:themeShade="80"/>
          <w:sz w:val="22"/>
          <w:szCs w:val="22"/>
          <w:lang w:val="da-DK"/>
        </w:rPr>
        <w:t xml:space="preserve">kursister </w:t>
      </w:r>
      <w:r w:rsidRPr="001A6BED">
        <w:rPr>
          <w:color w:val="1F3864" w:themeColor="accent1" w:themeShade="80"/>
          <w:sz w:val="22"/>
          <w:szCs w:val="22"/>
          <w:lang w:val="da-DK"/>
        </w:rPr>
        <w:t>uden problemer.</w:t>
      </w:r>
    </w:p>
    <w:p w14:paraId="5C59BEDE" w14:textId="0E3910B3" w:rsidR="00C10F99" w:rsidRPr="001A6BED" w:rsidRDefault="00C10F99" w:rsidP="00C10F99">
      <w:pPr>
        <w:jc w:val="both"/>
        <w:rPr>
          <w:color w:val="1F3864" w:themeColor="accent1" w:themeShade="80"/>
          <w:sz w:val="22"/>
          <w:szCs w:val="22"/>
          <w:lang w:val="da-DK"/>
        </w:rPr>
      </w:pPr>
      <w:r w:rsidRPr="001A6BED">
        <w:rPr>
          <w:color w:val="1F3864" w:themeColor="accent1" w:themeShade="80"/>
          <w:sz w:val="22"/>
          <w:szCs w:val="22"/>
          <w:lang w:val="da-DK"/>
        </w:rPr>
        <w:t>Der er</w:t>
      </w:r>
      <w:r w:rsidR="00EC0755">
        <w:rPr>
          <w:color w:val="1F3864" w:themeColor="accent1" w:themeShade="80"/>
          <w:sz w:val="22"/>
          <w:szCs w:val="22"/>
          <w:lang w:val="da-DK"/>
        </w:rPr>
        <w:t xml:space="preserve"> dog</w:t>
      </w:r>
      <w:r w:rsidRPr="001A6BED">
        <w:rPr>
          <w:color w:val="1F3864" w:themeColor="accent1" w:themeShade="80"/>
          <w:sz w:val="22"/>
          <w:szCs w:val="22"/>
          <w:lang w:val="da-DK"/>
        </w:rPr>
        <w:t xml:space="preserve"> flere årsager</w:t>
      </w:r>
      <w:r w:rsidR="00151EE1">
        <w:rPr>
          <w:color w:val="1F3864" w:themeColor="accent1" w:themeShade="80"/>
          <w:sz w:val="22"/>
          <w:szCs w:val="22"/>
          <w:lang w:val="da-DK"/>
        </w:rPr>
        <w:t>, der taler for at</w:t>
      </w:r>
      <w:r w:rsidRPr="001A6BED">
        <w:rPr>
          <w:color w:val="1F3864" w:themeColor="accent1" w:themeShade="80"/>
          <w:sz w:val="22"/>
          <w:szCs w:val="22"/>
          <w:lang w:val="da-DK"/>
        </w:rPr>
        <w:t xml:space="preserve"> minimere antallet af elever</w:t>
      </w:r>
      <w:r w:rsidR="00EC0755">
        <w:rPr>
          <w:color w:val="1F3864" w:themeColor="accent1" w:themeShade="80"/>
          <w:sz w:val="22"/>
          <w:szCs w:val="22"/>
          <w:lang w:val="da-DK"/>
        </w:rPr>
        <w:t xml:space="preserve"> på hvert kursus.</w:t>
      </w:r>
    </w:p>
    <w:p w14:paraId="79FC2945" w14:textId="4D825A09" w:rsidR="00C10F99" w:rsidRPr="001A6BED" w:rsidRDefault="00C10F99" w:rsidP="00C10F99">
      <w:pPr>
        <w:jc w:val="both"/>
        <w:rPr>
          <w:color w:val="1F3864" w:themeColor="accent1" w:themeShade="80"/>
          <w:sz w:val="22"/>
          <w:szCs w:val="22"/>
          <w:lang w:val="da-DK"/>
        </w:rPr>
      </w:pPr>
      <w:r w:rsidRPr="001A6BED">
        <w:rPr>
          <w:color w:val="1F3864" w:themeColor="accent1" w:themeShade="80"/>
          <w:sz w:val="22"/>
          <w:szCs w:val="22"/>
          <w:lang w:val="da-DK"/>
        </w:rPr>
        <w:t xml:space="preserve">Mange seniorer er ikke trænet </w:t>
      </w:r>
      <w:r w:rsidR="00041567">
        <w:rPr>
          <w:color w:val="1F3864" w:themeColor="accent1" w:themeShade="80"/>
          <w:sz w:val="22"/>
          <w:szCs w:val="22"/>
          <w:lang w:val="da-DK"/>
        </w:rPr>
        <w:t>i</w:t>
      </w:r>
      <w:r w:rsidRPr="001A6BED">
        <w:rPr>
          <w:color w:val="1F3864" w:themeColor="accent1" w:themeShade="80"/>
          <w:sz w:val="22"/>
          <w:szCs w:val="22"/>
          <w:lang w:val="da-DK"/>
        </w:rPr>
        <w:t xml:space="preserve"> at sidde i en teoretisk indlæringssituation</w:t>
      </w:r>
      <w:r w:rsidR="00151EE1">
        <w:rPr>
          <w:color w:val="1F3864" w:themeColor="accent1" w:themeShade="80"/>
          <w:sz w:val="22"/>
          <w:szCs w:val="22"/>
          <w:lang w:val="da-DK"/>
        </w:rPr>
        <w:t xml:space="preserve"> og vil have svært ved det ligesom </w:t>
      </w:r>
      <w:r w:rsidRPr="001A6BED">
        <w:rPr>
          <w:color w:val="1F3864" w:themeColor="accent1" w:themeShade="80"/>
          <w:sz w:val="22"/>
          <w:szCs w:val="22"/>
          <w:lang w:val="da-DK"/>
        </w:rPr>
        <w:t xml:space="preserve">det kan forventes, at mange vil have svært ved at stille spørgsmål, hvis </w:t>
      </w:r>
      <w:r w:rsidR="009C792D" w:rsidRPr="001A6BED">
        <w:rPr>
          <w:color w:val="1F3864" w:themeColor="accent1" w:themeShade="80"/>
          <w:sz w:val="22"/>
          <w:szCs w:val="22"/>
          <w:lang w:val="da-DK"/>
        </w:rPr>
        <w:t>de</w:t>
      </w:r>
      <w:r w:rsidR="009C792D">
        <w:rPr>
          <w:color w:val="1F3864" w:themeColor="accent1" w:themeShade="80"/>
          <w:sz w:val="22"/>
          <w:szCs w:val="22"/>
          <w:lang w:val="da-DK"/>
        </w:rPr>
        <w:t xml:space="preserve">r </w:t>
      </w:r>
      <w:r w:rsidR="009C792D" w:rsidRPr="001A6BED">
        <w:rPr>
          <w:color w:val="1F3864" w:themeColor="accent1" w:themeShade="80"/>
          <w:sz w:val="22"/>
          <w:szCs w:val="22"/>
          <w:lang w:val="da-DK"/>
        </w:rPr>
        <w:t>er</w:t>
      </w:r>
      <w:r w:rsidRPr="001A6BED">
        <w:rPr>
          <w:color w:val="1F3864" w:themeColor="accent1" w:themeShade="80"/>
          <w:sz w:val="22"/>
          <w:szCs w:val="22"/>
          <w:lang w:val="da-DK"/>
        </w:rPr>
        <w:t xml:space="preserve"> mange</w:t>
      </w:r>
      <w:r w:rsidR="00151EE1">
        <w:rPr>
          <w:color w:val="1F3864" w:themeColor="accent1" w:themeShade="80"/>
          <w:sz w:val="22"/>
          <w:szCs w:val="22"/>
          <w:lang w:val="da-DK"/>
        </w:rPr>
        <w:t xml:space="preserve"> deltagere på kurset.</w:t>
      </w:r>
    </w:p>
    <w:p w14:paraId="71D113FB" w14:textId="2C627A18" w:rsidR="00C10F99" w:rsidRPr="001A6BED" w:rsidRDefault="00EC0755" w:rsidP="00C10F99">
      <w:pPr>
        <w:jc w:val="both"/>
        <w:rPr>
          <w:color w:val="1F3864" w:themeColor="accent1" w:themeShade="80"/>
          <w:sz w:val="22"/>
          <w:szCs w:val="22"/>
          <w:lang w:val="da-DK"/>
        </w:rPr>
      </w:pPr>
      <w:r>
        <w:rPr>
          <w:color w:val="1F3864" w:themeColor="accent1" w:themeShade="80"/>
          <w:sz w:val="22"/>
          <w:szCs w:val="22"/>
          <w:lang w:val="da-DK"/>
        </w:rPr>
        <w:t xml:space="preserve">Desuden indgår test i kurset, hvilket har betydning for tidsforbrug og disponering af kursets samlede indhold. </w:t>
      </w:r>
      <w:r w:rsidR="00C10F99" w:rsidRPr="001A6BED">
        <w:rPr>
          <w:color w:val="1F3864" w:themeColor="accent1" w:themeShade="80"/>
          <w:sz w:val="22"/>
          <w:szCs w:val="22"/>
          <w:lang w:val="da-DK"/>
        </w:rPr>
        <w:t xml:space="preserve">12 </w:t>
      </w:r>
      <w:r w:rsidR="00041567">
        <w:rPr>
          <w:color w:val="1F3864" w:themeColor="accent1" w:themeShade="80"/>
          <w:sz w:val="22"/>
          <w:szCs w:val="22"/>
          <w:lang w:val="da-DK"/>
        </w:rPr>
        <w:t>kursister</w:t>
      </w:r>
      <w:r w:rsidR="00C10F99" w:rsidRPr="001A6BED">
        <w:rPr>
          <w:color w:val="1F3864" w:themeColor="accent1" w:themeShade="80"/>
          <w:sz w:val="22"/>
          <w:szCs w:val="22"/>
          <w:lang w:val="da-DK"/>
        </w:rPr>
        <w:t xml:space="preserve"> kræver mindst 3 lektioner til test x 2 = 6 lektioner, hvilket efterlader 10 lektioner til den teoretiske del. 24 </w:t>
      </w:r>
      <w:r w:rsidR="00041567">
        <w:rPr>
          <w:color w:val="1F3864" w:themeColor="accent1" w:themeShade="80"/>
          <w:sz w:val="22"/>
          <w:szCs w:val="22"/>
          <w:lang w:val="da-DK"/>
        </w:rPr>
        <w:t>kursister</w:t>
      </w:r>
      <w:r w:rsidR="00C10F99" w:rsidRPr="001A6BED">
        <w:rPr>
          <w:color w:val="1F3864" w:themeColor="accent1" w:themeShade="80"/>
          <w:sz w:val="22"/>
          <w:szCs w:val="22"/>
          <w:lang w:val="da-DK"/>
        </w:rPr>
        <w:t xml:space="preserve"> kræver mindst 6 lektioner til test x 2 = 12 lektion, hvor</w:t>
      </w:r>
      <w:r w:rsidR="008B6A9F">
        <w:rPr>
          <w:color w:val="1F3864" w:themeColor="accent1" w:themeShade="80"/>
          <w:sz w:val="22"/>
          <w:szCs w:val="22"/>
          <w:lang w:val="da-DK"/>
        </w:rPr>
        <w:t>med</w:t>
      </w:r>
      <w:r w:rsidR="00C10F99" w:rsidRPr="001A6BED">
        <w:rPr>
          <w:color w:val="1F3864" w:themeColor="accent1" w:themeShade="80"/>
          <w:sz w:val="22"/>
          <w:szCs w:val="22"/>
          <w:lang w:val="da-DK"/>
        </w:rPr>
        <w:t xml:space="preserve"> der kun er 4 lektioner til den teoretiske del. Vi foreslår </w:t>
      </w:r>
      <w:r>
        <w:rPr>
          <w:color w:val="1F3864" w:themeColor="accent1" w:themeShade="80"/>
          <w:sz w:val="22"/>
          <w:szCs w:val="22"/>
          <w:lang w:val="da-DK"/>
        </w:rPr>
        <w:t xml:space="preserve">derfor et kursusforløb på </w:t>
      </w:r>
      <w:r w:rsidR="00C10F99" w:rsidRPr="001A6BED">
        <w:rPr>
          <w:color w:val="1F3864" w:themeColor="accent1" w:themeShade="80"/>
          <w:sz w:val="22"/>
          <w:szCs w:val="22"/>
          <w:lang w:val="da-DK"/>
        </w:rPr>
        <w:t>mindst 20 lektioner</w:t>
      </w:r>
      <w:r>
        <w:rPr>
          <w:color w:val="1F3864" w:themeColor="accent1" w:themeShade="80"/>
          <w:sz w:val="22"/>
          <w:szCs w:val="22"/>
          <w:lang w:val="da-DK"/>
        </w:rPr>
        <w:t xml:space="preserve"> ved </w:t>
      </w:r>
      <w:r w:rsidR="00C10F99" w:rsidRPr="001A6BED">
        <w:rPr>
          <w:color w:val="1F3864" w:themeColor="accent1" w:themeShade="80"/>
          <w:sz w:val="22"/>
          <w:szCs w:val="22"/>
          <w:lang w:val="da-DK"/>
        </w:rPr>
        <w:t xml:space="preserve">24 </w:t>
      </w:r>
      <w:r>
        <w:rPr>
          <w:color w:val="1F3864" w:themeColor="accent1" w:themeShade="80"/>
          <w:sz w:val="22"/>
          <w:szCs w:val="22"/>
          <w:lang w:val="da-DK"/>
        </w:rPr>
        <w:t>deltagere.</w:t>
      </w:r>
    </w:p>
    <w:p w14:paraId="7CF87506" w14:textId="01990ED2" w:rsidR="00C10F99" w:rsidRPr="001A6BED" w:rsidRDefault="00C10F99" w:rsidP="00C10F99">
      <w:pPr>
        <w:jc w:val="both"/>
        <w:rPr>
          <w:color w:val="1F3864" w:themeColor="accent1" w:themeShade="80"/>
          <w:sz w:val="22"/>
          <w:szCs w:val="22"/>
          <w:lang w:val="da-DK"/>
        </w:rPr>
      </w:pPr>
      <w:r w:rsidRPr="001A6BED">
        <w:rPr>
          <w:color w:val="1F3864" w:themeColor="accent1" w:themeShade="80"/>
          <w:sz w:val="22"/>
          <w:szCs w:val="22"/>
          <w:lang w:val="da-DK"/>
        </w:rPr>
        <w:t xml:space="preserve">Hvis en udbyder </w:t>
      </w:r>
      <w:r w:rsidR="00151EE1">
        <w:rPr>
          <w:color w:val="1F3864" w:themeColor="accent1" w:themeShade="80"/>
          <w:sz w:val="22"/>
          <w:szCs w:val="22"/>
          <w:lang w:val="da-DK"/>
        </w:rPr>
        <w:t xml:space="preserve">optager </w:t>
      </w:r>
      <w:r w:rsidRPr="001A6BED">
        <w:rPr>
          <w:color w:val="1F3864" w:themeColor="accent1" w:themeShade="80"/>
          <w:sz w:val="22"/>
          <w:szCs w:val="22"/>
          <w:lang w:val="da-DK"/>
        </w:rPr>
        <w:t xml:space="preserve">24 </w:t>
      </w:r>
      <w:r w:rsidR="00151EE1">
        <w:rPr>
          <w:color w:val="1F3864" w:themeColor="accent1" w:themeShade="80"/>
          <w:sz w:val="22"/>
          <w:szCs w:val="22"/>
          <w:lang w:val="da-DK"/>
        </w:rPr>
        <w:t>deltagere</w:t>
      </w:r>
      <w:r w:rsidRPr="001A6BED">
        <w:rPr>
          <w:color w:val="1F3864" w:themeColor="accent1" w:themeShade="80"/>
          <w:sz w:val="22"/>
          <w:szCs w:val="22"/>
          <w:lang w:val="da-DK"/>
        </w:rPr>
        <w:t xml:space="preserve"> pr. kursus, der har 20 lektioner og estimerer 40% </w:t>
      </w:r>
      <w:r w:rsidR="00B2072D">
        <w:rPr>
          <w:color w:val="44546A" w:themeColor="text2"/>
          <w:sz w:val="22"/>
          <w:szCs w:val="22"/>
          <w:lang w:val="da-DK"/>
        </w:rPr>
        <w:t>overhead</w:t>
      </w:r>
      <w:r w:rsidRPr="001A6BED">
        <w:rPr>
          <w:color w:val="1F3864" w:themeColor="accent1" w:themeShade="80"/>
          <w:sz w:val="22"/>
          <w:szCs w:val="22"/>
          <w:lang w:val="da-DK"/>
        </w:rPr>
        <w:t xml:space="preserve">, vil resultatet svare til at have 16 </w:t>
      </w:r>
      <w:r w:rsidR="00151EE1">
        <w:rPr>
          <w:color w:val="1F3864" w:themeColor="accent1" w:themeShade="80"/>
          <w:sz w:val="22"/>
          <w:szCs w:val="22"/>
          <w:lang w:val="da-DK"/>
        </w:rPr>
        <w:t>deltagere</w:t>
      </w:r>
      <w:r w:rsidRPr="001A6BED">
        <w:rPr>
          <w:color w:val="1F3864" w:themeColor="accent1" w:themeShade="80"/>
          <w:sz w:val="22"/>
          <w:szCs w:val="22"/>
          <w:lang w:val="da-DK"/>
        </w:rPr>
        <w:t xml:space="preserve"> på et kursus med 16 lektioner.</w:t>
      </w:r>
    </w:p>
    <w:p w14:paraId="62AE564C" w14:textId="54D1CE54" w:rsidR="006C39C6" w:rsidRPr="001A6BED" w:rsidRDefault="00C10F99" w:rsidP="00C10F99">
      <w:pPr>
        <w:jc w:val="both"/>
        <w:rPr>
          <w:color w:val="1F3864" w:themeColor="accent1" w:themeShade="80"/>
          <w:sz w:val="22"/>
          <w:szCs w:val="22"/>
          <w:lang w:val="da-DK"/>
        </w:rPr>
      </w:pPr>
      <w:r w:rsidRPr="001A6BED">
        <w:rPr>
          <w:color w:val="1F3864" w:themeColor="accent1" w:themeShade="80"/>
          <w:sz w:val="22"/>
          <w:szCs w:val="22"/>
          <w:lang w:val="da-DK"/>
        </w:rPr>
        <w:t>Tabel 4 viser gebyret for at have 24 studerende i et 20-lektioner kursus og e</w:t>
      </w:r>
      <w:r w:rsidR="00B2072D">
        <w:rPr>
          <w:color w:val="1F3864" w:themeColor="accent1" w:themeShade="80"/>
          <w:sz w:val="22"/>
          <w:szCs w:val="22"/>
          <w:lang w:val="da-DK"/>
        </w:rPr>
        <w:t xml:space="preserve">t overhead </w:t>
      </w:r>
      <w:r w:rsidRPr="001A6BED">
        <w:rPr>
          <w:color w:val="1F3864" w:themeColor="accent1" w:themeShade="80"/>
          <w:sz w:val="22"/>
          <w:szCs w:val="22"/>
          <w:lang w:val="da-DK"/>
        </w:rPr>
        <w:t>på 40%</w:t>
      </w:r>
    </w:p>
    <w:tbl>
      <w:tblPr>
        <w:tblStyle w:val="Tabel-Gitter"/>
        <w:tblW w:w="0" w:type="auto"/>
        <w:tblInd w:w="562" w:type="dxa"/>
        <w:tblLook w:val="04A0" w:firstRow="1" w:lastRow="0" w:firstColumn="1" w:lastColumn="0" w:noHBand="0" w:noVBand="1"/>
      </w:tblPr>
      <w:tblGrid>
        <w:gridCol w:w="2410"/>
        <w:gridCol w:w="1558"/>
        <w:gridCol w:w="1844"/>
        <w:gridCol w:w="1701"/>
      </w:tblGrid>
      <w:tr w:rsidR="006C39C6" w:rsidRPr="001A6BED" w14:paraId="7EE6E36E" w14:textId="77777777" w:rsidTr="006C39C6">
        <w:tc>
          <w:tcPr>
            <w:tcW w:w="2410" w:type="dxa"/>
            <w:shd w:val="clear" w:color="auto" w:fill="BDD6EE" w:themeFill="accent5" w:themeFillTint="66"/>
          </w:tcPr>
          <w:p w14:paraId="553189D5" w14:textId="77777777" w:rsidR="006C39C6" w:rsidRPr="001A6BED" w:rsidRDefault="006C39C6" w:rsidP="006C39C6">
            <w:pPr>
              <w:jc w:val="center"/>
              <w:rPr>
                <w:b/>
                <w:lang w:val="da-DK"/>
              </w:rPr>
            </w:pPr>
            <w:r w:rsidRPr="001A6BED">
              <w:rPr>
                <w:b/>
                <w:lang w:val="da-DK"/>
              </w:rPr>
              <w:t>Tab</w:t>
            </w:r>
            <w:r w:rsidR="00320664" w:rsidRPr="001A6BED">
              <w:rPr>
                <w:b/>
                <w:lang w:val="da-DK"/>
              </w:rPr>
              <w:t>el</w:t>
            </w:r>
            <w:r w:rsidRPr="001A6BED">
              <w:rPr>
                <w:b/>
                <w:lang w:val="da-DK"/>
              </w:rPr>
              <w:t xml:space="preserve"> 4</w:t>
            </w:r>
          </w:p>
        </w:tc>
        <w:tc>
          <w:tcPr>
            <w:tcW w:w="1558" w:type="dxa"/>
            <w:shd w:val="clear" w:color="auto" w:fill="BDD6EE" w:themeFill="accent5" w:themeFillTint="66"/>
          </w:tcPr>
          <w:p w14:paraId="6881A39E" w14:textId="77777777" w:rsidR="006C39C6" w:rsidRPr="001A6BED" w:rsidRDefault="00320664" w:rsidP="006C39C6">
            <w:pPr>
              <w:jc w:val="center"/>
              <w:rPr>
                <w:b/>
                <w:lang w:val="da-DK"/>
              </w:rPr>
            </w:pPr>
            <w:r w:rsidRPr="001A6BED">
              <w:rPr>
                <w:b/>
                <w:lang w:val="da-DK"/>
              </w:rPr>
              <w:t>Prisniveau</w:t>
            </w:r>
            <w:r w:rsidR="006C39C6" w:rsidRPr="001A6BED">
              <w:rPr>
                <w:b/>
                <w:lang w:val="da-DK"/>
              </w:rPr>
              <w:t xml:space="preserve"> 1</w:t>
            </w:r>
          </w:p>
        </w:tc>
        <w:tc>
          <w:tcPr>
            <w:tcW w:w="1844" w:type="dxa"/>
            <w:shd w:val="clear" w:color="auto" w:fill="BDD6EE" w:themeFill="accent5" w:themeFillTint="66"/>
          </w:tcPr>
          <w:p w14:paraId="506ECC2C" w14:textId="77777777" w:rsidR="006C39C6" w:rsidRPr="001A6BED" w:rsidRDefault="00320664" w:rsidP="006C39C6">
            <w:pPr>
              <w:jc w:val="center"/>
              <w:rPr>
                <w:b/>
                <w:lang w:val="da-DK"/>
              </w:rPr>
            </w:pPr>
            <w:r w:rsidRPr="001A6BED">
              <w:rPr>
                <w:b/>
                <w:lang w:val="da-DK"/>
              </w:rPr>
              <w:t>Prisniveau 2</w:t>
            </w:r>
          </w:p>
        </w:tc>
        <w:tc>
          <w:tcPr>
            <w:tcW w:w="1701" w:type="dxa"/>
            <w:shd w:val="clear" w:color="auto" w:fill="BDD6EE" w:themeFill="accent5" w:themeFillTint="66"/>
          </w:tcPr>
          <w:p w14:paraId="459BA3C7" w14:textId="77777777" w:rsidR="006C39C6" w:rsidRPr="001A6BED" w:rsidRDefault="00320664" w:rsidP="006C39C6">
            <w:pPr>
              <w:jc w:val="center"/>
              <w:rPr>
                <w:b/>
                <w:lang w:val="da-DK"/>
              </w:rPr>
            </w:pPr>
            <w:r w:rsidRPr="001A6BED">
              <w:rPr>
                <w:b/>
                <w:lang w:val="da-DK"/>
              </w:rPr>
              <w:t>Prisniveau 3</w:t>
            </w:r>
          </w:p>
        </w:tc>
      </w:tr>
      <w:tr w:rsidR="006C39C6" w:rsidRPr="001A6BED" w14:paraId="017D4968" w14:textId="77777777" w:rsidTr="006C39C6">
        <w:tc>
          <w:tcPr>
            <w:tcW w:w="2410" w:type="dxa"/>
          </w:tcPr>
          <w:p w14:paraId="7AAFE081" w14:textId="6CDA5E25" w:rsidR="006C39C6" w:rsidRPr="001A6BED" w:rsidRDefault="00BB48C0" w:rsidP="006C39C6">
            <w:pPr>
              <w:jc w:val="both"/>
              <w:rPr>
                <w:u w:val="single"/>
                <w:lang w:val="da-DK"/>
              </w:rPr>
            </w:pPr>
            <w:r>
              <w:rPr>
                <w:u w:val="single"/>
                <w:lang w:val="da-DK"/>
              </w:rPr>
              <w:t>Undervisernes</w:t>
            </w:r>
            <w:r w:rsidR="00320664" w:rsidRPr="001A6BED">
              <w:rPr>
                <w:u w:val="single"/>
                <w:lang w:val="da-DK"/>
              </w:rPr>
              <w:t xml:space="preserve"> løn pr. lektion</w:t>
            </w:r>
            <w:r w:rsidR="006C39C6" w:rsidRPr="001A6BED">
              <w:rPr>
                <w:u w:val="single"/>
                <w:lang w:val="da-DK"/>
              </w:rPr>
              <w:t xml:space="preserve"> </w:t>
            </w:r>
          </w:p>
        </w:tc>
        <w:tc>
          <w:tcPr>
            <w:tcW w:w="1558" w:type="dxa"/>
          </w:tcPr>
          <w:p w14:paraId="4844A448" w14:textId="77777777" w:rsidR="006C39C6" w:rsidRPr="001A6BED" w:rsidRDefault="006C39C6" w:rsidP="006C39C6">
            <w:pPr>
              <w:jc w:val="center"/>
              <w:rPr>
                <w:lang w:val="da-DK"/>
              </w:rPr>
            </w:pPr>
            <w:r w:rsidRPr="001A6BED">
              <w:rPr>
                <w:lang w:val="da-DK"/>
              </w:rPr>
              <w:t>25 euros</w:t>
            </w:r>
          </w:p>
        </w:tc>
        <w:tc>
          <w:tcPr>
            <w:tcW w:w="1844" w:type="dxa"/>
          </w:tcPr>
          <w:p w14:paraId="0C5F3BE5" w14:textId="77777777" w:rsidR="006C39C6" w:rsidRPr="001A6BED" w:rsidRDefault="006C39C6" w:rsidP="006C39C6">
            <w:pPr>
              <w:jc w:val="center"/>
              <w:rPr>
                <w:lang w:val="da-DK"/>
              </w:rPr>
            </w:pPr>
            <w:r w:rsidRPr="001A6BED">
              <w:rPr>
                <w:lang w:val="da-DK"/>
              </w:rPr>
              <w:t>35 euros</w:t>
            </w:r>
          </w:p>
        </w:tc>
        <w:tc>
          <w:tcPr>
            <w:tcW w:w="1701" w:type="dxa"/>
          </w:tcPr>
          <w:p w14:paraId="3C897C96" w14:textId="77777777" w:rsidR="006C39C6" w:rsidRPr="001A6BED" w:rsidRDefault="006C39C6" w:rsidP="006C39C6">
            <w:pPr>
              <w:jc w:val="center"/>
              <w:rPr>
                <w:lang w:val="da-DK"/>
              </w:rPr>
            </w:pPr>
            <w:r w:rsidRPr="001A6BED">
              <w:rPr>
                <w:lang w:val="da-DK"/>
              </w:rPr>
              <w:t>45 euros</w:t>
            </w:r>
          </w:p>
        </w:tc>
      </w:tr>
      <w:tr w:rsidR="006C39C6" w:rsidRPr="001A6BED" w14:paraId="3DCBDF99" w14:textId="77777777" w:rsidTr="006C39C6">
        <w:tc>
          <w:tcPr>
            <w:tcW w:w="2410" w:type="dxa"/>
          </w:tcPr>
          <w:p w14:paraId="3E75D620" w14:textId="77777777" w:rsidR="006C39C6" w:rsidRPr="001A6BED" w:rsidRDefault="00320664" w:rsidP="006C39C6">
            <w:pPr>
              <w:jc w:val="both"/>
              <w:rPr>
                <w:lang w:val="da-DK"/>
              </w:rPr>
            </w:pPr>
            <w:r w:rsidRPr="001A6BED">
              <w:rPr>
                <w:lang w:val="da-DK"/>
              </w:rPr>
              <w:t>Pris for 20 lektioner</w:t>
            </w:r>
          </w:p>
        </w:tc>
        <w:tc>
          <w:tcPr>
            <w:tcW w:w="1558" w:type="dxa"/>
          </w:tcPr>
          <w:p w14:paraId="49A45E12" w14:textId="77777777" w:rsidR="006C39C6" w:rsidRPr="001A6BED" w:rsidRDefault="006C39C6" w:rsidP="006C39C6">
            <w:pPr>
              <w:jc w:val="center"/>
              <w:rPr>
                <w:lang w:val="da-DK"/>
              </w:rPr>
            </w:pPr>
            <w:r w:rsidRPr="001A6BED">
              <w:rPr>
                <w:lang w:val="da-DK"/>
              </w:rPr>
              <w:t>500 euros</w:t>
            </w:r>
          </w:p>
        </w:tc>
        <w:tc>
          <w:tcPr>
            <w:tcW w:w="1844" w:type="dxa"/>
          </w:tcPr>
          <w:p w14:paraId="41B9B2AE" w14:textId="77777777" w:rsidR="006C39C6" w:rsidRPr="001A6BED" w:rsidRDefault="006C39C6" w:rsidP="006C39C6">
            <w:pPr>
              <w:jc w:val="center"/>
              <w:rPr>
                <w:lang w:val="da-DK"/>
              </w:rPr>
            </w:pPr>
            <w:r w:rsidRPr="001A6BED">
              <w:rPr>
                <w:lang w:val="da-DK"/>
              </w:rPr>
              <w:t>700 euros</w:t>
            </w:r>
          </w:p>
        </w:tc>
        <w:tc>
          <w:tcPr>
            <w:tcW w:w="1701" w:type="dxa"/>
          </w:tcPr>
          <w:p w14:paraId="0C088465" w14:textId="77777777" w:rsidR="006C39C6" w:rsidRPr="001A6BED" w:rsidRDefault="006C39C6" w:rsidP="006C39C6">
            <w:pPr>
              <w:rPr>
                <w:lang w:val="da-DK"/>
              </w:rPr>
            </w:pPr>
            <w:r w:rsidRPr="001A6BED">
              <w:rPr>
                <w:lang w:val="da-DK"/>
              </w:rPr>
              <w:t xml:space="preserve">         900 euros</w:t>
            </w:r>
          </w:p>
        </w:tc>
      </w:tr>
      <w:tr w:rsidR="006C39C6" w:rsidRPr="001A6BED" w14:paraId="71F6720D" w14:textId="77777777" w:rsidTr="006C39C6">
        <w:tc>
          <w:tcPr>
            <w:tcW w:w="2410" w:type="dxa"/>
          </w:tcPr>
          <w:p w14:paraId="514DC04E" w14:textId="77777777" w:rsidR="006C39C6" w:rsidRPr="001A6BED" w:rsidRDefault="006C39C6" w:rsidP="006C39C6">
            <w:pPr>
              <w:jc w:val="both"/>
              <w:rPr>
                <w:lang w:val="da-DK"/>
              </w:rPr>
            </w:pPr>
            <w:r w:rsidRPr="001A6BED">
              <w:rPr>
                <w:lang w:val="da-DK"/>
              </w:rPr>
              <w:t xml:space="preserve">40% </w:t>
            </w:r>
            <w:r w:rsidRPr="00B2072D">
              <w:rPr>
                <w:color w:val="44546A" w:themeColor="text2"/>
                <w:lang w:val="da-DK"/>
              </w:rPr>
              <w:t>overhead</w:t>
            </w:r>
          </w:p>
        </w:tc>
        <w:tc>
          <w:tcPr>
            <w:tcW w:w="1558" w:type="dxa"/>
          </w:tcPr>
          <w:p w14:paraId="2ED7545E" w14:textId="77777777" w:rsidR="006C39C6" w:rsidRPr="001A6BED" w:rsidRDefault="006C39C6" w:rsidP="006C39C6">
            <w:pPr>
              <w:jc w:val="center"/>
              <w:rPr>
                <w:lang w:val="da-DK"/>
              </w:rPr>
            </w:pPr>
            <w:r w:rsidRPr="001A6BED">
              <w:rPr>
                <w:lang w:val="da-DK"/>
              </w:rPr>
              <w:t>200</w:t>
            </w:r>
          </w:p>
        </w:tc>
        <w:tc>
          <w:tcPr>
            <w:tcW w:w="1844" w:type="dxa"/>
          </w:tcPr>
          <w:p w14:paraId="15CC606F" w14:textId="77777777" w:rsidR="006C39C6" w:rsidRPr="001A6BED" w:rsidRDefault="006C39C6" w:rsidP="006C39C6">
            <w:pPr>
              <w:jc w:val="center"/>
              <w:rPr>
                <w:lang w:val="da-DK"/>
              </w:rPr>
            </w:pPr>
            <w:r w:rsidRPr="001A6BED">
              <w:rPr>
                <w:lang w:val="da-DK"/>
              </w:rPr>
              <w:t>280</w:t>
            </w:r>
          </w:p>
        </w:tc>
        <w:tc>
          <w:tcPr>
            <w:tcW w:w="1701" w:type="dxa"/>
          </w:tcPr>
          <w:p w14:paraId="5C9C4456" w14:textId="77777777" w:rsidR="006C39C6" w:rsidRPr="001A6BED" w:rsidRDefault="006C39C6" w:rsidP="006C39C6">
            <w:pPr>
              <w:jc w:val="center"/>
              <w:rPr>
                <w:lang w:val="da-DK"/>
              </w:rPr>
            </w:pPr>
            <w:r w:rsidRPr="001A6BED">
              <w:rPr>
                <w:lang w:val="da-DK"/>
              </w:rPr>
              <w:t>360</w:t>
            </w:r>
          </w:p>
        </w:tc>
      </w:tr>
      <w:tr w:rsidR="006C39C6" w:rsidRPr="001A6BED" w14:paraId="3B51C782" w14:textId="77777777" w:rsidTr="006C39C6">
        <w:tc>
          <w:tcPr>
            <w:tcW w:w="2410" w:type="dxa"/>
          </w:tcPr>
          <w:p w14:paraId="1682629F" w14:textId="5D71F870" w:rsidR="006C39C6" w:rsidRPr="001A6BED" w:rsidRDefault="009C792D" w:rsidP="006C39C6">
            <w:pPr>
              <w:jc w:val="both"/>
              <w:rPr>
                <w:lang w:val="da-DK"/>
              </w:rPr>
            </w:pPr>
            <w:r>
              <w:rPr>
                <w:lang w:val="da-DK"/>
              </w:rPr>
              <w:t>Betaling</w:t>
            </w:r>
          </w:p>
        </w:tc>
        <w:tc>
          <w:tcPr>
            <w:tcW w:w="1558" w:type="dxa"/>
          </w:tcPr>
          <w:p w14:paraId="230E3805" w14:textId="77777777" w:rsidR="006C39C6" w:rsidRPr="001A6BED" w:rsidRDefault="006C39C6" w:rsidP="006C39C6">
            <w:pPr>
              <w:jc w:val="center"/>
              <w:rPr>
                <w:lang w:val="da-DK"/>
              </w:rPr>
            </w:pPr>
            <w:r w:rsidRPr="001A6BED">
              <w:rPr>
                <w:lang w:val="da-DK"/>
              </w:rPr>
              <w:t>700 euros</w:t>
            </w:r>
          </w:p>
        </w:tc>
        <w:tc>
          <w:tcPr>
            <w:tcW w:w="1844" w:type="dxa"/>
          </w:tcPr>
          <w:p w14:paraId="7387CB84" w14:textId="77777777" w:rsidR="006C39C6" w:rsidRPr="001A6BED" w:rsidRDefault="006C39C6" w:rsidP="006C39C6">
            <w:pPr>
              <w:jc w:val="center"/>
              <w:rPr>
                <w:lang w:val="da-DK"/>
              </w:rPr>
            </w:pPr>
            <w:r w:rsidRPr="001A6BED">
              <w:rPr>
                <w:lang w:val="da-DK"/>
              </w:rPr>
              <w:t>980 euros</w:t>
            </w:r>
          </w:p>
        </w:tc>
        <w:tc>
          <w:tcPr>
            <w:tcW w:w="1701" w:type="dxa"/>
          </w:tcPr>
          <w:p w14:paraId="3B976D88" w14:textId="77777777" w:rsidR="006C39C6" w:rsidRPr="001A6BED" w:rsidRDefault="006C39C6" w:rsidP="006C39C6">
            <w:pPr>
              <w:jc w:val="center"/>
              <w:rPr>
                <w:lang w:val="da-DK"/>
              </w:rPr>
            </w:pPr>
            <w:r w:rsidRPr="001A6BED">
              <w:rPr>
                <w:lang w:val="da-DK"/>
              </w:rPr>
              <w:t>1260 euros</w:t>
            </w:r>
          </w:p>
        </w:tc>
      </w:tr>
      <w:tr w:rsidR="006C39C6" w:rsidRPr="001A6BED" w14:paraId="0DE5493D" w14:textId="77777777" w:rsidTr="006C39C6">
        <w:tc>
          <w:tcPr>
            <w:tcW w:w="2410" w:type="dxa"/>
          </w:tcPr>
          <w:p w14:paraId="4B5F9C8B" w14:textId="44145212" w:rsidR="006C39C6" w:rsidRPr="001A6BED" w:rsidRDefault="006C39C6" w:rsidP="006C39C6">
            <w:pPr>
              <w:jc w:val="both"/>
              <w:rPr>
                <w:lang w:val="da-DK"/>
              </w:rPr>
            </w:pPr>
          </w:p>
        </w:tc>
        <w:tc>
          <w:tcPr>
            <w:tcW w:w="1558" w:type="dxa"/>
          </w:tcPr>
          <w:p w14:paraId="2E0563ED" w14:textId="77777777" w:rsidR="006C39C6" w:rsidRPr="001A6BED" w:rsidRDefault="006C39C6" w:rsidP="006C39C6">
            <w:pPr>
              <w:jc w:val="center"/>
              <w:rPr>
                <w:lang w:val="da-DK"/>
              </w:rPr>
            </w:pPr>
          </w:p>
        </w:tc>
        <w:tc>
          <w:tcPr>
            <w:tcW w:w="1844" w:type="dxa"/>
          </w:tcPr>
          <w:p w14:paraId="1FD7565D" w14:textId="77777777" w:rsidR="006C39C6" w:rsidRPr="001A6BED" w:rsidRDefault="006C39C6" w:rsidP="006C39C6">
            <w:pPr>
              <w:jc w:val="center"/>
              <w:rPr>
                <w:lang w:val="da-DK"/>
              </w:rPr>
            </w:pPr>
          </w:p>
        </w:tc>
        <w:tc>
          <w:tcPr>
            <w:tcW w:w="1701" w:type="dxa"/>
          </w:tcPr>
          <w:p w14:paraId="2318EA67" w14:textId="77777777" w:rsidR="006C39C6" w:rsidRPr="001A6BED" w:rsidRDefault="006C39C6" w:rsidP="006C39C6">
            <w:pPr>
              <w:jc w:val="center"/>
              <w:rPr>
                <w:lang w:val="da-DK"/>
              </w:rPr>
            </w:pPr>
          </w:p>
        </w:tc>
      </w:tr>
      <w:tr w:rsidR="006C39C6" w:rsidRPr="001A6BED" w14:paraId="63FA0AA1" w14:textId="77777777" w:rsidTr="006C39C6">
        <w:tc>
          <w:tcPr>
            <w:tcW w:w="2410" w:type="dxa"/>
          </w:tcPr>
          <w:p w14:paraId="30375824" w14:textId="7E624AEE" w:rsidR="006C39C6" w:rsidRPr="001A6BED" w:rsidRDefault="006C39C6" w:rsidP="006C39C6">
            <w:pPr>
              <w:jc w:val="both"/>
              <w:rPr>
                <w:lang w:val="da-DK"/>
              </w:rPr>
            </w:pPr>
            <w:r w:rsidRPr="001A6BED">
              <w:rPr>
                <w:lang w:val="da-DK"/>
              </w:rPr>
              <w:t xml:space="preserve">24 </w:t>
            </w:r>
            <w:r w:rsidR="00151EE1">
              <w:rPr>
                <w:lang w:val="da-DK"/>
              </w:rPr>
              <w:t>kursister</w:t>
            </w:r>
          </w:p>
        </w:tc>
        <w:tc>
          <w:tcPr>
            <w:tcW w:w="1558" w:type="dxa"/>
          </w:tcPr>
          <w:p w14:paraId="563D32A5" w14:textId="77777777" w:rsidR="006C39C6" w:rsidRPr="001A6BED" w:rsidRDefault="006C39C6" w:rsidP="006C39C6">
            <w:pPr>
              <w:jc w:val="center"/>
              <w:rPr>
                <w:lang w:val="da-DK"/>
              </w:rPr>
            </w:pPr>
            <w:r w:rsidRPr="001A6BED">
              <w:rPr>
                <w:lang w:val="da-DK"/>
              </w:rPr>
              <w:t>30 euros</w:t>
            </w:r>
          </w:p>
        </w:tc>
        <w:tc>
          <w:tcPr>
            <w:tcW w:w="1844" w:type="dxa"/>
          </w:tcPr>
          <w:p w14:paraId="04CCCE6B" w14:textId="77777777" w:rsidR="006C39C6" w:rsidRPr="001A6BED" w:rsidRDefault="006C39C6" w:rsidP="006C39C6">
            <w:pPr>
              <w:jc w:val="center"/>
              <w:rPr>
                <w:lang w:val="da-DK"/>
              </w:rPr>
            </w:pPr>
            <w:r w:rsidRPr="001A6BED">
              <w:rPr>
                <w:lang w:val="da-DK"/>
              </w:rPr>
              <w:t>41 euros</w:t>
            </w:r>
          </w:p>
        </w:tc>
        <w:tc>
          <w:tcPr>
            <w:tcW w:w="1701" w:type="dxa"/>
          </w:tcPr>
          <w:p w14:paraId="4017969E" w14:textId="77777777" w:rsidR="006C39C6" w:rsidRPr="001A6BED" w:rsidRDefault="006C39C6" w:rsidP="006C39C6">
            <w:pPr>
              <w:jc w:val="center"/>
              <w:rPr>
                <w:lang w:val="da-DK"/>
              </w:rPr>
            </w:pPr>
            <w:r w:rsidRPr="001A6BED">
              <w:rPr>
                <w:lang w:val="da-DK"/>
              </w:rPr>
              <w:t>53 euros</w:t>
            </w:r>
          </w:p>
        </w:tc>
      </w:tr>
    </w:tbl>
    <w:p w14:paraId="0A76BD86" w14:textId="77777777" w:rsidR="006C39C6" w:rsidRPr="001A6BED" w:rsidRDefault="006C39C6" w:rsidP="006C39C6">
      <w:pPr>
        <w:jc w:val="both"/>
        <w:rPr>
          <w:sz w:val="22"/>
          <w:szCs w:val="22"/>
          <w:lang w:val="da-DK"/>
        </w:rPr>
      </w:pPr>
    </w:p>
    <w:p w14:paraId="08517AE6" w14:textId="71409F02" w:rsidR="00C10F99" w:rsidRPr="001A6BED" w:rsidRDefault="00C10F99" w:rsidP="00C10F99">
      <w:pPr>
        <w:jc w:val="both"/>
        <w:rPr>
          <w:sz w:val="22"/>
          <w:szCs w:val="22"/>
          <w:lang w:val="da-DK"/>
        </w:rPr>
      </w:pPr>
      <w:r w:rsidRPr="00B2072D">
        <w:rPr>
          <w:color w:val="44546A" w:themeColor="text2"/>
          <w:sz w:val="22"/>
          <w:szCs w:val="22"/>
          <w:lang w:val="da-DK"/>
        </w:rPr>
        <w:t>Overhead</w:t>
      </w:r>
      <w:r w:rsidRPr="001A6BED">
        <w:rPr>
          <w:color w:val="FF0000"/>
          <w:sz w:val="22"/>
          <w:szCs w:val="22"/>
          <w:lang w:val="da-DK"/>
        </w:rPr>
        <w:t xml:space="preserve"> </w:t>
      </w:r>
      <w:r w:rsidRPr="001A6BED">
        <w:rPr>
          <w:sz w:val="22"/>
          <w:szCs w:val="22"/>
          <w:lang w:val="da-DK"/>
        </w:rPr>
        <w:t xml:space="preserve">er til at dække omkostninger i forbindelse med at </w:t>
      </w:r>
      <w:r w:rsidR="00151EE1">
        <w:rPr>
          <w:sz w:val="22"/>
          <w:szCs w:val="22"/>
          <w:lang w:val="da-DK"/>
        </w:rPr>
        <w:t xml:space="preserve">udbyde </w:t>
      </w:r>
      <w:r w:rsidRPr="001A6BED">
        <w:rPr>
          <w:sz w:val="22"/>
          <w:szCs w:val="22"/>
          <w:lang w:val="da-DK"/>
        </w:rPr>
        <w:t xml:space="preserve">kursus </w:t>
      </w:r>
      <w:r w:rsidR="00732FE3">
        <w:rPr>
          <w:sz w:val="22"/>
          <w:szCs w:val="22"/>
          <w:lang w:val="da-DK"/>
        </w:rPr>
        <w:t>så</w:t>
      </w:r>
      <w:r w:rsidRPr="001A6BED">
        <w:rPr>
          <w:sz w:val="22"/>
          <w:szCs w:val="22"/>
          <w:lang w:val="da-DK"/>
        </w:rPr>
        <w:t xml:space="preserve">som </w:t>
      </w:r>
      <w:r w:rsidR="00151EE1">
        <w:rPr>
          <w:sz w:val="22"/>
          <w:szCs w:val="22"/>
          <w:lang w:val="da-DK"/>
        </w:rPr>
        <w:t>pr og annoncering</w:t>
      </w:r>
      <w:r w:rsidRPr="001A6BED">
        <w:rPr>
          <w:sz w:val="22"/>
          <w:szCs w:val="22"/>
          <w:lang w:val="da-DK"/>
        </w:rPr>
        <w:t>, administration og leje</w:t>
      </w:r>
      <w:r w:rsidR="00B2072D">
        <w:rPr>
          <w:sz w:val="22"/>
          <w:szCs w:val="22"/>
          <w:lang w:val="da-DK"/>
        </w:rPr>
        <w:t xml:space="preserve"> af lokaler</w:t>
      </w:r>
      <w:r w:rsidRPr="001A6BED">
        <w:rPr>
          <w:sz w:val="22"/>
          <w:szCs w:val="22"/>
          <w:lang w:val="da-DK"/>
        </w:rPr>
        <w:t>.</w:t>
      </w:r>
    </w:p>
    <w:p w14:paraId="38E48C64" w14:textId="72147869" w:rsidR="006C39C6" w:rsidRPr="001A6BED" w:rsidRDefault="00C10F99" w:rsidP="00C10F99">
      <w:pPr>
        <w:jc w:val="both"/>
        <w:rPr>
          <w:sz w:val="22"/>
          <w:szCs w:val="22"/>
          <w:lang w:val="da-DK"/>
        </w:rPr>
      </w:pPr>
      <w:r w:rsidRPr="001A6BED">
        <w:rPr>
          <w:sz w:val="22"/>
          <w:szCs w:val="22"/>
          <w:lang w:val="da-DK"/>
        </w:rPr>
        <w:t xml:space="preserve">En udbyder skal være opmærksom på omkostningerne ved udstyr til testene. Det er ikke en enorm investering, hvis flere kurser planlægges og tilbydes regelmæssigt. Det kan koste 800 til 1500 euro eller lidt mere. Det er </w:t>
      </w:r>
      <w:r w:rsidR="00151EE1">
        <w:rPr>
          <w:sz w:val="22"/>
          <w:szCs w:val="22"/>
          <w:lang w:val="da-DK"/>
        </w:rPr>
        <w:t xml:space="preserve">imidlertid </w:t>
      </w:r>
      <w:r w:rsidRPr="001A6BED">
        <w:rPr>
          <w:sz w:val="22"/>
          <w:szCs w:val="22"/>
          <w:lang w:val="da-DK"/>
        </w:rPr>
        <w:t>vigtigt ikke at købe en billig cykel til at måle seniorernes kondition.</w:t>
      </w:r>
    </w:p>
    <w:tbl>
      <w:tblPr>
        <w:tblStyle w:val="Tabel-Gitter"/>
        <w:tblW w:w="0" w:type="auto"/>
        <w:tblInd w:w="1838" w:type="dxa"/>
        <w:tblLook w:val="04A0" w:firstRow="1" w:lastRow="0" w:firstColumn="1" w:lastColumn="0" w:noHBand="0" w:noVBand="1"/>
      </w:tblPr>
      <w:tblGrid>
        <w:gridCol w:w="567"/>
        <w:gridCol w:w="2977"/>
        <w:gridCol w:w="1134"/>
        <w:gridCol w:w="1053"/>
      </w:tblGrid>
      <w:tr w:rsidR="006C39C6" w:rsidRPr="001A6BED" w14:paraId="520C091A" w14:textId="77777777" w:rsidTr="006C39C6">
        <w:tc>
          <w:tcPr>
            <w:tcW w:w="567" w:type="dxa"/>
          </w:tcPr>
          <w:p w14:paraId="32EAB311" w14:textId="77777777" w:rsidR="006C39C6" w:rsidRPr="001A6BED" w:rsidRDefault="006C39C6" w:rsidP="006C39C6">
            <w:pPr>
              <w:jc w:val="both"/>
              <w:rPr>
                <w:lang w:val="da-DK"/>
              </w:rPr>
            </w:pPr>
          </w:p>
        </w:tc>
        <w:tc>
          <w:tcPr>
            <w:tcW w:w="2977" w:type="dxa"/>
            <w:shd w:val="clear" w:color="auto" w:fill="BDD6EE" w:themeFill="accent5" w:themeFillTint="66"/>
          </w:tcPr>
          <w:p w14:paraId="70E46BBD" w14:textId="77777777" w:rsidR="006C39C6" w:rsidRPr="001A6BED" w:rsidRDefault="00320664" w:rsidP="006C39C6">
            <w:pPr>
              <w:jc w:val="center"/>
              <w:rPr>
                <w:b/>
                <w:lang w:val="da-DK"/>
              </w:rPr>
            </w:pPr>
            <w:r w:rsidRPr="001A6BED">
              <w:rPr>
                <w:b/>
                <w:lang w:val="da-DK"/>
              </w:rPr>
              <w:t>Udstyr</w:t>
            </w:r>
          </w:p>
        </w:tc>
        <w:tc>
          <w:tcPr>
            <w:tcW w:w="1134" w:type="dxa"/>
            <w:shd w:val="clear" w:color="auto" w:fill="BDD6EE" w:themeFill="accent5" w:themeFillTint="66"/>
          </w:tcPr>
          <w:p w14:paraId="06062654" w14:textId="77777777" w:rsidR="006C39C6" w:rsidRPr="001A6BED" w:rsidRDefault="00320664" w:rsidP="006C39C6">
            <w:pPr>
              <w:jc w:val="center"/>
              <w:rPr>
                <w:b/>
                <w:lang w:val="da-DK"/>
              </w:rPr>
            </w:pPr>
            <w:r w:rsidRPr="001A6BED">
              <w:rPr>
                <w:b/>
                <w:lang w:val="da-DK"/>
              </w:rPr>
              <w:t>Billig</w:t>
            </w:r>
          </w:p>
        </w:tc>
        <w:tc>
          <w:tcPr>
            <w:tcW w:w="1053" w:type="dxa"/>
            <w:shd w:val="clear" w:color="auto" w:fill="BDD6EE" w:themeFill="accent5" w:themeFillTint="66"/>
          </w:tcPr>
          <w:p w14:paraId="34F910F3" w14:textId="77777777" w:rsidR="006C39C6" w:rsidRPr="001A6BED" w:rsidRDefault="00320664" w:rsidP="006C39C6">
            <w:pPr>
              <w:jc w:val="center"/>
              <w:rPr>
                <w:b/>
                <w:lang w:val="da-DK"/>
              </w:rPr>
            </w:pPr>
            <w:r w:rsidRPr="001A6BED">
              <w:rPr>
                <w:b/>
                <w:lang w:val="da-DK"/>
              </w:rPr>
              <w:t>Anbefalet</w:t>
            </w:r>
          </w:p>
        </w:tc>
      </w:tr>
      <w:tr w:rsidR="006C39C6" w:rsidRPr="001A6BED" w14:paraId="68FF117A" w14:textId="77777777" w:rsidTr="006C39C6">
        <w:tc>
          <w:tcPr>
            <w:tcW w:w="567" w:type="dxa"/>
          </w:tcPr>
          <w:p w14:paraId="32C60795" w14:textId="77777777" w:rsidR="006C39C6" w:rsidRPr="001A6BED" w:rsidRDefault="006C39C6" w:rsidP="006C39C6">
            <w:pPr>
              <w:jc w:val="both"/>
              <w:rPr>
                <w:lang w:val="da-DK"/>
              </w:rPr>
            </w:pPr>
            <w:r w:rsidRPr="001A6BED">
              <w:rPr>
                <w:lang w:val="da-DK"/>
              </w:rPr>
              <w:t>1</w:t>
            </w:r>
          </w:p>
        </w:tc>
        <w:tc>
          <w:tcPr>
            <w:tcW w:w="2977" w:type="dxa"/>
          </w:tcPr>
          <w:p w14:paraId="721DB080" w14:textId="77777777" w:rsidR="006C39C6" w:rsidRPr="001A6BED" w:rsidRDefault="00320664" w:rsidP="006C39C6">
            <w:pPr>
              <w:jc w:val="both"/>
              <w:rPr>
                <w:lang w:val="da-DK"/>
              </w:rPr>
            </w:pPr>
            <w:r w:rsidRPr="001A6BED">
              <w:rPr>
                <w:lang w:val="da-DK"/>
              </w:rPr>
              <w:t>Cykel til at måle kondition</w:t>
            </w:r>
          </w:p>
        </w:tc>
        <w:tc>
          <w:tcPr>
            <w:tcW w:w="1134" w:type="dxa"/>
          </w:tcPr>
          <w:p w14:paraId="78090260" w14:textId="77777777" w:rsidR="006C39C6" w:rsidRPr="001A6BED" w:rsidRDefault="006C39C6" w:rsidP="006C39C6">
            <w:pPr>
              <w:jc w:val="center"/>
              <w:rPr>
                <w:lang w:val="da-DK"/>
              </w:rPr>
            </w:pPr>
            <w:r w:rsidRPr="001A6BED">
              <w:rPr>
                <w:lang w:val="da-DK"/>
              </w:rPr>
              <w:t>500</w:t>
            </w:r>
          </w:p>
        </w:tc>
        <w:tc>
          <w:tcPr>
            <w:tcW w:w="1053" w:type="dxa"/>
          </w:tcPr>
          <w:p w14:paraId="0CAD2207" w14:textId="77777777" w:rsidR="006C39C6" w:rsidRPr="001A6BED" w:rsidRDefault="006C39C6" w:rsidP="006C39C6">
            <w:pPr>
              <w:jc w:val="center"/>
              <w:rPr>
                <w:lang w:val="da-DK"/>
              </w:rPr>
            </w:pPr>
            <w:r w:rsidRPr="001A6BED">
              <w:rPr>
                <w:lang w:val="da-DK"/>
              </w:rPr>
              <w:t>900</w:t>
            </w:r>
          </w:p>
        </w:tc>
      </w:tr>
      <w:tr w:rsidR="006C39C6" w:rsidRPr="001A6BED" w14:paraId="1F7EEC4D" w14:textId="77777777" w:rsidTr="006C39C6">
        <w:tc>
          <w:tcPr>
            <w:tcW w:w="567" w:type="dxa"/>
          </w:tcPr>
          <w:p w14:paraId="1C4E523C" w14:textId="77777777" w:rsidR="006C39C6" w:rsidRPr="001A6BED" w:rsidRDefault="006C39C6" w:rsidP="006C39C6">
            <w:pPr>
              <w:jc w:val="both"/>
              <w:rPr>
                <w:lang w:val="da-DK"/>
              </w:rPr>
            </w:pPr>
            <w:r w:rsidRPr="001A6BED">
              <w:rPr>
                <w:lang w:val="da-DK"/>
              </w:rPr>
              <w:t>2</w:t>
            </w:r>
          </w:p>
        </w:tc>
        <w:tc>
          <w:tcPr>
            <w:tcW w:w="2977" w:type="dxa"/>
          </w:tcPr>
          <w:p w14:paraId="03B58445" w14:textId="77777777" w:rsidR="006C39C6" w:rsidRPr="001A6BED" w:rsidRDefault="00320664" w:rsidP="006C39C6">
            <w:pPr>
              <w:jc w:val="both"/>
              <w:rPr>
                <w:lang w:val="da-DK"/>
              </w:rPr>
            </w:pPr>
            <w:r w:rsidRPr="001A6BED">
              <w:rPr>
                <w:lang w:val="da-DK"/>
              </w:rPr>
              <w:t>Blodtryksmåler</w:t>
            </w:r>
          </w:p>
        </w:tc>
        <w:tc>
          <w:tcPr>
            <w:tcW w:w="1134" w:type="dxa"/>
          </w:tcPr>
          <w:p w14:paraId="659FEE95" w14:textId="77777777" w:rsidR="006C39C6" w:rsidRPr="001A6BED" w:rsidRDefault="006C39C6" w:rsidP="006C39C6">
            <w:pPr>
              <w:jc w:val="center"/>
              <w:rPr>
                <w:lang w:val="da-DK"/>
              </w:rPr>
            </w:pPr>
            <w:r w:rsidRPr="001A6BED">
              <w:rPr>
                <w:lang w:val="da-DK"/>
              </w:rPr>
              <w:t>40</w:t>
            </w:r>
          </w:p>
        </w:tc>
        <w:tc>
          <w:tcPr>
            <w:tcW w:w="1053" w:type="dxa"/>
          </w:tcPr>
          <w:p w14:paraId="4390A7B7" w14:textId="77777777" w:rsidR="006C39C6" w:rsidRPr="001A6BED" w:rsidRDefault="006C39C6" w:rsidP="006C39C6">
            <w:pPr>
              <w:jc w:val="center"/>
              <w:rPr>
                <w:lang w:val="da-DK"/>
              </w:rPr>
            </w:pPr>
            <w:r w:rsidRPr="001A6BED">
              <w:rPr>
                <w:lang w:val="da-DK"/>
              </w:rPr>
              <w:t>60</w:t>
            </w:r>
          </w:p>
        </w:tc>
      </w:tr>
      <w:tr w:rsidR="006C39C6" w:rsidRPr="001A6BED" w14:paraId="24121331" w14:textId="77777777" w:rsidTr="006C39C6">
        <w:tc>
          <w:tcPr>
            <w:tcW w:w="567" w:type="dxa"/>
          </w:tcPr>
          <w:p w14:paraId="633C1120" w14:textId="77777777" w:rsidR="006C39C6" w:rsidRPr="001A6BED" w:rsidRDefault="006C39C6" w:rsidP="006C39C6">
            <w:pPr>
              <w:jc w:val="both"/>
              <w:rPr>
                <w:lang w:val="da-DK"/>
              </w:rPr>
            </w:pPr>
            <w:r w:rsidRPr="001A6BED">
              <w:rPr>
                <w:lang w:val="da-DK"/>
              </w:rPr>
              <w:t>3</w:t>
            </w:r>
          </w:p>
        </w:tc>
        <w:tc>
          <w:tcPr>
            <w:tcW w:w="2977" w:type="dxa"/>
          </w:tcPr>
          <w:p w14:paraId="1269D996" w14:textId="04D9C42D" w:rsidR="006C39C6" w:rsidRPr="001A6BED" w:rsidRDefault="00320664" w:rsidP="006C39C6">
            <w:pPr>
              <w:jc w:val="both"/>
              <w:rPr>
                <w:lang w:val="da-DK"/>
              </w:rPr>
            </w:pPr>
            <w:r w:rsidRPr="001A6BED">
              <w:rPr>
                <w:lang w:val="da-DK"/>
              </w:rPr>
              <w:t>H</w:t>
            </w:r>
            <w:r w:rsidR="00732FE3">
              <w:rPr>
                <w:lang w:val="da-DK"/>
              </w:rPr>
              <w:t>ø</w:t>
            </w:r>
            <w:r w:rsidRPr="001A6BED">
              <w:rPr>
                <w:lang w:val="da-DK"/>
              </w:rPr>
              <w:t>jdemåler</w:t>
            </w:r>
          </w:p>
        </w:tc>
        <w:tc>
          <w:tcPr>
            <w:tcW w:w="1134" w:type="dxa"/>
          </w:tcPr>
          <w:p w14:paraId="01CD049F" w14:textId="77777777" w:rsidR="006C39C6" w:rsidRPr="001A6BED" w:rsidRDefault="006C39C6" w:rsidP="006C39C6">
            <w:pPr>
              <w:jc w:val="center"/>
              <w:rPr>
                <w:lang w:val="da-DK"/>
              </w:rPr>
            </w:pPr>
            <w:r w:rsidRPr="001A6BED">
              <w:rPr>
                <w:lang w:val="da-DK"/>
              </w:rPr>
              <w:t>40</w:t>
            </w:r>
          </w:p>
        </w:tc>
        <w:tc>
          <w:tcPr>
            <w:tcW w:w="1053" w:type="dxa"/>
          </w:tcPr>
          <w:p w14:paraId="3136F2EC" w14:textId="77777777" w:rsidR="006C39C6" w:rsidRPr="001A6BED" w:rsidRDefault="006C39C6" w:rsidP="006C39C6">
            <w:pPr>
              <w:jc w:val="center"/>
              <w:rPr>
                <w:lang w:val="da-DK"/>
              </w:rPr>
            </w:pPr>
            <w:r w:rsidRPr="001A6BED">
              <w:rPr>
                <w:lang w:val="da-DK"/>
              </w:rPr>
              <w:t>60</w:t>
            </w:r>
          </w:p>
        </w:tc>
      </w:tr>
      <w:tr w:rsidR="006C39C6" w:rsidRPr="001A6BED" w14:paraId="5DE71657" w14:textId="77777777" w:rsidTr="006C39C6">
        <w:tc>
          <w:tcPr>
            <w:tcW w:w="567" w:type="dxa"/>
          </w:tcPr>
          <w:p w14:paraId="647705E8" w14:textId="77777777" w:rsidR="006C39C6" w:rsidRPr="001A6BED" w:rsidRDefault="006C39C6" w:rsidP="006C39C6">
            <w:pPr>
              <w:jc w:val="both"/>
              <w:rPr>
                <w:lang w:val="da-DK"/>
              </w:rPr>
            </w:pPr>
            <w:r w:rsidRPr="001A6BED">
              <w:rPr>
                <w:lang w:val="da-DK"/>
              </w:rPr>
              <w:t>4</w:t>
            </w:r>
          </w:p>
        </w:tc>
        <w:tc>
          <w:tcPr>
            <w:tcW w:w="2977" w:type="dxa"/>
          </w:tcPr>
          <w:p w14:paraId="452A7D95" w14:textId="77777777" w:rsidR="006C39C6" w:rsidRPr="001A6BED" w:rsidRDefault="00320664" w:rsidP="006C39C6">
            <w:pPr>
              <w:jc w:val="both"/>
              <w:rPr>
                <w:lang w:val="da-DK"/>
              </w:rPr>
            </w:pPr>
            <w:r w:rsidRPr="001A6BED">
              <w:rPr>
                <w:lang w:val="da-DK"/>
              </w:rPr>
              <w:t>Vægt</w:t>
            </w:r>
          </w:p>
        </w:tc>
        <w:tc>
          <w:tcPr>
            <w:tcW w:w="1134" w:type="dxa"/>
          </w:tcPr>
          <w:p w14:paraId="0A2090FA" w14:textId="77777777" w:rsidR="006C39C6" w:rsidRPr="001A6BED" w:rsidRDefault="006C39C6" w:rsidP="006C39C6">
            <w:pPr>
              <w:jc w:val="center"/>
              <w:rPr>
                <w:lang w:val="da-DK"/>
              </w:rPr>
            </w:pPr>
            <w:r w:rsidRPr="001A6BED">
              <w:rPr>
                <w:lang w:val="da-DK"/>
              </w:rPr>
              <w:t>50</w:t>
            </w:r>
          </w:p>
        </w:tc>
        <w:tc>
          <w:tcPr>
            <w:tcW w:w="1053" w:type="dxa"/>
          </w:tcPr>
          <w:p w14:paraId="1E66841D" w14:textId="77777777" w:rsidR="006C39C6" w:rsidRPr="001A6BED" w:rsidRDefault="006C39C6" w:rsidP="006C39C6">
            <w:pPr>
              <w:jc w:val="center"/>
              <w:rPr>
                <w:lang w:val="da-DK"/>
              </w:rPr>
            </w:pPr>
            <w:r w:rsidRPr="001A6BED">
              <w:rPr>
                <w:lang w:val="da-DK"/>
              </w:rPr>
              <w:t>70</w:t>
            </w:r>
          </w:p>
        </w:tc>
      </w:tr>
      <w:tr w:rsidR="006C39C6" w:rsidRPr="001A6BED" w14:paraId="7C4D0DE6" w14:textId="77777777" w:rsidTr="006C39C6">
        <w:tc>
          <w:tcPr>
            <w:tcW w:w="567" w:type="dxa"/>
          </w:tcPr>
          <w:p w14:paraId="0550DE3A" w14:textId="77777777" w:rsidR="006C39C6" w:rsidRPr="001A6BED" w:rsidRDefault="006C39C6" w:rsidP="006C39C6">
            <w:pPr>
              <w:jc w:val="both"/>
              <w:rPr>
                <w:lang w:val="da-DK"/>
              </w:rPr>
            </w:pPr>
            <w:r w:rsidRPr="001A6BED">
              <w:rPr>
                <w:lang w:val="da-DK"/>
              </w:rPr>
              <w:t>5</w:t>
            </w:r>
          </w:p>
        </w:tc>
        <w:tc>
          <w:tcPr>
            <w:tcW w:w="2977" w:type="dxa"/>
          </w:tcPr>
          <w:p w14:paraId="0A6A09A7" w14:textId="63F559C2" w:rsidR="006C39C6" w:rsidRPr="001A6BED" w:rsidRDefault="00B2072D" w:rsidP="006C39C6">
            <w:pPr>
              <w:jc w:val="both"/>
              <w:rPr>
                <w:lang w:val="da-DK"/>
              </w:rPr>
            </w:pPr>
            <w:r>
              <w:rPr>
                <w:lang w:val="da-DK"/>
              </w:rPr>
              <w:t xml:space="preserve">Fedtprocent </w:t>
            </w:r>
          </w:p>
        </w:tc>
        <w:tc>
          <w:tcPr>
            <w:tcW w:w="1134" w:type="dxa"/>
          </w:tcPr>
          <w:p w14:paraId="2100F016" w14:textId="77777777" w:rsidR="006C39C6" w:rsidRPr="001A6BED" w:rsidRDefault="006C39C6" w:rsidP="006C39C6">
            <w:pPr>
              <w:jc w:val="center"/>
              <w:rPr>
                <w:lang w:val="da-DK"/>
              </w:rPr>
            </w:pPr>
            <w:r w:rsidRPr="001A6BED">
              <w:rPr>
                <w:lang w:val="da-DK"/>
              </w:rPr>
              <w:t>10</w:t>
            </w:r>
          </w:p>
        </w:tc>
        <w:tc>
          <w:tcPr>
            <w:tcW w:w="1053" w:type="dxa"/>
          </w:tcPr>
          <w:p w14:paraId="3C073A1C" w14:textId="77777777" w:rsidR="006C39C6" w:rsidRPr="001A6BED" w:rsidRDefault="006C39C6" w:rsidP="006C39C6">
            <w:pPr>
              <w:jc w:val="center"/>
              <w:rPr>
                <w:lang w:val="da-DK"/>
              </w:rPr>
            </w:pPr>
            <w:r w:rsidRPr="001A6BED">
              <w:rPr>
                <w:lang w:val="da-DK"/>
              </w:rPr>
              <w:t>60</w:t>
            </w:r>
          </w:p>
        </w:tc>
      </w:tr>
      <w:tr w:rsidR="006C39C6" w:rsidRPr="001A6BED" w14:paraId="713F1119" w14:textId="77777777" w:rsidTr="006C39C6">
        <w:tc>
          <w:tcPr>
            <w:tcW w:w="567" w:type="dxa"/>
          </w:tcPr>
          <w:p w14:paraId="331B2691" w14:textId="77777777" w:rsidR="006C39C6" w:rsidRPr="001A6BED" w:rsidRDefault="006C39C6" w:rsidP="006C39C6">
            <w:pPr>
              <w:jc w:val="both"/>
              <w:rPr>
                <w:lang w:val="da-DK"/>
              </w:rPr>
            </w:pPr>
            <w:r w:rsidRPr="001A6BED">
              <w:rPr>
                <w:lang w:val="da-DK"/>
              </w:rPr>
              <w:t>6</w:t>
            </w:r>
          </w:p>
        </w:tc>
        <w:tc>
          <w:tcPr>
            <w:tcW w:w="2977" w:type="dxa"/>
          </w:tcPr>
          <w:p w14:paraId="33A365D0" w14:textId="77777777" w:rsidR="006C39C6" w:rsidRPr="001A6BED" w:rsidRDefault="00320664" w:rsidP="006C39C6">
            <w:pPr>
              <w:jc w:val="both"/>
              <w:rPr>
                <w:lang w:val="da-DK"/>
              </w:rPr>
            </w:pPr>
            <w:r w:rsidRPr="001A6BED">
              <w:rPr>
                <w:lang w:val="da-DK"/>
              </w:rPr>
              <w:t>Målebånd</w:t>
            </w:r>
          </w:p>
        </w:tc>
        <w:tc>
          <w:tcPr>
            <w:tcW w:w="1134" w:type="dxa"/>
          </w:tcPr>
          <w:p w14:paraId="1E85ADF0" w14:textId="77777777" w:rsidR="006C39C6" w:rsidRPr="001A6BED" w:rsidRDefault="006C39C6" w:rsidP="006C39C6">
            <w:pPr>
              <w:jc w:val="center"/>
              <w:rPr>
                <w:lang w:val="da-DK"/>
              </w:rPr>
            </w:pPr>
            <w:r w:rsidRPr="001A6BED">
              <w:rPr>
                <w:lang w:val="da-DK"/>
              </w:rPr>
              <w:t>2</w:t>
            </w:r>
          </w:p>
        </w:tc>
        <w:tc>
          <w:tcPr>
            <w:tcW w:w="1053" w:type="dxa"/>
          </w:tcPr>
          <w:p w14:paraId="096E8DB5" w14:textId="77777777" w:rsidR="006C39C6" w:rsidRPr="001A6BED" w:rsidRDefault="006C39C6" w:rsidP="006C39C6">
            <w:pPr>
              <w:jc w:val="center"/>
              <w:rPr>
                <w:lang w:val="da-DK"/>
              </w:rPr>
            </w:pPr>
            <w:r w:rsidRPr="001A6BED">
              <w:rPr>
                <w:lang w:val="da-DK"/>
              </w:rPr>
              <w:t>2</w:t>
            </w:r>
          </w:p>
        </w:tc>
      </w:tr>
      <w:tr w:rsidR="006C39C6" w:rsidRPr="001A6BED" w14:paraId="3212E8D3" w14:textId="77777777" w:rsidTr="006C39C6">
        <w:tc>
          <w:tcPr>
            <w:tcW w:w="567" w:type="dxa"/>
          </w:tcPr>
          <w:p w14:paraId="1B7FDCB4" w14:textId="77777777" w:rsidR="006C39C6" w:rsidRPr="001A6BED" w:rsidRDefault="006C39C6" w:rsidP="006C39C6">
            <w:pPr>
              <w:jc w:val="both"/>
              <w:rPr>
                <w:lang w:val="da-DK"/>
              </w:rPr>
            </w:pPr>
            <w:r w:rsidRPr="001A6BED">
              <w:rPr>
                <w:lang w:val="da-DK"/>
              </w:rPr>
              <w:t>7</w:t>
            </w:r>
          </w:p>
        </w:tc>
        <w:tc>
          <w:tcPr>
            <w:tcW w:w="2977" w:type="dxa"/>
          </w:tcPr>
          <w:p w14:paraId="1342992B" w14:textId="77777777" w:rsidR="006C39C6" w:rsidRPr="001A6BED" w:rsidRDefault="006C39C6" w:rsidP="006C39C6">
            <w:pPr>
              <w:jc w:val="both"/>
              <w:rPr>
                <w:lang w:val="da-DK"/>
              </w:rPr>
            </w:pPr>
            <w:r w:rsidRPr="001A6BED">
              <w:rPr>
                <w:lang w:val="da-DK"/>
              </w:rPr>
              <w:t>Balance tester</w:t>
            </w:r>
          </w:p>
        </w:tc>
        <w:tc>
          <w:tcPr>
            <w:tcW w:w="1134" w:type="dxa"/>
          </w:tcPr>
          <w:p w14:paraId="7CFACDCD" w14:textId="77777777" w:rsidR="006C39C6" w:rsidRPr="001A6BED" w:rsidRDefault="006C39C6" w:rsidP="006C39C6">
            <w:pPr>
              <w:jc w:val="center"/>
              <w:rPr>
                <w:lang w:val="da-DK"/>
              </w:rPr>
            </w:pPr>
            <w:r w:rsidRPr="001A6BED">
              <w:rPr>
                <w:lang w:val="da-DK"/>
              </w:rPr>
              <w:t>10</w:t>
            </w:r>
          </w:p>
        </w:tc>
        <w:tc>
          <w:tcPr>
            <w:tcW w:w="1053" w:type="dxa"/>
          </w:tcPr>
          <w:p w14:paraId="3CB620BE" w14:textId="77777777" w:rsidR="006C39C6" w:rsidRPr="001A6BED" w:rsidRDefault="006C39C6" w:rsidP="006C39C6">
            <w:pPr>
              <w:jc w:val="center"/>
              <w:rPr>
                <w:lang w:val="da-DK"/>
              </w:rPr>
            </w:pPr>
            <w:r w:rsidRPr="001A6BED">
              <w:rPr>
                <w:lang w:val="da-DK"/>
              </w:rPr>
              <w:t>70</w:t>
            </w:r>
          </w:p>
        </w:tc>
      </w:tr>
      <w:tr w:rsidR="006C39C6" w:rsidRPr="001A6BED" w14:paraId="6CF5D1F4" w14:textId="77777777" w:rsidTr="006C39C6">
        <w:tc>
          <w:tcPr>
            <w:tcW w:w="567" w:type="dxa"/>
          </w:tcPr>
          <w:p w14:paraId="1A7AAB4A" w14:textId="77777777" w:rsidR="006C39C6" w:rsidRPr="001A6BED" w:rsidRDefault="006C39C6" w:rsidP="006C39C6">
            <w:pPr>
              <w:jc w:val="both"/>
              <w:rPr>
                <w:lang w:val="da-DK"/>
              </w:rPr>
            </w:pPr>
            <w:r w:rsidRPr="001A6BED">
              <w:rPr>
                <w:lang w:val="da-DK"/>
              </w:rPr>
              <w:t>8</w:t>
            </w:r>
          </w:p>
        </w:tc>
        <w:tc>
          <w:tcPr>
            <w:tcW w:w="2977" w:type="dxa"/>
          </w:tcPr>
          <w:p w14:paraId="6F09F80B" w14:textId="77777777" w:rsidR="006C39C6" w:rsidRPr="001A6BED" w:rsidRDefault="006C39C6" w:rsidP="006C39C6">
            <w:pPr>
              <w:jc w:val="both"/>
              <w:rPr>
                <w:lang w:val="da-DK"/>
              </w:rPr>
            </w:pPr>
            <w:r w:rsidRPr="001A6BED">
              <w:rPr>
                <w:lang w:val="da-DK"/>
              </w:rPr>
              <w:t>H</w:t>
            </w:r>
            <w:r w:rsidR="00320664" w:rsidRPr="001A6BED">
              <w:rPr>
                <w:lang w:val="da-DK"/>
              </w:rPr>
              <w:t>å</w:t>
            </w:r>
            <w:r w:rsidRPr="001A6BED">
              <w:rPr>
                <w:lang w:val="da-DK"/>
              </w:rPr>
              <w:t>nd ergometer</w:t>
            </w:r>
          </w:p>
        </w:tc>
        <w:tc>
          <w:tcPr>
            <w:tcW w:w="1134" w:type="dxa"/>
          </w:tcPr>
          <w:p w14:paraId="6C7DA6BE" w14:textId="77777777" w:rsidR="006C39C6" w:rsidRPr="001A6BED" w:rsidRDefault="006C39C6" w:rsidP="006C39C6">
            <w:pPr>
              <w:jc w:val="center"/>
              <w:rPr>
                <w:lang w:val="da-DK"/>
              </w:rPr>
            </w:pPr>
            <w:r w:rsidRPr="001A6BED">
              <w:rPr>
                <w:lang w:val="da-DK"/>
              </w:rPr>
              <w:t>50</w:t>
            </w:r>
          </w:p>
        </w:tc>
        <w:tc>
          <w:tcPr>
            <w:tcW w:w="1053" w:type="dxa"/>
          </w:tcPr>
          <w:p w14:paraId="2B72C4D4" w14:textId="77777777" w:rsidR="006C39C6" w:rsidRPr="001A6BED" w:rsidRDefault="006C39C6" w:rsidP="006C39C6">
            <w:pPr>
              <w:jc w:val="center"/>
              <w:rPr>
                <w:lang w:val="da-DK"/>
              </w:rPr>
            </w:pPr>
            <w:r w:rsidRPr="001A6BED">
              <w:rPr>
                <w:lang w:val="da-DK"/>
              </w:rPr>
              <w:t>100</w:t>
            </w:r>
          </w:p>
        </w:tc>
      </w:tr>
      <w:tr w:rsidR="006C39C6" w:rsidRPr="001A6BED" w14:paraId="51707B47" w14:textId="77777777" w:rsidTr="006C39C6">
        <w:tc>
          <w:tcPr>
            <w:tcW w:w="567" w:type="dxa"/>
          </w:tcPr>
          <w:p w14:paraId="2D846EC9" w14:textId="77777777" w:rsidR="006C39C6" w:rsidRPr="00B2072D" w:rsidRDefault="006C39C6" w:rsidP="006C39C6">
            <w:pPr>
              <w:jc w:val="both"/>
              <w:rPr>
                <w:lang w:val="da-DK"/>
              </w:rPr>
            </w:pPr>
            <w:r w:rsidRPr="00B2072D">
              <w:rPr>
                <w:lang w:val="da-DK"/>
              </w:rPr>
              <w:t>9</w:t>
            </w:r>
          </w:p>
        </w:tc>
        <w:tc>
          <w:tcPr>
            <w:tcW w:w="2977" w:type="dxa"/>
          </w:tcPr>
          <w:p w14:paraId="4C9AD349" w14:textId="2D93C2AD" w:rsidR="006C39C6" w:rsidRPr="00B2072D" w:rsidRDefault="00B2072D" w:rsidP="006C39C6">
            <w:pPr>
              <w:jc w:val="both"/>
              <w:rPr>
                <w:lang w:val="da-DK"/>
              </w:rPr>
            </w:pPr>
            <w:r w:rsidRPr="00B2072D">
              <w:rPr>
                <w:lang w:val="da-DK"/>
              </w:rPr>
              <w:t xml:space="preserve">Muskelstyrke </w:t>
            </w:r>
            <w:r>
              <w:rPr>
                <w:lang w:val="da-DK"/>
              </w:rPr>
              <w:t xml:space="preserve">i lårene </w:t>
            </w:r>
          </w:p>
        </w:tc>
        <w:tc>
          <w:tcPr>
            <w:tcW w:w="1134" w:type="dxa"/>
          </w:tcPr>
          <w:p w14:paraId="6AA86F2F" w14:textId="77777777" w:rsidR="006C39C6" w:rsidRPr="001A6BED" w:rsidRDefault="006C39C6" w:rsidP="006C39C6">
            <w:pPr>
              <w:jc w:val="center"/>
              <w:rPr>
                <w:lang w:val="da-DK"/>
              </w:rPr>
            </w:pPr>
            <w:r w:rsidRPr="001A6BED">
              <w:rPr>
                <w:lang w:val="da-DK"/>
              </w:rPr>
              <w:t>50</w:t>
            </w:r>
          </w:p>
        </w:tc>
        <w:tc>
          <w:tcPr>
            <w:tcW w:w="1053" w:type="dxa"/>
          </w:tcPr>
          <w:p w14:paraId="5ABE4BD8" w14:textId="77777777" w:rsidR="006C39C6" w:rsidRPr="001A6BED" w:rsidRDefault="006C39C6" w:rsidP="006C39C6">
            <w:pPr>
              <w:jc w:val="center"/>
              <w:rPr>
                <w:lang w:val="da-DK"/>
              </w:rPr>
            </w:pPr>
            <w:r w:rsidRPr="001A6BED">
              <w:rPr>
                <w:lang w:val="da-DK"/>
              </w:rPr>
              <w:t>100</w:t>
            </w:r>
          </w:p>
        </w:tc>
      </w:tr>
      <w:tr w:rsidR="006C39C6" w:rsidRPr="001A6BED" w14:paraId="7DF6472E" w14:textId="77777777" w:rsidTr="006C39C6">
        <w:tc>
          <w:tcPr>
            <w:tcW w:w="567" w:type="dxa"/>
          </w:tcPr>
          <w:p w14:paraId="63363C84" w14:textId="77777777" w:rsidR="006C39C6" w:rsidRPr="001A6BED" w:rsidRDefault="006C39C6" w:rsidP="006C39C6">
            <w:pPr>
              <w:jc w:val="both"/>
              <w:rPr>
                <w:lang w:val="da-DK"/>
              </w:rPr>
            </w:pPr>
          </w:p>
        </w:tc>
        <w:tc>
          <w:tcPr>
            <w:tcW w:w="2977" w:type="dxa"/>
          </w:tcPr>
          <w:p w14:paraId="32BC791C" w14:textId="77777777" w:rsidR="006C39C6" w:rsidRPr="001A6BED" w:rsidRDefault="006C39C6" w:rsidP="006C39C6">
            <w:pPr>
              <w:jc w:val="both"/>
              <w:rPr>
                <w:lang w:val="da-DK"/>
              </w:rPr>
            </w:pPr>
          </w:p>
        </w:tc>
        <w:tc>
          <w:tcPr>
            <w:tcW w:w="1134" w:type="dxa"/>
          </w:tcPr>
          <w:p w14:paraId="037EE2E5" w14:textId="77777777" w:rsidR="006C39C6" w:rsidRPr="001A6BED" w:rsidRDefault="006C39C6" w:rsidP="006C39C6">
            <w:pPr>
              <w:jc w:val="center"/>
              <w:rPr>
                <w:lang w:val="da-DK"/>
              </w:rPr>
            </w:pPr>
            <w:r w:rsidRPr="001A6BED">
              <w:rPr>
                <w:lang w:val="da-DK"/>
              </w:rPr>
              <w:t>752 euros</w:t>
            </w:r>
          </w:p>
        </w:tc>
        <w:tc>
          <w:tcPr>
            <w:tcW w:w="1053" w:type="dxa"/>
          </w:tcPr>
          <w:p w14:paraId="35D315C0" w14:textId="77777777" w:rsidR="006C39C6" w:rsidRPr="001A6BED" w:rsidRDefault="006C39C6" w:rsidP="006C39C6">
            <w:pPr>
              <w:jc w:val="center"/>
              <w:rPr>
                <w:lang w:val="da-DK"/>
              </w:rPr>
            </w:pPr>
            <w:r w:rsidRPr="001A6BED">
              <w:rPr>
                <w:lang w:val="da-DK"/>
              </w:rPr>
              <w:t>1.422 euros</w:t>
            </w:r>
          </w:p>
        </w:tc>
      </w:tr>
    </w:tbl>
    <w:p w14:paraId="5FCEF1EF" w14:textId="77777777" w:rsidR="003E36A6" w:rsidRDefault="003E36A6" w:rsidP="00C10F99">
      <w:pPr>
        <w:spacing w:before="0" w:after="0"/>
        <w:rPr>
          <w:color w:val="1F3864" w:themeColor="accent1" w:themeShade="80"/>
          <w:sz w:val="22"/>
          <w:szCs w:val="22"/>
          <w:lang w:val="da-DK"/>
        </w:rPr>
      </w:pPr>
    </w:p>
    <w:p w14:paraId="6C15A725" w14:textId="668109C4" w:rsidR="00C10F99" w:rsidRPr="001A6BED" w:rsidRDefault="00C10F99" w:rsidP="00C10F99">
      <w:pPr>
        <w:spacing w:before="0" w:after="0"/>
        <w:rPr>
          <w:color w:val="1F3864" w:themeColor="accent1" w:themeShade="80"/>
          <w:sz w:val="22"/>
          <w:szCs w:val="22"/>
          <w:lang w:val="da-DK"/>
        </w:rPr>
      </w:pPr>
      <w:r w:rsidRPr="001A6BED">
        <w:rPr>
          <w:color w:val="1F3864" w:themeColor="accent1" w:themeShade="80"/>
          <w:sz w:val="22"/>
          <w:szCs w:val="22"/>
          <w:lang w:val="da-DK"/>
        </w:rPr>
        <w:t xml:space="preserve">Som en del af evalueringen af kurserne blev </w:t>
      </w:r>
      <w:r w:rsidR="009C792D">
        <w:rPr>
          <w:color w:val="1F3864" w:themeColor="accent1" w:themeShade="80"/>
          <w:sz w:val="22"/>
          <w:szCs w:val="22"/>
          <w:lang w:val="da-DK"/>
        </w:rPr>
        <w:t>kursisterne</w:t>
      </w:r>
      <w:r w:rsidRPr="001A6BED">
        <w:rPr>
          <w:color w:val="1F3864" w:themeColor="accent1" w:themeShade="80"/>
          <w:sz w:val="22"/>
          <w:szCs w:val="22"/>
          <w:lang w:val="da-DK"/>
        </w:rPr>
        <w:t xml:space="preserve"> spurgt:</w:t>
      </w:r>
    </w:p>
    <w:p w14:paraId="15BA24F7" w14:textId="77777777" w:rsidR="00C10F99" w:rsidRPr="001A6BED" w:rsidRDefault="00C10F99" w:rsidP="00C10F99">
      <w:pPr>
        <w:spacing w:before="0" w:after="0"/>
        <w:jc w:val="center"/>
        <w:rPr>
          <w:i/>
          <w:color w:val="1F3864" w:themeColor="accent1" w:themeShade="80"/>
          <w:sz w:val="22"/>
          <w:szCs w:val="22"/>
          <w:lang w:val="da-DK"/>
        </w:rPr>
      </w:pPr>
      <w:r w:rsidRPr="001A6BED">
        <w:rPr>
          <w:i/>
          <w:color w:val="1F3864" w:themeColor="accent1" w:themeShade="80"/>
          <w:sz w:val="22"/>
          <w:szCs w:val="22"/>
          <w:lang w:val="da-DK"/>
        </w:rPr>
        <w:t>Dette kursus var gratis. Hvad synes du, det er værd, nu hvor du ved, hvad det indeholder?</w:t>
      </w:r>
    </w:p>
    <w:p w14:paraId="2128C836" w14:textId="18A03586" w:rsidR="006C39C6" w:rsidRDefault="00C10F99" w:rsidP="00C10F99">
      <w:pPr>
        <w:spacing w:before="0" w:after="0"/>
        <w:jc w:val="center"/>
        <w:rPr>
          <w:i/>
          <w:color w:val="1F3864" w:themeColor="accent1" w:themeShade="80"/>
          <w:sz w:val="22"/>
          <w:szCs w:val="22"/>
          <w:lang w:val="da-DK"/>
        </w:rPr>
      </w:pPr>
      <w:r w:rsidRPr="001A6BED">
        <w:rPr>
          <w:i/>
          <w:color w:val="1F3864" w:themeColor="accent1" w:themeShade="80"/>
          <w:sz w:val="22"/>
          <w:szCs w:val="22"/>
          <w:lang w:val="da-DK"/>
        </w:rPr>
        <w:t>Hvor meget ville du betale for den viden, du har i dag? Du kan prøve at relatere dit svar til det, du normalt ville være villig til at betale for kurser med andet indhold.</w:t>
      </w:r>
    </w:p>
    <w:p w14:paraId="553224E1" w14:textId="77777777" w:rsidR="00B2072D" w:rsidRPr="001A6BED" w:rsidRDefault="00B2072D" w:rsidP="00C10F99">
      <w:pPr>
        <w:spacing w:before="0" w:after="0"/>
        <w:jc w:val="center"/>
        <w:rPr>
          <w:i/>
          <w:color w:val="1F3864" w:themeColor="accent1" w:themeShade="80"/>
          <w:sz w:val="24"/>
          <w:szCs w:val="24"/>
          <w:lang w:val="da-DK"/>
        </w:rPr>
      </w:pPr>
    </w:p>
    <w:tbl>
      <w:tblPr>
        <w:tblStyle w:val="Tabel-Gitter"/>
        <w:tblW w:w="0" w:type="auto"/>
        <w:tblInd w:w="562" w:type="dxa"/>
        <w:tblLook w:val="04A0" w:firstRow="1" w:lastRow="0" w:firstColumn="1" w:lastColumn="0" w:noHBand="0" w:noVBand="1"/>
      </w:tblPr>
      <w:tblGrid>
        <w:gridCol w:w="1418"/>
        <w:gridCol w:w="827"/>
        <w:gridCol w:w="847"/>
        <w:gridCol w:w="847"/>
        <w:gridCol w:w="766"/>
        <w:gridCol w:w="824"/>
        <w:gridCol w:w="850"/>
        <w:gridCol w:w="1134"/>
      </w:tblGrid>
      <w:tr w:rsidR="006C39C6" w:rsidRPr="001A6BED" w14:paraId="676CAEDC" w14:textId="77777777" w:rsidTr="006C39C6">
        <w:tc>
          <w:tcPr>
            <w:tcW w:w="7513" w:type="dxa"/>
            <w:gridSpan w:val="8"/>
            <w:shd w:val="clear" w:color="auto" w:fill="D9E2F3" w:themeFill="accent1" w:themeFillTint="33"/>
          </w:tcPr>
          <w:p w14:paraId="3495871A" w14:textId="77777777" w:rsidR="006C39C6" w:rsidRPr="001A6BED" w:rsidRDefault="006C39C6" w:rsidP="006C39C6">
            <w:pPr>
              <w:rPr>
                <w:b/>
                <w:lang w:val="da-DK"/>
              </w:rPr>
            </w:pPr>
            <w:r w:rsidRPr="001A6BED">
              <w:rPr>
                <w:b/>
                <w:lang w:val="da-DK"/>
              </w:rPr>
              <w:t>Tab</w:t>
            </w:r>
            <w:r w:rsidR="00320664" w:rsidRPr="001A6BED">
              <w:rPr>
                <w:b/>
                <w:lang w:val="da-DK"/>
              </w:rPr>
              <w:t>el</w:t>
            </w:r>
            <w:r w:rsidRPr="001A6BED">
              <w:rPr>
                <w:b/>
                <w:lang w:val="da-DK"/>
              </w:rPr>
              <w:t xml:space="preserve"> 5</w:t>
            </w:r>
          </w:p>
        </w:tc>
      </w:tr>
      <w:tr w:rsidR="006C39C6" w:rsidRPr="001A6BED" w14:paraId="0C62E136" w14:textId="77777777" w:rsidTr="006C39C6">
        <w:tc>
          <w:tcPr>
            <w:tcW w:w="7513" w:type="dxa"/>
            <w:gridSpan w:val="8"/>
            <w:shd w:val="clear" w:color="auto" w:fill="D9E2F3" w:themeFill="accent1" w:themeFillTint="33"/>
          </w:tcPr>
          <w:p w14:paraId="4F7D1386" w14:textId="77777777" w:rsidR="006C39C6" w:rsidRPr="001A6BED" w:rsidRDefault="00320664" w:rsidP="006C39C6">
            <w:pPr>
              <w:jc w:val="center"/>
              <w:rPr>
                <w:b/>
                <w:lang w:val="da-DK"/>
              </w:rPr>
            </w:pPr>
            <w:r w:rsidRPr="001A6BED">
              <w:rPr>
                <w:b/>
                <w:lang w:val="da-DK"/>
              </w:rPr>
              <w:t xml:space="preserve">I Danmark deltog 38 ældre og 35 udfyldte </w:t>
            </w:r>
            <w:r w:rsidR="00245B00" w:rsidRPr="001A6BED">
              <w:rPr>
                <w:b/>
                <w:lang w:val="da-DK"/>
              </w:rPr>
              <w:t xml:space="preserve">evalueringen. </w:t>
            </w:r>
          </w:p>
        </w:tc>
      </w:tr>
      <w:tr w:rsidR="006C39C6" w:rsidRPr="001A6BED" w14:paraId="256E3314" w14:textId="77777777" w:rsidTr="006C39C6">
        <w:tc>
          <w:tcPr>
            <w:tcW w:w="1418" w:type="dxa"/>
          </w:tcPr>
          <w:p w14:paraId="48668CD0" w14:textId="77777777" w:rsidR="006C39C6" w:rsidRPr="001A6BED" w:rsidRDefault="00245B00" w:rsidP="006C39C6">
            <w:pPr>
              <w:jc w:val="center"/>
              <w:rPr>
                <w:b/>
                <w:lang w:val="da-DK"/>
              </w:rPr>
            </w:pPr>
            <w:r w:rsidRPr="001A6BED">
              <w:rPr>
                <w:b/>
                <w:lang w:val="da-DK"/>
              </w:rPr>
              <w:t>Række nr.</w:t>
            </w:r>
          </w:p>
        </w:tc>
        <w:tc>
          <w:tcPr>
            <w:tcW w:w="827" w:type="dxa"/>
          </w:tcPr>
          <w:p w14:paraId="2134EA3F" w14:textId="77777777" w:rsidR="006C39C6" w:rsidRPr="001A6BED" w:rsidRDefault="006C39C6" w:rsidP="006C39C6">
            <w:pPr>
              <w:jc w:val="center"/>
              <w:rPr>
                <w:b/>
                <w:lang w:val="da-DK"/>
              </w:rPr>
            </w:pPr>
            <w:r w:rsidRPr="001A6BED">
              <w:rPr>
                <w:b/>
                <w:lang w:val="da-DK"/>
              </w:rPr>
              <w:t>1</w:t>
            </w:r>
          </w:p>
        </w:tc>
        <w:tc>
          <w:tcPr>
            <w:tcW w:w="847" w:type="dxa"/>
          </w:tcPr>
          <w:p w14:paraId="060B2ED5" w14:textId="77777777" w:rsidR="006C39C6" w:rsidRPr="001A6BED" w:rsidRDefault="006C39C6" w:rsidP="006C39C6">
            <w:pPr>
              <w:jc w:val="center"/>
              <w:rPr>
                <w:b/>
                <w:lang w:val="da-DK"/>
              </w:rPr>
            </w:pPr>
            <w:r w:rsidRPr="001A6BED">
              <w:rPr>
                <w:b/>
                <w:lang w:val="da-DK"/>
              </w:rPr>
              <w:t>2</w:t>
            </w:r>
          </w:p>
        </w:tc>
        <w:tc>
          <w:tcPr>
            <w:tcW w:w="847" w:type="dxa"/>
          </w:tcPr>
          <w:p w14:paraId="761060D7" w14:textId="77777777" w:rsidR="006C39C6" w:rsidRPr="001A6BED" w:rsidRDefault="006C39C6" w:rsidP="006C39C6">
            <w:pPr>
              <w:jc w:val="center"/>
              <w:rPr>
                <w:b/>
                <w:lang w:val="da-DK"/>
              </w:rPr>
            </w:pPr>
            <w:r w:rsidRPr="001A6BED">
              <w:rPr>
                <w:b/>
                <w:lang w:val="da-DK"/>
              </w:rPr>
              <w:t>3</w:t>
            </w:r>
          </w:p>
        </w:tc>
        <w:tc>
          <w:tcPr>
            <w:tcW w:w="766" w:type="dxa"/>
          </w:tcPr>
          <w:p w14:paraId="6D601289" w14:textId="77777777" w:rsidR="006C39C6" w:rsidRPr="001A6BED" w:rsidRDefault="006C39C6" w:rsidP="006C39C6">
            <w:pPr>
              <w:jc w:val="center"/>
              <w:rPr>
                <w:b/>
                <w:lang w:val="da-DK"/>
              </w:rPr>
            </w:pPr>
            <w:r w:rsidRPr="001A6BED">
              <w:rPr>
                <w:b/>
                <w:lang w:val="da-DK"/>
              </w:rPr>
              <w:t>4</w:t>
            </w:r>
          </w:p>
        </w:tc>
        <w:tc>
          <w:tcPr>
            <w:tcW w:w="824" w:type="dxa"/>
          </w:tcPr>
          <w:p w14:paraId="19B40A7B" w14:textId="77777777" w:rsidR="006C39C6" w:rsidRPr="001A6BED" w:rsidRDefault="006C39C6" w:rsidP="006C39C6">
            <w:pPr>
              <w:jc w:val="center"/>
              <w:rPr>
                <w:b/>
                <w:lang w:val="da-DK"/>
              </w:rPr>
            </w:pPr>
            <w:r w:rsidRPr="001A6BED">
              <w:rPr>
                <w:b/>
                <w:lang w:val="da-DK"/>
              </w:rPr>
              <w:t>5</w:t>
            </w:r>
          </w:p>
        </w:tc>
        <w:tc>
          <w:tcPr>
            <w:tcW w:w="850" w:type="dxa"/>
          </w:tcPr>
          <w:p w14:paraId="2B02DC23" w14:textId="77777777" w:rsidR="006C39C6" w:rsidRPr="001A6BED" w:rsidRDefault="006C39C6" w:rsidP="006C39C6">
            <w:pPr>
              <w:jc w:val="center"/>
              <w:rPr>
                <w:b/>
                <w:lang w:val="da-DK"/>
              </w:rPr>
            </w:pPr>
            <w:r w:rsidRPr="001A6BED">
              <w:rPr>
                <w:b/>
                <w:lang w:val="da-DK"/>
              </w:rPr>
              <w:t>6</w:t>
            </w:r>
          </w:p>
        </w:tc>
        <w:tc>
          <w:tcPr>
            <w:tcW w:w="1134" w:type="dxa"/>
          </w:tcPr>
          <w:p w14:paraId="27C4012F" w14:textId="77777777" w:rsidR="006C39C6" w:rsidRPr="001A6BED" w:rsidRDefault="006C39C6" w:rsidP="006C39C6">
            <w:pPr>
              <w:jc w:val="center"/>
              <w:rPr>
                <w:b/>
                <w:lang w:val="da-DK"/>
              </w:rPr>
            </w:pPr>
            <w:r w:rsidRPr="001A6BED">
              <w:rPr>
                <w:b/>
                <w:lang w:val="da-DK"/>
              </w:rPr>
              <w:t>7</w:t>
            </w:r>
          </w:p>
        </w:tc>
      </w:tr>
      <w:tr w:rsidR="006C39C6" w:rsidRPr="001A6BED" w14:paraId="1549050C" w14:textId="77777777" w:rsidTr="006C39C6">
        <w:tc>
          <w:tcPr>
            <w:tcW w:w="1418" w:type="dxa"/>
          </w:tcPr>
          <w:p w14:paraId="0FAA594A" w14:textId="77777777" w:rsidR="006C39C6" w:rsidRPr="001A6BED" w:rsidRDefault="00245B00" w:rsidP="006C39C6">
            <w:pPr>
              <w:jc w:val="center"/>
              <w:rPr>
                <w:b/>
                <w:lang w:val="da-DK"/>
              </w:rPr>
            </w:pPr>
            <w:r w:rsidRPr="001A6BED">
              <w:rPr>
                <w:b/>
                <w:lang w:val="da-DK"/>
              </w:rPr>
              <w:t>Villig til at betale</w:t>
            </w:r>
          </w:p>
        </w:tc>
        <w:tc>
          <w:tcPr>
            <w:tcW w:w="827" w:type="dxa"/>
          </w:tcPr>
          <w:p w14:paraId="15302941" w14:textId="77777777" w:rsidR="006C39C6" w:rsidRPr="001A6BED" w:rsidRDefault="006C39C6" w:rsidP="006C39C6">
            <w:pPr>
              <w:jc w:val="center"/>
              <w:rPr>
                <w:b/>
                <w:lang w:val="da-DK"/>
              </w:rPr>
            </w:pPr>
            <w:r w:rsidRPr="001A6BED">
              <w:rPr>
                <w:b/>
                <w:lang w:val="da-DK"/>
              </w:rPr>
              <w:t>15 euros</w:t>
            </w:r>
          </w:p>
        </w:tc>
        <w:tc>
          <w:tcPr>
            <w:tcW w:w="847" w:type="dxa"/>
          </w:tcPr>
          <w:p w14:paraId="73AB4D05" w14:textId="77777777" w:rsidR="006C39C6" w:rsidRPr="001A6BED" w:rsidRDefault="006C39C6" w:rsidP="006C39C6">
            <w:pPr>
              <w:jc w:val="center"/>
              <w:rPr>
                <w:b/>
                <w:lang w:val="da-DK"/>
              </w:rPr>
            </w:pPr>
            <w:r w:rsidRPr="001A6BED">
              <w:rPr>
                <w:b/>
                <w:lang w:val="da-DK"/>
              </w:rPr>
              <w:t>25 euros</w:t>
            </w:r>
          </w:p>
        </w:tc>
        <w:tc>
          <w:tcPr>
            <w:tcW w:w="847" w:type="dxa"/>
          </w:tcPr>
          <w:p w14:paraId="0DB6B1AE" w14:textId="77777777" w:rsidR="006C39C6" w:rsidRPr="001A6BED" w:rsidRDefault="006C39C6" w:rsidP="006C39C6">
            <w:pPr>
              <w:jc w:val="center"/>
              <w:rPr>
                <w:b/>
                <w:lang w:val="da-DK"/>
              </w:rPr>
            </w:pPr>
            <w:r w:rsidRPr="001A6BED">
              <w:rPr>
                <w:b/>
                <w:lang w:val="da-DK"/>
              </w:rPr>
              <w:t>40 euros</w:t>
            </w:r>
          </w:p>
        </w:tc>
        <w:tc>
          <w:tcPr>
            <w:tcW w:w="766" w:type="dxa"/>
          </w:tcPr>
          <w:p w14:paraId="34CB133D" w14:textId="77777777" w:rsidR="006C39C6" w:rsidRPr="001A6BED" w:rsidRDefault="006C39C6" w:rsidP="006C39C6">
            <w:pPr>
              <w:jc w:val="center"/>
              <w:rPr>
                <w:b/>
                <w:lang w:val="da-DK"/>
              </w:rPr>
            </w:pPr>
            <w:r w:rsidRPr="001A6BED">
              <w:rPr>
                <w:b/>
                <w:lang w:val="da-DK"/>
              </w:rPr>
              <w:t>50 euros</w:t>
            </w:r>
          </w:p>
        </w:tc>
        <w:tc>
          <w:tcPr>
            <w:tcW w:w="824" w:type="dxa"/>
          </w:tcPr>
          <w:p w14:paraId="6DADD962" w14:textId="77777777" w:rsidR="006C39C6" w:rsidRPr="001A6BED" w:rsidRDefault="006C39C6" w:rsidP="006C39C6">
            <w:pPr>
              <w:jc w:val="center"/>
              <w:rPr>
                <w:b/>
                <w:lang w:val="da-DK"/>
              </w:rPr>
            </w:pPr>
            <w:r w:rsidRPr="001A6BED">
              <w:rPr>
                <w:b/>
                <w:lang w:val="da-DK"/>
              </w:rPr>
              <w:t>70 euros</w:t>
            </w:r>
          </w:p>
        </w:tc>
        <w:tc>
          <w:tcPr>
            <w:tcW w:w="850" w:type="dxa"/>
          </w:tcPr>
          <w:p w14:paraId="417976B8" w14:textId="77777777" w:rsidR="006C39C6" w:rsidRPr="001A6BED" w:rsidRDefault="006C39C6" w:rsidP="006C39C6">
            <w:pPr>
              <w:jc w:val="center"/>
              <w:rPr>
                <w:b/>
                <w:lang w:val="da-DK"/>
              </w:rPr>
            </w:pPr>
            <w:r w:rsidRPr="001A6BED">
              <w:rPr>
                <w:b/>
                <w:lang w:val="da-DK"/>
              </w:rPr>
              <w:t>80 euros</w:t>
            </w:r>
          </w:p>
        </w:tc>
        <w:tc>
          <w:tcPr>
            <w:tcW w:w="1134" w:type="dxa"/>
          </w:tcPr>
          <w:p w14:paraId="6BCC3CE5" w14:textId="470F9B05" w:rsidR="006C39C6" w:rsidRPr="001A6BED" w:rsidRDefault="003E36A6" w:rsidP="006C39C6">
            <w:pPr>
              <w:jc w:val="center"/>
              <w:rPr>
                <w:b/>
                <w:lang w:val="da-DK"/>
              </w:rPr>
            </w:pPr>
            <w:r>
              <w:rPr>
                <w:b/>
                <w:lang w:val="da-DK"/>
              </w:rPr>
              <w:t>Intet svar</w:t>
            </w:r>
          </w:p>
        </w:tc>
      </w:tr>
      <w:tr w:rsidR="006C39C6" w:rsidRPr="001A6BED" w14:paraId="2FF64D3D" w14:textId="77777777" w:rsidTr="006C39C6">
        <w:tc>
          <w:tcPr>
            <w:tcW w:w="1418" w:type="dxa"/>
          </w:tcPr>
          <w:p w14:paraId="2D53478C" w14:textId="77777777" w:rsidR="006C39C6" w:rsidRPr="001A6BED" w:rsidRDefault="00245B00" w:rsidP="006C39C6">
            <w:pPr>
              <w:jc w:val="center"/>
              <w:rPr>
                <w:b/>
                <w:lang w:val="da-DK"/>
              </w:rPr>
            </w:pPr>
            <w:r w:rsidRPr="001A6BED">
              <w:rPr>
                <w:b/>
                <w:lang w:val="da-DK"/>
              </w:rPr>
              <w:t>Antal af personer</w:t>
            </w:r>
          </w:p>
        </w:tc>
        <w:tc>
          <w:tcPr>
            <w:tcW w:w="827" w:type="dxa"/>
          </w:tcPr>
          <w:p w14:paraId="6EEC8373" w14:textId="77777777" w:rsidR="006C39C6" w:rsidRPr="001A6BED" w:rsidRDefault="006C39C6" w:rsidP="006C39C6">
            <w:pPr>
              <w:jc w:val="center"/>
              <w:rPr>
                <w:b/>
                <w:lang w:val="da-DK"/>
              </w:rPr>
            </w:pPr>
            <w:r w:rsidRPr="001A6BED">
              <w:rPr>
                <w:b/>
                <w:lang w:val="da-DK"/>
              </w:rPr>
              <w:t>5</w:t>
            </w:r>
          </w:p>
        </w:tc>
        <w:tc>
          <w:tcPr>
            <w:tcW w:w="847" w:type="dxa"/>
          </w:tcPr>
          <w:p w14:paraId="027BB876" w14:textId="77777777" w:rsidR="006C39C6" w:rsidRPr="001A6BED" w:rsidRDefault="006C39C6" w:rsidP="006C39C6">
            <w:pPr>
              <w:jc w:val="center"/>
              <w:rPr>
                <w:b/>
                <w:lang w:val="da-DK"/>
              </w:rPr>
            </w:pPr>
            <w:r w:rsidRPr="001A6BED">
              <w:rPr>
                <w:b/>
                <w:lang w:val="da-DK"/>
              </w:rPr>
              <w:t>2</w:t>
            </w:r>
          </w:p>
        </w:tc>
        <w:tc>
          <w:tcPr>
            <w:tcW w:w="847" w:type="dxa"/>
          </w:tcPr>
          <w:p w14:paraId="5F6026B6" w14:textId="77777777" w:rsidR="006C39C6" w:rsidRPr="001A6BED" w:rsidRDefault="006C39C6" w:rsidP="006C39C6">
            <w:pPr>
              <w:jc w:val="center"/>
              <w:rPr>
                <w:b/>
                <w:lang w:val="da-DK"/>
              </w:rPr>
            </w:pPr>
            <w:r w:rsidRPr="001A6BED">
              <w:rPr>
                <w:b/>
                <w:lang w:val="da-DK"/>
              </w:rPr>
              <w:t>5</w:t>
            </w:r>
          </w:p>
        </w:tc>
        <w:tc>
          <w:tcPr>
            <w:tcW w:w="766" w:type="dxa"/>
          </w:tcPr>
          <w:p w14:paraId="06B9F588" w14:textId="77777777" w:rsidR="006C39C6" w:rsidRPr="001A6BED" w:rsidRDefault="006C39C6" w:rsidP="006C39C6">
            <w:pPr>
              <w:jc w:val="center"/>
              <w:rPr>
                <w:b/>
                <w:lang w:val="da-DK"/>
              </w:rPr>
            </w:pPr>
            <w:r w:rsidRPr="001A6BED">
              <w:rPr>
                <w:b/>
                <w:lang w:val="da-DK"/>
              </w:rPr>
              <w:t>10</w:t>
            </w:r>
          </w:p>
        </w:tc>
        <w:tc>
          <w:tcPr>
            <w:tcW w:w="824" w:type="dxa"/>
          </w:tcPr>
          <w:p w14:paraId="270D0B9E" w14:textId="77777777" w:rsidR="006C39C6" w:rsidRPr="001A6BED" w:rsidRDefault="006C39C6" w:rsidP="006C39C6">
            <w:pPr>
              <w:jc w:val="center"/>
              <w:rPr>
                <w:b/>
                <w:lang w:val="da-DK"/>
              </w:rPr>
            </w:pPr>
            <w:r w:rsidRPr="001A6BED">
              <w:rPr>
                <w:b/>
                <w:lang w:val="da-DK"/>
              </w:rPr>
              <w:t>5</w:t>
            </w:r>
          </w:p>
        </w:tc>
        <w:tc>
          <w:tcPr>
            <w:tcW w:w="850" w:type="dxa"/>
          </w:tcPr>
          <w:p w14:paraId="3A83827E" w14:textId="77777777" w:rsidR="006C39C6" w:rsidRPr="001A6BED" w:rsidRDefault="006C39C6" w:rsidP="006C39C6">
            <w:pPr>
              <w:jc w:val="center"/>
              <w:rPr>
                <w:b/>
                <w:lang w:val="da-DK"/>
              </w:rPr>
            </w:pPr>
            <w:r w:rsidRPr="001A6BED">
              <w:rPr>
                <w:b/>
                <w:lang w:val="da-DK"/>
              </w:rPr>
              <w:t>1</w:t>
            </w:r>
          </w:p>
        </w:tc>
        <w:tc>
          <w:tcPr>
            <w:tcW w:w="1134" w:type="dxa"/>
          </w:tcPr>
          <w:p w14:paraId="6231EA4C" w14:textId="77777777" w:rsidR="006C39C6" w:rsidRPr="001A6BED" w:rsidRDefault="006C39C6" w:rsidP="006C39C6">
            <w:pPr>
              <w:jc w:val="center"/>
              <w:rPr>
                <w:b/>
                <w:lang w:val="da-DK"/>
              </w:rPr>
            </w:pPr>
            <w:r w:rsidRPr="001A6BED">
              <w:rPr>
                <w:b/>
                <w:lang w:val="da-DK"/>
              </w:rPr>
              <w:t>7</w:t>
            </w:r>
          </w:p>
        </w:tc>
      </w:tr>
      <w:tr w:rsidR="006C39C6" w:rsidRPr="001A6BED" w14:paraId="6E7A06D4" w14:textId="77777777" w:rsidTr="006C39C6">
        <w:tc>
          <w:tcPr>
            <w:tcW w:w="1418" w:type="dxa"/>
          </w:tcPr>
          <w:p w14:paraId="16FDD8A8" w14:textId="77777777" w:rsidR="006C39C6" w:rsidRPr="001A6BED" w:rsidRDefault="00245B00" w:rsidP="006C39C6">
            <w:pPr>
              <w:jc w:val="center"/>
              <w:rPr>
                <w:b/>
                <w:lang w:val="da-DK"/>
              </w:rPr>
            </w:pPr>
            <w:r w:rsidRPr="001A6BED">
              <w:rPr>
                <w:b/>
                <w:lang w:val="da-DK"/>
              </w:rPr>
              <w:t>Procentdel</w:t>
            </w:r>
          </w:p>
        </w:tc>
        <w:tc>
          <w:tcPr>
            <w:tcW w:w="827" w:type="dxa"/>
          </w:tcPr>
          <w:p w14:paraId="236D610D" w14:textId="77777777" w:rsidR="006C39C6" w:rsidRPr="001A6BED" w:rsidRDefault="006C39C6" w:rsidP="006C39C6">
            <w:pPr>
              <w:jc w:val="center"/>
              <w:rPr>
                <w:b/>
                <w:lang w:val="da-DK"/>
              </w:rPr>
            </w:pPr>
            <w:r w:rsidRPr="001A6BED">
              <w:rPr>
                <w:b/>
                <w:lang w:val="da-DK"/>
              </w:rPr>
              <w:t>14,3%</w:t>
            </w:r>
          </w:p>
        </w:tc>
        <w:tc>
          <w:tcPr>
            <w:tcW w:w="847" w:type="dxa"/>
          </w:tcPr>
          <w:p w14:paraId="3630F628" w14:textId="77777777" w:rsidR="006C39C6" w:rsidRPr="001A6BED" w:rsidRDefault="006C39C6" w:rsidP="006C39C6">
            <w:pPr>
              <w:jc w:val="center"/>
              <w:rPr>
                <w:b/>
                <w:lang w:val="da-DK"/>
              </w:rPr>
            </w:pPr>
            <w:r w:rsidRPr="001A6BED">
              <w:rPr>
                <w:b/>
                <w:lang w:val="da-DK"/>
              </w:rPr>
              <w:t>5,7%</w:t>
            </w:r>
          </w:p>
        </w:tc>
        <w:tc>
          <w:tcPr>
            <w:tcW w:w="847" w:type="dxa"/>
          </w:tcPr>
          <w:p w14:paraId="0F602C7C" w14:textId="77777777" w:rsidR="006C39C6" w:rsidRPr="001A6BED" w:rsidRDefault="006C39C6" w:rsidP="006C39C6">
            <w:pPr>
              <w:jc w:val="center"/>
              <w:rPr>
                <w:b/>
                <w:lang w:val="da-DK"/>
              </w:rPr>
            </w:pPr>
            <w:r w:rsidRPr="001A6BED">
              <w:rPr>
                <w:b/>
                <w:lang w:val="da-DK"/>
              </w:rPr>
              <w:t>14,3%</w:t>
            </w:r>
          </w:p>
        </w:tc>
        <w:tc>
          <w:tcPr>
            <w:tcW w:w="766" w:type="dxa"/>
          </w:tcPr>
          <w:p w14:paraId="77973D40" w14:textId="77777777" w:rsidR="006C39C6" w:rsidRPr="001A6BED" w:rsidRDefault="006C39C6" w:rsidP="006C39C6">
            <w:pPr>
              <w:jc w:val="center"/>
              <w:rPr>
                <w:b/>
                <w:lang w:val="da-DK"/>
              </w:rPr>
            </w:pPr>
            <w:r w:rsidRPr="001A6BED">
              <w:rPr>
                <w:b/>
                <w:lang w:val="da-DK"/>
              </w:rPr>
              <w:t>28,6%</w:t>
            </w:r>
          </w:p>
        </w:tc>
        <w:tc>
          <w:tcPr>
            <w:tcW w:w="824" w:type="dxa"/>
          </w:tcPr>
          <w:p w14:paraId="0015C6E6" w14:textId="77777777" w:rsidR="006C39C6" w:rsidRPr="001A6BED" w:rsidRDefault="006C39C6" w:rsidP="006C39C6">
            <w:pPr>
              <w:jc w:val="center"/>
              <w:rPr>
                <w:b/>
                <w:lang w:val="da-DK"/>
              </w:rPr>
            </w:pPr>
            <w:r w:rsidRPr="001A6BED">
              <w:rPr>
                <w:b/>
                <w:lang w:val="da-DK"/>
              </w:rPr>
              <w:t>14,3%</w:t>
            </w:r>
          </w:p>
        </w:tc>
        <w:tc>
          <w:tcPr>
            <w:tcW w:w="850" w:type="dxa"/>
          </w:tcPr>
          <w:p w14:paraId="5E7C28C4" w14:textId="77777777" w:rsidR="006C39C6" w:rsidRPr="001A6BED" w:rsidRDefault="006C39C6" w:rsidP="006C39C6">
            <w:pPr>
              <w:jc w:val="center"/>
              <w:rPr>
                <w:b/>
                <w:lang w:val="da-DK"/>
              </w:rPr>
            </w:pPr>
            <w:r w:rsidRPr="001A6BED">
              <w:rPr>
                <w:b/>
                <w:lang w:val="da-DK"/>
              </w:rPr>
              <w:t>2,9%</w:t>
            </w:r>
          </w:p>
        </w:tc>
        <w:tc>
          <w:tcPr>
            <w:tcW w:w="1134" w:type="dxa"/>
          </w:tcPr>
          <w:p w14:paraId="5C34BE6B" w14:textId="77777777" w:rsidR="006C39C6" w:rsidRPr="001A6BED" w:rsidRDefault="006C39C6" w:rsidP="006C39C6">
            <w:pPr>
              <w:jc w:val="center"/>
              <w:rPr>
                <w:b/>
                <w:lang w:val="da-DK"/>
              </w:rPr>
            </w:pPr>
          </w:p>
        </w:tc>
      </w:tr>
    </w:tbl>
    <w:p w14:paraId="5A64EBCC" w14:textId="77777777" w:rsidR="005F16C0" w:rsidRPr="001A6BED" w:rsidRDefault="005F16C0" w:rsidP="005F16C0">
      <w:pPr>
        <w:rPr>
          <w:sz w:val="22"/>
          <w:szCs w:val="22"/>
          <w:lang w:val="da-DK"/>
        </w:rPr>
      </w:pPr>
      <w:r w:rsidRPr="001A6BED">
        <w:rPr>
          <w:sz w:val="22"/>
          <w:szCs w:val="22"/>
          <w:lang w:val="da-DK"/>
        </w:rPr>
        <w:t>Tabel 5 viser, at seniorernes betalingsvillighed varierer meget.</w:t>
      </w:r>
    </w:p>
    <w:p w14:paraId="6CB6E9D1" w14:textId="422A9A7A" w:rsidR="005F16C0" w:rsidRPr="001A6BED" w:rsidRDefault="005F16C0" w:rsidP="005F16C0">
      <w:pPr>
        <w:rPr>
          <w:sz w:val="22"/>
          <w:szCs w:val="22"/>
          <w:lang w:val="da-DK"/>
        </w:rPr>
      </w:pPr>
      <w:r w:rsidRPr="001A6BED">
        <w:rPr>
          <w:sz w:val="22"/>
          <w:szCs w:val="22"/>
          <w:lang w:val="da-DK"/>
        </w:rPr>
        <w:t xml:space="preserve">De laveste gebyrer beregnet i de foregående tabeller var 30, 33 og 35 euro, baseret på de laveste </w:t>
      </w:r>
      <w:r w:rsidR="00151EE1">
        <w:rPr>
          <w:sz w:val="22"/>
          <w:szCs w:val="22"/>
          <w:lang w:val="da-DK"/>
        </w:rPr>
        <w:t>underviser</w:t>
      </w:r>
      <w:r w:rsidRPr="001A6BED">
        <w:rPr>
          <w:sz w:val="22"/>
          <w:szCs w:val="22"/>
          <w:lang w:val="da-DK"/>
        </w:rPr>
        <w:t>omkostninger og 16 elever på et 16-lektionsforløb.</w:t>
      </w:r>
    </w:p>
    <w:p w14:paraId="4034E8AB" w14:textId="77777777" w:rsidR="005F16C0" w:rsidRPr="001A6BED" w:rsidRDefault="005F16C0" w:rsidP="005F16C0">
      <w:pPr>
        <w:rPr>
          <w:sz w:val="22"/>
          <w:szCs w:val="22"/>
          <w:lang w:val="da-DK"/>
        </w:rPr>
      </w:pPr>
      <w:r w:rsidRPr="001A6BED">
        <w:rPr>
          <w:sz w:val="22"/>
          <w:szCs w:val="22"/>
          <w:lang w:val="da-DK"/>
        </w:rPr>
        <w:t>Tabel 5 viser, at næsten 80% af seniorerne udtrykte, at de var villige til at betale et højere gebyr end det.</w:t>
      </w:r>
    </w:p>
    <w:p w14:paraId="48CEB7C5" w14:textId="0EDF659A" w:rsidR="005F16C0" w:rsidRPr="001A6BED" w:rsidRDefault="005F16C0" w:rsidP="005F16C0">
      <w:pPr>
        <w:rPr>
          <w:sz w:val="22"/>
          <w:szCs w:val="22"/>
          <w:lang w:val="da-DK"/>
        </w:rPr>
      </w:pPr>
      <w:r w:rsidRPr="001A6BED">
        <w:rPr>
          <w:sz w:val="22"/>
          <w:szCs w:val="22"/>
          <w:lang w:val="da-DK"/>
        </w:rPr>
        <w:t xml:space="preserve">Det beregnede gebyr baseret på de højeste </w:t>
      </w:r>
      <w:r w:rsidR="00151EE1">
        <w:rPr>
          <w:sz w:val="22"/>
          <w:szCs w:val="22"/>
          <w:lang w:val="da-DK"/>
        </w:rPr>
        <w:t>underviser</w:t>
      </w:r>
      <w:r w:rsidRPr="001A6BED">
        <w:rPr>
          <w:sz w:val="22"/>
          <w:szCs w:val="22"/>
          <w:lang w:val="da-DK"/>
        </w:rPr>
        <w:t>omkostninger viser et gebyrniveau på:</w:t>
      </w:r>
    </w:p>
    <w:p w14:paraId="3D6CDDA1" w14:textId="63F67498" w:rsidR="005F16C0" w:rsidRPr="001A6BED" w:rsidRDefault="005F16C0" w:rsidP="008B4F03">
      <w:pPr>
        <w:pStyle w:val="Listeafsnit"/>
        <w:numPr>
          <w:ilvl w:val="1"/>
          <w:numId w:val="27"/>
        </w:numPr>
        <w:rPr>
          <w:sz w:val="22"/>
          <w:szCs w:val="22"/>
          <w:lang w:val="da-DK"/>
        </w:rPr>
      </w:pPr>
      <w:r w:rsidRPr="001A6BED">
        <w:rPr>
          <w:sz w:val="22"/>
          <w:szCs w:val="22"/>
          <w:lang w:val="da-DK"/>
        </w:rPr>
        <w:t xml:space="preserve">78 og 84 euro, </w:t>
      </w:r>
      <w:r w:rsidR="009527A5">
        <w:rPr>
          <w:sz w:val="22"/>
          <w:szCs w:val="22"/>
          <w:lang w:val="da-DK"/>
        </w:rPr>
        <w:t>ved et kursu</w:t>
      </w:r>
      <w:r w:rsidR="00B2072D">
        <w:rPr>
          <w:sz w:val="22"/>
          <w:szCs w:val="22"/>
          <w:lang w:val="da-DK"/>
        </w:rPr>
        <w:t>s</w:t>
      </w:r>
      <w:r w:rsidR="009527A5">
        <w:rPr>
          <w:sz w:val="22"/>
          <w:szCs w:val="22"/>
          <w:lang w:val="da-DK"/>
        </w:rPr>
        <w:t xml:space="preserve"> </w:t>
      </w:r>
      <w:r w:rsidRPr="001A6BED">
        <w:rPr>
          <w:sz w:val="22"/>
          <w:szCs w:val="22"/>
          <w:lang w:val="da-DK"/>
        </w:rPr>
        <w:t xml:space="preserve">der har 12 </w:t>
      </w:r>
      <w:r w:rsidR="00151EE1">
        <w:rPr>
          <w:sz w:val="22"/>
          <w:szCs w:val="22"/>
          <w:lang w:val="da-DK"/>
        </w:rPr>
        <w:t>kursister</w:t>
      </w:r>
      <w:r w:rsidRPr="001A6BED">
        <w:rPr>
          <w:sz w:val="22"/>
          <w:szCs w:val="22"/>
          <w:lang w:val="da-DK"/>
        </w:rPr>
        <w:t xml:space="preserve"> </w:t>
      </w:r>
      <w:r w:rsidR="009527A5">
        <w:rPr>
          <w:sz w:val="22"/>
          <w:szCs w:val="22"/>
          <w:lang w:val="da-DK"/>
        </w:rPr>
        <w:t xml:space="preserve">og 16 lektioner. </w:t>
      </w:r>
    </w:p>
    <w:p w14:paraId="147F33E5" w14:textId="77777777" w:rsidR="005F16C0" w:rsidRPr="001A6BED" w:rsidRDefault="005F16C0" w:rsidP="008B4F03">
      <w:pPr>
        <w:pStyle w:val="Listeafsnit"/>
        <w:numPr>
          <w:ilvl w:val="0"/>
          <w:numId w:val="27"/>
        </w:numPr>
        <w:rPr>
          <w:sz w:val="22"/>
          <w:szCs w:val="22"/>
          <w:lang w:val="da-DK"/>
        </w:rPr>
      </w:pPr>
      <w:r w:rsidRPr="001A6BED">
        <w:rPr>
          <w:sz w:val="22"/>
          <w:szCs w:val="22"/>
          <w:lang w:val="da-DK"/>
        </w:rPr>
        <w:t>Kun 2,9% - 1 person ud af 35 udtrykte villighed til at betale et gebyr på dette niveau.</w:t>
      </w:r>
      <w:r w:rsidRPr="001A6BED">
        <w:rPr>
          <w:sz w:val="22"/>
          <w:szCs w:val="22"/>
          <w:lang w:val="da-DK"/>
        </w:rPr>
        <w:br/>
      </w:r>
    </w:p>
    <w:p w14:paraId="6EF699D3" w14:textId="4D4CBDD3" w:rsidR="005F16C0" w:rsidRPr="001A6BED" w:rsidRDefault="005F16C0" w:rsidP="008B4F03">
      <w:pPr>
        <w:pStyle w:val="Listeafsnit"/>
        <w:numPr>
          <w:ilvl w:val="1"/>
          <w:numId w:val="27"/>
        </w:numPr>
        <w:rPr>
          <w:sz w:val="22"/>
          <w:szCs w:val="22"/>
          <w:lang w:val="da-DK"/>
        </w:rPr>
      </w:pPr>
      <w:r w:rsidRPr="001A6BED">
        <w:rPr>
          <w:sz w:val="22"/>
          <w:szCs w:val="22"/>
          <w:lang w:val="da-DK"/>
        </w:rPr>
        <w:t xml:space="preserve">59 og 63 euro med 16 eller 12 </w:t>
      </w:r>
      <w:r w:rsidR="00151EE1">
        <w:rPr>
          <w:sz w:val="22"/>
          <w:szCs w:val="22"/>
          <w:lang w:val="da-DK"/>
        </w:rPr>
        <w:t>kursister</w:t>
      </w:r>
    </w:p>
    <w:p w14:paraId="0578385B" w14:textId="77777777" w:rsidR="005F16C0" w:rsidRPr="001A6BED" w:rsidRDefault="005F16C0" w:rsidP="008B4F03">
      <w:pPr>
        <w:pStyle w:val="Listeafsnit"/>
        <w:numPr>
          <w:ilvl w:val="0"/>
          <w:numId w:val="27"/>
        </w:numPr>
        <w:rPr>
          <w:sz w:val="22"/>
          <w:szCs w:val="22"/>
          <w:lang w:val="da-DK"/>
        </w:rPr>
      </w:pPr>
      <w:r w:rsidRPr="001A6BED">
        <w:rPr>
          <w:sz w:val="22"/>
          <w:szCs w:val="22"/>
          <w:lang w:val="da-DK"/>
        </w:rPr>
        <w:t>17,2% af seniorerne er villige til at betale et gebyr på dette niveau.</w:t>
      </w:r>
    </w:p>
    <w:p w14:paraId="7016A28B" w14:textId="38FDE2FC" w:rsidR="005F16C0" w:rsidRPr="001A6BED" w:rsidRDefault="005F16C0" w:rsidP="005F16C0">
      <w:pPr>
        <w:rPr>
          <w:sz w:val="22"/>
          <w:szCs w:val="22"/>
          <w:lang w:val="da-DK"/>
        </w:rPr>
      </w:pPr>
      <w:r w:rsidRPr="001A6BED">
        <w:rPr>
          <w:sz w:val="22"/>
          <w:szCs w:val="22"/>
          <w:lang w:val="da-DK"/>
        </w:rPr>
        <w:t xml:space="preserve">Gebyret baseret på de højeste læreromkostninger og 24 </w:t>
      </w:r>
      <w:r w:rsidR="00151EE1">
        <w:rPr>
          <w:sz w:val="22"/>
          <w:szCs w:val="22"/>
          <w:lang w:val="da-DK"/>
        </w:rPr>
        <w:t>kursister</w:t>
      </w:r>
      <w:r w:rsidRPr="001A6BED">
        <w:rPr>
          <w:sz w:val="22"/>
          <w:szCs w:val="22"/>
          <w:lang w:val="da-DK"/>
        </w:rPr>
        <w:t xml:space="preserve"> på et 20-lektion</w:t>
      </w:r>
      <w:r w:rsidR="000E7688">
        <w:rPr>
          <w:sz w:val="22"/>
          <w:szCs w:val="22"/>
          <w:lang w:val="da-DK"/>
        </w:rPr>
        <w:t>er</w:t>
      </w:r>
      <w:r w:rsidRPr="001A6BED">
        <w:rPr>
          <w:sz w:val="22"/>
          <w:szCs w:val="22"/>
          <w:lang w:val="da-DK"/>
        </w:rPr>
        <w:t>s kursus viser et gebyrniveau på:</w:t>
      </w:r>
    </w:p>
    <w:p w14:paraId="2F66A423" w14:textId="6D004511" w:rsidR="005F16C0" w:rsidRPr="001A6BED" w:rsidRDefault="005F16C0" w:rsidP="008B4F03">
      <w:pPr>
        <w:pStyle w:val="Listeafsnit"/>
        <w:numPr>
          <w:ilvl w:val="1"/>
          <w:numId w:val="10"/>
        </w:numPr>
        <w:rPr>
          <w:sz w:val="22"/>
          <w:szCs w:val="22"/>
          <w:lang w:val="da-DK"/>
        </w:rPr>
      </w:pPr>
      <w:r w:rsidRPr="001A6BED">
        <w:rPr>
          <w:sz w:val="22"/>
          <w:szCs w:val="22"/>
          <w:lang w:val="da-DK"/>
        </w:rPr>
        <w:t xml:space="preserve">53 euro, som næsten halvdelen af ​​seniorerne </w:t>
      </w:r>
      <w:r w:rsidR="00151EE1">
        <w:rPr>
          <w:sz w:val="22"/>
          <w:szCs w:val="22"/>
          <w:lang w:val="da-DK"/>
        </w:rPr>
        <w:t xml:space="preserve">var villige til at </w:t>
      </w:r>
      <w:r w:rsidRPr="001A6BED">
        <w:rPr>
          <w:sz w:val="22"/>
          <w:szCs w:val="22"/>
          <w:lang w:val="da-DK"/>
        </w:rPr>
        <w:t xml:space="preserve">betale </w:t>
      </w:r>
    </w:p>
    <w:p w14:paraId="0FB38D16" w14:textId="77777777" w:rsidR="005F16C0" w:rsidRPr="001A6BED" w:rsidRDefault="005F16C0" w:rsidP="005F16C0">
      <w:pPr>
        <w:rPr>
          <w:b/>
          <w:sz w:val="22"/>
          <w:szCs w:val="22"/>
          <w:lang w:val="da-DK"/>
        </w:rPr>
      </w:pPr>
      <w:r w:rsidRPr="001A6BED">
        <w:rPr>
          <w:b/>
          <w:sz w:val="22"/>
          <w:szCs w:val="22"/>
          <w:lang w:val="da-DK"/>
        </w:rPr>
        <w:t>1 ud af 35 er mange mennesker, når det gælder ældre borgere.</w:t>
      </w:r>
    </w:p>
    <w:p w14:paraId="76384B92" w14:textId="697C7D70" w:rsidR="005F16C0" w:rsidRPr="001A6BED" w:rsidRDefault="005F16C0" w:rsidP="005F16C0">
      <w:pPr>
        <w:rPr>
          <w:sz w:val="22"/>
          <w:szCs w:val="22"/>
          <w:lang w:val="da-DK"/>
        </w:rPr>
      </w:pPr>
      <w:r w:rsidRPr="001A6BED">
        <w:rPr>
          <w:sz w:val="22"/>
          <w:szCs w:val="22"/>
          <w:lang w:val="da-DK"/>
        </w:rPr>
        <w:t>2,7% som en potentiel målgruppe, der er villig til at betale den høje sats på 80 euro, lyder muligvis ikke som meget. Det er dog vigtigt at huske, at den samlede målgruppe</w:t>
      </w:r>
      <w:r w:rsidR="000E7688">
        <w:rPr>
          <w:sz w:val="22"/>
          <w:szCs w:val="22"/>
          <w:lang w:val="da-DK"/>
        </w:rPr>
        <w:t xml:space="preserve"> </w:t>
      </w:r>
      <w:r w:rsidRPr="001A6BED">
        <w:rPr>
          <w:sz w:val="22"/>
          <w:szCs w:val="22"/>
          <w:lang w:val="da-DK"/>
        </w:rPr>
        <w:t>vi fokuserer på, tæller 18 til 20 procent af den samlede befolkning</w:t>
      </w:r>
      <w:r w:rsidR="000E7688">
        <w:rPr>
          <w:sz w:val="22"/>
          <w:szCs w:val="22"/>
          <w:lang w:val="da-DK"/>
        </w:rPr>
        <w:t>.</w:t>
      </w:r>
    </w:p>
    <w:p w14:paraId="68B82449" w14:textId="77777777" w:rsidR="005F16C0" w:rsidRPr="001A6BED" w:rsidRDefault="005F16C0" w:rsidP="005F16C0">
      <w:pPr>
        <w:rPr>
          <w:sz w:val="22"/>
          <w:szCs w:val="22"/>
          <w:lang w:val="da-DK"/>
        </w:rPr>
      </w:pPr>
      <w:r w:rsidRPr="001A6BED">
        <w:rPr>
          <w:sz w:val="22"/>
          <w:szCs w:val="22"/>
          <w:lang w:val="da-DK"/>
        </w:rPr>
        <w:t>1% af målgruppen i Danmark repræsenterer 12.000 potentielle seniorkunder eller 500 kurser. Den ene person, der udtrykte villighed til at betale 80 euro, repræsenterer mere end 32.400 ældre eller 1.350 kurser i national skala.</w:t>
      </w:r>
    </w:p>
    <w:p w14:paraId="7B54F549" w14:textId="6E3CCBC2" w:rsidR="006C39C6" w:rsidRPr="001A6BED" w:rsidRDefault="005F16C0" w:rsidP="005F16C0">
      <w:pPr>
        <w:rPr>
          <w:sz w:val="22"/>
          <w:szCs w:val="22"/>
          <w:lang w:val="da-DK"/>
        </w:rPr>
      </w:pPr>
      <w:r w:rsidRPr="001A6BED">
        <w:rPr>
          <w:sz w:val="22"/>
          <w:szCs w:val="22"/>
          <w:lang w:val="da-DK"/>
        </w:rPr>
        <w:t xml:space="preserve">Fra et </w:t>
      </w:r>
      <w:r w:rsidR="00FC6A48">
        <w:rPr>
          <w:sz w:val="22"/>
          <w:szCs w:val="22"/>
          <w:lang w:val="da-DK"/>
        </w:rPr>
        <w:t>rent</w:t>
      </w:r>
      <w:r w:rsidRPr="001A6BED">
        <w:rPr>
          <w:sz w:val="22"/>
          <w:szCs w:val="22"/>
          <w:lang w:val="da-DK"/>
        </w:rPr>
        <w:t xml:space="preserve"> forretningsmæssigt synspunkt mener vi, at der er et marked at udvikle og gå </w:t>
      </w:r>
      <w:r w:rsidR="00B2072D">
        <w:rPr>
          <w:sz w:val="22"/>
          <w:szCs w:val="22"/>
          <w:lang w:val="da-DK"/>
        </w:rPr>
        <w:t>efter</w:t>
      </w:r>
      <w:r w:rsidRPr="001A6BED">
        <w:rPr>
          <w:sz w:val="22"/>
          <w:szCs w:val="22"/>
          <w:lang w:val="da-DK"/>
        </w:rPr>
        <w:t>.</w:t>
      </w:r>
    </w:p>
    <w:p w14:paraId="0552D986" w14:textId="77777777" w:rsidR="005F16C0" w:rsidRPr="001A6BED" w:rsidRDefault="005F16C0" w:rsidP="005F16C0">
      <w:pPr>
        <w:spacing w:before="0" w:after="0"/>
        <w:jc w:val="both"/>
        <w:rPr>
          <w:sz w:val="22"/>
          <w:szCs w:val="22"/>
          <w:u w:val="single"/>
          <w:lang w:val="da-DK"/>
        </w:rPr>
      </w:pPr>
      <w:r w:rsidRPr="001A6BED">
        <w:rPr>
          <w:sz w:val="22"/>
          <w:szCs w:val="22"/>
          <w:u w:val="single"/>
          <w:lang w:val="da-DK"/>
        </w:rPr>
        <w:t>Et mere operationelt niveau</w:t>
      </w:r>
    </w:p>
    <w:p w14:paraId="566FA1A6" w14:textId="77777777" w:rsidR="005F16C0" w:rsidRPr="001A6BED" w:rsidRDefault="005F16C0" w:rsidP="005F16C0">
      <w:pPr>
        <w:spacing w:before="0" w:after="0"/>
        <w:jc w:val="both"/>
        <w:rPr>
          <w:sz w:val="22"/>
          <w:szCs w:val="22"/>
          <w:u w:val="single"/>
          <w:lang w:val="da-DK"/>
        </w:rPr>
      </w:pPr>
    </w:p>
    <w:p w14:paraId="13995172" w14:textId="5CB7FC48" w:rsidR="005F16C0" w:rsidRPr="001A6BED" w:rsidRDefault="00F26A5F" w:rsidP="005F16C0">
      <w:pPr>
        <w:spacing w:before="0" w:after="0"/>
        <w:jc w:val="both"/>
        <w:rPr>
          <w:sz w:val="22"/>
          <w:szCs w:val="22"/>
          <w:lang w:val="da-DK"/>
        </w:rPr>
      </w:pPr>
      <w:r>
        <w:rPr>
          <w:sz w:val="22"/>
          <w:szCs w:val="22"/>
          <w:lang w:val="da-DK"/>
        </w:rPr>
        <w:t>Vi</w:t>
      </w:r>
      <w:r w:rsidR="005F16C0" w:rsidRPr="001A6BED">
        <w:rPr>
          <w:sz w:val="22"/>
          <w:szCs w:val="22"/>
          <w:lang w:val="da-DK"/>
        </w:rPr>
        <w:t xml:space="preserve"> </w:t>
      </w:r>
      <w:r w:rsidR="00FC6A48">
        <w:rPr>
          <w:sz w:val="22"/>
          <w:szCs w:val="22"/>
          <w:lang w:val="da-DK"/>
        </w:rPr>
        <w:t xml:space="preserve">kan </w:t>
      </w:r>
      <w:r w:rsidR="00643B12">
        <w:rPr>
          <w:sz w:val="22"/>
          <w:szCs w:val="22"/>
          <w:lang w:val="da-DK"/>
        </w:rPr>
        <w:t xml:space="preserve">gøre tallene mere operative </w:t>
      </w:r>
      <w:r w:rsidR="00FC6A48">
        <w:rPr>
          <w:sz w:val="22"/>
          <w:szCs w:val="22"/>
          <w:lang w:val="da-DK"/>
        </w:rPr>
        <w:t>med et konkret eksempel,</w:t>
      </w:r>
      <w:r w:rsidR="005F16C0" w:rsidRPr="001A6BED">
        <w:rPr>
          <w:sz w:val="22"/>
          <w:szCs w:val="22"/>
          <w:lang w:val="da-DK"/>
        </w:rPr>
        <w:t xml:space="preserve"> som </w:t>
      </w:r>
      <w:r w:rsidR="00FC6A48">
        <w:rPr>
          <w:sz w:val="22"/>
          <w:szCs w:val="22"/>
          <w:lang w:val="da-DK"/>
        </w:rPr>
        <w:t xml:space="preserve">f.eks. </w:t>
      </w:r>
      <w:r w:rsidR="005F16C0" w:rsidRPr="001A6BED">
        <w:rPr>
          <w:sz w:val="22"/>
          <w:szCs w:val="22"/>
          <w:lang w:val="da-DK"/>
        </w:rPr>
        <w:t xml:space="preserve">en kommune </w:t>
      </w:r>
      <w:r w:rsidR="00643B12" w:rsidRPr="001A6BED">
        <w:rPr>
          <w:sz w:val="22"/>
          <w:szCs w:val="22"/>
          <w:lang w:val="da-DK"/>
        </w:rPr>
        <w:t>med 50.000</w:t>
      </w:r>
      <w:r w:rsidR="005F16C0" w:rsidRPr="001A6BED">
        <w:rPr>
          <w:sz w:val="22"/>
          <w:szCs w:val="22"/>
          <w:lang w:val="da-DK"/>
        </w:rPr>
        <w:t xml:space="preserve"> indbyggere. I gennemsnit er 9.000 til 10.000 ud af 50.000 indbyggere ældre. 2,7% vil være villige til at betale det høje gebyr på 80 euro. Ud af 10.000 ældre er der cirka 300 potentielle kunder, og der vil være 100 nye kunder for hver 1%, som udbyderen formår at gå højere end 3%.</w:t>
      </w:r>
    </w:p>
    <w:p w14:paraId="7BD64AB7" w14:textId="043A8B53" w:rsidR="005F16C0" w:rsidRPr="001A6BED" w:rsidRDefault="005F16C0" w:rsidP="005F16C0">
      <w:pPr>
        <w:spacing w:before="0" w:after="0"/>
        <w:jc w:val="both"/>
        <w:rPr>
          <w:sz w:val="22"/>
          <w:szCs w:val="22"/>
          <w:lang w:val="da-DK"/>
        </w:rPr>
      </w:pPr>
      <w:r w:rsidRPr="001A6BED">
        <w:rPr>
          <w:sz w:val="22"/>
          <w:szCs w:val="22"/>
          <w:lang w:val="da-DK"/>
        </w:rPr>
        <w:t xml:space="preserve">Hvis udbyderen kan gå med til et gebyr på 53 til 57 euro, åbner det en potentiel kundegruppe på op til 46% eller 4.600 seniorer i en kommune på 50.000 mennesker. Interessen og motivation for at tilmelde </w:t>
      </w:r>
      <w:r w:rsidR="00643DC0">
        <w:rPr>
          <w:sz w:val="22"/>
          <w:szCs w:val="22"/>
          <w:lang w:val="da-DK"/>
        </w:rPr>
        <w:t>s</w:t>
      </w:r>
      <w:r w:rsidRPr="001A6BED">
        <w:rPr>
          <w:sz w:val="22"/>
          <w:szCs w:val="22"/>
          <w:lang w:val="da-DK"/>
        </w:rPr>
        <w:t>ig seniorkurser</w:t>
      </w:r>
      <w:r w:rsidR="00B2072D">
        <w:rPr>
          <w:sz w:val="22"/>
          <w:szCs w:val="22"/>
          <w:lang w:val="da-DK"/>
        </w:rPr>
        <w:t>ne</w:t>
      </w:r>
      <w:r w:rsidRPr="001A6BED">
        <w:rPr>
          <w:sz w:val="22"/>
          <w:szCs w:val="22"/>
          <w:lang w:val="da-DK"/>
        </w:rPr>
        <w:t xml:space="preserve"> skal opbygges ved at levere kurser af høj kvalitet og senere fremhæve forbedrede resultater opnået af seniorer, der testes i henhold til de 8 parametre.</w:t>
      </w:r>
    </w:p>
    <w:p w14:paraId="66FD598C" w14:textId="77777777" w:rsidR="005F16C0" w:rsidRPr="001A6BED" w:rsidRDefault="005F16C0" w:rsidP="005F16C0">
      <w:pPr>
        <w:spacing w:before="0" w:after="0"/>
        <w:jc w:val="both"/>
        <w:rPr>
          <w:sz w:val="22"/>
          <w:szCs w:val="22"/>
          <w:lang w:val="da-DK"/>
        </w:rPr>
      </w:pPr>
      <w:r w:rsidRPr="001A6BED">
        <w:rPr>
          <w:sz w:val="22"/>
          <w:szCs w:val="22"/>
          <w:lang w:val="da-DK"/>
        </w:rPr>
        <w:t>Et andet tal, der er vigtigt at være opmærksom på, er antallet af årlige »nye« 65-årige mennesker. Hvis operatøren er en kommune eller en anden myndighed, har de adgang til det nøjagtige antal personer, der bliver 65 år.</w:t>
      </w:r>
    </w:p>
    <w:p w14:paraId="20612E7F" w14:textId="2CBC7F4A" w:rsidR="005F16C0" w:rsidRPr="001A6BED" w:rsidRDefault="005F16C0" w:rsidP="005F16C0">
      <w:pPr>
        <w:spacing w:before="0" w:after="0"/>
        <w:jc w:val="both"/>
        <w:rPr>
          <w:sz w:val="22"/>
          <w:szCs w:val="22"/>
          <w:lang w:val="da-DK"/>
        </w:rPr>
      </w:pPr>
      <w:r w:rsidRPr="001A6BED">
        <w:rPr>
          <w:sz w:val="22"/>
          <w:szCs w:val="22"/>
          <w:lang w:val="da-DK"/>
        </w:rPr>
        <w:t>En privat operatør kan estimere, at ca. 85% bliver 65 år.</w:t>
      </w:r>
    </w:p>
    <w:p w14:paraId="4B41816C" w14:textId="77777777" w:rsidR="005F16C0" w:rsidRPr="001A6BED" w:rsidRDefault="005F16C0" w:rsidP="005F16C0">
      <w:pPr>
        <w:jc w:val="both"/>
        <w:rPr>
          <w:sz w:val="22"/>
          <w:lang w:val="da-DK"/>
        </w:rPr>
      </w:pPr>
      <w:r w:rsidRPr="001A6BED">
        <w:rPr>
          <w:sz w:val="22"/>
          <w:lang w:val="da-DK"/>
        </w:rPr>
        <w:t>I gennemsnit bliver 1,10 til 1,20% 65 årligt. I en kommune med 50.000 mennesker betyder det, at mellem 550 og 600 mennesker fejrer deres 65-årsdag hvert år.</w:t>
      </w:r>
    </w:p>
    <w:p w14:paraId="2B0EEA6C" w14:textId="6E7DBF4C" w:rsidR="005F16C0" w:rsidRPr="001A6BED" w:rsidRDefault="00F80F36" w:rsidP="005F16C0">
      <w:pPr>
        <w:jc w:val="both"/>
        <w:rPr>
          <w:sz w:val="22"/>
          <w:lang w:val="da-DK"/>
        </w:rPr>
      </w:pPr>
      <w:r>
        <w:rPr>
          <w:sz w:val="22"/>
          <w:lang w:val="da-DK"/>
        </w:rPr>
        <w:t>Hvis de har</w:t>
      </w:r>
      <w:r w:rsidR="005F16C0" w:rsidRPr="001A6BED">
        <w:rPr>
          <w:sz w:val="22"/>
          <w:lang w:val="da-DK"/>
        </w:rPr>
        <w:t xml:space="preserve"> den samme betalingsvillighed</w:t>
      </w:r>
      <w:r w:rsidR="00DD073E">
        <w:rPr>
          <w:sz w:val="22"/>
          <w:lang w:val="da-DK"/>
        </w:rPr>
        <w:t xml:space="preserve"> som de forrige ældre</w:t>
      </w:r>
      <w:r w:rsidR="005F16C0" w:rsidRPr="001A6BED">
        <w:rPr>
          <w:sz w:val="22"/>
          <w:lang w:val="da-DK"/>
        </w:rPr>
        <w:t xml:space="preserve"> betyder</w:t>
      </w:r>
      <w:r>
        <w:rPr>
          <w:sz w:val="22"/>
          <w:lang w:val="da-DK"/>
        </w:rPr>
        <w:t xml:space="preserve"> det</w:t>
      </w:r>
      <w:r w:rsidR="005F16C0" w:rsidRPr="001A6BED">
        <w:rPr>
          <w:sz w:val="22"/>
          <w:lang w:val="da-DK"/>
        </w:rPr>
        <w:t xml:space="preserve">, at 15 seniorer er parate til at betale 80 euro, men omkring 250 nye seniorer kan motiveres til at tilmelde sig et kursus hvert år, hvis udbyderen </w:t>
      </w:r>
      <w:r w:rsidR="00B03408">
        <w:rPr>
          <w:sz w:val="22"/>
          <w:lang w:val="da-DK"/>
        </w:rPr>
        <w:t>kan</w:t>
      </w:r>
      <w:r w:rsidR="005F16C0" w:rsidRPr="001A6BED">
        <w:rPr>
          <w:sz w:val="22"/>
          <w:lang w:val="da-DK"/>
        </w:rPr>
        <w:t xml:space="preserve"> tilbyde kurserne </w:t>
      </w:r>
      <w:r w:rsidR="00B2072D">
        <w:rPr>
          <w:sz w:val="22"/>
          <w:lang w:val="da-DK"/>
        </w:rPr>
        <w:t>til</w:t>
      </w:r>
      <w:r w:rsidR="005F16C0" w:rsidRPr="001A6BED">
        <w:rPr>
          <w:sz w:val="22"/>
          <w:lang w:val="da-DK"/>
        </w:rPr>
        <w:t xml:space="preserve"> ca. 50 euro.</w:t>
      </w:r>
    </w:p>
    <w:p w14:paraId="7643F112" w14:textId="77777777" w:rsidR="005F16C0" w:rsidRPr="001A6BED" w:rsidRDefault="005F16C0" w:rsidP="005F16C0">
      <w:pPr>
        <w:jc w:val="both"/>
        <w:rPr>
          <w:b/>
          <w:sz w:val="22"/>
          <w:lang w:val="da-DK"/>
        </w:rPr>
      </w:pPr>
      <w:r w:rsidRPr="001A6BED">
        <w:rPr>
          <w:b/>
          <w:sz w:val="22"/>
          <w:lang w:val="da-DK"/>
        </w:rPr>
        <w:t>Vi mener, at der er et marked for en kommerciel udbyder.</w:t>
      </w:r>
    </w:p>
    <w:p w14:paraId="27843674" w14:textId="4DF60BD2" w:rsidR="005F16C0" w:rsidRPr="001A6BED" w:rsidRDefault="006B2EF6" w:rsidP="005F16C0">
      <w:pPr>
        <w:jc w:val="both"/>
        <w:rPr>
          <w:sz w:val="22"/>
          <w:lang w:val="da-DK"/>
        </w:rPr>
      </w:pPr>
      <w:r>
        <w:rPr>
          <w:sz w:val="22"/>
          <w:lang w:val="da-DK"/>
        </w:rPr>
        <w:t>For</w:t>
      </w:r>
      <w:r w:rsidR="005F16C0" w:rsidRPr="001A6BED">
        <w:rPr>
          <w:sz w:val="22"/>
          <w:lang w:val="da-DK"/>
        </w:rPr>
        <w:t xml:space="preserve"> sociale myndigheder, sundhedsmyndigheder, forsikringsselskaber og slutbetalere af de plejeydelser, som ca. 50% af ældre vil kræve efter 65 år, er de seniorer, der er villige til at betale, muligvis ikke de</w:t>
      </w:r>
      <w:r w:rsidR="00B2072D">
        <w:rPr>
          <w:sz w:val="22"/>
          <w:lang w:val="da-DK"/>
        </w:rPr>
        <w:t>n</w:t>
      </w:r>
      <w:r w:rsidR="005F16C0" w:rsidRPr="001A6BED">
        <w:rPr>
          <w:sz w:val="22"/>
          <w:lang w:val="da-DK"/>
        </w:rPr>
        <w:t xml:space="preserve"> mest interessante </w:t>
      </w:r>
      <w:r w:rsidR="005E2E07">
        <w:rPr>
          <w:sz w:val="22"/>
          <w:lang w:val="da-DK"/>
        </w:rPr>
        <w:t>gruppe</w:t>
      </w:r>
      <w:r w:rsidR="005F16C0" w:rsidRPr="001A6BED">
        <w:rPr>
          <w:sz w:val="22"/>
          <w:lang w:val="da-DK"/>
        </w:rPr>
        <w:t>.</w:t>
      </w:r>
    </w:p>
    <w:p w14:paraId="1629BDCF" w14:textId="77777777" w:rsidR="001A16F5" w:rsidRPr="001A6BED" w:rsidRDefault="005F16C0" w:rsidP="005F16C0">
      <w:pPr>
        <w:jc w:val="both"/>
        <w:rPr>
          <w:sz w:val="22"/>
          <w:lang w:val="da-DK"/>
        </w:rPr>
      </w:pPr>
      <w:r w:rsidRPr="001A6BED">
        <w:rPr>
          <w:sz w:val="22"/>
          <w:lang w:val="da-DK"/>
        </w:rPr>
        <w:t>De mest interessante grupper er de socioøkonomiske grupper, der er overrepræsenterede, når det kommer til behovet for behandling, hjemmepleje og institutionel pleje.</w:t>
      </w:r>
    </w:p>
    <w:p w14:paraId="5A63747B" w14:textId="12B3FA9A" w:rsidR="007D2FBB" w:rsidRPr="001A6BED" w:rsidRDefault="007D2FBB" w:rsidP="007D2FBB">
      <w:pPr>
        <w:jc w:val="both"/>
        <w:rPr>
          <w:color w:val="000000" w:themeColor="text1"/>
          <w:sz w:val="22"/>
          <w:szCs w:val="22"/>
          <w:lang w:val="da-DK"/>
        </w:rPr>
      </w:pPr>
      <w:r w:rsidRPr="001A6BED">
        <w:rPr>
          <w:color w:val="000000" w:themeColor="text1"/>
          <w:sz w:val="22"/>
          <w:szCs w:val="22"/>
          <w:lang w:val="da-DK"/>
        </w:rPr>
        <w:t>De socioøkonomiske grupper er</w:t>
      </w:r>
      <w:r w:rsidR="006B2EF6">
        <w:rPr>
          <w:color w:val="000000" w:themeColor="text1"/>
          <w:sz w:val="22"/>
          <w:szCs w:val="22"/>
          <w:lang w:val="da-DK"/>
        </w:rPr>
        <w:t>:</w:t>
      </w:r>
    </w:p>
    <w:p w14:paraId="34787B0F" w14:textId="77777777" w:rsidR="007D2FBB" w:rsidRPr="001A6BED" w:rsidRDefault="007D2FBB" w:rsidP="008B4F03">
      <w:pPr>
        <w:pStyle w:val="Listeafsnit"/>
        <w:numPr>
          <w:ilvl w:val="0"/>
          <w:numId w:val="10"/>
        </w:numPr>
        <w:jc w:val="both"/>
        <w:rPr>
          <w:color w:val="000000" w:themeColor="text1"/>
          <w:sz w:val="22"/>
          <w:szCs w:val="22"/>
          <w:lang w:val="da-DK"/>
        </w:rPr>
      </w:pPr>
      <w:r w:rsidRPr="001A6BED">
        <w:rPr>
          <w:color w:val="000000" w:themeColor="text1"/>
          <w:sz w:val="22"/>
          <w:szCs w:val="22"/>
          <w:lang w:val="da-DK"/>
        </w:rPr>
        <w:t>Ældre med lav eller ingen uddannelse.</w:t>
      </w:r>
    </w:p>
    <w:p w14:paraId="0D15C944" w14:textId="240D63F1" w:rsidR="007D2FBB" w:rsidRPr="001A6BED" w:rsidRDefault="007D2FBB" w:rsidP="008B4F03">
      <w:pPr>
        <w:pStyle w:val="Listeafsnit"/>
        <w:numPr>
          <w:ilvl w:val="0"/>
          <w:numId w:val="10"/>
        </w:numPr>
        <w:jc w:val="both"/>
        <w:rPr>
          <w:color w:val="000000" w:themeColor="text1"/>
          <w:sz w:val="22"/>
          <w:szCs w:val="22"/>
          <w:lang w:val="da-DK"/>
        </w:rPr>
      </w:pPr>
      <w:r w:rsidRPr="001A6BED">
        <w:rPr>
          <w:color w:val="000000" w:themeColor="text1"/>
          <w:sz w:val="22"/>
          <w:szCs w:val="22"/>
          <w:lang w:val="da-DK"/>
        </w:rPr>
        <w:t xml:space="preserve">Ældre, der har en lav indkomst og </w:t>
      </w:r>
      <w:r w:rsidR="005E2E07">
        <w:rPr>
          <w:color w:val="000000" w:themeColor="text1"/>
          <w:sz w:val="22"/>
          <w:szCs w:val="22"/>
          <w:lang w:val="da-DK"/>
        </w:rPr>
        <w:t>færre</w:t>
      </w:r>
      <w:r w:rsidRPr="001A6BED">
        <w:rPr>
          <w:color w:val="000000" w:themeColor="text1"/>
          <w:sz w:val="22"/>
          <w:szCs w:val="22"/>
          <w:lang w:val="da-DK"/>
        </w:rPr>
        <w:t xml:space="preserve"> penge end gennemsnittet i ældrelivet.</w:t>
      </w:r>
    </w:p>
    <w:p w14:paraId="17D6EEE0" w14:textId="30BFD105" w:rsidR="007D2FBB" w:rsidRPr="001A6BED" w:rsidRDefault="007D2FBB" w:rsidP="008B4F03">
      <w:pPr>
        <w:pStyle w:val="Listeafsnit"/>
        <w:numPr>
          <w:ilvl w:val="0"/>
          <w:numId w:val="10"/>
        </w:numPr>
        <w:jc w:val="both"/>
        <w:rPr>
          <w:color w:val="000000" w:themeColor="text1"/>
          <w:sz w:val="22"/>
          <w:szCs w:val="22"/>
          <w:lang w:val="da-DK"/>
        </w:rPr>
      </w:pPr>
      <w:r w:rsidRPr="001A6BED">
        <w:rPr>
          <w:color w:val="000000" w:themeColor="text1"/>
          <w:sz w:val="22"/>
          <w:szCs w:val="22"/>
          <w:lang w:val="da-DK"/>
        </w:rPr>
        <w:t xml:space="preserve">Ældre mænd </w:t>
      </w:r>
    </w:p>
    <w:p w14:paraId="2B96D18E" w14:textId="5AF7DC5F" w:rsidR="007D2FBB" w:rsidRPr="001A6BED" w:rsidRDefault="007D2FBB" w:rsidP="008B4F03">
      <w:pPr>
        <w:pStyle w:val="Listeafsnit"/>
        <w:numPr>
          <w:ilvl w:val="0"/>
          <w:numId w:val="10"/>
        </w:numPr>
        <w:jc w:val="both"/>
        <w:rPr>
          <w:color w:val="000000" w:themeColor="text1"/>
          <w:sz w:val="22"/>
          <w:szCs w:val="22"/>
          <w:lang w:val="da-DK"/>
        </w:rPr>
      </w:pPr>
      <w:r w:rsidRPr="001A6BED">
        <w:rPr>
          <w:color w:val="000000" w:themeColor="text1"/>
          <w:sz w:val="22"/>
          <w:szCs w:val="22"/>
          <w:lang w:val="da-DK"/>
        </w:rPr>
        <w:t>Ældre</w:t>
      </w:r>
      <w:r w:rsidR="00B00439">
        <w:rPr>
          <w:color w:val="000000" w:themeColor="text1"/>
          <w:sz w:val="22"/>
          <w:szCs w:val="22"/>
          <w:lang w:val="da-DK"/>
        </w:rPr>
        <w:t xml:space="preserve"> </w:t>
      </w:r>
      <w:r w:rsidR="001A57AC">
        <w:rPr>
          <w:color w:val="000000" w:themeColor="text1"/>
          <w:sz w:val="22"/>
          <w:szCs w:val="22"/>
          <w:lang w:val="da-DK"/>
        </w:rPr>
        <w:t>indvandrer</w:t>
      </w:r>
      <w:r w:rsidR="006B2EF6">
        <w:rPr>
          <w:color w:val="000000" w:themeColor="text1"/>
          <w:sz w:val="22"/>
          <w:szCs w:val="22"/>
          <w:lang w:val="da-DK"/>
        </w:rPr>
        <w:t>e</w:t>
      </w:r>
    </w:p>
    <w:p w14:paraId="53F207AE" w14:textId="77777777" w:rsidR="007D2FBB" w:rsidRPr="001A6BED" w:rsidRDefault="007D2FBB" w:rsidP="008B4F03">
      <w:pPr>
        <w:pStyle w:val="Listeafsnit"/>
        <w:numPr>
          <w:ilvl w:val="0"/>
          <w:numId w:val="10"/>
        </w:numPr>
        <w:jc w:val="both"/>
        <w:rPr>
          <w:color w:val="000000" w:themeColor="text1"/>
          <w:sz w:val="22"/>
          <w:szCs w:val="22"/>
          <w:lang w:val="da-DK"/>
        </w:rPr>
      </w:pPr>
      <w:r w:rsidRPr="001A6BED">
        <w:rPr>
          <w:color w:val="000000" w:themeColor="text1"/>
          <w:sz w:val="22"/>
          <w:szCs w:val="22"/>
          <w:lang w:val="da-DK"/>
        </w:rPr>
        <w:t>Ældre, der ikke er overbeviste om deres egen evne til at ændre deres livsforhold i det senere liv</w:t>
      </w:r>
    </w:p>
    <w:p w14:paraId="071D88EA" w14:textId="1F0717C6" w:rsidR="007D2FBB" w:rsidRPr="001A6BED" w:rsidRDefault="007D2FBB" w:rsidP="007D2FBB">
      <w:pPr>
        <w:jc w:val="both"/>
        <w:rPr>
          <w:color w:val="000000" w:themeColor="text1"/>
          <w:sz w:val="22"/>
          <w:szCs w:val="22"/>
          <w:lang w:val="da-DK"/>
        </w:rPr>
      </w:pPr>
      <w:r w:rsidRPr="001A6BED">
        <w:rPr>
          <w:color w:val="000000" w:themeColor="text1"/>
          <w:sz w:val="22"/>
          <w:szCs w:val="22"/>
          <w:lang w:val="da-DK"/>
        </w:rPr>
        <w:t>Vi mener, at disse grupper overlapper dem, der er mindre villige til at betale for seniorkurser af flere grunde</w:t>
      </w:r>
      <w:r w:rsidR="006B2EF6">
        <w:rPr>
          <w:color w:val="000000" w:themeColor="text1"/>
          <w:sz w:val="22"/>
          <w:szCs w:val="22"/>
          <w:lang w:val="da-DK"/>
        </w:rPr>
        <w:t>:</w:t>
      </w:r>
    </w:p>
    <w:p w14:paraId="131A1F4D" w14:textId="6E3039AB" w:rsidR="007D2FBB" w:rsidRPr="001A6BED" w:rsidRDefault="007D2FBB" w:rsidP="008B4F03">
      <w:pPr>
        <w:pStyle w:val="Listeafsnit"/>
        <w:numPr>
          <w:ilvl w:val="0"/>
          <w:numId w:val="28"/>
        </w:numPr>
        <w:jc w:val="both"/>
        <w:rPr>
          <w:color w:val="000000" w:themeColor="text1"/>
          <w:sz w:val="22"/>
          <w:szCs w:val="22"/>
          <w:lang w:val="da-DK"/>
        </w:rPr>
      </w:pPr>
      <w:r w:rsidRPr="001A6BED">
        <w:rPr>
          <w:color w:val="000000" w:themeColor="text1"/>
          <w:sz w:val="22"/>
          <w:szCs w:val="22"/>
          <w:lang w:val="da-DK"/>
        </w:rPr>
        <w:t xml:space="preserve">De har </w:t>
      </w:r>
      <w:r w:rsidR="009C792D">
        <w:rPr>
          <w:color w:val="000000" w:themeColor="text1"/>
          <w:sz w:val="22"/>
          <w:szCs w:val="22"/>
          <w:lang w:val="da-DK"/>
        </w:rPr>
        <w:t>ringe</w:t>
      </w:r>
      <w:r w:rsidRPr="001A6BED">
        <w:rPr>
          <w:color w:val="000000" w:themeColor="text1"/>
          <w:sz w:val="22"/>
          <w:szCs w:val="22"/>
          <w:lang w:val="da-DK"/>
        </w:rPr>
        <w:t xml:space="preserve"> økonomisk kapacitet</w:t>
      </w:r>
    </w:p>
    <w:p w14:paraId="6C2F797A" w14:textId="77777777" w:rsidR="007D2FBB" w:rsidRPr="001A6BED" w:rsidRDefault="007D2FBB" w:rsidP="008B4F03">
      <w:pPr>
        <w:pStyle w:val="Listeafsnit"/>
        <w:numPr>
          <w:ilvl w:val="0"/>
          <w:numId w:val="28"/>
        </w:numPr>
        <w:jc w:val="both"/>
        <w:rPr>
          <w:color w:val="000000" w:themeColor="text1"/>
          <w:sz w:val="22"/>
          <w:szCs w:val="22"/>
          <w:lang w:val="da-DK"/>
        </w:rPr>
      </w:pPr>
      <w:r w:rsidRPr="001A6BED">
        <w:rPr>
          <w:color w:val="000000" w:themeColor="text1"/>
          <w:sz w:val="22"/>
          <w:szCs w:val="22"/>
          <w:lang w:val="da-DK"/>
        </w:rPr>
        <w:t>De har meget lidt eller ingen erfaring med at tilmelde sig ”undervisning” og har meget lidt tillid til, at de overhovedet kan lære noget</w:t>
      </w:r>
    </w:p>
    <w:p w14:paraId="74543979" w14:textId="77777777" w:rsidR="007D2FBB" w:rsidRPr="001A6BED" w:rsidRDefault="007D2FBB" w:rsidP="008B4F03">
      <w:pPr>
        <w:pStyle w:val="Listeafsnit"/>
        <w:numPr>
          <w:ilvl w:val="0"/>
          <w:numId w:val="28"/>
        </w:numPr>
        <w:jc w:val="both"/>
        <w:rPr>
          <w:color w:val="000000" w:themeColor="text1"/>
          <w:sz w:val="22"/>
          <w:szCs w:val="22"/>
          <w:lang w:val="da-DK"/>
        </w:rPr>
      </w:pPr>
      <w:r w:rsidRPr="001A6BED">
        <w:rPr>
          <w:color w:val="000000" w:themeColor="text1"/>
          <w:sz w:val="22"/>
          <w:szCs w:val="22"/>
          <w:lang w:val="da-DK"/>
        </w:rPr>
        <w:t>De er mindre overbeviste om deres egen evne til at påvirke livsvilkårene i det senere liv</w:t>
      </w:r>
    </w:p>
    <w:p w14:paraId="5E2DD669" w14:textId="76BADE3C" w:rsidR="007D2FBB" w:rsidRPr="001A6BED" w:rsidRDefault="007D2FBB" w:rsidP="007D2FBB">
      <w:pPr>
        <w:jc w:val="both"/>
        <w:rPr>
          <w:color w:val="000000" w:themeColor="text1"/>
          <w:sz w:val="22"/>
          <w:szCs w:val="22"/>
          <w:lang w:val="da-DK"/>
        </w:rPr>
      </w:pPr>
      <w:r w:rsidRPr="001A6BED">
        <w:rPr>
          <w:color w:val="000000" w:themeColor="text1"/>
          <w:sz w:val="22"/>
          <w:szCs w:val="22"/>
          <w:lang w:val="da-DK"/>
        </w:rPr>
        <w:t>Et gebyr vil</w:t>
      </w:r>
      <w:r w:rsidR="006B2EF6">
        <w:rPr>
          <w:color w:val="000000" w:themeColor="text1"/>
          <w:sz w:val="22"/>
          <w:szCs w:val="22"/>
          <w:lang w:val="da-DK"/>
        </w:rPr>
        <w:t xml:space="preserve"> i disse grupper</w:t>
      </w:r>
      <w:r w:rsidRPr="001A6BED">
        <w:rPr>
          <w:color w:val="000000" w:themeColor="text1"/>
          <w:sz w:val="22"/>
          <w:szCs w:val="22"/>
          <w:lang w:val="da-DK"/>
        </w:rPr>
        <w:t xml:space="preserve"> let blive en undskyldning for</w:t>
      </w:r>
      <w:r w:rsidR="006B2EF6">
        <w:rPr>
          <w:color w:val="000000" w:themeColor="text1"/>
          <w:sz w:val="22"/>
          <w:szCs w:val="22"/>
          <w:lang w:val="da-DK"/>
        </w:rPr>
        <w:t xml:space="preserve"> ikke at tilmelde sig </w:t>
      </w:r>
      <w:r w:rsidRPr="001A6BED">
        <w:rPr>
          <w:color w:val="000000" w:themeColor="text1"/>
          <w:sz w:val="22"/>
          <w:szCs w:val="22"/>
          <w:lang w:val="da-DK"/>
        </w:rPr>
        <w:t>kurserne, selvom de</w:t>
      </w:r>
      <w:r w:rsidR="006B2EF6">
        <w:rPr>
          <w:color w:val="000000" w:themeColor="text1"/>
          <w:sz w:val="22"/>
          <w:szCs w:val="22"/>
          <w:lang w:val="da-DK"/>
        </w:rPr>
        <w:t xml:space="preserve"> </w:t>
      </w:r>
      <w:r w:rsidRPr="001A6BED">
        <w:rPr>
          <w:color w:val="000000" w:themeColor="text1"/>
          <w:sz w:val="22"/>
          <w:szCs w:val="22"/>
          <w:lang w:val="da-DK"/>
        </w:rPr>
        <w:t xml:space="preserve">måske </w:t>
      </w:r>
      <w:r w:rsidR="006B2EF6">
        <w:rPr>
          <w:color w:val="000000" w:themeColor="text1"/>
          <w:sz w:val="22"/>
          <w:szCs w:val="22"/>
          <w:lang w:val="da-DK"/>
        </w:rPr>
        <w:t xml:space="preserve">netop ville kunne </w:t>
      </w:r>
      <w:r w:rsidR="003D159E">
        <w:rPr>
          <w:color w:val="000000" w:themeColor="text1"/>
          <w:sz w:val="22"/>
          <w:szCs w:val="22"/>
          <w:lang w:val="da-DK"/>
        </w:rPr>
        <w:t>drage</w:t>
      </w:r>
      <w:r w:rsidRPr="001A6BED">
        <w:rPr>
          <w:color w:val="000000" w:themeColor="text1"/>
          <w:sz w:val="22"/>
          <w:szCs w:val="22"/>
          <w:lang w:val="da-DK"/>
        </w:rPr>
        <w:t xml:space="preserve"> </w:t>
      </w:r>
      <w:r w:rsidR="0080083B">
        <w:rPr>
          <w:color w:val="000000" w:themeColor="text1"/>
          <w:sz w:val="22"/>
          <w:szCs w:val="22"/>
          <w:lang w:val="da-DK"/>
        </w:rPr>
        <w:t>størst</w:t>
      </w:r>
      <w:r w:rsidRPr="001A6BED">
        <w:rPr>
          <w:color w:val="000000" w:themeColor="text1"/>
          <w:sz w:val="22"/>
          <w:szCs w:val="22"/>
          <w:lang w:val="da-DK"/>
        </w:rPr>
        <w:t xml:space="preserve"> fordel</w:t>
      </w:r>
      <w:r w:rsidR="0080083B">
        <w:rPr>
          <w:color w:val="000000" w:themeColor="text1"/>
          <w:sz w:val="22"/>
          <w:szCs w:val="22"/>
          <w:lang w:val="da-DK"/>
        </w:rPr>
        <w:t xml:space="preserve"> af dem</w:t>
      </w:r>
      <w:r w:rsidRPr="001A6BED">
        <w:rPr>
          <w:color w:val="000000" w:themeColor="text1"/>
          <w:sz w:val="22"/>
          <w:szCs w:val="22"/>
          <w:lang w:val="da-DK"/>
        </w:rPr>
        <w:t>. Denne gruppe af seniorer er den vigtigste årsag til, at vi foreslår, at slutbetaler</w:t>
      </w:r>
      <w:r w:rsidR="002E4167">
        <w:rPr>
          <w:color w:val="000000" w:themeColor="text1"/>
          <w:sz w:val="22"/>
          <w:szCs w:val="22"/>
          <w:lang w:val="da-DK"/>
        </w:rPr>
        <w:t>n</w:t>
      </w:r>
      <w:r w:rsidRPr="001A6BED">
        <w:rPr>
          <w:color w:val="000000" w:themeColor="text1"/>
          <w:sz w:val="22"/>
          <w:szCs w:val="22"/>
          <w:lang w:val="da-DK"/>
        </w:rPr>
        <w:t>e overvejer at gøre seniorsundhedskurser</w:t>
      </w:r>
      <w:r w:rsidR="00112366">
        <w:rPr>
          <w:color w:val="000000" w:themeColor="text1"/>
          <w:sz w:val="22"/>
          <w:szCs w:val="22"/>
          <w:lang w:val="da-DK"/>
        </w:rPr>
        <w:t>ne</w:t>
      </w:r>
      <w:r w:rsidRPr="001A6BED">
        <w:rPr>
          <w:color w:val="000000" w:themeColor="text1"/>
          <w:sz w:val="22"/>
          <w:szCs w:val="22"/>
          <w:lang w:val="da-DK"/>
        </w:rPr>
        <w:t xml:space="preserve"> gratis.</w:t>
      </w:r>
    </w:p>
    <w:p w14:paraId="1F8752F0" w14:textId="05FBFF42" w:rsidR="007D2FBB" w:rsidRPr="001A6BED" w:rsidRDefault="007D2FBB" w:rsidP="007D2FBB">
      <w:pPr>
        <w:jc w:val="both"/>
        <w:rPr>
          <w:color w:val="000000" w:themeColor="text1"/>
          <w:sz w:val="22"/>
          <w:szCs w:val="22"/>
          <w:lang w:val="da-DK"/>
        </w:rPr>
      </w:pPr>
      <w:r w:rsidRPr="001A6BED">
        <w:rPr>
          <w:color w:val="000000" w:themeColor="text1"/>
          <w:sz w:val="22"/>
          <w:szCs w:val="22"/>
          <w:lang w:val="da-DK"/>
        </w:rPr>
        <w:t>Ved hjælp af de danske seniorers evaluering kan vi muligvis finde ud af, hvor stor udfordring</w:t>
      </w:r>
      <w:r w:rsidR="006B2EF6">
        <w:rPr>
          <w:color w:val="000000" w:themeColor="text1"/>
          <w:sz w:val="22"/>
          <w:szCs w:val="22"/>
          <w:lang w:val="da-DK"/>
        </w:rPr>
        <w:t xml:space="preserve"> det er</w:t>
      </w:r>
      <w:r w:rsidRPr="001A6BED">
        <w:rPr>
          <w:color w:val="000000" w:themeColor="text1"/>
          <w:sz w:val="22"/>
          <w:szCs w:val="22"/>
          <w:lang w:val="da-DK"/>
        </w:rPr>
        <w:t xml:space="preserve"> at nå de seniorer, der </w:t>
      </w:r>
      <w:r w:rsidR="006B2EF6">
        <w:rPr>
          <w:color w:val="000000" w:themeColor="text1"/>
          <w:sz w:val="22"/>
          <w:szCs w:val="22"/>
          <w:lang w:val="da-DK"/>
        </w:rPr>
        <w:t xml:space="preserve">sandsynligvis </w:t>
      </w:r>
      <w:r w:rsidRPr="001A6BED">
        <w:rPr>
          <w:color w:val="000000" w:themeColor="text1"/>
          <w:sz w:val="22"/>
          <w:szCs w:val="22"/>
          <w:lang w:val="da-DK"/>
        </w:rPr>
        <w:t xml:space="preserve">får mest </w:t>
      </w:r>
      <w:r w:rsidR="006B2EF6">
        <w:rPr>
          <w:color w:val="000000" w:themeColor="text1"/>
          <w:sz w:val="22"/>
          <w:szCs w:val="22"/>
          <w:lang w:val="da-DK"/>
        </w:rPr>
        <w:t>effekt</w:t>
      </w:r>
      <w:r w:rsidRPr="001A6BED">
        <w:rPr>
          <w:color w:val="000000" w:themeColor="text1"/>
          <w:sz w:val="22"/>
          <w:szCs w:val="22"/>
          <w:lang w:val="da-DK"/>
        </w:rPr>
        <w:t xml:space="preserve"> af kurserne</w:t>
      </w:r>
      <w:r w:rsidR="006B2EF6">
        <w:rPr>
          <w:color w:val="000000" w:themeColor="text1"/>
          <w:sz w:val="22"/>
          <w:szCs w:val="22"/>
          <w:lang w:val="da-DK"/>
        </w:rPr>
        <w:t>.</w:t>
      </w:r>
    </w:p>
    <w:p w14:paraId="25857E08" w14:textId="5682FD8A" w:rsidR="007D2FBB" w:rsidRPr="001A6BED" w:rsidRDefault="007D2FBB" w:rsidP="007D2FBB">
      <w:pPr>
        <w:jc w:val="both"/>
        <w:rPr>
          <w:color w:val="000000" w:themeColor="text1"/>
          <w:sz w:val="22"/>
          <w:szCs w:val="22"/>
          <w:lang w:val="da-DK"/>
        </w:rPr>
      </w:pPr>
      <w:r w:rsidRPr="001A6BED">
        <w:rPr>
          <w:color w:val="000000" w:themeColor="text1"/>
          <w:sz w:val="22"/>
          <w:szCs w:val="22"/>
          <w:lang w:val="da-DK"/>
        </w:rPr>
        <w:t xml:space="preserve">Det er vigtigt at huske, at de danske seniorer i europæisk skala sandsynligvis er i </w:t>
      </w:r>
      <w:r w:rsidR="009C792D" w:rsidRPr="001A6BED">
        <w:rPr>
          <w:color w:val="000000" w:themeColor="text1"/>
          <w:sz w:val="22"/>
          <w:szCs w:val="22"/>
          <w:lang w:val="da-DK"/>
        </w:rPr>
        <w:t>top-5</w:t>
      </w:r>
      <w:r w:rsidRPr="001A6BED">
        <w:rPr>
          <w:color w:val="000000" w:themeColor="text1"/>
          <w:sz w:val="22"/>
          <w:szCs w:val="22"/>
          <w:lang w:val="da-DK"/>
        </w:rPr>
        <w:t xml:space="preserve"> med hensyn til økonomisk og social sikkerhed. </w:t>
      </w:r>
      <w:r w:rsidR="001344B6">
        <w:rPr>
          <w:color w:val="000000" w:themeColor="text1"/>
          <w:sz w:val="22"/>
          <w:szCs w:val="22"/>
          <w:lang w:val="da-DK"/>
        </w:rPr>
        <w:t>Derfor er det ikke</w:t>
      </w:r>
      <w:r w:rsidRPr="001A6BED">
        <w:rPr>
          <w:color w:val="000000" w:themeColor="text1"/>
          <w:sz w:val="22"/>
          <w:szCs w:val="22"/>
          <w:lang w:val="da-DK"/>
        </w:rPr>
        <w:t xml:space="preserve"> overraskende, at de danske seniorer</w:t>
      </w:r>
      <w:r w:rsidR="000B147C">
        <w:rPr>
          <w:color w:val="000000" w:themeColor="text1"/>
          <w:sz w:val="22"/>
          <w:szCs w:val="22"/>
          <w:lang w:val="da-DK"/>
        </w:rPr>
        <w:t xml:space="preserve"> </w:t>
      </w:r>
      <w:r w:rsidR="000B147C" w:rsidRPr="001A6BED">
        <w:rPr>
          <w:color w:val="000000" w:themeColor="text1"/>
          <w:sz w:val="22"/>
          <w:szCs w:val="22"/>
          <w:lang w:val="da-DK"/>
        </w:rPr>
        <w:t>i tabel 5</w:t>
      </w:r>
      <w:r w:rsidRPr="001A6BED">
        <w:rPr>
          <w:color w:val="000000" w:themeColor="text1"/>
          <w:sz w:val="22"/>
          <w:szCs w:val="22"/>
          <w:lang w:val="da-DK"/>
        </w:rPr>
        <w:t xml:space="preserve"> svarer, at de er villige til at</w:t>
      </w:r>
      <w:r w:rsidR="000B147C">
        <w:rPr>
          <w:color w:val="000000" w:themeColor="text1"/>
          <w:sz w:val="22"/>
          <w:szCs w:val="22"/>
          <w:lang w:val="da-DK"/>
        </w:rPr>
        <w:t xml:space="preserve"> betale</w:t>
      </w:r>
      <w:r w:rsidRPr="001A6BED">
        <w:rPr>
          <w:color w:val="000000" w:themeColor="text1"/>
          <w:sz w:val="22"/>
          <w:szCs w:val="22"/>
          <w:lang w:val="da-DK"/>
        </w:rPr>
        <w:t>.</w:t>
      </w:r>
    </w:p>
    <w:p w14:paraId="0D40BF44" w14:textId="77777777" w:rsidR="006C39C6" w:rsidRPr="001A6BED" w:rsidRDefault="007D2FBB" w:rsidP="007D2FBB">
      <w:pPr>
        <w:jc w:val="both"/>
        <w:rPr>
          <w:rFonts w:cs="Calibri"/>
          <w:color w:val="1F3864" w:themeColor="accent1" w:themeShade="80"/>
          <w:sz w:val="22"/>
          <w:szCs w:val="22"/>
          <w:lang w:val="da-DK"/>
        </w:rPr>
      </w:pPr>
      <w:r w:rsidRPr="001A6BED">
        <w:rPr>
          <w:color w:val="000000" w:themeColor="text1"/>
          <w:sz w:val="22"/>
          <w:szCs w:val="22"/>
          <w:lang w:val="da-DK"/>
        </w:rPr>
        <w:t>Især når vi ser på, hvordan seniorerne svarede på 3 andre spørgsmål i den samme evaluering:</w:t>
      </w:r>
    </w:p>
    <w:tbl>
      <w:tblPr>
        <w:tblStyle w:val="Tabel-Gitter"/>
        <w:tblW w:w="0" w:type="auto"/>
        <w:tblInd w:w="421" w:type="dxa"/>
        <w:tblLayout w:type="fixed"/>
        <w:tblLook w:val="04A0" w:firstRow="1" w:lastRow="0" w:firstColumn="1" w:lastColumn="0" w:noHBand="0" w:noVBand="1"/>
      </w:tblPr>
      <w:tblGrid>
        <w:gridCol w:w="567"/>
        <w:gridCol w:w="850"/>
        <w:gridCol w:w="851"/>
        <w:gridCol w:w="992"/>
        <w:gridCol w:w="3685"/>
        <w:gridCol w:w="993"/>
      </w:tblGrid>
      <w:tr w:rsidR="006C39C6" w:rsidRPr="001A6BED" w14:paraId="0B021C9D" w14:textId="77777777" w:rsidTr="006C39C6">
        <w:tc>
          <w:tcPr>
            <w:tcW w:w="7938" w:type="dxa"/>
            <w:gridSpan w:val="6"/>
            <w:shd w:val="clear" w:color="auto" w:fill="FBE4D5" w:themeFill="accent2" w:themeFillTint="33"/>
          </w:tcPr>
          <w:p w14:paraId="07F65CB0" w14:textId="77777777" w:rsidR="007840CF" w:rsidRPr="001A6BED" w:rsidRDefault="007840CF" w:rsidP="007840CF">
            <w:pPr>
              <w:jc w:val="center"/>
              <w:rPr>
                <w:rFonts w:cs="Calibri"/>
                <w:sz w:val="22"/>
                <w:szCs w:val="22"/>
                <w:lang w:val="da-DK"/>
              </w:rPr>
            </w:pPr>
            <w:r w:rsidRPr="001A6BED">
              <w:rPr>
                <w:rFonts w:cs="Calibri"/>
                <w:sz w:val="22"/>
                <w:szCs w:val="22"/>
                <w:lang w:val="da-DK"/>
              </w:rPr>
              <w:t xml:space="preserve">Du har gennemført 16 lektioner. Har du lært noget nyt om aldringsprocessen? </w:t>
            </w:r>
          </w:p>
          <w:p w14:paraId="114E7C45" w14:textId="77777777" w:rsidR="006C39C6" w:rsidRPr="001A6BED" w:rsidRDefault="006C39C6" w:rsidP="006C39C6">
            <w:pPr>
              <w:jc w:val="center"/>
              <w:rPr>
                <w:rFonts w:cs="Calibri"/>
                <w:sz w:val="22"/>
                <w:szCs w:val="22"/>
                <w:lang w:val="da-DK"/>
              </w:rPr>
            </w:pPr>
          </w:p>
        </w:tc>
      </w:tr>
      <w:tr w:rsidR="006C39C6" w:rsidRPr="001A6BED" w14:paraId="72196027" w14:textId="77777777" w:rsidTr="006C39C6">
        <w:tc>
          <w:tcPr>
            <w:tcW w:w="7938" w:type="dxa"/>
            <w:gridSpan w:val="6"/>
          </w:tcPr>
          <w:p w14:paraId="6B1079B1" w14:textId="77777777" w:rsidR="006C39C6" w:rsidRPr="001A6BED" w:rsidRDefault="007840CF" w:rsidP="006C39C6">
            <w:pPr>
              <w:jc w:val="center"/>
              <w:rPr>
                <w:rFonts w:cs="Calibri"/>
                <w:sz w:val="22"/>
                <w:szCs w:val="22"/>
                <w:lang w:val="da-DK"/>
              </w:rPr>
            </w:pPr>
            <w:r w:rsidRPr="001A6BED">
              <w:rPr>
                <w:rFonts w:cs="Calibri"/>
                <w:sz w:val="22"/>
                <w:szCs w:val="22"/>
                <w:lang w:val="da-DK"/>
              </w:rPr>
              <w:t xml:space="preserve">Marker kun en. </w:t>
            </w:r>
          </w:p>
        </w:tc>
      </w:tr>
      <w:tr w:rsidR="006C39C6" w:rsidRPr="001A6BED" w14:paraId="2420BE2A" w14:textId="77777777" w:rsidTr="006C39C6">
        <w:tc>
          <w:tcPr>
            <w:tcW w:w="567" w:type="dxa"/>
          </w:tcPr>
          <w:p w14:paraId="528AA4E3" w14:textId="77777777" w:rsidR="006C39C6" w:rsidRPr="001A6BED" w:rsidRDefault="006C39C6" w:rsidP="006C39C6">
            <w:pPr>
              <w:jc w:val="center"/>
              <w:rPr>
                <w:rFonts w:cs="Calibri"/>
                <w:sz w:val="22"/>
                <w:szCs w:val="22"/>
                <w:lang w:val="da-DK"/>
              </w:rPr>
            </w:pPr>
            <w:r w:rsidRPr="001A6BED">
              <w:rPr>
                <w:rFonts w:cs="Calibri"/>
                <w:sz w:val="22"/>
                <w:szCs w:val="22"/>
                <w:lang w:val="da-DK"/>
              </w:rPr>
              <w:t>N</w:t>
            </w:r>
            <w:r w:rsidR="007840CF" w:rsidRPr="001A6BED">
              <w:rPr>
                <w:rFonts w:cs="Calibri"/>
                <w:sz w:val="22"/>
                <w:szCs w:val="22"/>
                <w:lang w:val="da-DK"/>
              </w:rPr>
              <w:t>ej</w:t>
            </w:r>
          </w:p>
        </w:tc>
        <w:tc>
          <w:tcPr>
            <w:tcW w:w="850" w:type="dxa"/>
          </w:tcPr>
          <w:p w14:paraId="2BE487E2" w14:textId="77777777" w:rsidR="006C39C6" w:rsidRPr="001A6BED" w:rsidRDefault="007840CF" w:rsidP="006C39C6">
            <w:pPr>
              <w:jc w:val="center"/>
              <w:rPr>
                <w:rFonts w:cs="Calibri"/>
                <w:sz w:val="22"/>
                <w:szCs w:val="22"/>
                <w:lang w:val="da-DK"/>
              </w:rPr>
            </w:pPr>
            <w:r w:rsidRPr="001A6BED">
              <w:rPr>
                <w:rFonts w:cs="Calibri"/>
                <w:sz w:val="22"/>
                <w:szCs w:val="22"/>
                <w:lang w:val="da-DK"/>
              </w:rPr>
              <w:t>Ja, lidt</w:t>
            </w:r>
          </w:p>
        </w:tc>
        <w:tc>
          <w:tcPr>
            <w:tcW w:w="851" w:type="dxa"/>
          </w:tcPr>
          <w:p w14:paraId="793DC6C2" w14:textId="77777777" w:rsidR="006C39C6" w:rsidRPr="001A6BED" w:rsidRDefault="007840CF" w:rsidP="006C39C6">
            <w:pPr>
              <w:jc w:val="center"/>
              <w:rPr>
                <w:rFonts w:cs="Calibri"/>
                <w:sz w:val="22"/>
                <w:szCs w:val="22"/>
                <w:lang w:val="da-DK"/>
              </w:rPr>
            </w:pPr>
            <w:r w:rsidRPr="001A6BED">
              <w:rPr>
                <w:rFonts w:cs="Calibri"/>
                <w:sz w:val="22"/>
                <w:szCs w:val="22"/>
                <w:lang w:val="da-DK"/>
              </w:rPr>
              <w:t>Ja, noget</w:t>
            </w:r>
          </w:p>
        </w:tc>
        <w:tc>
          <w:tcPr>
            <w:tcW w:w="992" w:type="dxa"/>
          </w:tcPr>
          <w:p w14:paraId="51FF02A0" w14:textId="77777777" w:rsidR="006C39C6" w:rsidRPr="001A6BED" w:rsidRDefault="007840CF" w:rsidP="006C39C6">
            <w:pPr>
              <w:jc w:val="center"/>
              <w:rPr>
                <w:rFonts w:cs="Calibri"/>
                <w:sz w:val="22"/>
                <w:szCs w:val="22"/>
                <w:lang w:val="da-DK"/>
              </w:rPr>
            </w:pPr>
            <w:r w:rsidRPr="001A6BED">
              <w:rPr>
                <w:rFonts w:cs="Calibri"/>
                <w:sz w:val="22"/>
                <w:szCs w:val="22"/>
                <w:lang w:val="da-DK"/>
              </w:rPr>
              <w:t>Ja, meget</w:t>
            </w:r>
            <w:r w:rsidR="006C39C6" w:rsidRPr="001A6BED">
              <w:rPr>
                <w:rFonts w:cs="Calibri"/>
                <w:sz w:val="22"/>
                <w:szCs w:val="22"/>
                <w:lang w:val="da-DK"/>
              </w:rPr>
              <w:t xml:space="preserve"> </w:t>
            </w:r>
          </w:p>
        </w:tc>
        <w:tc>
          <w:tcPr>
            <w:tcW w:w="3685" w:type="dxa"/>
          </w:tcPr>
          <w:p w14:paraId="3F14A198" w14:textId="77777777" w:rsidR="006C39C6" w:rsidRPr="001A6BED" w:rsidRDefault="007840CF" w:rsidP="006C39C6">
            <w:pPr>
              <w:jc w:val="center"/>
              <w:rPr>
                <w:rFonts w:cs="Calibri"/>
                <w:sz w:val="22"/>
                <w:szCs w:val="22"/>
                <w:lang w:val="da-DK"/>
              </w:rPr>
            </w:pPr>
            <w:r w:rsidRPr="001A6BED">
              <w:rPr>
                <w:rFonts w:cs="Calibri"/>
                <w:sz w:val="22"/>
                <w:szCs w:val="22"/>
                <w:lang w:val="da-DK"/>
              </w:rPr>
              <w:t>Jeg er overrasket over mængden af viden om aldringsprocessen</w:t>
            </w:r>
            <w:r w:rsidR="006C39C6" w:rsidRPr="001A6BED">
              <w:rPr>
                <w:rFonts w:cs="Calibri"/>
                <w:sz w:val="22"/>
                <w:szCs w:val="22"/>
                <w:lang w:val="da-DK"/>
              </w:rPr>
              <w:t>.</w:t>
            </w:r>
          </w:p>
        </w:tc>
        <w:tc>
          <w:tcPr>
            <w:tcW w:w="993" w:type="dxa"/>
          </w:tcPr>
          <w:p w14:paraId="15882C86" w14:textId="77777777" w:rsidR="006C39C6" w:rsidRPr="001A6BED" w:rsidRDefault="007840CF" w:rsidP="006C39C6">
            <w:pPr>
              <w:jc w:val="center"/>
              <w:rPr>
                <w:rFonts w:cs="Calibri"/>
                <w:sz w:val="22"/>
                <w:szCs w:val="22"/>
                <w:lang w:val="da-DK"/>
              </w:rPr>
            </w:pPr>
            <w:r w:rsidRPr="001A6BED">
              <w:rPr>
                <w:rFonts w:cs="Calibri"/>
                <w:sz w:val="22"/>
                <w:szCs w:val="22"/>
                <w:lang w:val="da-DK"/>
              </w:rPr>
              <w:t>Intet svar</w:t>
            </w:r>
          </w:p>
        </w:tc>
      </w:tr>
      <w:tr w:rsidR="006C39C6" w:rsidRPr="001A6BED" w14:paraId="744292D6" w14:textId="77777777" w:rsidTr="006C39C6">
        <w:tc>
          <w:tcPr>
            <w:tcW w:w="567" w:type="dxa"/>
            <w:shd w:val="clear" w:color="auto" w:fill="FFF2CC" w:themeFill="accent4" w:themeFillTint="33"/>
          </w:tcPr>
          <w:p w14:paraId="172C0E8D" w14:textId="77777777" w:rsidR="006C39C6" w:rsidRPr="001A6BED" w:rsidRDefault="006C39C6" w:rsidP="006C39C6">
            <w:pPr>
              <w:jc w:val="center"/>
              <w:rPr>
                <w:rFonts w:cs="Calibri"/>
                <w:sz w:val="22"/>
                <w:szCs w:val="22"/>
                <w:lang w:val="da-DK"/>
              </w:rPr>
            </w:pPr>
            <w:r w:rsidRPr="001A6BED">
              <w:rPr>
                <w:rFonts w:cs="Calibri"/>
                <w:sz w:val="22"/>
                <w:szCs w:val="22"/>
                <w:lang w:val="da-DK"/>
              </w:rPr>
              <w:t>0</w:t>
            </w:r>
          </w:p>
        </w:tc>
        <w:tc>
          <w:tcPr>
            <w:tcW w:w="850" w:type="dxa"/>
            <w:shd w:val="clear" w:color="auto" w:fill="FFF2CC" w:themeFill="accent4" w:themeFillTint="33"/>
          </w:tcPr>
          <w:p w14:paraId="10370108" w14:textId="77777777" w:rsidR="006C39C6" w:rsidRPr="001A6BED" w:rsidRDefault="006C39C6" w:rsidP="006C39C6">
            <w:pPr>
              <w:jc w:val="center"/>
              <w:rPr>
                <w:rFonts w:cs="Calibri"/>
                <w:sz w:val="22"/>
                <w:szCs w:val="22"/>
                <w:lang w:val="da-DK"/>
              </w:rPr>
            </w:pPr>
            <w:r w:rsidRPr="001A6BED">
              <w:rPr>
                <w:rFonts w:cs="Calibri"/>
                <w:sz w:val="22"/>
                <w:szCs w:val="22"/>
                <w:lang w:val="da-DK"/>
              </w:rPr>
              <w:t>1</w:t>
            </w:r>
          </w:p>
        </w:tc>
        <w:tc>
          <w:tcPr>
            <w:tcW w:w="851" w:type="dxa"/>
            <w:shd w:val="clear" w:color="auto" w:fill="FFF2CC" w:themeFill="accent4" w:themeFillTint="33"/>
          </w:tcPr>
          <w:p w14:paraId="292F4029" w14:textId="77777777" w:rsidR="006C39C6" w:rsidRPr="001A6BED" w:rsidRDefault="006C39C6" w:rsidP="006C39C6">
            <w:pPr>
              <w:jc w:val="center"/>
              <w:rPr>
                <w:rFonts w:cs="Calibri"/>
                <w:sz w:val="22"/>
                <w:szCs w:val="22"/>
                <w:lang w:val="da-DK"/>
              </w:rPr>
            </w:pPr>
            <w:r w:rsidRPr="001A6BED">
              <w:rPr>
                <w:rFonts w:cs="Calibri"/>
                <w:sz w:val="22"/>
                <w:szCs w:val="22"/>
                <w:lang w:val="da-DK"/>
              </w:rPr>
              <w:t>9</w:t>
            </w:r>
          </w:p>
        </w:tc>
        <w:tc>
          <w:tcPr>
            <w:tcW w:w="992" w:type="dxa"/>
            <w:shd w:val="clear" w:color="auto" w:fill="FFF2CC" w:themeFill="accent4" w:themeFillTint="33"/>
          </w:tcPr>
          <w:p w14:paraId="14BD3DD6" w14:textId="77777777" w:rsidR="006C39C6" w:rsidRPr="001A6BED" w:rsidRDefault="006C39C6" w:rsidP="006C39C6">
            <w:pPr>
              <w:jc w:val="center"/>
              <w:rPr>
                <w:rFonts w:cs="Calibri"/>
                <w:sz w:val="22"/>
                <w:szCs w:val="22"/>
                <w:lang w:val="da-DK"/>
              </w:rPr>
            </w:pPr>
            <w:r w:rsidRPr="001A6BED">
              <w:rPr>
                <w:rFonts w:cs="Calibri"/>
                <w:sz w:val="22"/>
                <w:szCs w:val="22"/>
                <w:lang w:val="da-DK"/>
              </w:rPr>
              <w:t>14</w:t>
            </w:r>
          </w:p>
        </w:tc>
        <w:tc>
          <w:tcPr>
            <w:tcW w:w="3685" w:type="dxa"/>
            <w:shd w:val="clear" w:color="auto" w:fill="FFF2CC" w:themeFill="accent4" w:themeFillTint="33"/>
          </w:tcPr>
          <w:p w14:paraId="3AFA0585" w14:textId="77777777" w:rsidR="006C39C6" w:rsidRPr="001A6BED" w:rsidRDefault="006C39C6" w:rsidP="006C39C6">
            <w:pPr>
              <w:jc w:val="center"/>
              <w:rPr>
                <w:rFonts w:cs="Calibri"/>
                <w:sz w:val="22"/>
                <w:szCs w:val="22"/>
                <w:lang w:val="da-DK"/>
              </w:rPr>
            </w:pPr>
            <w:r w:rsidRPr="001A6BED">
              <w:rPr>
                <w:rFonts w:cs="Calibri"/>
                <w:sz w:val="22"/>
                <w:szCs w:val="22"/>
                <w:lang w:val="da-DK"/>
              </w:rPr>
              <w:t>18</w:t>
            </w:r>
          </w:p>
        </w:tc>
        <w:tc>
          <w:tcPr>
            <w:tcW w:w="993" w:type="dxa"/>
            <w:shd w:val="clear" w:color="auto" w:fill="FFF2CC" w:themeFill="accent4" w:themeFillTint="33"/>
          </w:tcPr>
          <w:p w14:paraId="24B2A3CC" w14:textId="77777777" w:rsidR="006C39C6" w:rsidRPr="001A6BED" w:rsidRDefault="006C39C6" w:rsidP="006C39C6">
            <w:pPr>
              <w:jc w:val="center"/>
              <w:rPr>
                <w:rFonts w:cs="Calibri"/>
                <w:sz w:val="22"/>
                <w:szCs w:val="22"/>
                <w:lang w:val="da-DK"/>
              </w:rPr>
            </w:pPr>
            <w:r w:rsidRPr="001A6BED">
              <w:rPr>
                <w:rFonts w:cs="Calibri"/>
                <w:sz w:val="22"/>
                <w:szCs w:val="22"/>
                <w:lang w:val="da-DK"/>
              </w:rPr>
              <w:t>4</w:t>
            </w:r>
          </w:p>
        </w:tc>
      </w:tr>
      <w:tr w:rsidR="006C39C6" w:rsidRPr="001A6BED" w14:paraId="166C90C8" w14:textId="77777777" w:rsidTr="006C39C6">
        <w:tc>
          <w:tcPr>
            <w:tcW w:w="567" w:type="dxa"/>
            <w:shd w:val="clear" w:color="auto" w:fill="FFF2CC" w:themeFill="accent4" w:themeFillTint="33"/>
          </w:tcPr>
          <w:p w14:paraId="390811C1" w14:textId="77777777" w:rsidR="006C39C6" w:rsidRPr="001A6BED" w:rsidRDefault="006C39C6" w:rsidP="006C39C6">
            <w:pPr>
              <w:jc w:val="center"/>
              <w:rPr>
                <w:rFonts w:cs="Calibri"/>
                <w:sz w:val="22"/>
                <w:szCs w:val="22"/>
                <w:lang w:val="da-DK"/>
              </w:rPr>
            </w:pPr>
          </w:p>
        </w:tc>
        <w:tc>
          <w:tcPr>
            <w:tcW w:w="850" w:type="dxa"/>
            <w:shd w:val="clear" w:color="auto" w:fill="FFF2CC" w:themeFill="accent4" w:themeFillTint="33"/>
          </w:tcPr>
          <w:p w14:paraId="059DF641" w14:textId="77777777" w:rsidR="006C39C6" w:rsidRPr="001A6BED" w:rsidRDefault="006C39C6" w:rsidP="006C39C6">
            <w:pPr>
              <w:jc w:val="center"/>
              <w:rPr>
                <w:rFonts w:cs="Calibri"/>
                <w:sz w:val="22"/>
                <w:szCs w:val="22"/>
                <w:lang w:val="da-DK"/>
              </w:rPr>
            </w:pPr>
            <w:r w:rsidRPr="001A6BED">
              <w:rPr>
                <w:rFonts w:cs="Calibri"/>
                <w:sz w:val="22"/>
                <w:szCs w:val="22"/>
                <w:lang w:val="da-DK"/>
              </w:rPr>
              <w:t>2,9%</w:t>
            </w:r>
          </w:p>
        </w:tc>
        <w:tc>
          <w:tcPr>
            <w:tcW w:w="851" w:type="dxa"/>
            <w:shd w:val="clear" w:color="auto" w:fill="FFF2CC" w:themeFill="accent4" w:themeFillTint="33"/>
          </w:tcPr>
          <w:p w14:paraId="17FCC6A0" w14:textId="77777777" w:rsidR="006C39C6" w:rsidRPr="001A6BED" w:rsidRDefault="006C39C6" w:rsidP="006C39C6">
            <w:pPr>
              <w:jc w:val="center"/>
              <w:rPr>
                <w:rFonts w:cs="Calibri"/>
                <w:sz w:val="22"/>
                <w:szCs w:val="22"/>
                <w:lang w:val="da-DK"/>
              </w:rPr>
            </w:pPr>
            <w:r w:rsidRPr="001A6BED">
              <w:rPr>
                <w:rFonts w:cs="Calibri"/>
                <w:sz w:val="22"/>
                <w:szCs w:val="22"/>
                <w:lang w:val="da-DK"/>
              </w:rPr>
              <w:t>25,7%</w:t>
            </w:r>
          </w:p>
        </w:tc>
        <w:tc>
          <w:tcPr>
            <w:tcW w:w="992" w:type="dxa"/>
            <w:shd w:val="clear" w:color="auto" w:fill="FFF2CC" w:themeFill="accent4" w:themeFillTint="33"/>
          </w:tcPr>
          <w:p w14:paraId="575CA5A4" w14:textId="77777777" w:rsidR="006C39C6" w:rsidRPr="001A6BED" w:rsidRDefault="006C39C6" w:rsidP="006C39C6">
            <w:pPr>
              <w:jc w:val="center"/>
              <w:rPr>
                <w:rFonts w:cs="Calibri"/>
                <w:sz w:val="22"/>
                <w:szCs w:val="22"/>
                <w:lang w:val="da-DK"/>
              </w:rPr>
            </w:pPr>
            <w:r w:rsidRPr="001A6BED">
              <w:rPr>
                <w:rFonts w:cs="Calibri"/>
                <w:sz w:val="22"/>
                <w:szCs w:val="22"/>
                <w:lang w:val="da-DK"/>
              </w:rPr>
              <w:t>40,0%</w:t>
            </w:r>
          </w:p>
        </w:tc>
        <w:tc>
          <w:tcPr>
            <w:tcW w:w="3685" w:type="dxa"/>
            <w:shd w:val="clear" w:color="auto" w:fill="FFF2CC" w:themeFill="accent4" w:themeFillTint="33"/>
          </w:tcPr>
          <w:p w14:paraId="184B634A" w14:textId="77777777" w:rsidR="006C39C6" w:rsidRPr="001A6BED" w:rsidRDefault="006C39C6" w:rsidP="006C39C6">
            <w:pPr>
              <w:jc w:val="center"/>
              <w:rPr>
                <w:rFonts w:cs="Calibri"/>
                <w:sz w:val="22"/>
                <w:szCs w:val="22"/>
                <w:lang w:val="da-DK"/>
              </w:rPr>
            </w:pPr>
            <w:r w:rsidRPr="001A6BED">
              <w:rPr>
                <w:rFonts w:cs="Calibri"/>
                <w:sz w:val="22"/>
                <w:szCs w:val="22"/>
                <w:lang w:val="da-DK"/>
              </w:rPr>
              <w:t>51,4%</w:t>
            </w:r>
          </w:p>
        </w:tc>
        <w:tc>
          <w:tcPr>
            <w:tcW w:w="993" w:type="dxa"/>
            <w:shd w:val="clear" w:color="auto" w:fill="FFF2CC" w:themeFill="accent4" w:themeFillTint="33"/>
          </w:tcPr>
          <w:p w14:paraId="1F2CD824" w14:textId="77777777" w:rsidR="006C39C6" w:rsidRPr="001A6BED" w:rsidRDefault="006C39C6" w:rsidP="006C39C6">
            <w:pPr>
              <w:jc w:val="center"/>
              <w:rPr>
                <w:rFonts w:cs="Calibri"/>
                <w:sz w:val="22"/>
                <w:szCs w:val="22"/>
                <w:lang w:val="da-DK"/>
              </w:rPr>
            </w:pPr>
          </w:p>
        </w:tc>
      </w:tr>
    </w:tbl>
    <w:p w14:paraId="5DFB08DE" w14:textId="77777777" w:rsidR="006C39C6" w:rsidRPr="001A6BED" w:rsidRDefault="006C39C6" w:rsidP="006C39C6">
      <w:pPr>
        <w:rPr>
          <w:rFonts w:cs="Calibri"/>
          <w:sz w:val="22"/>
          <w:szCs w:val="22"/>
          <w:lang w:val="da-DK"/>
        </w:rPr>
      </w:pPr>
    </w:p>
    <w:tbl>
      <w:tblPr>
        <w:tblStyle w:val="Tabel-Gitter"/>
        <w:tblW w:w="7796" w:type="dxa"/>
        <w:tblInd w:w="421" w:type="dxa"/>
        <w:tblLayout w:type="fixed"/>
        <w:tblLook w:val="04A0" w:firstRow="1" w:lastRow="0" w:firstColumn="1" w:lastColumn="0" w:noHBand="0" w:noVBand="1"/>
      </w:tblPr>
      <w:tblGrid>
        <w:gridCol w:w="850"/>
        <w:gridCol w:w="709"/>
        <w:gridCol w:w="850"/>
        <w:gridCol w:w="851"/>
        <w:gridCol w:w="2410"/>
        <w:gridCol w:w="2126"/>
      </w:tblGrid>
      <w:tr w:rsidR="006C39C6" w:rsidRPr="001A6BED" w14:paraId="6E29EEFB" w14:textId="77777777" w:rsidTr="006C39C6">
        <w:tc>
          <w:tcPr>
            <w:tcW w:w="7796" w:type="dxa"/>
            <w:gridSpan w:val="6"/>
            <w:shd w:val="clear" w:color="auto" w:fill="FBE4D5" w:themeFill="accent2" w:themeFillTint="33"/>
          </w:tcPr>
          <w:p w14:paraId="0290200B" w14:textId="77777777" w:rsidR="006C39C6" w:rsidRPr="001A6BED" w:rsidRDefault="007840CF" w:rsidP="006C39C6">
            <w:pPr>
              <w:jc w:val="center"/>
              <w:rPr>
                <w:rFonts w:cs="Calibri"/>
                <w:sz w:val="22"/>
                <w:szCs w:val="22"/>
                <w:lang w:val="da-DK"/>
              </w:rPr>
            </w:pPr>
            <w:r w:rsidRPr="001A6BED">
              <w:rPr>
                <w:rFonts w:cs="Calibri"/>
                <w:sz w:val="22"/>
                <w:szCs w:val="22"/>
                <w:lang w:val="da-DK"/>
              </w:rPr>
              <w:t>Tr</w:t>
            </w:r>
            <w:r w:rsidR="007D2FBB" w:rsidRPr="001A6BED">
              <w:rPr>
                <w:rFonts w:cs="Calibri"/>
                <w:sz w:val="22"/>
                <w:szCs w:val="22"/>
                <w:lang w:val="da-DK"/>
              </w:rPr>
              <w:t>o</w:t>
            </w:r>
            <w:r w:rsidRPr="001A6BED">
              <w:rPr>
                <w:rFonts w:cs="Calibri"/>
                <w:sz w:val="22"/>
                <w:szCs w:val="22"/>
                <w:lang w:val="da-DK"/>
              </w:rPr>
              <w:t xml:space="preserve">r du at dette kursus vil få dig til at opretholde og træne dine fysiske evner? </w:t>
            </w:r>
          </w:p>
        </w:tc>
      </w:tr>
      <w:tr w:rsidR="006C39C6" w:rsidRPr="001A6BED" w14:paraId="01BCF044" w14:textId="77777777" w:rsidTr="006C39C6">
        <w:tc>
          <w:tcPr>
            <w:tcW w:w="7796" w:type="dxa"/>
            <w:gridSpan w:val="6"/>
          </w:tcPr>
          <w:p w14:paraId="59C1FABC" w14:textId="77777777" w:rsidR="006C39C6" w:rsidRPr="001A6BED" w:rsidRDefault="007D2FBB" w:rsidP="006C39C6">
            <w:pPr>
              <w:jc w:val="center"/>
              <w:rPr>
                <w:rFonts w:cs="Calibri"/>
                <w:sz w:val="22"/>
                <w:szCs w:val="22"/>
                <w:lang w:val="da-DK"/>
              </w:rPr>
            </w:pPr>
            <w:r w:rsidRPr="001A6BED">
              <w:rPr>
                <w:rFonts w:cs="Calibri"/>
                <w:sz w:val="22"/>
                <w:szCs w:val="22"/>
                <w:lang w:val="da-DK"/>
              </w:rPr>
              <w:t>Sæt k</w:t>
            </w:r>
            <w:r w:rsidR="007840CF" w:rsidRPr="001A6BED">
              <w:rPr>
                <w:rFonts w:cs="Calibri"/>
                <w:sz w:val="22"/>
                <w:szCs w:val="22"/>
                <w:lang w:val="da-DK"/>
              </w:rPr>
              <w:t>un et</w:t>
            </w:r>
            <w:r w:rsidR="006C39C6" w:rsidRPr="001A6BED">
              <w:rPr>
                <w:rFonts w:cs="Calibri"/>
                <w:sz w:val="22"/>
                <w:szCs w:val="22"/>
                <w:lang w:val="da-DK"/>
              </w:rPr>
              <w:t xml:space="preserve"> X</w:t>
            </w:r>
          </w:p>
        </w:tc>
      </w:tr>
      <w:tr w:rsidR="006C39C6" w:rsidRPr="001A6BED" w14:paraId="4E3A7CCC" w14:textId="77777777" w:rsidTr="006C39C6">
        <w:tc>
          <w:tcPr>
            <w:tcW w:w="850" w:type="dxa"/>
          </w:tcPr>
          <w:p w14:paraId="485A1EBE" w14:textId="77777777" w:rsidR="006C39C6" w:rsidRPr="001A6BED" w:rsidRDefault="006C39C6" w:rsidP="006C39C6">
            <w:pPr>
              <w:jc w:val="center"/>
              <w:rPr>
                <w:rFonts w:cs="Calibri"/>
                <w:sz w:val="22"/>
                <w:szCs w:val="22"/>
                <w:lang w:val="da-DK"/>
              </w:rPr>
            </w:pPr>
            <w:r w:rsidRPr="001A6BED">
              <w:rPr>
                <w:rFonts w:cs="Calibri"/>
                <w:sz w:val="22"/>
                <w:szCs w:val="22"/>
                <w:lang w:val="da-DK"/>
              </w:rPr>
              <w:t>N</w:t>
            </w:r>
            <w:r w:rsidR="007840CF" w:rsidRPr="001A6BED">
              <w:rPr>
                <w:rFonts w:cs="Calibri"/>
                <w:sz w:val="22"/>
                <w:szCs w:val="22"/>
                <w:lang w:val="da-DK"/>
              </w:rPr>
              <w:t>ej</w:t>
            </w:r>
          </w:p>
        </w:tc>
        <w:tc>
          <w:tcPr>
            <w:tcW w:w="709" w:type="dxa"/>
          </w:tcPr>
          <w:p w14:paraId="445A4826" w14:textId="77777777" w:rsidR="006C39C6" w:rsidRPr="001A6BED" w:rsidRDefault="007840CF" w:rsidP="006C39C6">
            <w:pPr>
              <w:jc w:val="center"/>
              <w:rPr>
                <w:rFonts w:cs="Calibri"/>
                <w:sz w:val="22"/>
                <w:szCs w:val="22"/>
                <w:lang w:val="da-DK"/>
              </w:rPr>
            </w:pPr>
            <w:r w:rsidRPr="001A6BED">
              <w:rPr>
                <w:rFonts w:cs="Calibri"/>
                <w:sz w:val="22"/>
                <w:szCs w:val="22"/>
                <w:lang w:val="da-DK"/>
              </w:rPr>
              <w:t>Ja, lidt</w:t>
            </w:r>
            <w:r w:rsidR="006C39C6" w:rsidRPr="001A6BED">
              <w:rPr>
                <w:rFonts w:cs="Calibri"/>
                <w:sz w:val="22"/>
                <w:szCs w:val="22"/>
                <w:lang w:val="da-DK"/>
              </w:rPr>
              <w:t xml:space="preserve"> </w:t>
            </w:r>
          </w:p>
        </w:tc>
        <w:tc>
          <w:tcPr>
            <w:tcW w:w="850" w:type="dxa"/>
          </w:tcPr>
          <w:p w14:paraId="568EC494" w14:textId="77777777" w:rsidR="006C39C6" w:rsidRPr="001A6BED" w:rsidRDefault="007840CF" w:rsidP="006C39C6">
            <w:pPr>
              <w:jc w:val="center"/>
              <w:rPr>
                <w:rFonts w:cs="Calibri"/>
                <w:sz w:val="22"/>
                <w:szCs w:val="22"/>
                <w:lang w:val="da-DK"/>
              </w:rPr>
            </w:pPr>
            <w:r w:rsidRPr="001A6BED">
              <w:rPr>
                <w:rFonts w:cs="Calibri"/>
                <w:sz w:val="22"/>
                <w:szCs w:val="22"/>
                <w:lang w:val="da-DK"/>
              </w:rPr>
              <w:t>Ja, noget</w:t>
            </w:r>
          </w:p>
        </w:tc>
        <w:tc>
          <w:tcPr>
            <w:tcW w:w="851" w:type="dxa"/>
          </w:tcPr>
          <w:p w14:paraId="3E183563" w14:textId="77777777" w:rsidR="006C39C6" w:rsidRPr="001A6BED" w:rsidRDefault="007840CF" w:rsidP="006C39C6">
            <w:pPr>
              <w:jc w:val="center"/>
              <w:rPr>
                <w:rFonts w:cs="Calibri"/>
                <w:sz w:val="22"/>
                <w:szCs w:val="22"/>
                <w:lang w:val="da-DK"/>
              </w:rPr>
            </w:pPr>
            <w:r w:rsidRPr="001A6BED">
              <w:rPr>
                <w:rFonts w:cs="Calibri"/>
                <w:sz w:val="22"/>
                <w:szCs w:val="22"/>
                <w:lang w:val="da-DK"/>
              </w:rPr>
              <w:t>Ja, meget</w:t>
            </w:r>
          </w:p>
        </w:tc>
        <w:tc>
          <w:tcPr>
            <w:tcW w:w="2410" w:type="dxa"/>
          </w:tcPr>
          <w:p w14:paraId="41C4E5B7" w14:textId="77777777" w:rsidR="006C39C6" w:rsidRPr="001A6BED" w:rsidRDefault="007840CF" w:rsidP="006C39C6">
            <w:pPr>
              <w:jc w:val="center"/>
              <w:rPr>
                <w:rFonts w:cs="Calibri"/>
                <w:sz w:val="22"/>
                <w:szCs w:val="22"/>
                <w:lang w:val="da-DK"/>
              </w:rPr>
            </w:pPr>
            <w:r w:rsidRPr="001A6BED">
              <w:rPr>
                <w:rFonts w:cs="Calibri"/>
                <w:sz w:val="22"/>
                <w:szCs w:val="22"/>
                <w:lang w:val="da-DK"/>
              </w:rPr>
              <w:t xml:space="preserve">Ja. Jeg vil begynde at træne for at </w:t>
            </w:r>
            <w:r w:rsidRPr="001A6BED">
              <w:rPr>
                <w:rFonts w:cs="Calibri"/>
                <w:b/>
                <w:sz w:val="22"/>
                <w:szCs w:val="22"/>
                <w:lang w:val="da-DK"/>
              </w:rPr>
              <w:t>opretholde</w:t>
            </w:r>
            <w:r w:rsidRPr="001A6BED">
              <w:rPr>
                <w:rFonts w:cs="Calibri"/>
                <w:sz w:val="22"/>
                <w:szCs w:val="22"/>
                <w:lang w:val="da-DK"/>
              </w:rPr>
              <w:t xml:space="preserve"> mine fysiske kompetencer.</w:t>
            </w:r>
          </w:p>
        </w:tc>
        <w:tc>
          <w:tcPr>
            <w:tcW w:w="2126" w:type="dxa"/>
          </w:tcPr>
          <w:p w14:paraId="39AD73A6" w14:textId="77777777" w:rsidR="006C39C6" w:rsidRPr="001A6BED" w:rsidRDefault="007840CF" w:rsidP="006C39C6">
            <w:pPr>
              <w:jc w:val="center"/>
              <w:rPr>
                <w:rFonts w:cs="Calibri"/>
                <w:sz w:val="22"/>
                <w:szCs w:val="22"/>
                <w:lang w:val="da-DK"/>
              </w:rPr>
            </w:pPr>
            <w:r w:rsidRPr="001A6BED">
              <w:rPr>
                <w:rFonts w:cs="Calibri"/>
                <w:sz w:val="22"/>
                <w:szCs w:val="22"/>
                <w:lang w:val="da-DK"/>
              </w:rPr>
              <w:t xml:space="preserve">Ja. Jeg vil begynde at træne for at </w:t>
            </w:r>
            <w:r w:rsidRPr="001A6BED">
              <w:rPr>
                <w:rFonts w:cs="Calibri"/>
                <w:b/>
                <w:sz w:val="22"/>
                <w:szCs w:val="22"/>
                <w:lang w:val="da-DK"/>
              </w:rPr>
              <w:t>forbedre</w:t>
            </w:r>
            <w:r w:rsidRPr="001A6BED">
              <w:rPr>
                <w:rFonts w:cs="Calibri"/>
                <w:sz w:val="22"/>
                <w:szCs w:val="22"/>
                <w:lang w:val="da-DK"/>
              </w:rPr>
              <w:t xml:space="preserve"> mine fysiske kompetencer. </w:t>
            </w:r>
          </w:p>
        </w:tc>
      </w:tr>
      <w:tr w:rsidR="006C39C6" w:rsidRPr="001A6BED" w14:paraId="1A7A517F" w14:textId="77777777" w:rsidTr="006C39C6">
        <w:tc>
          <w:tcPr>
            <w:tcW w:w="850" w:type="dxa"/>
            <w:shd w:val="clear" w:color="auto" w:fill="FFF2CC" w:themeFill="accent4" w:themeFillTint="33"/>
          </w:tcPr>
          <w:p w14:paraId="34D2819D" w14:textId="77777777" w:rsidR="006C39C6" w:rsidRPr="001A6BED" w:rsidRDefault="006C39C6" w:rsidP="006C39C6">
            <w:pPr>
              <w:jc w:val="center"/>
              <w:rPr>
                <w:rFonts w:cs="Calibri"/>
                <w:sz w:val="22"/>
                <w:szCs w:val="22"/>
                <w:lang w:val="da-DK"/>
              </w:rPr>
            </w:pPr>
            <w:r w:rsidRPr="001A6BED">
              <w:rPr>
                <w:rFonts w:cs="Calibri"/>
                <w:sz w:val="22"/>
                <w:szCs w:val="22"/>
                <w:lang w:val="da-DK"/>
              </w:rPr>
              <w:t>1</w:t>
            </w:r>
          </w:p>
          <w:p w14:paraId="0AC34645" w14:textId="77777777" w:rsidR="006C39C6" w:rsidRPr="001A6BED" w:rsidRDefault="006C39C6" w:rsidP="006C39C6">
            <w:pPr>
              <w:jc w:val="center"/>
              <w:rPr>
                <w:rFonts w:cs="Calibri"/>
                <w:sz w:val="22"/>
                <w:szCs w:val="22"/>
                <w:lang w:val="da-DK"/>
              </w:rPr>
            </w:pPr>
            <w:r w:rsidRPr="001A6BED">
              <w:rPr>
                <w:rFonts w:cs="Calibri"/>
                <w:sz w:val="22"/>
                <w:szCs w:val="22"/>
                <w:lang w:val="da-DK"/>
              </w:rPr>
              <w:t>2,8%</w:t>
            </w:r>
          </w:p>
        </w:tc>
        <w:tc>
          <w:tcPr>
            <w:tcW w:w="709" w:type="dxa"/>
            <w:shd w:val="clear" w:color="auto" w:fill="FFF2CC" w:themeFill="accent4" w:themeFillTint="33"/>
          </w:tcPr>
          <w:p w14:paraId="006B7D91" w14:textId="77777777" w:rsidR="006C39C6" w:rsidRPr="001A6BED" w:rsidRDefault="006C39C6" w:rsidP="006C39C6">
            <w:pPr>
              <w:jc w:val="center"/>
              <w:rPr>
                <w:rFonts w:cs="Calibri"/>
                <w:sz w:val="22"/>
                <w:szCs w:val="22"/>
                <w:lang w:val="da-DK"/>
              </w:rPr>
            </w:pPr>
            <w:r w:rsidRPr="001A6BED">
              <w:rPr>
                <w:rFonts w:cs="Calibri"/>
                <w:sz w:val="22"/>
                <w:szCs w:val="22"/>
                <w:lang w:val="da-DK"/>
              </w:rPr>
              <w:t>3</w:t>
            </w:r>
          </w:p>
          <w:p w14:paraId="36BCD581" w14:textId="77777777" w:rsidR="006C39C6" w:rsidRPr="001A6BED" w:rsidRDefault="006C39C6" w:rsidP="006C39C6">
            <w:pPr>
              <w:jc w:val="center"/>
              <w:rPr>
                <w:rFonts w:cs="Calibri"/>
                <w:sz w:val="22"/>
                <w:szCs w:val="22"/>
                <w:lang w:val="da-DK"/>
              </w:rPr>
            </w:pPr>
            <w:r w:rsidRPr="001A6BED">
              <w:rPr>
                <w:rFonts w:cs="Calibri"/>
                <w:sz w:val="22"/>
                <w:szCs w:val="22"/>
                <w:lang w:val="da-DK"/>
              </w:rPr>
              <w:t>8,5%</w:t>
            </w:r>
          </w:p>
        </w:tc>
        <w:tc>
          <w:tcPr>
            <w:tcW w:w="850" w:type="dxa"/>
            <w:shd w:val="clear" w:color="auto" w:fill="FFF2CC" w:themeFill="accent4" w:themeFillTint="33"/>
          </w:tcPr>
          <w:p w14:paraId="055787B1" w14:textId="77777777" w:rsidR="006C39C6" w:rsidRPr="001A6BED" w:rsidRDefault="006C39C6" w:rsidP="006C39C6">
            <w:pPr>
              <w:jc w:val="center"/>
              <w:rPr>
                <w:rFonts w:cs="Calibri"/>
                <w:sz w:val="22"/>
                <w:szCs w:val="22"/>
                <w:lang w:val="da-DK"/>
              </w:rPr>
            </w:pPr>
            <w:r w:rsidRPr="001A6BED">
              <w:rPr>
                <w:rFonts w:cs="Calibri"/>
                <w:sz w:val="22"/>
                <w:szCs w:val="22"/>
                <w:lang w:val="da-DK"/>
              </w:rPr>
              <w:t>14</w:t>
            </w:r>
          </w:p>
          <w:p w14:paraId="09FD375E" w14:textId="77777777" w:rsidR="006C39C6" w:rsidRPr="001A6BED" w:rsidRDefault="006C39C6" w:rsidP="006C39C6">
            <w:pPr>
              <w:jc w:val="center"/>
              <w:rPr>
                <w:rFonts w:cs="Calibri"/>
                <w:sz w:val="22"/>
                <w:szCs w:val="22"/>
                <w:lang w:val="da-DK"/>
              </w:rPr>
            </w:pPr>
            <w:r w:rsidRPr="001A6BED">
              <w:rPr>
                <w:rFonts w:cs="Calibri"/>
                <w:sz w:val="22"/>
                <w:szCs w:val="22"/>
                <w:lang w:val="da-DK"/>
              </w:rPr>
              <w:t>40,0%</w:t>
            </w:r>
          </w:p>
        </w:tc>
        <w:tc>
          <w:tcPr>
            <w:tcW w:w="851" w:type="dxa"/>
            <w:shd w:val="clear" w:color="auto" w:fill="FFF2CC" w:themeFill="accent4" w:themeFillTint="33"/>
          </w:tcPr>
          <w:p w14:paraId="5241CF1D" w14:textId="77777777" w:rsidR="006C39C6" w:rsidRPr="001A6BED" w:rsidRDefault="006C39C6" w:rsidP="006C39C6">
            <w:pPr>
              <w:jc w:val="center"/>
              <w:rPr>
                <w:rFonts w:cs="Calibri"/>
                <w:sz w:val="22"/>
                <w:szCs w:val="22"/>
                <w:lang w:val="da-DK"/>
              </w:rPr>
            </w:pPr>
            <w:r w:rsidRPr="001A6BED">
              <w:rPr>
                <w:rFonts w:cs="Calibri"/>
                <w:sz w:val="22"/>
                <w:szCs w:val="22"/>
                <w:lang w:val="da-DK"/>
              </w:rPr>
              <w:t>9</w:t>
            </w:r>
          </w:p>
          <w:p w14:paraId="41B36DB1" w14:textId="77777777" w:rsidR="006C39C6" w:rsidRPr="001A6BED" w:rsidRDefault="006C39C6" w:rsidP="006C39C6">
            <w:pPr>
              <w:jc w:val="center"/>
              <w:rPr>
                <w:rFonts w:cs="Calibri"/>
                <w:sz w:val="22"/>
                <w:szCs w:val="22"/>
                <w:lang w:val="da-DK"/>
              </w:rPr>
            </w:pPr>
            <w:r w:rsidRPr="001A6BED">
              <w:rPr>
                <w:rFonts w:cs="Calibri"/>
                <w:sz w:val="22"/>
                <w:szCs w:val="22"/>
                <w:lang w:val="da-DK"/>
              </w:rPr>
              <w:t>25,7%</w:t>
            </w:r>
          </w:p>
        </w:tc>
        <w:tc>
          <w:tcPr>
            <w:tcW w:w="2410" w:type="dxa"/>
            <w:shd w:val="clear" w:color="auto" w:fill="FFF2CC" w:themeFill="accent4" w:themeFillTint="33"/>
          </w:tcPr>
          <w:p w14:paraId="1B83F732" w14:textId="77777777" w:rsidR="006C39C6" w:rsidRPr="001A6BED" w:rsidRDefault="006C39C6" w:rsidP="006C39C6">
            <w:pPr>
              <w:jc w:val="center"/>
              <w:rPr>
                <w:rFonts w:cs="Calibri"/>
                <w:sz w:val="22"/>
                <w:szCs w:val="22"/>
                <w:lang w:val="da-DK"/>
              </w:rPr>
            </w:pPr>
            <w:r w:rsidRPr="001A6BED">
              <w:rPr>
                <w:rFonts w:cs="Calibri"/>
                <w:sz w:val="22"/>
                <w:szCs w:val="22"/>
                <w:lang w:val="da-DK"/>
              </w:rPr>
              <w:t>13</w:t>
            </w:r>
          </w:p>
          <w:p w14:paraId="30AEEF1D" w14:textId="77777777" w:rsidR="006C39C6" w:rsidRPr="001A6BED" w:rsidRDefault="006C39C6" w:rsidP="006C39C6">
            <w:pPr>
              <w:jc w:val="center"/>
              <w:rPr>
                <w:rFonts w:cs="Calibri"/>
                <w:sz w:val="22"/>
                <w:szCs w:val="22"/>
                <w:lang w:val="da-DK"/>
              </w:rPr>
            </w:pPr>
            <w:r w:rsidRPr="001A6BED">
              <w:rPr>
                <w:rFonts w:cs="Calibri"/>
                <w:sz w:val="22"/>
                <w:szCs w:val="22"/>
                <w:lang w:val="da-DK"/>
              </w:rPr>
              <w:t>37,2%</w:t>
            </w:r>
          </w:p>
        </w:tc>
        <w:tc>
          <w:tcPr>
            <w:tcW w:w="2126" w:type="dxa"/>
            <w:shd w:val="clear" w:color="auto" w:fill="FFF2CC" w:themeFill="accent4" w:themeFillTint="33"/>
          </w:tcPr>
          <w:p w14:paraId="4217FCFB" w14:textId="77777777" w:rsidR="006C39C6" w:rsidRPr="001A6BED" w:rsidRDefault="006C39C6" w:rsidP="006C39C6">
            <w:pPr>
              <w:jc w:val="center"/>
              <w:rPr>
                <w:rFonts w:cs="Calibri"/>
                <w:sz w:val="22"/>
                <w:szCs w:val="22"/>
                <w:lang w:val="da-DK"/>
              </w:rPr>
            </w:pPr>
            <w:r w:rsidRPr="001A6BED">
              <w:rPr>
                <w:rFonts w:cs="Calibri"/>
                <w:sz w:val="22"/>
                <w:szCs w:val="22"/>
                <w:lang w:val="da-DK"/>
              </w:rPr>
              <w:t>7</w:t>
            </w:r>
          </w:p>
          <w:p w14:paraId="2D511408" w14:textId="77777777" w:rsidR="006C39C6" w:rsidRPr="001A6BED" w:rsidRDefault="006C39C6" w:rsidP="006C39C6">
            <w:pPr>
              <w:jc w:val="center"/>
              <w:rPr>
                <w:rFonts w:cs="Calibri"/>
                <w:sz w:val="22"/>
                <w:szCs w:val="22"/>
                <w:lang w:val="da-DK"/>
              </w:rPr>
            </w:pPr>
            <w:r w:rsidRPr="001A6BED">
              <w:rPr>
                <w:rFonts w:cs="Calibri"/>
                <w:sz w:val="22"/>
                <w:szCs w:val="22"/>
                <w:lang w:val="da-DK"/>
              </w:rPr>
              <w:t>20,0%</w:t>
            </w:r>
          </w:p>
        </w:tc>
      </w:tr>
    </w:tbl>
    <w:p w14:paraId="61953FC3" w14:textId="77777777" w:rsidR="006C39C6" w:rsidRPr="001A6BED" w:rsidRDefault="006C39C6" w:rsidP="006C39C6">
      <w:pPr>
        <w:rPr>
          <w:rFonts w:cs="Calibri"/>
          <w:sz w:val="22"/>
          <w:szCs w:val="22"/>
          <w:lang w:val="da-DK"/>
        </w:rPr>
      </w:pPr>
    </w:p>
    <w:tbl>
      <w:tblPr>
        <w:tblStyle w:val="Tabel-Gitter"/>
        <w:tblW w:w="7796" w:type="dxa"/>
        <w:tblInd w:w="421" w:type="dxa"/>
        <w:tblLook w:val="04A0" w:firstRow="1" w:lastRow="0" w:firstColumn="1" w:lastColumn="0" w:noHBand="0" w:noVBand="1"/>
      </w:tblPr>
      <w:tblGrid>
        <w:gridCol w:w="2409"/>
        <w:gridCol w:w="3686"/>
        <w:gridCol w:w="1701"/>
      </w:tblGrid>
      <w:tr w:rsidR="006C39C6" w:rsidRPr="001A6BED" w14:paraId="0C0E295D" w14:textId="77777777" w:rsidTr="006C39C6">
        <w:tc>
          <w:tcPr>
            <w:tcW w:w="7796" w:type="dxa"/>
            <w:gridSpan w:val="3"/>
            <w:shd w:val="clear" w:color="auto" w:fill="FBE4D5" w:themeFill="accent2" w:themeFillTint="33"/>
          </w:tcPr>
          <w:p w14:paraId="35BC18BF" w14:textId="096CE6F0" w:rsidR="006C39C6" w:rsidRPr="001A6BED" w:rsidRDefault="007D2FBB" w:rsidP="006C39C6">
            <w:pPr>
              <w:jc w:val="center"/>
              <w:rPr>
                <w:rFonts w:cs="Calibri"/>
                <w:sz w:val="22"/>
                <w:szCs w:val="22"/>
                <w:lang w:val="da-DK"/>
              </w:rPr>
            </w:pPr>
            <w:r w:rsidRPr="001A6BED">
              <w:rPr>
                <w:rFonts w:cs="Calibri"/>
                <w:sz w:val="22"/>
                <w:szCs w:val="22"/>
                <w:lang w:val="da-DK"/>
              </w:rPr>
              <w:t>Mener du at kurset havde en høj nok kvalitet og indhold</w:t>
            </w:r>
            <w:r w:rsidR="00AD6817">
              <w:rPr>
                <w:rFonts w:cs="Calibri"/>
                <w:sz w:val="22"/>
                <w:szCs w:val="22"/>
                <w:lang w:val="da-DK"/>
              </w:rPr>
              <w:t xml:space="preserve"> til</w:t>
            </w:r>
            <w:r w:rsidRPr="001A6BED">
              <w:rPr>
                <w:rFonts w:cs="Calibri"/>
                <w:sz w:val="22"/>
                <w:szCs w:val="22"/>
                <w:lang w:val="da-DK"/>
              </w:rPr>
              <w:t xml:space="preserve"> at du vil anbefale det til andre? </w:t>
            </w:r>
          </w:p>
        </w:tc>
      </w:tr>
      <w:tr w:rsidR="006C39C6" w:rsidRPr="001A6BED" w14:paraId="68B596E4" w14:textId="77777777" w:rsidTr="006C39C6">
        <w:tc>
          <w:tcPr>
            <w:tcW w:w="7796" w:type="dxa"/>
            <w:gridSpan w:val="3"/>
          </w:tcPr>
          <w:p w14:paraId="16557D53" w14:textId="31E44374" w:rsidR="006C39C6" w:rsidRPr="001A6BED" w:rsidRDefault="007D2FBB" w:rsidP="006C39C6">
            <w:pPr>
              <w:jc w:val="center"/>
              <w:rPr>
                <w:rFonts w:cs="Calibri"/>
                <w:sz w:val="22"/>
                <w:szCs w:val="22"/>
                <w:lang w:val="da-DK"/>
              </w:rPr>
            </w:pPr>
            <w:r w:rsidRPr="001A6BED">
              <w:rPr>
                <w:rFonts w:cs="Calibri"/>
                <w:sz w:val="22"/>
                <w:szCs w:val="22"/>
                <w:lang w:val="da-DK"/>
              </w:rPr>
              <w:t>Sæt</w:t>
            </w:r>
            <w:r w:rsidR="00AD6817">
              <w:rPr>
                <w:rFonts w:cs="Calibri"/>
                <w:sz w:val="22"/>
                <w:szCs w:val="22"/>
                <w:lang w:val="da-DK"/>
              </w:rPr>
              <w:t xml:space="preserve"> </w:t>
            </w:r>
            <w:r w:rsidRPr="001A6BED">
              <w:rPr>
                <w:rFonts w:cs="Calibri"/>
                <w:sz w:val="22"/>
                <w:szCs w:val="22"/>
                <w:lang w:val="da-DK"/>
              </w:rPr>
              <w:t>kun et X</w:t>
            </w:r>
          </w:p>
        </w:tc>
      </w:tr>
      <w:tr w:rsidR="006C39C6" w:rsidRPr="001A6BED" w14:paraId="30D426B1" w14:textId="77777777" w:rsidTr="006C39C6">
        <w:tc>
          <w:tcPr>
            <w:tcW w:w="2409" w:type="dxa"/>
          </w:tcPr>
          <w:p w14:paraId="196A9C72" w14:textId="77777777" w:rsidR="006C39C6" w:rsidRPr="001A6BED" w:rsidRDefault="007D2FBB" w:rsidP="006C39C6">
            <w:pPr>
              <w:jc w:val="center"/>
              <w:rPr>
                <w:rFonts w:cs="Calibri"/>
                <w:sz w:val="22"/>
                <w:szCs w:val="22"/>
                <w:lang w:val="da-DK"/>
              </w:rPr>
            </w:pPr>
            <w:r w:rsidRPr="001A6BED">
              <w:rPr>
                <w:rFonts w:cs="Calibri"/>
                <w:sz w:val="22"/>
                <w:szCs w:val="22"/>
                <w:lang w:val="da-DK"/>
              </w:rPr>
              <w:t>Ja</w:t>
            </w:r>
          </w:p>
        </w:tc>
        <w:tc>
          <w:tcPr>
            <w:tcW w:w="3686" w:type="dxa"/>
          </w:tcPr>
          <w:p w14:paraId="2A007F4E" w14:textId="77777777" w:rsidR="006C39C6" w:rsidRPr="001A6BED" w:rsidRDefault="007D2FBB" w:rsidP="006C39C6">
            <w:pPr>
              <w:jc w:val="center"/>
              <w:rPr>
                <w:rFonts w:cs="Calibri"/>
                <w:sz w:val="22"/>
                <w:szCs w:val="22"/>
                <w:lang w:val="da-DK"/>
              </w:rPr>
            </w:pPr>
            <w:r w:rsidRPr="001A6BED">
              <w:rPr>
                <w:rFonts w:cs="Calibri"/>
                <w:sz w:val="22"/>
                <w:szCs w:val="22"/>
                <w:lang w:val="da-DK"/>
              </w:rPr>
              <w:t>Nej</w:t>
            </w:r>
          </w:p>
        </w:tc>
        <w:tc>
          <w:tcPr>
            <w:tcW w:w="1701" w:type="dxa"/>
          </w:tcPr>
          <w:p w14:paraId="7020AE85" w14:textId="77777777" w:rsidR="006C39C6" w:rsidRPr="001A6BED" w:rsidRDefault="007D2FBB" w:rsidP="006C39C6">
            <w:pPr>
              <w:jc w:val="center"/>
              <w:rPr>
                <w:rFonts w:cs="Calibri"/>
                <w:sz w:val="22"/>
                <w:szCs w:val="22"/>
                <w:lang w:val="da-DK"/>
              </w:rPr>
            </w:pPr>
            <w:r w:rsidRPr="001A6BED">
              <w:rPr>
                <w:rFonts w:cs="Calibri"/>
                <w:sz w:val="22"/>
                <w:szCs w:val="22"/>
                <w:lang w:val="da-DK"/>
              </w:rPr>
              <w:t>Ved ikke</w:t>
            </w:r>
          </w:p>
        </w:tc>
      </w:tr>
      <w:tr w:rsidR="006C39C6" w:rsidRPr="001A6BED" w14:paraId="34A96DB7" w14:textId="77777777" w:rsidTr="006C39C6">
        <w:tc>
          <w:tcPr>
            <w:tcW w:w="2409" w:type="dxa"/>
            <w:shd w:val="clear" w:color="auto" w:fill="FFF2CC" w:themeFill="accent4" w:themeFillTint="33"/>
          </w:tcPr>
          <w:p w14:paraId="55DD303D" w14:textId="77777777" w:rsidR="006C39C6" w:rsidRPr="001A6BED" w:rsidRDefault="006C39C6" w:rsidP="006C39C6">
            <w:pPr>
              <w:jc w:val="center"/>
              <w:rPr>
                <w:rFonts w:cs="Calibri"/>
                <w:sz w:val="22"/>
                <w:szCs w:val="22"/>
                <w:lang w:val="da-DK"/>
              </w:rPr>
            </w:pPr>
            <w:r w:rsidRPr="001A6BED">
              <w:rPr>
                <w:rFonts w:cs="Calibri"/>
                <w:sz w:val="22"/>
                <w:szCs w:val="22"/>
                <w:lang w:val="da-DK"/>
              </w:rPr>
              <w:t>34</w:t>
            </w:r>
          </w:p>
          <w:p w14:paraId="21906922" w14:textId="77777777" w:rsidR="006C39C6" w:rsidRPr="001A6BED" w:rsidRDefault="006C39C6" w:rsidP="006C39C6">
            <w:pPr>
              <w:jc w:val="center"/>
              <w:rPr>
                <w:rFonts w:cs="Calibri"/>
                <w:sz w:val="22"/>
                <w:szCs w:val="22"/>
                <w:lang w:val="da-DK"/>
              </w:rPr>
            </w:pPr>
            <w:r w:rsidRPr="001A6BED">
              <w:rPr>
                <w:rFonts w:cs="Calibri"/>
                <w:sz w:val="22"/>
                <w:szCs w:val="22"/>
                <w:lang w:val="da-DK"/>
              </w:rPr>
              <w:t>97,14%</w:t>
            </w:r>
          </w:p>
        </w:tc>
        <w:tc>
          <w:tcPr>
            <w:tcW w:w="3686" w:type="dxa"/>
            <w:shd w:val="clear" w:color="auto" w:fill="FFF2CC" w:themeFill="accent4" w:themeFillTint="33"/>
          </w:tcPr>
          <w:p w14:paraId="3C1DF014" w14:textId="77777777" w:rsidR="006C39C6" w:rsidRPr="001A6BED" w:rsidRDefault="006C39C6" w:rsidP="006C39C6">
            <w:pPr>
              <w:jc w:val="center"/>
              <w:rPr>
                <w:rFonts w:cs="Calibri"/>
                <w:sz w:val="22"/>
                <w:szCs w:val="22"/>
                <w:lang w:val="da-DK"/>
              </w:rPr>
            </w:pPr>
            <w:r w:rsidRPr="001A6BED">
              <w:rPr>
                <w:rFonts w:cs="Calibri"/>
                <w:sz w:val="22"/>
                <w:szCs w:val="22"/>
                <w:lang w:val="da-DK"/>
              </w:rPr>
              <w:t>0</w:t>
            </w:r>
          </w:p>
        </w:tc>
        <w:tc>
          <w:tcPr>
            <w:tcW w:w="1701" w:type="dxa"/>
            <w:shd w:val="clear" w:color="auto" w:fill="FFF2CC" w:themeFill="accent4" w:themeFillTint="33"/>
          </w:tcPr>
          <w:p w14:paraId="639007FB" w14:textId="77777777" w:rsidR="006C39C6" w:rsidRPr="001A6BED" w:rsidRDefault="006C39C6" w:rsidP="006C39C6">
            <w:pPr>
              <w:jc w:val="center"/>
              <w:rPr>
                <w:rFonts w:cs="Calibri"/>
                <w:sz w:val="22"/>
                <w:szCs w:val="22"/>
                <w:lang w:val="da-DK"/>
              </w:rPr>
            </w:pPr>
            <w:r w:rsidRPr="001A6BED">
              <w:rPr>
                <w:rFonts w:cs="Calibri"/>
                <w:sz w:val="22"/>
                <w:szCs w:val="22"/>
                <w:lang w:val="da-DK"/>
              </w:rPr>
              <w:t>1</w:t>
            </w:r>
          </w:p>
          <w:p w14:paraId="278F046C" w14:textId="77777777" w:rsidR="006C39C6" w:rsidRPr="001A6BED" w:rsidRDefault="006C39C6" w:rsidP="006C39C6">
            <w:pPr>
              <w:jc w:val="center"/>
              <w:rPr>
                <w:rFonts w:cs="Calibri"/>
                <w:sz w:val="22"/>
                <w:szCs w:val="22"/>
                <w:lang w:val="da-DK"/>
              </w:rPr>
            </w:pPr>
            <w:r w:rsidRPr="001A6BED">
              <w:rPr>
                <w:rFonts w:cs="Calibri"/>
                <w:sz w:val="22"/>
                <w:szCs w:val="22"/>
                <w:lang w:val="da-DK"/>
              </w:rPr>
              <w:t>2,86%</w:t>
            </w:r>
          </w:p>
        </w:tc>
      </w:tr>
    </w:tbl>
    <w:p w14:paraId="62E2CE16" w14:textId="77777777" w:rsidR="006C39C6" w:rsidRPr="001A6BED" w:rsidRDefault="006C39C6" w:rsidP="006C39C6">
      <w:pPr>
        <w:spacing w:before="0" w:after="0"/>
        <w:rPr>
          <w:rFonts w:cs="Calibri"/>
          <w:sz w:val="22"/>
          <w:szCs w:val="22"/>
          <w:lang w:val="da-DK"/>
        </w:rPr>
      </w:pPr>
    </w:p>
    <w:p w14:paraId="3208FC35" w14:textId="77777777" w:rsidR="006C39C6" w:rsidRPr="001A6BED" w:rsidRDefault="006C39C6" w:rsidP="006C39C6">
      <w:pPr>
        <w:spacing w:before="0" w:after="0"/>
        <w:rPr>
          <w:rFonts w:cs="Calibri"/>
          <w:sz w:val="22"/>
          <w:szCs w:val="22"/>
          <w:lang w:val="da-DK"/>
        </w:rPr>
      </w:pPr>
    </w:p>
    <w:tbl>
      <w:tblPr>
        <w:tblStyle w:val="Tabel-Gitter"/>
        <w:tblW w:w="8457" w:type="dxa"/>
        <w:tblInd w:w="421" w:type="dxa"/>
        <w:tblLook w:val="04A0" w:firstRow="1" w:lastRow="0" w:firstColumn="1" w:lastColumn="0" w:noHBand="0" w:noVBand="1"/>
      </w:tblPr>
      <w:tblGrid>
        <w:gridCol w:w="1246"/>
        <w:gridCol w:w="2170"/>
        <w:gridCol w:w="1287"/>
        <w:gridCol w:w="2924"/>
        <w:gridCol w:w="830"/>
      </w:tblGrid>
      <w:tr w:rsidR="006C39C6" w:rsidRPr="001A6BED" w14:paraId="75199990" w14:textId="77777777" w:rsidTr="006C39C6">
        <w:tc>
          <w:tcPr>
            <w:tcW w:w="8457" w:type="dxa"/>
            <w:gridSpan w:val="5"/>
          </w:tcPr>
          <w:p w14:paraId="1DC04B68" w14:textId="77777777" w:rsidR="006C39C6" w:rsidRPr="001A6BED" w:rsidRDefault="007D2FBB" w:rsidP="006C39C6">
            <w:pPr>
              <w:jc w:val="center"/>
              <w:rPr>
                <w:rFonts w:cs="Calibri"/>
                <w:sz w:val="22"/>
                <w:szCs w:val="22"/>
                <w:lang w:val="da-DK"/>
              </w:rPr>
            </w:pPr>
            <w:r w:rsidRPr="001A6BED">
              <w:rPr>
                <w:rFonts w:cs="Calibri"/>
                <w:sz w:val="22"/>
                <w:szCs w:val="22"/>
                <w:lang w:val="da-DK"/>
              </w:rPr>
              <w:t xml:space="preserve">Hvor vil du placer dig selv i forhold til disse kategorier? </w:t>
            </w:r>
          </w:p>
        </w:tc>
      </w:tr>
      <w:tr w:rsidR="006C39C6" w:rsidRPr="001A6BED" w14:paraId="1540CF84" w14:textId="77777777" w:rsidTr="006C39C6">
        <w:tc>
          <w:tcPr>
            <w:tcW w:w="8457" w:type="dxa"/>
            <w:gridSpan w:val="5"/>
          </w:tcPr>
          <w:p w14:paraId="72251FC5" w14:textId="77777777" w:rsidR="006C39C6" w:rsidRPr="001A6BED" w:rsidRDefault="007D2FBB" w:rsidP="006C39C6">
            <w:pPr>
              <w:jc w:val="center"/>
              <w:rPr>
                <w:rFonts w:cs="Calibri"/>
                <w:sz w:val="22"/>
                <w:szCs w:val="22"/>
                <w:lang w:val="da-DK"/>
              </w:rPr>
            </w:pPr>
            <w:r w:rsidRPr="001A6BED">
              <w:rPr>
                <w:rFonts w:cs="Calibri"/>
                <w:sz w:val="22"/>
                <w:szCs w:val="22"/>
                <w:lang w:val="da-DK"/>
              </w:rPr>
              <w:t>Sæt kun et X</w:t>
            </w:r>
          </w:p>
        </w:tc>
      </w:tr>
      <w:tr w:rsidR="006C39C6" w:rsidRPr="001A6BED" w14:paraId="3A51844B" w14:textId="77777777" w:rsidTr="00334C9A">
        <w:tc>
          <w:tcPr>
            <w:tcW w:w="1246" w:type="dxa"/>
          </w:tcPr>
          <w:p w14:paraId="7265B3AC" w14:textId="77777777" w:rsidR="006C39C6" w:rsidRPr="001A6BED" w:rsidRDefault="007D2FBB" w:rsidP="006C39C6">
            <w:pPr>
              <w:jc w:val="center"/>
              <w:rPr>
                <w:rFonts w:cs="Calibri"/>
                <w:sz w:val="22"/>
                <w:szCs w:val="22"/>
                <w:lang w:val="da-DK"/>
              </w:rPr>
            </w:pPr>
            <w:r w:rsidRPr="001A6BED">
              <w:rPr>
                <w:rFonts w:cs="Calibri"/>
                <w:sz w:val="22"/>
                <w:szCs w:val="22"/>
                <w:lang w:val="da-DK"/>
              </w:rPr>
              <w:t>Ikke velhavende</w:t>
            </w:r>
          </w:p>
        </w:tc>
        <w:tc>
          <w:tcPr>
            <w:tcW w:w="2170" w:type="dxa"/>
          </w:tcPr>
          <w:p w14:paraId="42AABA95" w14:textId="77777777" w:rsidR="006C39C6" w:rsidRPr="001A6BED" w:rsidRDefault="007D2FBB" w:rsidP="006C39C6">
            <w:pPr>
              <w:jc w:val="center"/>
              <w:rPr>
                <w:rFonts w:cs="Calibri"/>
                <w:sz w:val="22"/>
                <w:szCs w:val="22"/>
                <w:lang w:val="da-DK"/>
              </w:rPr>
            </w:pPr>
            <w:r w:rsidRPr="001A6BED">
              <w:rPr>
                <w:rFonts w:cs="Calibri"/>
                <w:sz w:val="22"/>
                <w:szCs w:val="22"/>
                <w:lang w:val="da-DK"/>
              </w:rPr>
              <w:t>I middelgruppen blandt seniorer</w:t>
            </w:r>
            <w:r w:rsidR="006C39C6" w:rsidRPr="001A6BED">
              <w:rPr>
                <w:rFonts w:cs="Calibri"/>
                <w:sz w:val="22"/>
                <w:szCs w:val="22"/>
                <w:lang w:val="da-DK"/>
              </w:rPr>
              <w:t xml:space="preserve"> </w:t>
            </w:r>
          </w:p>
        </w:tc>
        <w:tc>
          <w:tcPr>
            <w:tcW w:w="1287" w:type="dxa"/>
          </w:tcPr>
          <w:p w14:paraId="2AC4AB97" w14:textId="6B133BD8" w:rsidR="006C39C6" w:rsidRPr="001A6BED" w:rsidRDefault="00B2072D" w:rsidP="00B2072D">
            <w:pPr>
              <w:jc w:val="center"/>
              <w:rPr>
                <w:rFonts w:cs="Calibri"/>
                <w:sz w:val="22"/>
                <w:szCs w:val="22"/>
                <w:lang w:val="da-DK"/>
              </w:rPr>
            </w:pPr>
            <w:r>
              <w:rPr>
                <w:rFonts w:cs="Calibri"/>
                <w:sz w:val="22"/>
                <w:szCs w:val="22"/>
                <w:lang w:val="da-DK"/>
              </w:rPr>
              <w:t>Midten</w:t>
            </w:r>
          </w:p>
        </w:tc>
        <w:tc>
          <w:tcPr>
            <w:tcW w:w="2924" w:type="dxa"/>
          </w:tcPr>
          <w:p w14:paraId="55F781F1" w14:textId="1CFC90CF" w:rsidR="006C39C6" w:rsidRPr="001A6BED" w:rsidRDefault="007D2FBB" w:rsidP="006C39C6">
            <w:pPr>
              <w:jc w:val="center"/>
              <w:rPr>
                <w:rFonts w:cs="Calibri"/>
                <w:sz w:val="22"/>
                <w:szCs w:val="22"/>
                <w:lang w:val="da-DK"/>
              </w:rPr>
            </w:pPr>
            <w:r w:rsidRPr="001A6BED">
              <w:rPr>
                <w:rFonts w:cs="Calibri"/>
                <w:sz w:val="22"/>
                <w:szCs w:val="22"/>
                <w:lang w:val="da-DK"/>
              </w:rPr>
              <w:t>Jeg tror</w:t>
            </w:r>
            <w:r w:rsidR="00AD6817">
              <w:rPr>
                <w:rFonts w:cs="Calibri"/>
                <w:sz w:val="22"/>
                <w:szCs w:val="22"/>
                <w:lang w:val="da-DK"/>
              </w:rPr>
              <w:t>,</w:t>
            </w:r>
            <w:r w:rsidRPr="001A6BED">
              <w:rPr>
                <w:rFonts w:cs="Calibri"/>
                <w:sz w:val="22"/>
                <w:szCs w:val="22"/>
                <w:lang w:val="da-DK"/>
              </w:rPr>
              <w:t xml:space="preserve"> at jeg har en bedre økonomi end de fleste</w:t>
            </w:r>
          </w:p>
        </w:tc>
        <w:tc>
          <w:tcPr>
            <w:tcW w:w="830" w:type="dxa"/>
          </w:tcPr>
          <w:p w14:paraId="1340DC56" w14:textId="77777777" w:rsidR="006C39C6" w:rsidRPr="001A6BED" w:rsidRDefault="007D2FBB" w:rsidP="006C39C6">
            <w:pPr>
              <w:jc w:val="center"/>
              <w:rPr>
                <w:rFonts w:cs="Calibri"/>
                <w:sz w:val="22"/>
                <w:szCs w:val="22"/>
                <w:lang w:val="da-DK"/>
              </w:rPr>
            </w:pPr>
            <w:r w:rsidRPr="001A6BED">
              <w:rPr>
                <w:rFonts w:cs="Calibri"/>
                <w:sz w:val="22"/>
                <w:szCs w:val="22"/>
                <w:lang w:val="da-DK"/>
              </w:rPr>
              <w:t>Intet svar</w:t>
            </w:r>
          </w:p>
        </w:tc>
      </w:tr>
      <w:tr w:rsidR="006C39C6" w:rsidRPr="001A6BED" w14:paraId="7EF77887" w14:textId="77777777" w:rsidTr="00334C9A">
        <w:tc>
          <w:tcPr>
            <w:tcW w:w="1246" w:type="dxa"/>
            <w:shd w:val="clear" w:color="auto" w:fill="FFF2CC" w:themeFill="accent4" w:themeFillTint="33"/>
          </w:tcPr>
          <w:p w14:paraId="644CFBCC" w14:textId="77777777" w:rsidR="006C39C6" w:rsidRPr="001A6BED" w:rsidRDefault="006C39C6" w:rsidP="006C39C6">
            <w:pPr>
              <w:jc w:val="center"/>
              <w:rPr>
                <w:rFonts w:cs="Calibri"/>
                <w:sz w:val="22"/>
                <w:szCs w:val="22"/>
                <w:lang w:val="da-DK"/>
              </w:rPr>
            </w:pPr>
            <w:r w:rsidRPr="001A6BED">
              <w:rPr>
                <w:rFonts w:cs="Calibri"/>
                <w:sz w:val="22"/>
                <w:szCs w:val="22"/>
                <w:lang w:val="da-DK"/>
              </w:rPr>
              <w:t>4</w:t>
            </w:r>
          </w:p>
          <w:p w14:paraId="7864B70B" w14:textId="77777777" w:rsidR="006C39C6" w:rsidRPr="001A6BED" w:rsidRDefault="006C39C6" w:rsidP="006C39C6">
            <w:pPr>
              <w:jc w:val="center"/>
              <w:rPr>
                <w:rFonts w:cs="Calibri"/>
                <w:sz w:val="22"/>
                <w:szCs w:val="22"/>
                <w:lang w:val="da-DK"/>
              </w:rPr>
            </w:pPr>
            <w:r w:rsidRPr="001A6BED">
              <w:rPr>
                <w:rFonts w:cs="Calibri"/>
                <w:sz w:val="22"/>
                <w:szCs w:val="22"/>
                <w:lang w:val="da-DK"/>
              </w:rPr>
              <w:t>11,43%</w:t>
            </w:r>
          </w:p>
        </w:tc>
        <w:tc>
          <w:tcPr>
            <w:tcW w:w="2170" w:type="dxa"/>
            <w:shd w:val="clear" w:color="auto" w:fill="FFF2CC" w:themeFill="accent4" w:themeFillTint="33"/>
          </w:tcPr>
          <w:p w14:paraId="4ACF1D74" w14:textId="77777777" w:rsidR="006C39C6" w:rsidRPr="001A6BED" w:rsidRDefault="006C39C6" w:rsidP="006C39C6">
            <w:pPr>
              <w:jc w:val="center"/>
              <w:rPr>
                <w:rFonts w:cs="Calibri"/>
                <w:sz w:val="22"/>
                <w:szCs w:val="22"/>
                <w:lang w:val="da-DK"/>
              </w:rPr>
            </w:pPr>
            <w:r w:rsidRPr="001A6BED">
              <w:rPr>
                <w:rFonts w:cs="Calibri"/>
                <w:sz w:val="22"/>
                <w:szCs w:val="22"/>
                <w:lang w:val="da-DK"/>
              </w:rPr>
              <w:t>18</w:t>
            </w:r>
          </w:p>
          <w:p w14:paraId="06A9B9BF" w14:textId="77777777" w:rsidR="006C39C6" w:rsidRPr="001A6BED" w:rsidRDefault="006C39C6" w:rsidP="006C39C6">
            <w:pPr>
              <w:jc w:val="center"/>
              <w:rPr>
                <w:rFonts w:cs="Calibri"/>
                <w:sz w:val="22"/>
                <w:szCs w:val="22"/>
                <w:lang w:val="da-DK"/>
              </w:rPr>
            </w:pPr>
            <w:r w:rsidRPr="001A6BED">
              <w:rPr>
                <w:rFonts w:cs="Calibri"/>
                <w:sz w:val="22"/>
                <w:szCs w:val="22"/>
                <w:lang w:val="da-DK"/>
              </w:rPr>
              <w:t>51,43%</w:t>
            </w:r>
          </w:p>
        </w:tc>
        <w:tc>
          <w:tcPr>
            <w:tcW w:w="1287" w:type="dxa"/>
            <w:shd w:val="clear" w:color="auto" w:fill="FFF2CC" w:themeFill="accent4" w:themeFillTint="33"/>
          </w:tcPr>
          <w:p w14:paraId="38477641" w14:textId="77777777" w:rsidR="006C39C6" w:rsidRPr="001A6BED" w:rsidRDefault="006C39C6" w:rsidP="006C39C6">
            <w:pPr>
              <w:jc w:val="center"/>
              <w:rPr>
                <w:rFonts w:cs="Calibri"/>
                <w:sz w:val="22"/>
                <w:szCs w:val="22"/>
                <w:lang w:val="da-DK"/>
              </w:rPr>
            </w:pPr>
            <w:r w:rsidRPr="001A6BED">
              <w:rPr>
                <w:rFonts w:cs="Calibri"/>
                <w:sz w:val="22"/>
                <w:szCs w:val="22"/>
                <w:lang w:val="da-DK"/>
              </w:rPr>
              <w:t>3</w:t>
            </w:r>
          </w:p>
          <w:p w14:paraId="2890795A" w14:textId="77777777" w:rsidR="006C39C6" w:rsidRPr="001A6BED" w:rsidRDefault="006C39C6" w:rsidP="006C39C6">
            <w:pPr>
              <w:jc w:val="center"/>
              <w:rPr>
                <w:rFonts w:cs="Calibri"/>
                <w:sz w:val="22"/>
                <w:szCs w:val="22"/>
                <w:lang w:val="da-DK"/>
              </w:rPr>
            </w:pPr>
            <w:r w:rsidRPr="001A6BED">
              <w:rPr>
                <w:rFonts w:cs="Calibri"/>
                <w:sz w:val="22"/>
                <w:szCs w:val="22"/>
                <w:lang w:val="da-DK"/>
              </w:rPr>
              <w:t>8,57%</w:t>
            </w:r>
          </w:p>
        </w:tc>
        <w:tc>
          <w:tcPr>
            <w:tcW w:w="2924" w:type="dxa"/>
            <w:shd w:val="clear" w:color="auto" w:fill="FFF2CC" w:themeFill="accent4" w:themeFillTint="33"/>
          </w:tcPr>
          <w:p w14:paraId="498C2E16" w14:textId="77777777" w:rsidR="006C39C6" w:rsidRPr="001A6BED" w:rsidRDefault="006C39C6" w:rsidP="006C39C6">
            <w:pPr>
              <w:jc w:val="center"/>
              <w:rPr>
                <w:rFonts w:cs="Calibri"/>
                <w:sz w:val="22"/>
                <w:szCs w:val="22"/>
                <w:lang w:val="da-DK"/>
              </w:rPr>
            </w:pPr>
            <w:r w:rsidRPr="001A6BED">
              <w:rPr>
                <w:rFonts w:cs="Calibri"/>
                <w:sz w:val="22"/>
                <w:szCs w:val="22"/>
                <w:lang w:val="da-DK"/>
              </w:rPr>
              <w:t>9</w:t>
            </w:r>
          </w:p>
          <w:p w14:paraId="21D0EB45" w14:textId="77777777" w:rsidR="006C39C6" w:rsidRPr="001A6BED" w:rsidRDefault="006C39C6" w:rsidP="006C39C6">
            <w:pPr>
              <w:jc w:val="center"/>
              <w:rPr>
                <w:rFonts w:cs="Calibri"/>
                <w:sz w:val="22"/>
                <w:szCs w:val="22"/>
                <w:lang w:val="da-DK"/>
              </w:rPr>
            </w:pPr>
            <w:r w:rsidRPr="001A6BED">
              <w:rPr>
                <w:rFonts w:cs="Calibri"/>
                <w:sz w:val="22"/>
                <w:szCs w:val="22"/>
                <w:lang w:val="da-DK"/>
              </w:rPr>
              <w:t>25,71%</w:t>
            </w:r>
          </w:p>
        </w:tc>
        <w:tc>
          <w:tcPr>
            <w:tcW w:w="830" w:type="dxa"/>
            <w:shd w:val="clear" w:color="auto" w:fill="FFF2CC" w:themeFill="accent4" w:themeFillTint="33"/>
          </w:tcPr>
          <w:p w14:paraId="66DE7168" w14:textId="77777777" w:rsidR="006C39C6" w:rsidRPr="001A6BED" w:rsidRDefault="006C39C6" w:rsidP="006C39C6">
            <w:pPr>
              <w:jc w:val="center"/>
              <w:rPr>
                <w:rFonts w:cs="Calibri"/>
                <w:sz w:val="22"/>
                <w:szCs w:val="22"/>
                <w:lang w:val="da-DK"/>
              </w:rPr>
            </w:pPr>
            <w:r w:rsidRPr="001A6BED">
              <w:rPr>
                <w:rFonts w:cs="Calibri"/>
                <w:sz w:val="22"/>
                <w:szCs w:val="22"/>
                <w:lang w:val="da-DK"/>
              </w:rPr>
              <w:t>1</w:t>
            </w:r>
          </w:p>
          <w:p w14:paraId="7EB19D96" w14:textId="77777777" w:rsidR="006C39C6" w:rsidRPr="001A6BED" w:rsidRDefault="006C39C6" w:rsidP="006C39C6">
            <w:pPr>
              <w:jc w:val="center"/>
              <w:rPr>
                <w:rFonts w:cs="Calibri"/>
                <w:sz w:val="22"/>
                <w:szCs w:val="22"/>
                <w:lang w:val="da-DK"/>
              </w:rPr>
            </w:pPr>
            <w:r w:rsidRPr="001A6BED">
              <w:rPr>
                <w:rFonts w:cs="Calibri"/>
                <w:sz w:val="22"/>
                <w:szCs w:val="22"/>
                <w:lang w:val="da-DK"/>
              </w:rPr>
              <w:t>2,86%</w:t>
            </w:r>
          </w:p>
        </w:tc>
      </w:tr>
    </w:tbl>
    <w:p w14:paraId="22F2441F" w14:textId="77777777" w:rsidR="00AD6817" w:rsidRDefault="00AD6817" w:rsidP="00334C9A">
      <w:pPr>
        <w:jc w:val="both"/>
        <w:rPr>
          <w:rFonts w:cs="Calibri"/>
          <w:color w:val="1F3864" w:themeColor="accent1" w:themeShade="80"/>
          <w:sz w:val="22"/>
          <w:szCs w:val="22"/>
          <w:lang w:val="da-DK"/>
        </w:rPr>
      </w:pPr>
    </w:p>
    <w:p w14:paraId="76D7C8C1" w14:textId="680A7DE3" w:rsidR="00334C9A" w:rsidRPr="001A6BED" w:rsidRDefault="00334C9A" w:rsidP="00334C9A">
      <w:pPr>
        <w:jc w:val="both"/>
        <w:rPr>
          <w:rFonts w:cs="Calibri"/>
          <w:color w:val="1F3864" w:themeColor="accent1" w:themeShade="80"/>
          <w:sz w:val="22"/>
          <w:szCs w:val="22"/>
          <w:lang w:val="da-DK"/>
        </w:rPr>
      </w:pPr>
      <w:r w:rsidRPr="001A6BED">
        <w:rPr>
          <w:rFonts w:cs="Calibri"/>
          <w:color w:val="1F3864" w:themeColor="accent1" w:themeShade="80"/>
          <w:sz w:val="22"/>
          <w:szCs w:val="22"/>
          <w:lang w:val="da-DK"/>
        </w:rPr>
        <w:t>Selvom 88% af de danske seniorer mener, at de har en god privat økonomi</w:t>
      </w:r>
      <w:r w:rsidR="00283414">
        <w:rPr>
          <w:rFonts w:cs="Calibri"/>
          <w:color w:val="1F3864" w:themeColor="accent1" w:themeShade="80"/>
          <w:sz w:val="22"/>
          <w:szCs w:val="22"/>
          <w:lang w:val="da-DK"/>
        </w:rPr>
        <w:t xml:space="preserve"> svarer:</w:t>
      </w:r>
    </w:p>
    <w:p w14:paraId="4F3D7BBD" w14:textId="7AAF8B4E" w:rsidR="00334C9A" w:rsidRPr="001A6BED" w:rsidRDefault="00334C9A" w:rsidP="008B4F03">
      <w:pPr>
        <w:pStyle w:val="Listeafsnit"/>
        <w:numPr>
          <w:ilvl w:val="1"/>
          <w:numId w:val="10"/>
        </w:numPr>
        <w:jc w:val="both"/>
        <w:rPr>
          <w:rFonts w:cs="Calibri"/>
          <w:color w:val="1F3864" w:themeColor="accent1" w:themeShade="80"/>
          <w:sz w:val="22"/>
          <w:szCs w:val="22"/>
          <w:lang w:val="da-DK"/>
        </w:rPr>
      </w:pPr>
      <w:r w:rsidRPr="001A6BED">
        <w:rPr>
          <w:rFonts w:cs="Calibri"/>
          <w:color w:val="1F3864" w:themeColor="accent1" w:themeShade="80"/>
          <w:sz w:val="22"/>
          <w:szCs w:val="22"/>
          <w:lang w:val="da-DK"/>
        </w:rPr>
        <w:t>20%, at de ikke er klar til at betale mere end 25 euro for et 16-timers kursus inklusiv test.</w:t>
      </w:r>
    </w:p>
    <w:p w14:paraId="04C0E398" w14:textId="5283D998" w:rsidR="00334C9A" w:rsidRPr="001A6BED" w:rsidRDefault="00334C9A" w:rsidP="00334C9A">
      <w:pPr>
        <w:jc w:val="both"/>
        <w:rPr>
          <w:rFonts w:cs="Calibri"/>
          <w:color w:val="1F3864" w:themeColor="accent1" w:themeShade="80"/>
          <w:sz w:val="22"/>
          <w:szCs w:val="22"/>
          <w:lang w:val="da-DK"/>
        </w:rPr>
      </w:pPr>
      <w:r w:rsidRPr="001A6BED">
        <w:rPr>
          <w:rFonts w:cs="Calibri"/>
          <w:color w:val="1F3864" w:themeColor="accent1" w:themeShade="80"/>
          <w:sz w:val="22"/>
          <w:szCs w:val="22"/>
          <w:lang w:val="da-DK"/>
        </w:rPr>
        <w:t>Bortset fra det</w:t>
      </w:r>
      <w:r w:rsidR="00283414">
        <w:rPr>
          <w:rFonts w:cs="Calibri"/>
          <w:color w:val="1F3864" w:themeColor="accent1" w:themeShade="80"/>
          <w:sz w:val="22"/>
          <w:szCs w:val="22"/>
          <w:lang w:val="da-DK"/>
        </w:rPr>
        <w:t xml:space="preserve"> angiver</w:t>
      </w:r>
    </w:p>
    <w:p w14:paraId="76E80134" w14:textId="12F9228F" w:rsidR="00334C9A" w:rsidRPr="001A6BED" w:rsidRDefault="00334C9A" w:rsidP="008B4F03">
      <w:pPr>
        <w:pStyle w:val="Listeafsnit"/>
        <w:numPr>
          <w:ilvl w:val="1"/>
          <w:numId w:val="10"/>
        </w:numPr>
        <w:jc w:val="both"/>
        <w:rPr>
          <w:rFonts w:cs="Calibri"/>
          <w:color w:val="1F3864" w:themeColor="accent1" w:themeShade="80"/>
          <w:sz w:val="22"/>
          <w:szCs w:val="22"/>
          <w:lang w:val="da-DK"/>
        </w:rPr>
      </w:pPr>
      <w:r w:rsidRPr="001A6BED">
        <w:rPr>
          <w:rFonts w:cs="Calibri"/>
          <w:color w:val="1F3864" w:themeColor="accent1" w:themeShade="80"/>
          <w:sz w:val="22"/>
          <w:szCs w:val="22"/>
          <w:lang w:val="da-DK"/>
        </w:rPr>
        <w:t>95% stor tilfredshed med kurset, og 90%, at de er overraskede over, at der findes så meget dokumenteret viden om aldring.</w:t>
      </w:r>
    </w:p>
    <w:p w14:paraId="3D831091" w14:textId="234E9311" w:rsidR="00334C9A" w:rsidRPr="001A6BED" w:rsidRDefault="00334C9A" w:rsidP="008B4F03">
      <w:pPr>
        <w:pStyle w:val="Listeafsnit"/>
        <w:numPr>
          <w:ilvl w:val="1"/>
          <w:numId w:val="10"/>
        </w:numPr>
        <w:jc w:val="both"/>
        <w:rPr>
          <w:rFonts w:cs="Calibri"/>
          <w:color w:val="1F3864" w:themeColor="accent1" w:themeShade="80"/>
          <w:sz w:val="22"/>
          <w:szCs w:val="22"/>
          <w:lang w:val="da-DK"/>
        </w:rPr>
      </w:pPr>
      <w:r w:rsidRPr="001A6BED">
        <w:rPr>
          <w:rFonts w:cs="Calibri"/>
          <w:color w:val="1F3864" w:themeColor="accent1" w:themeShade="80"/>
          <w:sz w:val="22"/>
          <w:szCs w:val="22"/>
          <w:lang w:val="da-DK"/>
        </w:rPr>
        <w:t xml:space="preserve">98% synes, at indholdet af kurset havde en høj kvalitet, </w:t>
      </w:r>
      <w:r w:rsidR="005639BE">
        <w:rPr>
          <w:rFonts w:cs="Calibri"/>
          <w:color w:val="1F3864" w:themeColor="accent1" w:themeShade="80"/>
          <w:sz w:val="22"/>
          <w:szCs w:val="22"/>
          <w:lang w:val="da-DK"/>
        </w:rPr>
        <w:t xml:space="preserve">og </w:t>
      </w:r>
      <w:r w:rsidRPr="001A6BED">
        <w:rPr>
          <w:rFonts w:cs="Calibri"/>
          <w:color w:val="1F3864" w:themeColor="accent1" w:themeShade="80"/>
          <w:sz w:val="22"/>
          <w:szCs w:val="22"/>
          <w:lang w:val="da-DK"/>
        </w:rPr>
        <w:t>at de vil anbefale deres nærmeste at tilmelde sig et kursus.</w:t>
      </w:r>
    </w:p>
    <w:p w14:paraId="681F5B12" w14:textId="77777777" w:rsidR="00334C9A" w:rsidRPr="001A6BED" w:rsidRDefault="00334C9A" w:rsidP="00334C9A">
      <w:pPr>
        <w:jc w:val="both"/>
        <w:rPr>
          <w:rFonts w:cs="Calibri"/>
          <w:color w:val="1F3864" w:themeColor="accent1" w:themeShade="80"/>
          <w:sz w:val="22"/>
          <w:szCs w:val="22"/>
          <w:lang w:val="da-DK"/>
        </w:rPr>
      </w:pPr>
      <w:r w:rsidRPr="001A6BED">
        <w:rPr>
          <w:rFonts w:cs="Calibri"/>
          <w:color w:val="1F3864" w:themeColor="accent1" w:themeShade="80"/>
          <w:sz w:val="22"/>
          <w:szCs w:val="22"/>
          <w:lang w:val="da-DK"/>
        </w:rPr>
        <w:t>Det er tankevækkende, at danske seniorer, der kan bruge</w:t>
      </w:r>
    </w:p>
    <w:p w14:paraId="15F5BDEC" w14:textId="77777777" w:rsidR="00334C9A" w:rsidRPr="001A6BED" w:rsidRDefault="00334C9A" w:rsidP="008B4F03">
      <w:pPr>
        <w:pStyle w:val="Listeafsnit"/>
        <w:numPr>
          <w:ilvl w:val="1"/>
          <w:numId w:val="10"/>
        </w:numPr>
        <w:jc w:val="both"/>
        <w:rPr>
          <w:rFonts w:cs="Calibri"/>
          <w:color w:val="1F3864" w:themeColor="accent1" w:themeShade="80"/>
          <w:sz w:val="22"/>
          <w:szCs w:val="22"/>
          <w:lang w:val="da-DK"/>
        </w:rPr>
      </w:pPr>
      <w:r w:rsidRPr="001A6BED">
        <w:rPr>
          <w:rFonts w:cs="Calibri"/>
          <w:color w:val="1F3864" w:themeColor="accent1" w:themeShade="80"/>
          <w:sz w:val="22"/>
          <w:szCs w:val="22"/>
          <w:lang w:val="da-DK"/>
        </w:rPr>
        <w:t>500 eller 800 euro for en uges ferie og</w:t>
      </w:r>
    </w:p>
    <w:p w14:paraId="0F83CE4B" w14:textId="17967A76" w:rsidR="00334C9A" w:rsidRPr="001A6BED" w:rsidRDefault="00334C9A" w:rsidP="008B4F03">
      <w:pPr>
        <w:pStyle w:val="Listeafsnit"/>
        <w:numPr>
          <w:ilvl w:val="1"/>
          <w:numId w:val="10"/>
        </w:numPr>
        <w:jc w:val="both"/>
        <w:rPr>
          <w:rFonts w:cs="Calibri"/>
          <w:color w:val="1F3864" w:themeColor="accent1" w:themeShade="80"/>
          <w:sz w:val="22"/>
          <w:szCs w:val="22"/>
          <w:lang w:val="da-DK"/>
        </w:rPr>
      </w:pPr>
      <w:r w:rsidRPr="001A6BED">
        <w:rPr>
          <w:rFonts w:cs="Calibri"/>
          <w:color w:val="1F3864" w:themeColor="accent1" w:themeShade="80"/>
          <w:sz w:val="22"/>
          <w:szCs w:val="22"/>
          <w:lang w:val="da-DK"/>
        </w:rPr>
        <w:t>betaler 40 og 50 euro for et 40 timers kursus i keramik, blomsterbinding osv</w:t>
      </w:r>
      <w:r w:rsidR="002D11FA">
        <w:rPr>
          <w:rFonts w:cs="Calibri"/>
          <w:color w:val="1F3864" w:themeColor="accent1" w:themeShade="80"/>
          <w:sz w:val="22"/>
          <w:szCs w:val="22"/>
          <w:lang w:val="da-DK"/>
        </w:rPr>
        <w:t>.</w:t>
      </w:r>
    </w:p>
    <w:p w14:paraId="4E8DD8A1" w14:textId="02E4ADD4" w:rsidR="00334C9A" w:rsidRPr="001A6BED" w:rsidRDefault="00334C9A" w:rsidP="00334C9A">
      <w:pPr>
        <w:jc w:val="both"/>
        <w:rPr>
          <w:rFonts w:cs="Calibri"/>
          <w:color w:val="1F3864" w:themeColor="accent1" w:themeShade="80"/>
          <w:sz w:val="22"/>
          <w:szCs w:val="22"/>
          <w:lang w:val="da-DK"/>
        </w:rPr>
      </w:pPr>
      <w:r w:rsidRPr="001A6BED">
        <w:rPr>
          <w:rFonts w:cs="Calibri"/>
          <w:color w:val="1F3864" w:themeColor="accent1" w:themeShade="80"/>
          <w:sz w:val="22"/>
          <w:szCs w:val="22"/>
          <w:lang w:val="da-DK"/>
        </w:rPr>
        <w:t xml:space="preserve">tøver med at betale, for eksempel 70 og 80 euro, for at få viden, der kan hjælpe dem med at forblive </w:t>
      </w:r>
      <w:r w:rsidRPr="00441347">
        <w:rPr>
          <w:rFonts w:cs="Calibri"/>
          <w:color w:val="FF0000"/>
          <w:sz w:val="22"/>
          <w:szCs w:val="22"/>
          <w:lang w:val="da-DK"/>
        </w:rPr>
        <w:t xml:space="preserve">uafhængige </w:t>
      </w:r>
      <w:r w:rsidRPr="001A6BED">
        <w:rPr>
          <w:rFonts w:cs="Calibri"/>
          <w:color w:val="1F3864" w:themeColor="accent1" w:themeShade="80"/>
          <w:sz w:val="22"/>
          <w:szCs w:val="22"/>
          <w:lang w:val="da-DK"/>
        </w:rPr>
        <w:t>i længere tid og give dem flere år til at deltage i aktiviteter eller tage på ferie.</w:t>
      </w:r>
    </w:p>
    <w:p w14:paraId="32BC79F9" w14:textId="77777777" w:rsidR="00334C9A" w:rsidRPr="001A6BED" w:rsidRDefault="00334C9A" w:rsidP="00334C9A">
      <w:pPr>
        <w:jc w:val="both"/>
        <w:rPr>
          <w:rFonts w:cs="Calibri"/>
          <w:color w:val="1F3864" w:themeColor="accent1" w:themeShade="80"/>
          <w:sz w:val="22"/>
          <w:szCs w:val="22"/>
          <w:lang w:val="da-DK"/>
        </w:rPr>
      </w:pPr>
      <w:r w:rsidRPr="001A6BED">
        <w:rPr>
          <w:rFonts w:cs="Calibri"/>
          <w:color w:val="1F3864" w:themeColor="accent1" w:themeShade="80"/>
          <w:sz w:val="22"/>
          <w:szCs w:val="22"/>
          <w:lang w:val="da-DK"/>
        </w:rPr>
        <w:t>At seniorerne i Danmark reagerede som de gjorde, kræver refleksion og overvejelse.</w:t>
      </w:r>
    </w:p>
    <w:p w14:paraId="03A00500" w14:textId="63609C1A" w:rsidR="00334C9A" w:rsidRPr="001A6BED" w:rsidRDefault="00334C9A" w:rsidP="00334C9A">
      <w:pPr>
        <w:jc w:val="both"/>
        <w:rPr>
          <w:rFonts w:cs="Calibri"/>
          <w:color w:val="1F3864" w:themeColor="accent1" w:themeShade="80"/>
          <w:sz w:val="22"/>
          <w:szCs w:val="22"/>
          <w:lang w:val="da-DK"/>
        </w:rPr>
      </w:pPr>
      <w:r w:rsidRPr="001A6BED">
        <w:rPr>
          <w:rFonts w:cs="Calibri"/>
          <w:color w:val="1F3864" w:themeColor="accent1" w:themeShade="80"/>
          <w:sz w:val="22"/>
          <w:szCs w:val="22"/>
          <w:lang w:val="da-DK"/>
        </w:rPr>
        <w:t xml:space="preserve">Man kunne formulere </w:t>
      </w:r>
      <w:r w:rsidR="00441347">
        <w:rPr>
          <w:rFonts w:cs="Calibri"/>
          <w:color w:val="1F3864" w:themeColor="accent1" w:themeShade="80"/>
          <w:sz w:val="22"/>
          <w:szCs w:val="22"/>
          <w:lang w:val="da-DK"/>
        </w:rPr>
        <w:t>denne antagelse</w:t>
      </w:r>
      <w:r w:rsidRPr="001A6BED">
        <w:rPr>
          <w:rFonts w:cs="Calibri"/>
          <w:color w:val="1F3864" w:themeColor="accent1" w:themeShade="80"/>
          <w:sz w:val="22"/>
          <w:szCs w:val="22"/>
          <w:lang w:val="da-DK"/>
        </w:rPr>
        <w:t>:</w:t>
      </w:r>
    </w:p>
    <w:p w14:paraId="08D10BED" w14:textId="186B3EAA" w:rsidR="00334C9A" w:rsidRPr="00441347" w:rsidRDefault="00334C9A" w:rsidP="00441347">
      <w:pPr>
        <w:jc w:val="center"/>
        <w:rPr>
          <w:rFonts w:cs="Calibri"/>
          <w:i/>
          <w:color w:val="1F3864" w:themeColor="accent1" w:themeShade="80"/>
          <w:sz w:val="22"/>
          <w:szCs w:val="22"/>
          <w:lang w:val="da-DK"/>
        </w:rPr>
      </w:pPr>
      <w:r w:rsidRPr="001A6BED">
        <w:rPr>
          <w:rFonts w:cs="Calibri"/>
          <w:i/>
          <w:color w:val="1F3864" w:themeColor="accent1" w:themeShade="80"/>
          <w:sz w:val="22"/>
          <w:szCs w:val="22"/>
          <w:lang w:val="da-DK"/>
        </w:rPr>
        <w:t xml:space="preserve">”Hvis du spurgte folk direkte, om de ville betale 80 euro eller for den sags skyld </w:t>
      </w:r>
      <w:r w:rsidR="001B2EC7" w:rsidRPr="001A6BED">
        <w:rPr>
          <w:rFonts w:cs="Calibri"/>
          <w:i/>
          <w:color w:val="1F3864" w:themeColor="accent1" w:themeShade="80"/>
          <w:sz w:val="22"/>
          <w:szCs w:val="22"/>
          <w:lang w:val="da-DK"/>
        </w:rPr>
        <w:t xml:space="preserve">200 euro </w:t>
      </w:r>
      <w:r w:rsidR="001B2EC7" w:rsidRPr="001A6BED">
        <w:rPr>
          <w:rFonts w:cs="Calibri"/>
          <w:i/>
          <w:color w:val="1F3864" w:themeColor="accent1" w:themeShade="80"/>
          <w:sz w:val="22"/>
          <w:szCs w:val="22"/>
          <w:lang w:val="da-DK"/>
        </w:rPr>
        <w:br/>
        <w:t xml:space="preserve">for </w:t>
      </w:r>
      <w:r w:rsidRPr="001A6BED">
        <w:rPr>
          <w:rFonts w:cs="Calibri"/>
          <w:i/>
          <w:color w:val="1F3864" w:themeColor="accent1" w:themeShade="80"/>
          <w:sz w:val="22"/>
          <w:szCs w:val="22"/>
          <w:lang w:val="da-DK"/>
        </w:rPr>
        <w:t xml:space="preserve">at få 1 eller 2 år mere som </w:t>
      </w:r>
      <w:r w:rsidRPr="00283414">
        <w:rPr>
          <w:rFonts w:cs="Calibri"/>
          <w:i/>
          <w:color w:val="00B050"/>
          <w:sz w:val="22"/>
          <w:szCs w:val="22"/>
          <w:lang w:val="da-DK"/>
        </w:rPr>
        <w:t xml:space="preserve">en </w:t>
      </w:r>
      <w:r w:rsidR="00441347" w:rsidRPr="00283414">
        <w:rPr>
          <w:rFonts w:cs="Calibri"/>
          <w:i/>
          <w:color w:val="00B050"/>
          <w:sz w:val="22"/>
          <w:szCs w:val="22"/>
          <w:lang w:val="da-DK"/>
        </w:rPr>
        <w:t>selvhjulpen</w:t>
      </w:r>
      <w:r w:rsidRPr="00283414">
        <w:rPr>
          <w:rFonts w:cs="Calibri"/>
          <w:i/>
          <w:color w:val="00B050"/>
          <w:sz w:val="22"/>
          <w:szCs w:val="22"/>
          <w:lang w:val="da-DK"/>
        </w:rPr>
        <w:t xml:space="preserve"> </w:t>
      </w:r>
      <w:r w:rsidRPr="001A6BED">
        <w:rPr>
          <w:rFonts w:cs="Calibri"/>
          <w:i/>
          <w:color w:val="1F3864" w:themeColor="accent1" w:themeShade="80"/>
          <w:sz w:val="22"/>
          <w:szCs w:val="22"/>
          <w:lang w:val="da-DK"/>
        </w:rPr>
        <w:t>borger med godt helbred</w:t>
      </w:r>
      <w:r w:rsidR="00441347">
        <w:rPr>
          <w:rFonts w:cs="Calibri"/>
          <w:i/>
          <w:color w:val="1F3864" w:themeColor="accent1" w:themeShade="80"/>
          <w:sz w:val="22"/>
          <w:szCs w:val="22"/>
          <w:lang w:val="da-DK"/>
        </w:rPr>
        <w:t xml:space="preserve">, </w:t>
      </w:r>
      <w:r w:rsidRPr="00441347">
        <w:rPr>
          <w:rFonts w:cs="Calibri"/>
          <w:i/>
          <w:iCs/>
          <w:color w:val="1F3864" w:themeColor="accent1" w:themeShade="80"/>
          <w:sz w:val="22"/>
          <w:szCs w:val="22"/>
          <w:lang w:val="da-DK"/>
        </w:rPr>
        <w:t xml:space="preserve">ville alle svare ja og </w:t>
      </w:r>
      <w:r w:rsidR="00441347">
        <w:rPr>
          <w:rFonts w:cs="Calibri"/>
          <w:i/>
          <w:iCs/>
          <w:color w:val="1F3864" w:themeColor="accent1" w:themeShade="80"/>
          <w:sz w:val="22"/>
          <w:szCs w:val="22"/>
          <w:lang w:val="da-DK"/>
        </w:rPr>
        <w:t xml:space="preserve">alle </w:t>
      </w:r>
      <w:r w:rsidR="002D11FA" w:rsidRPr="00441347">
        <w:rPr>
          <w:rFonts w:cs="Calibri"/>
          <w:i/>
          <w:iCs/>
          <w:color w:val="1F3864" w:themeColor="accent1" w:themeShade="80"/>
          <w:sz w:val="22"/>
          <w:szCs w:val="22"/>
          <w:lang w:val="da-DK"/>
        </w:rPr>
        <w:t xml:space="preserve">ville </w:t>
      </w:r>
      <w:r w:rsidRPr="00441347">
        <w:rPr>
          <w:rFonts w:cs="Calibri"/>
          <w:i/>
          <w:iCs/>
          <w:color w:val="1F3864" w:themeColor="accent1" w:themeShade="80"/>
          <w:sz w:val="22"/>
          <w:szCs w:val="22"/>
          <w:lang w:val="da-DK"/>
        </w:rPr>
        <w:t>sandsynligvis være villige til at betale mere.</w:t>
      </w:r>
      <w:r w:rsidR="00441347">
        <w:rPr>
          <w:rFonts w:cs="Calibri"/>
          <w:i/>
          <w:iCs/>
          <w:color w:val="1F3864" w:themeColor="accent1" w:themeShade="80"/>
          <w:sz w:val="22"/>
          <w:szCs w:val="22"/>
          <w:lang w:val="da-DK"/>
        </w:rPr>
        <w:t>”</w:t>
      </w:r>
    </w:p>
    <w:p w14:paraId="56C340EA" w14:textId="77777777" w:rsidR="00334C9A" w:rsidRPr="001A6BED" w:rsidRDefault="00334C9A" w:rsidP="00334C9A">
      <w:pPr>
        <w:jc w:val="both"/>
        <w:rPr>
          <w:rFonts w:cs="Calibri"/>
          <w:color w:val="1F3864" w:themeColor="accent1" w:themeShade="80"/>
          <w:sz w:val="22"/>
          <w:szCs w:val="22"/>
          <w:lang w:val="da-DK"/>
        </w:rPr>
      </w:pPr>
      <w:r w:rsidRPr="001A6BED">
        <w:rPr>
          <w:rFonts w:cs="Calibri"/>
          <w:color w:val="1F3864" w:themeColor="accent1" w:themeShade="80"/>
          <w:sz w:val="22"/>
          <w:szCs w:val="22"/>
          <w:lang w:val="da-DK"/>
        </w:rPr>
        <w:t>Modstanden mod at betale for eksempel ca. 80 euro blandt de nuværende deltagere er sandsynligvis fordi de ikke tror, ​​at deres fysiske reduktioner skyldes alder og ikke tror, ​​at det kan ændres.</w:t>
      </w:r>
    </w:p>
    <w:p w14:paraId="1B9E253B" w14:textId="77777777" w:rsidR="00334C9A" w:rsidRPr="001A6BED" w:rsidRDefault="00334C9A" w:rsidP="00334C9A">
      <w:pPr>
        <w:jc w:val="both"/>
        <w:rPr>
          <w:rFonts w:cs="Calibri"/>
          <w:color w:val="1F3864" w:themeColor="accent1" w:themeShade="80"/>
          <w:sz w:val="22"/>
          <w:szCs w:val="22"/>
          <w:lang w:val="da-DK"/>
        </w:rPr>
      </w:pPr>
      <w:r w:rsidRPr="001A6BED">
        <w:rPr>
          <w:rFonts w:cs="Calibri"/>
          <w:color w:val="1F3864" w:themeColor="accent1" w:themeShade="80"/>
          <w:sz w:val="22"/>
          <w:szCs w:val="22"/>
          <w:lang w:val="da-DK"/>
        </w:rPr>
        <w:t>De tror ikke, at de har set det endelige "bevis" for effekten fra kurserne. De er ikke klar over, at de kan se beviserne i eksemplerne, der er præsenteret for dem.</w:t>
      </w:r>
    </w:p>
    <w:p w14:paraId="1D070235" w14:textId="77777777" w:rsidR="00334C9A" w:rsidRPr="001A6BED" w:rsidRDefault="00334C9A" w:rsidP="00334C9A">
      <w:pPr>
        <w:jc w:val="both"/>
        <w:rPr>
          <w:rFonts w:cs="Calibri"/>
          <w:color w:val="1F3864" w:themeColor="accent1" w:themeShade="80"/>
          <w:sz w:val="22"/>
          <w:szCs w:val="22"/>
          <w:lang w:val="da-DK"/>
        </w:rPr>
      </w:pPr>
      <w:r w:rsidRPr="001A6BED">
        <w:rPr>
          <w:rFonts w:cs="Calibri"/>
          <w:color w:val="1F3864" w:themeColor="accent1" w:themeShade="80"/>
          <w:sz w:val="22"/>
          <w:szCs w:val="22"/>
          <w:lang w:val="da-DK"/>
        </w:rPr>
        <w:t>I den mundtlige del af feedback fra de deltagende seniorer i Danmark var der et centralt budskab, som var værd at være opmærksom på for fremtidige udbydere af seniorkurser;</w:t>
      </w:r>
    </w:p>
    <w:p w14:paraId="30EC6074" w14:textId="67B40A5E" w:rsidR="00334C9A" w:rsidRPr="001A6BED" w:rsidRDefault="00334C9A" w:rsidP="00334C9A">
      <w:pPr>
        <w:jc w:val="center"/>
        <w:rPr>
          <w:rFonts w:cs="Calibri"/>
          <w:i/>
          <w:color w:val="1F3864" w:themeColor="accent1" w:themeShade="80"/>
          <w:sz w:val="22"/>
          <w:szCs w:val="22"/>
          <w:lang w:val="da-DK"/>
        </w:rPr>
      </w:pPr>
      <w:r w:rsidRPr="001A6BED">
        <w:rPr>
          <w:rFonts w:cs="Calibri"/>
          <w:i/>
          <w:color w:val="1F3864" w:themeColor="accent1" w:themeShade="80"/>
          <w:sz w:val="22"/>
          <w:szCs w:val="22"/>
          <w:lang w:val="da-DK"/>
        </w:rPr>
        <w:t xml:space="preserve">Fokuser </w:t>
      </w:r>
      <w:r w:rsidR="00DE3C58" w:rsidRPr="001A6BED">
        <w:rPr>
          <w:rFonts w:cs="Calibri"/>
          <w:i/>
          <w:color w:val="1F3864" w:themeColor="accent1" w:themeShade="80"/>
          <w:sz w:val="22"/>
          <w:szCs w:val="22"/>
          <w:lang w:val="da-DK"/>
        </w:rPr>
        <w:t xml:space="preserve">snarere </w:t>
      </w:r>
      <w:r w:rsidRPr="001A6BED">
        <w:rPr>
          <w:rFonts w:cs="Calibri"/>
          <w:i/>
          <w:color w:val="1F3864" w:themeColor="accent1" w:themeShade="80"/>
          <w:sz w:val="22"/>
          <w:szCs w:val="22"/>
          <w:lang w:val="da-DK"/>
        </w:rPr>
        <w:t>på, hvad seniorer får ud af at deltage i kurserne end</w:t>
      </w:r>
      <w:r w:rsidR="00643B12">
        <w:rPr>
          <w:rFonts w:cs="Calibri"/>
          <w:i/>
          <w:color w:val="1F3864" w:themeColor="accent1" w:themeShade="80"/>
          <w:sz w:val="22"/>
          <w:szCs w:val="22"/>
          <w:lang w:val="da-DK"/>
        </w:rPr>
        <w:t xml:space="preserve"> på kursus</w:t>
      </w:r>
      <w:r w:rsidRPr="00643B12">
        <w:rPr>
          <w:rFonts w:cs="Calibri"/>
          <w:i/>
          <w:sz w:val="22"/>
          <w:szCs w:val="22"/>
          <w:lang w:val="da-DK"/>
        </w:rPr>
        <w:t>indholdet i reklamerne</w:t>
      </w:r>
      <w:r w:rsidRPr="00441A05">
        <w:rPr>
          <w:rFonts w:cs="Calibri"/>
          <w:i/>
          <w:color w:val="FF0000"/>
          <w:sz w:val="22"/>
          <w:szCs w:val="22"/>
          <w:lang w:val="da-DK"/>
        </w:rPr>
        <w:t>.</w:t>
      </w:r>
    </w:p>
    <w:p w14:paraId="773D1AA1" w14:textId="2F4E7221" w:rsidR="006C39C6" w:rsidRDefault="00334C9A" w:rsidP="006C39C6">
      <w:pPr>
        <w:jc w:val="both"/>
        <w:rPr>
          <w:rFonts w:cs="Calibri"/>
          <w:color w:val="1F3864" w:themeColor="accent1" w:themeShade="80"/>
          <w:sz w:val="22"/>
          <w:szCs w:val="22"/>
          <w:lang w:val="da-DK"/>
        </w:rPr>
      </w:pPr>
      <w:r w:rsidRPr="001A6BED">
        <w:rPr>
          <w:rFonts w:cs="Calibri"/>
          <w:color w:val="1F3864" w:themeColor="accent1" w:themeShade="80"/>
          <w:sz w:val="22"/>
          <w:szCs w:val="22"/>
          <w:lang w:val="da-DK"/>
        </w:rPr>
        <w:t xml:space="preserve">Det er en udfordring at formulere </w:t>
      </w:r>
      <w:r w:rsidR="00441A05">
        <w:rPr>
          <w:rFonts w:cs="Calibri"/>
          <w:color w:val="1F3864" w:themeColor="accent1" w:themeShade="80"/>
          <w:sz w:val="22"/>
          <w:szCs w:val="22"/>
          <w:lang w:val="da-DK"/>
        </w:rPr>
        <w:t>salgsmateriale</w:t>
      </w:r>
      <w:r w:rsidRPr="001A6BED">
        <w:rPr>
          <w:rFonts w:cs="Calibri"/>
          <w:color w:val="1F3864" w:themeColor="accent1" w:themeShade="80"/>
          <w:sz w:val="22"/>
          <w:szCs w:val="22"/>
          <w:lang w:val="da-DK"/>
        </w:rPr>
        <w:t xml:space="preserve"> for kurserne, da </w:t>
      </w:r>
      <w:r w:rsidR="00441A05">
        <w:rPr>
          <w:rFonts w:cs="Calibri"/>
          <w:color w:val="1F3864" w:themeColor="accent1" w:themeShade="80"/>
          <w:sz w:val="22"/>
          <w:szCs w:val="22"/>
          <w:lang w:val="da-DK"/>
        </w:rPr>
        <w:t>ingen naturligvis</w:t>
      </w:r>
      <w:r w:rsidRPr="001A6BED">
        <w:rPr>
          <w:rFonts w:cs="Calibri"/>
          <w:color w:val="1F3864" w:themeColor="accent1" w:themeShade="80"/>
          <w:sz w:val="22"/>
          <w:szCs w:val="22"/>
          <w:lang w:val="da-DK"/>
        </w:rPr>
        <w:t xml:space="preserve"> kan garantere, at </w:t>
      </w:r>
      <w:r w:rsidR="00441A05">
        <w:rPr>
          <w:rFonts w:cs="Calibri"/>
          <w:color w:val="1F3864" w:themeColor="accent1" w:themeShade="80"/>
          <w:sz w:val="22"/>
          <w:szCs w:val="22"/>
          <w:lang w:val="da-DK"/>
        </w:rPr>
        <w:t xml:space="preserve">noget menneske – heller ikke seniorer - </w:t>
      </w:r>
      <w:r w:rsidR="00DE3C58">
        <w:rPr>
          <w:rFonts w:cs="Calibri"/>
          <w:color w:val="1F3864" w:themeColor="accent1" w:themeShade="80"/>
          <w:sz w:val="22"/>
          <w:szCs w:val="22"/>
          <w:lang w:val="da-DK"/>
        </w:rPr>
        <w:t>får</w:t>
      </w:r>
      <w:r w:rsidRPr="001A6BED">
        <w:rPr>
          <w:rFonts w:cs="Calibri"/>
          <w:color w:val="1F3864" w:themeColor="accent1" w:themeShade="80"/>
          <w:sz w:val="22"/>
          <w:szCs w:val="22"/>
          <w:lang w:val="da-DK"/>
        </w:rPr>
        <w:t xml:space="preserve"> en længere levetid med flere </w:t>
      </w:r>
      <w:r w:rsidRPr="00283414">
        <w:rPr>
          <w:rFonts w:cs="Calibri"/>
          <w:color w:val="FF0000"/>
          <w:sz w:val="22"/>
          <w:szCs w:val="22"/>
          <w:lang w:val="da-DK"/>
        </w:rPr>
        <w:t xml:space="preserve">uafhængige </w:t>
      </w:r>
      <w:r w:rsidRPr="001A6BED">
        <w:rPr>
          <w:rFonts w:cs="Calibri"/>
          <w:color w:val="1F3864" w:themeColor="accent1" w:themeShade="80"/>
          <w:sz w:val="22"/>
          <w:szCs w:val="22"/>
          <w:lang w:val="da-DK"/>
        </w:rPr>
        <w:t>år</w:t>
      </w:r>
      <w:r w:rsidR="00441A05">
        <w:rPr>
          <w:rFonts w:cs="Calibri"/>
          <w:color w:val="1F3864" w:themeColor="accent1" w:themeShade="80"/>
          <w:sz w:val="22"/>
          <w:szCs w:val="22"/>
          <w:lang w:val="da-DK"/>
        </w:rPr>
        <w:t xml:space="preserve"> uanset hvordan de lever.</w:t>
      </w:r>
    </w:p>
    <w:p w14:paraId="11DE1569" w14:textId="77777777" w:rsidR="000E2AC9" w:rsidRPr="001A6BED" w:rsidRDefault="000E2AC9" w:rsidP="006C39C6">
      <w:pPr>
        <w:jc w:val="both"/>
        <w:rPr>
          <w:rFonts w:cs="Calibri"/>
          <w:color w:val="1F3864" w:themeColor="accent1" w:themeShade="80"/>
          <w:sz w:val="22"/>
          <w:szCs w:val="22"/>
          <w:lang w:val="da-DK"/>
        </w:rPr>
      </w:pPr>
    </w:p>
    <w:p w14:paraId="7E33802E" w14:textId="290523E8" w:rsidR="006C39C6" w:rsidRPr="001A6BED" w:rsidRDefault="006C39C6" w:rsidP="00245B00">
      <w:pPr>
        <w:pStyle w:val="Overskrift1"/>
        <w:numPr>
          <w:ilvl w:val="0"/>
          <w:numId w:val="1"/>
        </w:numPr>
        <w:rPr>
          <w:sz w:val="72"/>
          <w:szCs w:val="72"/>
          <w:lang w:val="da-DK"/>
        </w:rPr>
      </w:pPr>
      <w:r w:rsidRPr="001A6BED">
        <w:rPr>
          <w:sz w:val="72"/>
          <w:szCs w:val="72"/>
          <w:lang w:val="da-DK"/>
        </w:rPr>
        <w:t xml:space="preserve"> </w:t>
      </w:r>
      <w:r w:rsidR="00245B00" w:rsidRPr="001A6BED">
        <w:rPr>
          <w:sz w:val="72"/>
          <w:szCs w:val="72"/>
          <w:lang w:val="da-DK"/>
        </w:rPr>
        <w:t>Nå ud til senio</w:t>
      </w:r>
      <w:r w:rsidR="00BE0604">
        <w:rPr>
          <w:sz w:val="72"/>
          <w:szCs w:val="72"/>
          <w:lang w:val="da-DK"/>
        </w:rPr>
        <w:t>rkursisterne</w:t>
      </w:r>
    </w:p>
    <w:p w14:paraId="18C961EB" w14:textId="77777777" w:rsidR="006C39C6" w:rsidRPr="001A6BED" w:rsidRDefault="006C39C6" w:rsidP="006C39C6">
      <w:pPr>
        <w:rPr>
          <w:lang w:val="da-DK"/>
        </w:rPr>
      </w:pPr>
    </w:p>
    <w:p w14:paraId="00BE3BEF" w14:textId="77777777" w:rsidR="006C39C6" w:rsidRPr="001A6BED" w:rsidRDefault="006C39C6" w:rsidP="006C39C6">
      <w:pPr>
        <w:jc w:val="both"/>
        <w:rPr>
          <w:color w:val="1F3864" w:themeColor="accent1" w:themeShade="80"/>
          <w:sz w:val="24"/>
          <w:szCs w:val="24"/>
          <w:lang w:val="da-DK"/>
        </w:rPr>
      </w:pPr>
    </w:p>
    <w:p w14:paraId="1D0DDED9" w14:textId="77777777" w:rsidR="006C39C6" w:rsidRPr="001A6BED" w:rsidRDefault="006C39C6" w:rsidP="006C39C6">
      <w:pPr>
        <w:jc w:val="both"/>
        <w:rPr>
          <w:color w:val="1F3864" w:themeColor="accent1" w:themeShade="80"/>
          <w:sz w:val="24"/>
          <w:szCs w:val="24"/>
          <w:lang w:val="da-DK"/>
        </w:rPr>
      </w:pPr>
    </w:p>
    <w:p w14:paraId="382AE5F4" w14:textId="77777777" w:rsidR="006C39C6" w:rsidRPr="001A6BED" w:rsidRDefault="006C39C6" w:rsidP="006C39C6">
      <w:pPr>
        <w:jc w:val="both"/>
        <w:rPr>
          <w:color w:val="1F3864" w:themeColor="accent1" w:themeShade="80"/>
          <w:sz w:val="24"/>
          <w:szCs w:val="24"/>
          <w:lang w:val="da-DK"/>
        </w:rPr>
      </w:pPr>
    </w:p>
    <w:p w14:paraId="60C48CAE" w14:textId="77777777" w:rsidR="006C39C6" w:rsidRPr="001A6BED" w:rsidRDefault="006C39C6" w:rsidP="006C39C6">
      <w:pPr>
        <w:jc w:val="both"/>
        <w:rPr>
          <w:color w:val="1F3864" w:themeColor="accent1" w:themeShade="80"/>
          <w:sz w:val="24"/>
          <w:szCs w:val="24"/>
          <w:lang w:val="da-DK"/>
        </w:rPr>
      </w:pPr>
    </w:p>
    <w:p w14:paraId="6F55D8DB" w14:textId="77777777" w:rsidR="006C39C6" w:rsidRPr="001A6BED" w:rsidRDefault="006C39C6" w:rsidP="006C39C6">
      <w:pPr>
        <w:jc w:val="both"/>
        <w:rPr>
          <w:color w:val="1F3864" w:themeColor="accent1" w:themeShade="80"/>
          <w:sz w:val="24"/>
          <w:szCs w:val="24"/>
          <w:lang w:val="da-DK"/>
        </w:rPr>
      </w:pPr>
    </w:p>
    <w:p w14:paraId="4B6D4E1B" w14:textId="77777777" w:rsidR="006C39C6" w:rsidRPr="001A6BED" w:rsidRDefault="006C39C6" w:rsidP="006C39C6">
      <w:pPr>
        <w:jc w:val="both"/>
        <w:rPr>
          <w:color w:val="1F3864" w:themeColor="accent1" w:themeShade="80"/>
          <w:sz w:val="24"/>
          <w:szCs w:val="24"/>
          <w:lang w:val="da-DK"/>
        </w:rPr>
      </w:pPr>
    </w:p>
    <w:p w14:paraId="3B5A4816" w14:textId="77777777" w:rsidR="006C39C6" w:rsidRPr="001A6BED" w:rsidRDefault="006C39C6" w:rsidP="006C39C6">
      <w:pPr>
        <w:jc w:val="both"/>
        <w:rPr>
          <w:color w:val="1F3864" w:themeColor="accent1" w:themeShade="80"/>
          <w:sz w:val="24"/>
          <w:szCs w:val="24"/>
          <w:lang w:val="da-DK"/>
        </w:rPr>
      </w:pPr>
    </w:p>
    <w:p w14:paraId="118C4B83" w14:textId="77777777" w:rsidR="006C39C6" w:rsidRPr="001A6BED" w:rsidRDefault="006C39C6" w:rsidP="006C39C6">
      <w:pPr>
        <w:jc w:val="both"/>
        <w:rPr>
          <w:color w:val="1F3864" w:themeColor="accent1" w:themeShade="80"/>
          <w:sz w:val="24"/>
          <w:szCs w:val="24"/>
          <w:lang w:val="da-DK"/>
        </w:rPr>
      </w:pPr>
    </w:p>
    <w:p w14:paraId="4E399A0F" w14:textId="77777777" w:rsidR="006C39C6" w:rsidRPr="001A6BED" w:rsidRDefault="006C39C6" w:rsidP="006C39C6">
      <w:pPr>
        <w:jc w:val="both"/>
        <w:rPr>
          <w:color w:val="1F3864" w:themeColor="accent1" w:themeShade="80"/>
          <w:sz w:val="24"/>
          <w:szCs w:val="24"/>
          <w:lang w:val="da-DK"/>
        </w:rPr>
      </w:pPr>
    </w:p>
    <w:p w14:paraId="12D81781" w14:textId="77777777" w:rsidR="006C39C6" w:rsidRPr="001A6BED" w:rsidRDefault="006C39C6" w:rsidP="006C39C6">
      <w:pPr>
        <w:jc w:val="both"/>
        <w:rPr>
          <w:color w:val="1F3864" w:themeColor="accent1" w:themeShade="80"/>
          <w:sz w:val="24"/>
          <w:szCs w:val="24"/>
          <w:lang w:val="da-DK"/>
        </w:rPr>
      </w:pPr>
    </w:p>
    <w:p w14:paraId="070A727A" w14:textId="77777777" w:rsidR="006C39C6" w:rsidRPr="001A6BED" w:rsidRDefault="006C39C6" w:rsidP="006C39C6">
      <w:pPr>
        <w:jc w:val="both"/>
        <w:rPr>
          <w:color w:val="1F3864" w:themeColor="accent1" w:themeShade="80"/>
          <w:sz w:val="24"/>
          <w:szCs w:val="24"/>
          <w:lang w:val="da-DK"/>
        </w:rPr>
      </w:pPr>
    </w:p>
    <w:p w14:paraId="36D67828" w14:textId="77777777" w:rsidR="006C39C6" w:rsidRPr="001A6BED" w:rsidRDefault="006C39C6" w:rsidP="006C39C6">
      <w:pPr>
        <w:jc w:val="both"/>
        <w:rPr>
          <w:color w:val="1F3864" w:themeColor="accent1" w:themeShade="80"/>
          <w:sz w:val="24"/>
          <w:szCs w:val="24"/>
          <w:lang w:val="da-DK"/>
        </w:rPr>
      </w:pPr>
    </w:p>
    <w:p w14:paraId="5CCC5518" w14:textId="77777777" w:rsidR="006C39C6" w:rsidRPr="001A6BED" w:rsidRDefault="006C39C6" w:rsidP="006C39C6">
      <w:pPr>
        <w:jc w:val="both"/>
        <w:rPr>
          <w:color w:val="1F3864" w:themeColor="accent1" w:themeShade="80"/>
          <w:sz w:val="24"/>
          <w:szCs w:val="24"/>
          <w:lang w:val="da-DK"/>
        </w:rPr>
      </w:pPr>
    </w:p>
    <w:p w14:paraId="25E96D43" w14:textId="77777777" w:rsidR="006C39C6" w:rsidRPr="001A6BED" w:rsidRDefault="006C39C6" w:rsidP="006C39C6">
      <w:pPr>
        <w:jc w:val="both"/>
        <w:rPr>
          <w:color w:val="1F3864" w:themeColor="accent1" w:themeShade="80"/>
          <w:sz w:val="24"/>
          <w:szCs w:val="24"/>
          <w:lang w:val="da-DK"/>
        </w:rPr>
      </w:pPr>
    </w:p>
    <w:p w14:paraId="07115A44" w14:textId="77777777" w:rsidR="006C39C6" w:rsidRPr="001A6BED" w:rsidRDefault="006C39C6" w:rsidP="006C39C6">
      <w:pPr>
        <w:jc w:val="both"/>
        <w:rPr>
          <w:color w:val="1F3864" w:themeColor="accent1" w:themeShade="80"/>
          <w:sz w:val="24"/>
          <w:szCs w:val="24"/>
          <w:lang w:val="da-DK"/>
        </w:rPr>
      </w:pPr>
    </w:p>
    <w:p w14:paraId="3FC09BA6" w14:textId="77777777" w:rsidR="006C39C6" w:rsidRPr="001A6BED" w:rsidRDefault="006C39C6" w:rsidP="006C39C6">
      <w:pPr>
        <w:jc w:val="both"/>
        <w:rPr>
          <w:color w:val="1F3864" w:themeColor="accent1" w:themeShade="80"/>
          <w:sz w:val="24"/>
          <w:szCs w:val="24"/>
          <w:lang w:val="da-DK"/>
        </w:rPr>
      </w:pPr>
    </w:p>
    <w:p w14:paraId="5B200AF1" w14:textId="77777777" w:rsidR="006C39C6" w:rsidRPr="001A6BED" w:rsidRDefault="006C39C6" w:rsidP="006C39C6">
      <w:pPr>
        <w:jc w:val="both"/>
        <w:rPr>
          <w:color w:val="1F3864" w:themeColor="accent1" w:themeShade="80"/>
          <w:sz w:val="24"/>
          <w:szCs w:val="24"/>
          <w:lang w:val="da-DK"/>
        </w:rPr>
      </w:pPr>
    </w:p>
    <w:p w14:paraId="77509F02" w14:textId="77777777" w:rsidR="006C39C6" w:rsidRPr="001A6BED" w:rsidRDefault="006C39C6" w:rsidP="006C39C6">
      <w:pPr>
        <w:jc w:val="both"/>
        <w:rPr>
          <w:color w:val="1F3864" w:themeColor="accent1" w:themeShade="80"/>
          <w:sz w:val="24"/>
          <w:szCs w:val="24"/>
          <w:lang w:val="da-DK"/>
        </w:rPr>
      </w:pPr>
    </w:p>
    <w:p w14:paraId="6AF0F94C" w14:textId="77777777" w:rsidR="006C39C6" w:rsidRPr="001A6BED" w:rsidRDefault="006C39C6" w:rsidP="006C39C6">
      <w:pPr>
        <w:jc w:val="both"/>
        <w:rPr>
          <w:color w:val="1F3864" w:themeColor="accent1" w:themeShade="80"/>
          <w:sz w:val="24"/>
          <w:szCs w:val="24"/>
          <w:lang w:val="da-DK"/>
        </w:rPr>
      </w:pPr>
    </w:p>
    <w:p w14:paraId="3998D644" w14:textId="77777777" w:rsidR="006C39C6" w:rsidRPr="001A6BED" w:rsidRDefault="006C39C6" w:rsidP="006C39C6">
      <w:pPr>
        <w:jc w:val="both"/>
        <w:rPr>
          <w:color w:val="1F3864" w:themeColor="accent1" w:themeShade="80"/>
          <w:sz w:val="24"/>
          <w:szCs w:val="24"/>
          <w:lang w:val="da-DK"/>
        </w:rPr>
      </w:pPr>
    </w:p>
    <w:p w14:paraId="3760B9B5" w14:textId="77777777" w:rsidR="006C39C6" w:rsidRPr="001A6BED" w:rsidRDefault="006C39C6" w:rsidP="006C39C6">
      <w:pPr>
        <w:jc w:val="both"/>
        <w:rPr>
          <w:color w:val="1F3864" w:themeColor="accent1" w:themeShade="80"/>
          <w:sz w:val="24"/>
          <w:szCs w:val="24"/>
          <w:lang w:val="da-DK"/>
        </w:rPr>
      </w:pPr>
    </w:p>
    <w:p w14:paraId="14C127C7" w14:textId="19827262" w:rsidR="001B2EC7" w:rsidRPr="00DE3C58" w:rsidRDefault="001B2EC7" w:rsidP="001B2EC7">
      <w:pPr>
        <w:jc w:val="both"/>
        <w:rPr>
          <w:color w:val="1F3864" w:themeColor="accent1" w:themeShade="80"/>
          <w:sz w:val="22"/>
          <w:szCs w:val="22"/>
          <w:lang w:val="da-DK"/>
        </w:rPr>
      </w:pPr>
      <w:r w:rsidRPr="00DE3C58">
        <w:rPr>
          <w:color w:val="1F3864" w:themeColor="accent1" w:themeShade="80"/>
          <w:sz w:val="22"/>
          <w:szCs w:val="22"/>
          <w:lang w:val="da-DK"/>
        </w:rPr>
        <w:t xml:space="preserve">Ældre er lige så forskellige som alle andre aldersgrupper, og derfor når </w:t>
      </w:r>
      <w:r w:rsidR="00BE0604">
        <w:rPr>
          <w:color w:val="1F3864" w:themeColor="accent1" w:themeShade="80"/>
          <w:sz w:val="22"/>
          <w:szCs w:val="22"/>
          <w:lang w:val="da-DK"/>
        </w:rPr>
        <w:t>man</w:t>
      </w:r>
      <w:r w:rsidRPr="00DE3C58">
        <w:rPr>
          <w:color w:val="1F3864" w:themeColor="accent1" w:themeShade="80"/>
          <w:sz w:val="22"/>
          <w:szCs w:val="22"/>
          <w:lang w:val="da-DK"/>
        </w:rPr>
        <w:t xml:space="preserve"> ikke alle ældre </w:t>
      </w:r>
      <w:r w:rsidR="00765F92" w:rsidRPr="00DE3C58">
        <w:rPr>
          <w:color w:val="1F3864" w:themeColor="accent1" w:themeShade="80"/>
          <w:sz w:val="22"/>
          <w:szCs w:val="22"/>
          <w:lang w:val="da-DK"/>
        </w:rPr>
        <w:t>med de</w:t>
      </w:r>
      <w:r w:rsidRPr="00DE3C58">
        <w:rPr>
          <w:color w:val="1F3864" w:themeColor="accent1" w:themeShade="80"/>
          <w:sz w:val="22"/>
          <w:szCs w:val="22"/>
          <w:lang w:val="da-DK"/>
        </w:rPr>
        <w:t xml:space="preserve"> samme lanceringsmetoder.</w:t>
      </w:r>
    </w:p>
    <w:p w14:paraId="511FBAA9" w14:textId="1D03D42E" w:rsidR="001B2EC7" w:rsidRPr="00DE3C58" w:rsidRDefault="00BE0604" w:rsidP="001B2EC7">
      <w:pPr>
        <w:jc w:val="both"/>
        <w:rPr>
          <w:color w:val="1F3864" w:themeColor="accent1" w:themeShade="80"/>
          <w:sz w:val="22"/>
          <w:szCs w:val="22"/>
          <w:lang w:val="da-DK"/>
        </w:rPr>
      </w:pPr>
      <w:r>
        <w:rPr>
          <w:color w:val="1F3864" w:themeColor="accent1" w:themeShade="80"/>
          <w:sz w:val="22"/>
          <w:szCs w:val="22"/>
          <w:lang w:val="da-DK"/>
        </w:rPr>
        <w:t>S</w:t>
      </w:r>
      <w:r w:rsidR="001B2EC7" w:rsidRPr="00DE3C58">
        <w:rPr>
          <w:color w:val="1F3864" w:themeColor="accent1" w:themeShade="80"/>
          <w:sz w:val="22"/>
          <w:szCs w:val="22"/>
          <w:lang w:val="da-DK"/>
        </w:rPr>
        <w:t>om potentiel fremtidig udbyder af kurse</w:t>
      </w:r>
      <w:r w:rsidR="007A0029" w:rsidRPr="00DE3C58">
        <w:rPr>
          <w:color w:val="1F3864" w:themeColor="accent1" w:themeShade="80"/>
          <w:sz w:val="22"/>
          <w:szCs w:val="22"/>
          <w:lang w:val="da-DK"/>
        </w:rPr>
        <w:t>t</w:t>
      </w:r>
      <w:r w:rsidR="00765F92" w:rsidRPr="00DE3C58">
        <w:rPr>
          <w:color w:val="1F3864" w:themeColor="accent1" w:themeShade="80"/>
          <w:sz w:val="22"/>
          <w:szCs w:val="22"/>
          <w:lang w:val="da-DK"/>
        </w:rPr>
        <w:t xml:space="preserve"> </w:t>
      </w:r>
      <w:r>
        <w:rPr>
          <w:color w:val="1F3864" w:themeColor="accent1" w:themeShade="80"/>
          <w:sz w:val="22"/>
          <w:szCs w:val="22"/>
          <w:lang w:val="da-DK"/>
        </w:rPr>
        <w:t xml:space="preserve">må man </w:t>
      </w:r>
      <w:r w:rsidR="00765F92" w:rsidRPr="00DE3C58">
        <w:rPr>
          <w:color w:val="1F3864" w:themeColor="accent1" w:themeShade="80"/>
          <w:sz w:val="22"/>
          <w:szCs w:val="22"/>
          <w:lang w:val="da-DK"/>
        </w:rPr>
        <w:t>være forberedt på;</w:t>
      </w:r>
    </w:p>
    <w:p w14:paraId="4948B62B" w14:textId="36EF9E6F" w:rsidR="001B2EC7" w:rsidRPr="00DE3C58" w:rsidRDefault="001B2EC7" w:rsidP="008B4F03">
      <w:pPr>
        <w:pStyle w:val="Listeafsnit"/>
        <w:numPr>
          <w:ilvl w:val="0"/>
          <w:numId w:val="29"/>
        </w:numPr>
        <w:jc w:val="both"/>
        <w:rPr>
          <w:color w:val="1F3864" w:themeColor="accent1" w:themeShade="80"/>
          <w:sz w:val="22"/>
          <w:szCs w:val="22"/>
          <w:lang w:val="da-DK"/>
        </w:rPr>
      </w:pPr>
      <w:r w:rsidRPr="00DE3C58">
        <w:rPr>
          <w:color w:val="1F3864" w:themeColor="accent1" w:themeShade="80"/>
          <w:sz w:val="22"/>
          <w:szCs w:val="22"/>
          <w:lang w:val="da-DK"/>
        </w:rPr>
        <w:t xml:space="preserve">At </w:t>
      </w:r>
      <w:r w:rsidR="008838F0" w:rsidRPr="00DE3C58">
        <w:rPr>
          <w:color w:val="1F3864" w:themeColor="accent1" w:themeShade="80"/>
          <w:sz w:val="22"/>
          <w:szCs w:val="22"/>
          <w:lang w:val="da-DK"/>
        </w:rPr>
        <w:t>der skal investeres i mange forskellige former for kom</w:t>
      </w:r>
      <w:r w:rsidR="00F10992" w:rsidRPr="00DE3C58">
        <w:rPr>
          <w:color w:val="1F3864" w:themeColor="accent1" w:themeShade="80"/>
          <w:sz w:val="22"/>
          <w:szCs w:val="22"/>
          <w:lang w:val="da-DK"/>
        </w:rPr>
        <w:t>m</w:t>
      </w:r>
      <w:r w:rsidR="008838F0" w:rsidRPr="00DE3C58">
        <w:rPr>
          <w:color w:val="1F3864" w:themeColor="accent1" w:themeShade="80"/>
          <w:sz w:val="22"/>
          <w:szCs w:val="22"/>
          <w:lang w:val="da-DK"/>
        </w:rPr>
        <w:t>unikation</w:t>
      </w:r>
      <w:r w:rsidR="00F10992" w:rsidRPr="00DE3C58">
        <w:rPr>
          <w:color w:val="1F3864" w:themeColor="accent1" w:themeShade="80"/>
          <w:sz w:val="22"/>
          <w:szCs w:val="22"/>
          <w:lang w:val="da-DK"/>
        </w:rPr>
        <w:t xml:space="preserve"> for at nå ud til alle seniorer. </w:t>
      </w:r>
    </w:p>
    <w:p w14:paraId="0581621F" w14:textId="56A0E1F0" w:rsidR="001B2EC7" w:rsidRPr="00DE3C58" w:rsidRDefault="001B2EC7" w:rsidP="008B4F03">
      <w:pPr>
        <w:pStyle w:val="Listeafsnit"/>
        <w:numPr>
          <w:ilvl w:val="0"/>
          <w:numId w:val="29"/>
        </w:numPr>
        <w:jc w:val="both"/>
        <w:rPr>
          <w:color w:val="1F3864" w:themeColor="accent1" w:themeShade="80"/>
          <w:sz w:val="22"/>
          <w:szCs w:val="22"/>
          <w:lang w:val="da-DK"/>
        </w:rPr>
      </w:pPr>
      <w:r w:rsidRPr="00DE3C58">
        <w:rPr>
          <w:color w:val="1F3864" w:themeColor="accent1" w:themeShade="80"/>
          <w:sz w:val="22"/>
          <w:szCs w:val="22"/>
          <w:lang w:val="da-DK"/>
        </w:rPr>
        <w:t xml:space="preserve">At det er et marked, hvor interessen </w:t>
      </w:r>
      <w:r w:rsidR="00BE0604">
        <w:rPr>
          <w:color w:val="1F3864" w:themeColor="accent1" w:themeShade="80"/>
          <w:sz w:val="22"/>
          <w:szCs w:val="22"/>
          <w:lang w:val="da-DK"/>
        </w:rPr>
        <w:t>vågner langsomt</w:t>
      </w:r>
      <w:r w:rsidRPr="00DE3C58">
        <w:rPr>
          <w:color w:val="1F3864" w:themeColor="accent1" w:themeShade="80"/>
          <w:sz w:val="22"/>
          <w:szCs w:val="22"/>
          <w:lang w:val="da-DK"/>
        </w:rPr>
        <w:t xml:space="preserve">, </w:t>
      </w:r>
      <w:r w:rsidR="00765F92" w:rsidRPr="00DE3C58">
        <w:rPr>
          <w:color w:val="1F3864" w:themeColor="accent1" w:themeShade="80"/>
          <w:sz w:val="22"/>
          <w:szCs w:val="22"/>
          <w:lang w:val="da-DK"/>
        </w:rPr>
        <w:t>og at</w:t>
      </w:r>
      <w:r w:rsidRPr="00DE3C58">
        <w:rPr>
          <w:color w:val="1F3864" w:themeColor="accent1" w:themeShade="80"/>
          <w:sz w:val="22"/>
          <w:szCs w:val="22"/>
          <w:lang w:val="da-DK"/>
        </w:rPr>
        <w:t xml:space="preserve"> det </w:t>
      </w:r>
      <w:r w:rsidR="00BE0604">
        <w:rPr>
          <w:color w:val="1F3864" w:themeColor="accent1" w:themeShade="80"/>
          <w:sz w:val="22"/>
          <w:szCs w:val="22"/>
          <w:lang w:val="da-DK"/>
        </w:rPr>
        <w:t xml:space="preserve">derfor </w:t>
      </w:r>
      <w:r w:rsidR="00D02BDA">
        <w:rPr>
          <w:color w:val="1F3864" w:themeColor="accent1" w:themeShade="80"/>
          <w:sz w:val="22"/>
          <w:szCs w:val="22"/>
          <w:lang w:val="da-DK"/>
        </w:rPr>
        <w:t>kræver</w:t>
      </w:r>
      <w:r w:rsidRPr="00DE3C58">
        <w:rPr>
          <w:color w:val="1F3864" w:themeColor="accent1" w:themeShade="80"/>
          <w:sz w:val="22"/>
          <w:szCs w:val="22"/>
          <w:lang w:val="da-DK"/>
        </w:rPr>
        <w:t xml:space="preserve"> tid at </w:t>
      </w:r>
      <w:r w:rsidR="00BE0604">
        <w:rPr>
          <w:color w:val="1F3864" w:themeColor="accent1" w:themeShade="80"/>
          <w:sz w:val="22"/>
          <w:szCs w:val="22"/>
          <w:lang w:val="da-DK"/>
        </w:rPr>
        <w:t>etablere</w:t>
      </w:r>
      <w:r w:rsidR="00D02BDA">
        <w:rPr>
          <w:color w:val="1F3864" w:themeColor="accent1" w:themeShade="80"/>
          <w:sz w:val="22"/>
          <w:szCs w:val="22"/>
          <w:lang w:val="da-DK"/>
        </w:rPr>
        <w:t xml:space="preserve"> sådanne tiltag</w:t>
      </w:r>
    </w:p>
    <w:p w14:paraId="4F9DF236" w14:textId="3722E183" w:rsidR="001B2EC7" w:rsidRPr="00DE3C58" w:rsidRDefault="001B2EC7" w:rsidP="008B4F03">
      <w:pPr>
        <w:pStyle w:val="Listeafsnit"/>
        <w:numPr>
          <w:ilvl w:val="0"/>
          <w:numId w:val="29"/>
        </w:numPr>
        <w:jc w:val="both"/>
        <w:rPr>
          <w:color w:val="1F3864" w:themeColor="accent1" w:themeShade="80"/>
          <w:sz w:val="22"/>
          <w:szCs w:val="22"/>
          <w:lang w:val="da-DK"/>
        </w:rPr>
      </w:pPr>
      <w:r w:rsidRPr="00DE3C58">
        <w:rPr>
          <w:color w:val="1F3864" w:themeColor="accent1" w:themeShade="80"/>
          <w:sz w:val="22"/>
          <w:szCs w:val="22"/>
          <w:lang w:val="da-DK"/>
        </w:rPr>
        <w:t xml:space="preserve">At </w:t>
      </w:r>
      <w:r w:rsidR="00D02BDA">
        <w:rPr>
          <w:color w:val="1F3864" w:themeColor="accent1" w:themeShade="80"/>
          <w:sz w:val="22"/>
          <w:szCs w:val="22"/>
          <w:lang w:val="da-DK"/>
        </w:rPr>
        <w:t xml:space="preserve">man kun når mellem 5 og 20% </w:t>
      </w:r>
      <w:r w:rsidRPr="00DE3C58">
        <w:rPr>
          <w:color w:val="1F3864" w:themeColor="accent1" w:themeShade="80"/>
          <w:sz w:val="22"/>
          <w:szCs w:val="22"/>
          <w:lang w:val="da-DK"/>
        </w:rPr>
        <w:t>af den samlede seniorgruppe</w:t>
      </w:r>
      <w:r w:rsidR="00D02BDA">
        <w:rPr>
          <w:color w:val="1F3864" w:themeColor="accent1" w:themeShade="80"/>
          <w:sz w:val="22"/>
          <w:szCs w:val="22"/>
          <w:lang w:val="da-DK"/>
        </w:rPr>
        <w:t xml:space="preserve"> ad </w:t>
      </w:r>
      <w:r w:rsidRPr="00DE3C58">
        <w:rPr>
          <w:color w:val="1F3864" w:themeColor="accent1" w:themeShade="80"/>
          <w:sz w:val="22"/>
          <w:szCs w:val="22"/>
          <w:lang w:val="da-DK"/>
        </w:rPr>
        <w:t xml:space="preserve">traditionelle </w:t>
      </w:r>
      <w:r w:rsidR="00D02BDA">
        <w:rPr>
          <w:color w:val="1F3864" w:themeColor="accent1" w:themeShade="80"/>
          <w:sz w:val="22"/>
          <w:szCs w:val="22"/>
          <w:lang w:val="da-DK"/>
        </w:rPr>
        <w:t>reklamekanaler</w:t>
      </w:r>
    </w:p>
    <w:p w14:paraId="7961EF3C" w14:textId="32639163" w:rsidR="001B2EC7" w:rsidRPr="00DE3C58" w:rsidRDefault="001B2EC7" w:rsidP="008B4F03">
      <w:pPr>
        <w:pStyle w:val="Listeafsnit"/>
        <w:numPr>
          <w:ilvl w:val="0"/>
          <w:numId w:val="29"/>
        </w:numPr>
        <w:jc w:val="both"/>
        <w:rPr>
          <w:color w:val="1F3864" w:themeColor="accent1" w:themeShade="80"/>
          <w:sz w:val="22"/>
          <w:szCs w:val="22"/>
          <w:lang w:val="da-DK"/>
        </w:rPr>
      </w:pPr>
      <w:r w:rsidRPr="00DE3C58">
        <w:rPr>
          <w:color w:val="1F3864" w:themeColor="accent1" w:themeShade="80"/>
          <w:sz w:val="22"/>
          <w:szCs w:val="22"/>
          <w:lang w:val="da-DK"/>
        </w:rPr>
        <w:t xml:space="preserve">At </w:t>
      </w:r>
      <w:r w:rsidR="00D02BDA">
        <w:rPr>
          <w:color w:val="1F3864" w:themeColor="accent1" w:themeShade="80"/>
          <w:sz w:val="22"/>
          <w:szCs w:val="22"/>
          <w:lang w:val="da-DK"/>
        </w:rPr>
        <w:t xml:space="preserve">det derfor kræver </w:t>
      </w:r>
      <w:r w:rsidR="00FA59F1" w:rsidRPr="00DE3C58">
        <w:rPr>
          <w:color w:val="1F3864" w:themeColor="accent1" w:themeShade="80"/>
          <w:sz w:val="22"/>
          <w:szCs w:val="22"/>
          <w:lang w:val="da-DK"/>
        </w:rPr>
        <w:t xml:space="preserve">en meget direkte </w:t>
      </w:r>
      <w:r w:rsidR="00B21B74">
        <w:rPr>
          <w:color w:val="1F3864" w:themeColor="accent1" w:themeShade="80"/>
          <w:sz w:val="22"/>
          <w:szCs w:val="22"/>
          <w:lang w:val="da-DK"/>
        </w:rPr>
        <w:t xml:space="preserve">og målrettet </w:t>
      </w:r>
      <w:r w:rsidR="00FA59F1" w:rsidRPr="00DE3C58">
        <w:rPr>
          <w:color w:val="1F3864" w:themeColor="accent1" w:themeShade="80"/>
          <w:sz w:val="22"/>
          <w:szCs w:val="22"/>
          <w:lang w:val="da-DK"/>
        </w:rPr>
        <w:t>reklameindsats</w:t>
      </w:r>
      <w:r w:rsidR="00B21B74">
        <w:rPr>
          <w:color w:val="1F3864" w:themeColor="accent1" w:themeShade="80"/>
          <w:sz w:val="22"/>
          <w:szCs w:val="22"/>
          <w:lang w:val="da-DK"/>
        </w:rPr>
        <w:t xml:space="preserve"> </w:t>
      </w:r>
      <w:r w:rsidR="00FA59F1" w:rsidRPr="00DE3C58">
        <w:rPr>
          <w:color w:val="1F3864" w:themeColor="accent1" w:themeShade="80"/>
          <w:sz w:val="22"/>
          <w:szCs w:val="22"/>
          <w:lang w:val="da-DK"/>
        </w:rPr>
        <w:t xml:space="preserve">at nå ud til de </w:t>
      </w:r>
      <w:r w:rsidR="00B21B74">
        <w:rPr>
          <w:color w:val="1F3864" w:themeColor="accent1" w:themeShade="80"/>
          <w:sz w:val="22"/>
          <w:szCs w:val="22"/>
          <w:lang w:val="da-DK"/>
        </w:rPr>
        <w:t xml:space="preserve">30 % </w:t>
      </w:r>
      <w:r w:rsidR="00FA59F1" w:rsidRPr="00DE3C58">
        <w:rPr>
          <w:color w:val="1F3864" w:themeColor="accent1" w:themeShade="80"/>
          <w:sz w:val="22"/>
          <w:szCs w:val="22"/>
          <w:lang w:val="da-DK"/>
        </w:rPr>
        <w:t>seniorer</w:t>
      </w:r>
      <w:r w:rsidR="00D02BDA">
        <w:rPr>
          <w:color w:val="1F3864" w:themeColor="accent1" w:themeShade="80"/>
          <w:sz w:val="22"/>
          <w:szCs w:val="22"/>
          <w:lang w:val="da-DK"/>
        </w:rPr>
        <w:t>,</w:t>
      </w:r>
      <w:r w:rsidR="00FA59F1" w:rsidRPr="00DE3C58">
        <w:rPr>
          <w:color w:val="1F3864" w:themeColor="accent1" w:themeShade="80"/>
          <w:sz w:val="22"/>
          <w:szCs w:val="22"/>
          <w:lang w:val="da-DK"/>
        </w:rPr>
        <w:t xml:space="preserve"> </w:t>
      </w:r>
      <w:r w:rsidR="004B5F52" w:rsidRPr="00DE3C58">
        <w:rPr>
          <w:color w:val="1F3864" w:themeColor="accent1" w:themeShade="80"/>
          <w:sz w:val="22"/>
          <w:szCs w:val="22"/>
          <w:lang w:val="da-DK"/>
        </w:rPr>
        <w:t>der</w:t>
      </w:r>
      <w:r w:rsidRPr="00DE3C58">
        <w:rPr>
          <w:color w:val="1F3864" w:themeColor="accent1" w:themeShade="80"/>
          <w:sz w:val="22"/>
          <w:szCs w:val="22"/>
          <w:lang w:val="da-DK"/>
        </w:rPr>
        <w:t xml:space="preserve"> </w:t>
      </w:r>
      <w:r w:rsidR="00B21B74">
        <w:rPr>
          <w:color w:val="1F3864" w:themeColor="accent1" w:themeShade="80"/>
          <w:sz w:val="22"/>
          <w:szCs w:val="22"/>
          <w:lang w:val="da-DK"/>
        </w:rPr>
        <w:t xml:space="preserve">set </w:t>
      </w:r>
      <w:r w:rsidRPr="00DE3C58">
        <w:rPr>
          <w:color w:val="1F3864" w:themeColor="accent1" w:themeShade="80"/>
          <w:sz w:val="22"/>
          <w:szCs w:val="22"/>
          <w:lang w:val="da-DK"/>
        </w:rPr>
        <w:t xml:space="preserve">i et forebyggende perspektiv </w:t>
      </w:r>
      <w:r w:rsidR="00B21B74">
        <w:rPr>
          <w:color w:val="1F3864" w:themeColor="accent1" w:themeShade="80"/>
          <w:sz w:val="22"/>
          <w:szCs w:val="22"/>
          <w:lang w:val="da-DK"/>
        </w:rPr>
        <w:t xml:space="preserve">er af </w:t>
      </w:r>
      <w:r w:rsidRPr="00DE3C58">
        <w:rPr>
          <w:color w:val="1F3864" w:themeColor="accent1" w:themeShade="80"/>
          <w:sz w:val="22"/>
          <w:szCs w:val="22"/>
          <w:lang w:val="da-DK"/>
        </w:rPr>
        <w:t xml:space="preserve">størst </w:t>
      </w:r>
      <w:r w:rsidR="001F3D96" w:rsidRPr="00DE3C58">
        <w:rPr>
          <w:color w:val="1F3864" w:themeColor="accent1" w:themeShade="80"/>
          <w:sz w:val="22"/>
          <w:szCs w:val="22"/>
          <w:lang w:val="da-DK"/>
        </w:rPr>
        <w:t>interesse</w:t>
      </w:r>
      <w:r w:rsidR="001F3D96">
        <w:rPr>
          <w:color w:val="1F3864" w:themeColor="accent1" w:themeShade="80"/>
          <w:sz w:val="22"/>
          <w:szCs w:val="22"/>
          <w:lang w:val="da-DK"/>
        </w:rPr>
        <w:t>,</w:t>
      </w:r>
      <w:r w:rsidR="001F3D96" w:rsidRPr="00DE3C58">
        <w:rPr>
          <w:color w:val="1F3864" w:themeColor="accent1" w:themeShade="80"/>
          <w:sz w:val="22"/>
          <w:szCs w:val="22"/>
          <w:lang w:val="da-DK"/>
        </w:rPr>
        <w:t xml:space="preserve"> </w:t>
      </w:r>
      <w:r w:rsidR="001F3D96">
        <w:rPr>
          <w:color w:val="1F3864" w:themeColor="accent1" w:themeShade="80"/>
          <w:sz w:val="22"/>
          <w:szCs w:val="22"/>
          <w:lang w:val="da-DK"/>
        </w:rPr>
        <w:t>fordi</w:t>
      </w:r>
      <w:r w:rsidR="00B21B74">
        <w:rPr>
          <w:color w:val="1F3864" w:themeColor="accent1" w:themeShade="80"/>
          <w:sz w:val="22"/>
          <w:szCs w:val="22"/>
          <w:lang w:val="da-DK"/>
        </w:rPr>
        <w:t xml:space="preserve"> denne gruppe </w:t>
      </w:r>
      <w:r w:rsidRPr="00DE3C58">
        <w:rPr>
          <w:color w:val="1F3864" w:themeColor="accent1" w:themeShade="80"/>
          <w:sz w:val="22"/>
          <w:szCs w:val="22"/>
          <w:lang w:val="da-DK"/>
        </w:rPr>
        <w:t xml:space="preserve">senere vil </w:t>
      </w:r>
      <w:r w:rsidR="00B21B74">
        <w:rPr>
          <w:color w:val="1F3864" w:themeColor="accent1" w:themeShade="80"/>
          <w:sz w:val="22"/>
          <w:szCs w:val="22"/>
          <w:lang w:val="da-DK"/>
        </w:rPr>
        <w:t>få behov for</w:t>
      </w:r>
      <w:r w:rsidRPr="00DE3C58">
        <w:rPr>
          <w:color w:val="1F3864" w:themeColor="accent1" w:themeShade="80"/>
          <w:sz w:val="22"/>
          <w:szCs w:val="22"/>
          <w:lang w:val="da-DK"/>
        </w:rPr>
        <w:t xml:space="preserve"> langt </w:t>
      </w:r>
      <w:r w:rsidR="00B21B74">
        <w:rPr>
          <w:color w:val="1F3864" w:themeColor="accent1" w:themeShade="80"/>
          <w:sz w:val="22"/>
          <w:szCs w:val="22"/>
          <w:lang w:val="da-DK"/>
        </w:rPr>
        <w:t>de fleste sundheds- og plejeydelser (70-75%)</w:t>
      </w:r>
    </w:p>
    <w:p w14:paraId="3D23C709" w14:textId="50FD3383" w:rsidR="006C39C6" w:rsidRPr="00BE0604" w:rsidRDefault="001B2EC7" w:rsidP="001B2EC7">
      <w:pPr>
        <w:jc w:val="both"/>
        <w:rPr>
          <w:color w:val="FF0000"/>
          <w:sz w:val="22"/>
          <w:szCs w:val="22"/>
          <w:lang w:val="da-DK"/>
        </w:rPr>
      </w:pPr>
      <w:r w:rsidRPr="00DE3C58">
        <w:rPr>
          <w:color w:val="1F3864" w:themeColor="accent1" w:themeShade="80"/>
          <w:sz w:val="22"/>
          <w:szCs w:val="22"/>
          <w:lang w:val="da-DK"/>
        </w:rPr>
        <w:t> </w:t>
      </w:r>
      <w:r w:rsidR="004B5F52" w:rsidRPr="00DE3C58">
        <w:rPr>
          <w:color w:val="1F3864" w:themeColor="accent1" w:themeShade="80"/>
          <w:sz w:val="22"/>
          <w:szCs w:val="22"/>
          <w:lang w:val="da-DK"/>
        </w:rPr>
        <w:t>Der kræver</w:t>
      </w:r>
      <w:r w:rsidRPr="00DE3C58">
        <w:rPr>
          <w:color w:val="1F3864" w:themeColor="accent1" w:themeShade="80"/>
          <w:sz w:val="22"/>
          <w:szCs w:val="22"/>
          <w:lang w:val="da-DK"/>
        </w:rPr>
        <w:t xml:space="preserve"> kontinuerligt </w:t>
      </w:r>
      <w:r w:rsidR="004B5F52" w:rsidRPr="00DE3C58">
        <w:rPr>
          <w:color w:val="1F3864" w:themeColor="accent1" w:themeShade="80"/>
          <w:sz w:val="22"/>
          <w:szCs w:val="22"/>
          <w:lang w:val="da-DK"/>
        </w:rPr>
        <w:t xml:space="preserve">arbejde </w:t>
      </w:r>
      <w:r w:rsidRPr="00DE3C58">
        <w:rPr>
          <w:color w:val="1F3864" w:themeColor="accent1" w:themeShade="80"/>
          <w:sz w:val="22"/>
          <w:szCs w:val="22"/>
          <w:lang w:val="da-DK"/>
        </w:rPr>
        <w:t xml:space="preserve">at </w:t>
      </w:r>
      <w:r w:rsidRPr="00643B12">
        <w:rPr>
          <w:sz w:val="22"/>
          <w:szCs w:val="22"/>
          <w:lang w:val="da-DK"/>
        </w:rPr>
        <w:t>ændre de</w:t>
      </w:r>
      <w:r w:rsidR="00765F92" w:rsidRPr="00643B12">
        <w:rPr>
          <w:sz w:val="22"/>
          <w:szCs w:val="22"/>
          <w:lang w:val="da-DK"/>
        </w:rPr>
        <w:t>t syn</w:t>
      </w:r>
      <w:r w:rsidRPr="00643B12">
        <w:rPr>
          <w:sz w:val="22"/>
          <w:szCs w:val="22"/>
          <w:lang w:val="da-DK"/>
        </w:rPr>
        <w:t xml:space="preserve"> mange har </w:t>
      </w:r>
      <w:r w:rsidR="00765F92" w:rsidRPr="00643B12">
        <w:rPr>
          <w:sz w:val="22"/>
          <w:szCs w:val="22"/>
          <w:lang w:val="da-DK"/>
        </w:rPr>
        <w:t>på</w:t>
      </w:r>
      <w:r w:rsidRPr="00643B12">
        <w:rPr>
          <w:sz w:val="22"/>
          <w:szCs w:val="22"/>
          <w:lang w:val="da-DK"/>
        </w:rPr>
        <w:t xml:space="preserve"> aldringsprocessen.</w:t>
      </w:r>
    </w:p>
    <w:p w14:paraId="20977006" w14:textId="77777777" w:rsidR="006C39C6" w:rsidRPr="001A6BED" w:rsidRDefault="006C39C6" w:rsidP="006C39C6">
      <w:pPr>
        <w:pStyle w:val="Overskrift2"/>
        <w:ind w:left="-709"/>
        <w:rPr>
          <w:color w:val="1F3864" w:themeColor="accent1" w:themeShade="80"/>
          <w:sz w:val="36"/>
          <w:szCs w:val="36"/>
          <w:lang w:val="da-DK"/>
        </w:rPr>
      </w:pPr>
      <w:bookmarkStart w:id="13" w:name="_Toc17186962"/>
      <w:r w:rsidRPr="001A6BED">
        <w:rPr>
          <w:color w:val="1F3864" w:themeColor="accent1" w:themeShade="80"/>
          <w:sz w:val="36"/>
          <w:szCs w:val="36"/>
          <w:lang w:val="da-DK"/>
        </w:rPr>
        <w:t>5.1</w:t>
      </w:r>
      <w:bookmarkEnd w:id="13"/>
      <w:r w:rsidR="0093458B" w:rsidRPr="001A6BED">
        <w:rPr>
          <w:color w:val="1F3864" w:themeColor="accent1" w:themeShade="80"/>
          <w:sz w:val="36"/>
          <w:szCs w:val="36"/>
          <w:lang w:val="da-DK"/>
        </w:rPr>
        <w:t xml:space="preserve"> opbyg en stærk og informativ hjemmeside</w:t>
      </w:r>
    </w:p>
    <w:p w14:paraId="6CB16228" w14:textId="77777777" w:rsidR="006C39C6" w:rsidRPr="001A6BED" w:rsidRDefault="006C39C6" w:rsidP="006C39C6">
      <w:pPr>
        <w:spacing w:before="300" w:after="0" w:line="240" w:lineRule="auto"/>
        <w:jc w:val="both"/>
        <w:outlineLvl w:val="2"/>
        <w:rPr>
          <w:color w:val="1F3864" w:themeColor="accent1" w:themeShade="80"/>
          <w:sz w:val="24"/>
          <w:szCs w:val="24"/>
          <w:lang w:val="da-DK"/>
        </w:rPr>
      </w:pPr>
    </w:p>
    <w:p w14:paraId="6C0F7969" w14:textId="77777777" w:rsidR="006C39C6" w:rsidRPr="00DE3C58" w:rsidRDefault="006C39C6" w:rsidP="006C39C6">
      <w:pPr>
        <w:rPr>
          <w:sz w:val="22"/>
          <w:szCs w:val="22"/>
          <w:lang w:val="da-DK"/>
        </w:rPr>
      </w:pPr>
      <w:bookmarkStart w:id="14" w:name="_Toc17186963"/>
      <w:r w:rsidRPr="00DE3C58">
        <w:rPr>
          <w:sz w:val="22"/>
          <w:szCs w:val="22"/>
          <w:lang w:val="da-DK"/>
        </w:rPr>
        <w:t>HJEMMESIDE</w:t>
      </w:r>
    </w:p>
    <w:p w14:paraId="28B1AC1B" w14:textId="6F2B8146" w:rsidR="006C39C6" w:rsidRPr="00DE3C58" w:rsidRDefault="006C39C6" w:rsidP="006C39C6">
      <w:pPr>
        <w:rPr>
          <w:sz w:val="22"/>
          <w:szCs w:val="22"/>
          <w:lang w:val="da-DK"/>
        </w:rPr>
      </w:pPr>
      <w:r w:rsidRPr="00DE3C58">
        <w:rPr>
          <w:sz w:val="22"/>
          <w:szCs w:val="22"/>
          <w:lang w:val="da-DK"/>
        </w:rPr>
        <w:t>Vi foreslår</w:t>
      </w:r>
      <w:r w:rsidR="00427D63" w:rsidRPr="00DE3C58">
        <w:rPr>
          <w:sz w:val="22"/>
          <w:szCs w:val="22"/>
          <w:lang w:val="da-DK"/>
        </w:rPr>
        <w:t>,</w:t>
      </w:r>
      <w:r w:rsidRPr="00DE3C58">
        <w:rPr>
          <w:sz w:val="22"/>
          <w:szCs w:val="22"/>
          <w:lang w:val="da-DK"/>
        </w:rPr>
        <w:t xml:space="preserve"> at de fremtidige operatører etablerer et link på deres webside, der indeholder oplysninger om spørgsmålet om at forblive sund og </w:t>
      </w:r>
      <w:r w:rsidRPr="001F3D96">
        <w:rPr>
          <w:color w:val="FF0000"/>
          <w:sz w:val="22"/>
          <w:szCs w:val="22"/>
          <w:lang w:val="da-DK"/>
        </w:rPr>
        <w:t>uafhængige.</w:t>
      </w:r>
    </w:p>
    <w:p w14:paraId="43243E22" w14:textId="1B66AB0A" w:rsidR="006C39C6" w:rsidRPr="00DE3C58" w:rsidRDefault="006C39C6" w:rsidP="006C39C6">
      <w:pPr>
        <w:rPr>
          <w:sz w:val="22"/>
          <w:szCs w:val="22"/>
          <w:lang w:val="da-DK"/>
        </w:rPr>
      </w:pPr>
      <w:r w:rsidRPr="00DE3C58">
        <w:rPr>
          <w:sz w:val="22"/>
          <w:szCs w:val="22"/>
          <w:lang w:val="da-DK"/>
        </w:rPr>
        <w:t>Vi mener, at det er vigtigt, at websiden etableres på lokalt plan og at indholdet afspejler lokal</w:t>
      </w:r>
      <w:r w:rsidR="00D46627" w:rsidRPr="00DE3C58">
        <w:rPr>
          <w:sz w:val="22"/>
          <w:szCs w:val="22"/>
          <w:lang w:val="da-DK"/>
        </w:rPr>
        <w:t>e</w:t>
      </w:r>
      <w:r w:rsidRPr="00DE3C58">
        <w:rPr>
          <w:sz w:val="22"/>
          <w:szCs w:val="22"/>
          <w:lang w:val="da-DK"/>
        </w:rPr>
        <w:t xml:space="preserve"> seniorer</w:t>
      </w:r>
      <w:r w:rsidR="001F3D96">
        <w:rPr>
          <w:sz w:val="22"/>
          <w:szCs w:val="22"/>
          <w:lang w:val="da-DK"/>
        </w:rPr>
        <w:t xml:space="preserve"> og deres kultur og henvender sig til disse. </w:t>
      </w:r>
    </w:p>
    <w:p w14:paraId="60706C46" w14:textId="57FE14D7" w:rsidR="006C39C6" w:rsidRPr="00DE3C58" w:rsidRDefault="006C39C6" w:rsidP="006C39C6">
      <w:pPr>
        <w:jc w:val="center"/>
        <w:rPr>
          <w:i/>
          <w:sz w:val="22"/>
          <w:szCs w:val="22"/>
          <w:lang w:val="da-DK"/>
        </w:rPr>
      </w:pPr>
      <w:r w:rsidRPr="00DE3C58">
        <w:rPr>
          <w:i/>
          <w:sz w:val="22"/>
          <w:szCs w:val="22"/>
          <w:lang w:val="da-DK"/>
        </w:rPr>
        <w:t>"Vi skriver fra Ptju-området til dig</w:t>
      </w:r>
      <w:r w:rsidR="00376D9B">
        <w:rPr>
          <w:i/>
          <w:sz w:val="22"/>
          <w:szCs w:val="22"/>
          <w:lang w:val="da-DK"/>
        </w:rPr>
        <w:t>, der bor</w:t>
      </w:r>
      <w:r w:rsidRPr="00DE3C58">
        <w:rPr>
          <w:i/>
          <w:sz w:val="22"/>
          <w:szCs w:val="22"/>
          <w:lang w:val="da-DK"/>
        </w:rPr>
        <w:t xml:space="preserve"> i Ptuj-området"</w:t>
      </w:r>
      <w:r w:rsidRPr="00DE3C58">
        <w:rPr>
          <w:i/>
          <w:sz w:val="22"/>
          <w:szCs w:val="22"/>
          <w:lang w:val="da-DK"/>
        </w:rPr>
        <w:br/>
        <w:t>"Vi vil gerne støtte dig, der bor i Ptuj-området"</w:t>
      </w:r>
    </w:p>
    <w:p w14:paraId="53F6B609" w14:textId="6DAEBD18" w:rsidR="006C39C6" w:rsidRPr="00DE3C58" w:rsidRDefault="006C39C6" w:rsidP="006C39C6">
      <w:pPr>
        <w:rPr>
          <w:sz w:val="22"/>
          <w:szCs w:val="22"/>
          <w:lang w:val="da-DK"/>
        </w:rPr>
      </w:pPr>
      <w:r w:rsidRPr="00DE3C58">
        <w:rPr>
          <w:sz w:val="22"/>
          <w:szCs w:val="22"/>
          <w:lang w:val="da-DK"/>
        </w:rPr>
        <w:br/>
        <w:t xml:space="preserve">For mange seniorer bliver det mere relevant, hvis kommunikatoren er en person, de har en forbindelse til </w:t>
      </w:r>
      <w:r w:rsidR="00376D9B">
        <w:rPr>
          <w:sz w:val="22"/>
          <w:szCs w:val="22"/>
          <w:lang w:val="da-DK"/>
        </w:rPr>
        <w:t xml:space="preserve">eller </w:t>
      </w:r>
      <w:r w:rsidRPr="00DE3C58">
        <w:rPr>
          <w:sz w:val="22"/>
          <w:szCs w:val="22"/>
          <w:lang w:val="da-DK"/>
        </w:rPr>
        <w:t xml:space="preserve">måske endda kender på forhånd. </w:t>
      </w:r>
      <w:r w:rsidR="00376D9B">
        <w:rPr>
          <w:sz w:val="22"/>
          <w:szCs w:val="22"/>
          <w:lang w:val="da-DK"/>
        </w:rPr>
        <w:t>Find</w:t>
      </w:r>
      <w:r w:rsidRPr="00DE3C58">
        <w:rPr>
          <w:sz w:val="22"/>
          <w:szCs w:val="22"/>
          <w:lang w:val="da-DK"/>
        </w:rPr>
        <w:t xml:space="preserve"> en </w:t>
      </w:r>
      <w:r w:rsidR="004E6A66">
        <w:rPr>
          <w:sz w:val="22"/>
          <w:szCs w:val="22"/>
          <w:lang w:val="da-DK"/>
        </w:rPr>
        <w:t xml:space="preserve">eller to </w:t>
      </w:r>
      <w:r w:rsidRPr="00DE3C58">
        <w:rPr>
          <w:sz w:val="22"/>
          <w:szCs w:val="22"/>
          <w:lang w:val="da-DK"/>
        </w:rPr>
        <w:t>person</w:t>
      </w:r>
      <w:r w:rsidR="004E6A66">
        <w:rPr>
          <w:sz w:val="22"/>
          <w:szCs w:val="22"/>
          <w:lang w:val="da-DK"/>
        </w:rPr>
        <w:t>er</w:t>
      </w:r>
      <w:r w:rsidR="00376D9B">
        <w:rPr>
          <w:sz w:val="22"/>
          <w:szCs w:val="22"/>
          <w:lang w:val="da-DK"/>
        </w:rPr>
        <w:t xml:space="preserve"> eller</w:t>
      </w:r>
      <w:r w:rsidRPr="00DE3C58">
        <w:rPr>
          <w:sz w:val="22"/>
          <w:szCs w:val="22"/>
          <w:lang w:val="da-DK"/>
        </w:rPr>
        <w:t xml:space="preserve"> </w:t>
      </w:r>
      <w:r w:rsidR="00376D9B">
        <w:rPr>
          <w:sz w:val="22"/>
          <w:szCs w:val="22"/>
          <w:lang w:val="da-DK"/>
        </w:rPr>
        <w:t>kendt</w:t>
      </w:r>
      <w:r w:rsidR="004E6A66">
        <w:rPr>
          <w:sz w:val="22"/>
          <w:szCs w:val="22"/>
          <w:lang w:val="da-DK"/>
        </w:rPr>
        <w:t>e</w:t>
      </w:r>
      <w:r w:rsidR="00376D9B">
        <w:rPr>
          <w:sz w:val="22"/>
          <w:szCs w:val="22"/>
          <w:lang w:val="da-DK"/>
        </w:rPr>
        <w:t xml:space="preserve"> </w:t>
      </w:r>
      <w:r w:rsidR="004E6A66" w:rsidRPr="00DE3C58">
        <w:rPr>
          <w:sz w:val="22"/>
          <w:szCs w:val="22"/>
          <w:lang w:val="da-DK"/>
        </w:rPr>
        <w:t>ansigt</w:t>
      </w:r>
      <w:r w:rsidR="004E6A66">
        <w:rPr>
          <w:sz w:val="22"/>
          <w:szCs w:val="22"/>
          <w:lang w:val="da-DK"/>
        </w:rPr>
        <w:t>er</w:t>
      </w:r>
      <w:r w:rsidR="004E6A66" w:rsidRPr="00DE3C58">
        <w:rPr>
          <w:sz w:val="22"/>
          <w:szCs w:val="22"/>
          <w:lang w:val="da-DK"/>
        </w:rPr>
        <w:t xml:space="preserve"> </w:t>
      </w:r>
      <w:r w:rsidR="004E6A66">
        <w:rPr>
          <w:sz w:val="22"/>
          <w:szCs w:val="22"/>
          <w:lang w:val="da-DK"/>
        </w:rPr>
        <w:t>i</w:t>
      </w:r>
      <w:r w:rsidR="00376D9B">
        <w:rPr>
          <w:sz w:val="22"/>
          <w:szCs w:val="22"/>
          <w:lang w:val="da-DK"/>
        </w:rPr>
        <w:t xml:space="preserve"> nærmiljøet, der vil repræsentere projektet </w:t>
      </w:r>
      <w:r w:rsidRPr="00DE3C58">
        <w:rPr>
          <w:sz w:val="22"/>
          <w:szCs w:val="22"/>
          <w:lang w:val="da-DK"/>
        </w:rPr>
        <w:t>(</w:t>
      </w:r>
      <w:r w:rsidR="00376D9B">
        <w:rPr>
          <w:sz w:val="22"/>
          <w:szCs w:val="22"/>
          <w:lang w:val="da-DK"/>
        </w:rPr>
        <w:t xml:space="preserve">læg billederne af </w:t>
      </w:r>
      <w:r w:rsidR="004E6A66">
        <w:rPr>
          <w:sz w:val="22"/>
          <w:szCs w:val="22"/>
          <w:lang w:val="da-DK"/>
        </w:rPr>
        <w:t>personen/personerne</w:t>
      </w:r>
      <w:r w:rsidR="00376D9B">
        <w:rPr>
          <w:sz w:val="22"/>
          <w:szCs w:val="22"/>
          <w:lang w:val="da-DK"/>
        </w:rPr>
        <w:t xml:space="preserve"> </w:t>
      </w:r>
      <w:r w:rsidRPr="00DE3C58">
        <w:rPr>
          <w:sz w:val="22"/>
          <w:szCs w:val="22"/>
          <w:lang w:val="da-DK"/>
        </w:rPr>
        <w:t xml:space="preserve">på hjemmesiden), </w:t>
      </w:r>
      <w:r w:rsidR="00376D9B">
        <w:rPr>
          <w:sz w:val="22"/>
          <w:szCs w:val="22"/>
          <w:lang w:val="da-DK"/>
        </w:rPr>
        <w:t xml:space="preserve">og </w:t>
      </w:r>
      <w:r w:rsidRPr="00DE3C58">
        <w:rPr>
          <w:sz w:val="22"/>
          <w:szCs w:val="22"/>
          <w:lang w:val="da-DK"/>
        </w:rPr>
        <w:t xml:space="preserve">som </w:t>
      </w:r>
      <w:r w:rsidR="00376D9B">
        <w:rPr>
          <w:sz w:val="22"/>
          <w:szCs w:val="22"/>
          <w:lang w:val="da-DK"/>
        </w:rPr>
        <w:t>kan opnå</w:t>
      </w:r>
      <w:r w:rsidRPr="00DE3C58">
        <w:rPr>
          <w:sz w:val="22"/>
          <w:szCs w:val="22"/>
          <w:lang w:val="da-DK"/>
        </w:rPr>
        <w:t xml:space="preserve"> fortroli</w:t>
      </w:r>
      <w:r w:rsidR="00376D9B">
        <w:rPr>
          <w:sz w:val="22"/>
          <w:szCs w:val="22"/>
          <w:lang w:val="da-DK"/>
        </w:rPr>
        <w:t>ghed</w:t>
      </w:r>
      <w:r w:rsidRPr="00DE3C58">
        <w:rPr>
          <w:sz w:val="22"/>
          <w:szCs w:val="22"/>
          <w:lang w:val="da-DK"/>
        </w:rPr>
        <w:t xml:space="preserve"> </w:t>
      </w:r>
      <w:r w:rsidR="00376D9B">
        <w:rPr>
          <w:sz w:val="22"/>
          <w:szCs w:val="22"/>
          <w:lang w:val="da-DK"/>
        </w:rPr>
        <w:t xml:space="preserve">med </w:t>
      </w:r>
      <w:r w:rsidRPr="00DE3C58">
        <w:rPr>
          <w:sz w:val="22"/>
          <w:szCs w:val="22"/>
          <w:lang w:val="da-DK"/>
        </w:rPr>
        <w:t>lokalbefolkningen</w:t>
      </w:r>
      <w:r w:rsidR="00376D9B">
        <w:rPr>
          <w:sz w:val="22"/>
          <w:szCs w:val="22"/>
          <w:lang w:val="da-DK"/>
        </w:rPr>
        <w:t xml:space="preserve"> i forhold til </w:t>
      </w:r>
      <w:r w:rsidRPr="00DE3C58">
        <w:rPr>
          <w:sz w:val="22"/>
          <w:szCs w:val="22"/>
          <w:lang w:val="da-DK"/>
        </w:rPr>
        <w:t>seniorsundhedsproblemer. Det kan være i samarbejde med en lokal læge og</w:t>
      </w:r>
      <w:r w:rsidR="00376D9B">
        <w:rPr>
          <w:sz w:val="22"/>
          <w:szCs w:val="22"/>
          <w:lang w:val="da-DK"/>
        </w:rPr>
        <w:t>/eller</w:t>
      </w:r>
      <w:r w:rsidRPr="00DE3C58">
        <w:rPr>
          <w:sz w:val="22"/>
          <w:szCs w:val="22"/>
          <w:lang w:val="da-DK"/>
        </w:rPr>
        <w:t xml:space="preserve"> en person, der repræsenterer uddannelsesudbyderen. Det give</w:t>
      </w:r>
      <w:r w:rsidR="00376D9B">
        <w:rPr>
          <w:sz w:val="22"/>
          <w:szCs w:val="22"/>
          <w:lang w:val="da-DK"/>
        </w:rPr>
        <w:t>r</w:t>
      </w:r>
      <w:r w:rsidRPr="00DE3C58">
        <w:rPr>
          <w:sz w:val="22"/>
          <w:szCs w:val="22"/>
          <w:lang w:val="da-DK"/>
        </w:rPr>
        <w:t xml:space="preserve"> tillid til linket, hvis </w:t>
      </w:r>
      <w:r w:rsidR="00376D9B">
        <w:rPr>
          <w:sz w:val="22"/>
          <w:szCs w:val="22"/>
          <w:lang w:val="da-DK"/>
        </w:rPr>
        <w:t>der optræder en læge</w:t>
      </w:r>
      <w:r w:rsidRPr="00DE3C58">
        <w:rPr>
          <w:sz w:val="22"/>
          <w:szCs w:val="22"/>
          <w:lang w:val="da-DK"/>
        </w:rPr>
        <w:t>. Sørg for, at den eksterne person har en moderne og opdateret forståelse af aldringsprocessen.</w:t>
      </w:r>
    </w:p>
    <w:p w14:paraId="3AB253BB" w14:textId="12605544" w:rsidR="006C39C6" w:rsidRPr="00DE3C58" w:rsidRDefault="006C39C6" w:rsidP="006C39C6">
      <w:pPr>
        <w:rPr>
          <w:sz w:val="22"/>
          <w:szCs w:val="22"/>
          <w:lang w:val="da-DK"/>
        </w:rPr>
      </w:pPr>
      <w:r w:rsidRPr="00DE3C58">
        <w:rPr>
          <w:sz w:val="22"/>
          <w:szCs w:val="22"/>
          <w:lang w:val="da-DK"/>
        </w:rPr>
        <w:t>Vi mener ikke, at linket til B</w:t>
      </w:r>
      <w:r w:rsidR="00283414">
        <w:rPr>
          <w:sz w:val="22"/>
          <w:szCs w:val="22"/>
          <w:lang w:val="da-DK"/>
        </w:rPr>
        <w:t>E</w:t>
      </w:r>
      <w:r w:rsidR="004E6A66">
        <w:rPr>
          <w:sz w:val="22"/>
          <w:szCs w:val="22"/>
          <w:lang w:val="da-DK"/>
        </w:rPr>
        <w:t>prese</w:t>
      </w:r>
      <w:r w:rsidRPr="00DE3C58">
        <w:rPr>
          <w:sz w:val="22"/>
          <w:szCs w:val="22"/>
          <w:lang w:val="da-DK"/>
        </w:rPr>
        <w:t>L-hjemmesiden er nyttigt, fordi det vil forvirre mange seniorer</w:t>
      </w:r>
      <w:r w:rsidR="00383752">
        <w:rPr>
          <w:sz w:val="22"/>
          <w:szCs w:val="22"/>
          <w:lang w:val="da-DK"/>
        </w:rPr>
        <w:t xml:space="preserve">, at komme ind på </w:t>
      </w:r>
      <w:r w:rsidRPr="00DE3C58">
        <w:rPr>
          <w:sz w:val="22"/>
          <w:szCs w:val="22"/>
          <w:lang w:val="da-DK"/>
        </w:rPr>
        <w:t>en international webside. Det langsigtede formål med B</w:t>
      </w:r>
      <w:r w:rsidR="00283414">
        <w:rPr>
          <w:sz w:val="22"/>
          <w:szCs w:val="22"/>
          <w:lang w:val="da-DK"/>
        </w:rPr>
        <w:t>E</w:t>
      </w:r>
      <w:r w:rsidR="004E6A66">
        <w:rPr>
          <w:sz w:val="22"/>
          <w:szCs w:val="22"/>
          <w:lang w:val="da-DK"/>
        </w:rPr>
        <w:t>prese</w:t>
      </w:r>
      <w:r w:rsidRPr="00DE3C58">
        <w:rPr>
          <w:sz w:val="22"/>
          <w:szCs w:val="22"/>
          <w:lang w:val="da-DK"/>
        </w:rPr>
        <w:t xml:space="preserve">L-hjemmesiden </w:t>
      </w:r>
      <w:r w:rsidR="00113978" w:rsidRPr="00DE3C58">
        <w:rPr>
          <w:sz w:val="22"/>
          <w:szCs w:val="22"/>
          <w:lang w:val="da-DK"/>
        </w:rPr>
        <w:t>er</w:t>
      </w:r>
      <w:r w:rsidR="00F82176" w:rsidRPr="00DE3C58">
        <w:rPr>
          <w:sz w:val="22"/>
          <w:szCs w:val="22"/>
          <w:lang w:val="da-DK"/>
        </w:rPr>
        <w:t>,</w:t>
      </w:r>
      <w:r w:rsidR="00113978" w:rsidRPr="00DE3C58">
        <w:rPr>
          <w:sz w:val="22"/>
          <w:szCs w:val="22"/>
          <w:lang w:val="da-DK"/>
        </w:rPr>
        <w:t xml:space="preserve"> at det skal</w:t>
      </w:r>
      <w:r w:rsidRPr="00DE3C58">
        <w:rPr>
          <w:sz w:val="22"/>
          <w:szCs w:val="22"/>
          <w:lang w:val="da-DK"/>
        </w:rPr>
        <w:t xml:space="preserve"> være et forum for udveksling af ny videnskabelig viden på tværs af grænserne og mellem beslægtede partnere.</w:t>
      </w:r>
    </w:p>
    <w:p w14:paraId="66430C51" w14:textId="4D69A1FC" w:rsidR="006C39C6" w:rsidRPr="00DE3C58" w:rsidRDefault="006C39C6" w:rsidP="006C39C6">
      <w:pPr>
        <w:rPr>
          <w:b/>
          <w:sz w:val="22"/>
          <w:szCs w:val="22"/>
          <w:lang w:val="da-DK"/>
        </w:rPr>
      </w:pPr>
      <w:r w:rsidRPr="00DE3C58">
        <w:rPr>
          <w:sz w:val="22"/>
          <w:szCs w:val="22"/>
          <w:lang w:val="da-DK"/>
        </w:rPr>
        <w:t xml:space="preserve">Det overordnede formål med hjemmesiden er at være klar med yderligere oplysninger, så operatørerne/udbyderne af seniorsundhedskurser har en kilde at </w:t>
      </w:r>
      <w:r w:rsidRPr="00DE3C58">
        <w:rPr>
          <w:b/>
          <w:sz w:val="22"/>
          <w:szCs w:val="22"/>
          <w:lang w:val="da-DK"/>
        </w:rPr>
        <w:t xml:space="preserve">henvise til i </w:t>
      </w:r>
      <w:r w:rsidR="00383752">
        <w:rPr>
          <w:b/>
          <w:sz w:val="22"/>
          <w:szCs w:val="22"/>
          <w:lang w:val="da-DK"/>
        </w:rPr>
        <w:t xml:space="preserve">forbindelse med </w:t>
      </w:r>
      <w:r w:rsidRPr="00DE3C58">
        <w:rPr>
          <w:b/>
          <w:sz w:val="22"/>
          <w:szCs w:val="22"/>
          <w:lang w:val="da-DK"/>
        </w:rPr>
        <w:t>alle senere annonceringsinitiativer.</w:t>
      </w:r>
    </w:p>
    <w:p w14:paraId="353C6208" w14:textId="04F3E219" w:rsidR="006C39C6" w:rsidRPr="00DE3C58" w:rsidRDefault="006C39C6" w:rsidP="006C39C6">
      <w:pPr>
        <w:rPr>
          <w:sz w:val="22"/>
          <w:szCs w:val="22"/>
          <w:lang w:val="da-DK"/>
        </w:rPr>
      </w:pPr>
      <w:r w:rsidRPr="00DE3C58">
        <w:rPr>
          <w:sz w:val="22"/>
          <w:szCs w:val="22"/>
          <w:lang w:val="da-DK"/>
        </w:rPr>
        <w:t xml:space="preserve">Det er vigtigt, at teksten på </w:t>
      </w:r>
      <w:r w:rsidR="00383752">
        <w:rPr>
          <w:sz w:val="22"/>
          <w:szCs w:val="22"/>
          <w:lang w:val="da-DK"/>
        </w:rPr>
        <w:t>hjemme</w:t>
      </w:r>
      <w:r w:rsidRPr="00DE3C58">
        <w:rPr>
          <w:sz w:val="22"/>
          <w:szCs w:val="22"/>
          <w:lang w:val="da-DK"/>
        </w:rPr>
        <w:t>side</w:t>
      </w:r>
      <w:r w:rsidR="00383752">
        <w:rPr>
          <w:sz w:val="22"/>
          <w:szCs w:val="22"/>
          <w:lang w:val="da-DK"/>
        </w:rPr>
        <w:t>n</w:t>
      </w:r>
      <w:r w:rsidRPr="00DE3C58">
        <w:rPr>
          <w:sz w:val="22"/>
          <w:szCs w:val="22"/>
          <w:lang w:val="da-DK"/>
        </w:rPr>
        <w:t xml:space="preserve"> er meget kort, konkret og </w:t>
      </w:r>
      <w:r w:rsidR="00383752">
        <w:rPr>
          <w:sz w:val="22"/>
          <w:szCs w:val="22"/>
          <w:lang w:val="da-DK"/>
        </w:rPr>
        <w:t xml:space="preserve">skrevet i et </w:t>
      </w:r>
      <w:r w:rsidRPr="00DE3C58">
        <w:rPr>
          <w:b/>
          <w:i/>
          <w:sz w:val="22"/>
          <w:szCs w:val="22"/>
          <w:lang w:val="da-DK"/>
        </w:rPr>
        <w:t>ikke-medicinsk sprog</w:t>
      </w:r>
      <w:r w:rsidRPr="00DE3C58">
        <w:rPr>
          <w:sz w:val="22"/>
          <w:szCs w:val="22"/>
          <w:lang w:val="da-DK"/>
        </w:rPr>
        <w:t xml:space="preserve">. Mange seniorer læser ikke lange </w:t>
      </w:r>
      <w:r w:rsidR="00383752">
        <w:rPr>
          <w:sz w:val="22"/>
          <w:szCs w:val="22"/>
          <w:lang w:val="da-DK"/>
        </w:rPr>
        <w:t>faglige</w:t>
      </w:r>
      <w:r w:rsidRPr="00DE3C58">
        <w:rPr>
          <w:sz w:val="22"/>
          <w:szCs w:val="22"/>
          <w:lang w:val="da-DK"/>
        </w:rPr>
        <w:t xml:space="preserve"> artikler, og hvis de møder ord de ikke forstår, vil de stoppe med at læse.</w:t>
      </w:r>
    </w:p>
    <w:p w14:paraId="6889A83E" w14:textId="29451B0E" w:rsidR="006C39C6" w:rsidRPr="00DE3C58" w:rsidRDefault="006C39C6" w:rsidP="006C39C6">
      <w:pPr>
        <w:rPr>
          <w:sz w:val="22"/>
          <w:szCs w:val="22"/>
          <w:lang w:val="da-DK"/>
        </w:rPr>
      </w:pPr>
      <w:r w:rsidRPr="00DE3C58">
        <w:rPr>
          <w:sz w:val="22"/>
          <w:szCs w:val="22"/>
          <w:lang w:val="da-DK"/>
        </w:rPr>
        <w:t xml:space="preserve">På samme måde vil vi foreslå at </w:t>
      </w:r>
      <w:r w:rsidR="00383752">
        <w:rPr>
          <w:sz w:val="22"/>
          <w:szCs w:val="22"/>
          <w:lang w:val="da-DK"/>
        </w:rPr>
        <w:t xml:space="preserve">der produceres </w:t>
      </w:r>
      <w:r w:rsidRPr="00DE3C58">
        <w:rPr>
          <w:sz w:val="22"/>
          <w:szCs w:val="22"/>
          <w:lang w:val="da-DK"/>
        </w:rPr>
        <w:t>en eller to små videoer, der præsenterer de samme oplysninger</w:t>
      </w:r>
      <w:r w:rsidR="00383752">
        <w:rPr>
          <w:sz w:val="22"/>
          <w:szCs w:val="22"/>
          <w:lang w:val="da-DK"/>
        </w:rPr>
        <w:t xml:space="preserve">, som teksten, så </w:t>
      </w:r>
      <w:r w:rsidRPr="00DE3C58">
        <w:rPr>
          <w:sz w:val="22"/>
          <w:szCs w:val="22"/>
          <w:lang w:val="da-DK"/>
        </w:rPr>
        <w:t>information</w:t>
      </w:r>
      <w:r w:rsidR="00383752">
        <w:rPr>
          <w:sz w:val="22"/>
          <w:szCs w:val="22"/>
          <w:lang w:val="da-DK"/>
        </w:rPr>
        <w:t xml:space="preserve">en præsenteres på forskellige måder. </w:t>
      </w:r>
    </w:p>
    <w:p w14:paraId="04083C7A" w14:textId="1DB256E5" w:rsidR="006C39C6" w:rsidRPr="00DE3C58" w:rsidRDefault="00EC6ABC" w:rsidP="006C39C6">
      <w:pPr>
        <w:rPr>
          <w:b/>
          <w:sz w:val="22"/>
          <w:szCs w:val="22"/>
          <w:lang w:val="da-DK"/>
        </w:rPr>
      </w:pPr>
      <w:r w:rsidRPr="00DE3C58">
        <w:rPr>
          <w:b/>
          <w:sz w:val="22"/>
          <w:szCs w:val="22"/>
          <w:lang w:val="da-DK"/>
        </w:rPr>
        <w:t>Fokus</w:t>
      </w:r>
      <w:r w:rsidR="006C39C6" w:rsidRPr="00DE3C58">
        <w:rPr>
          <w:b/>
          <w:sz w:val="22"/>
          <w:szCs w:val="22"/>
          <w:lang w:val="da-DK"/>
        </w:rPr>
        <w:t xml:space="preserve"> i materialet</w:t>
      </w:r>
      <w:r w:rsidR="00383752">
        <w:rPr>
          <w:b/>
          <w:sz w:val="22"/>
          <w:szCs w:val="22"/>
          <w:lang w:val="da-DK"/>
        </w:rPr>
        <w:t>/</w:t>
      </w:r>
      <w:r w:rsidR="006C39C6" w:rsidRPr="00DE3C58">
        <w:rPr>
          <w:b/>
          <w:sz w:val="22"/>
          <w:szCs w:val="22"/>
          <w:lang w:val="da-DK"/>
        </w:rPr>
        <w:t xml:space="preserve">videoerne skal </w:t>
      </w:r>
      <w:r w:rsidR="00383752">
        <w:rPr>
          <w:b/>
          <w:sz w:val="22"/>
          <w:szCs w:val="22"/>
          <w:lang w:val="da-DK"/>
        </w:rPr>
        <w:t xml:space="preserve">som tidligere nævnt </w:t>
      </w:r>
      <w:r w:rsidR="006C39C6" w:rsidRPr="00DE3C58">
        <w:rPr>
          <w:b/>
          <w:sz w:val="22"/>
          <w:szCs w:val="22"/>
          <w:lang w:val="da-DK"/>
        </w:rPr>
        <w:t>være</w:t>
      </w:r>
      <w:r w:rsidR="00383752">
        <w:rPr>
          <w:b/>
          <w:sz w:val="22"/>
          <w:szCs w:val="22"/>
          <w:lang w:val="da-DK"/>
        </w:rPr>
        <w:t>:</w:t>
      </w:r>
    </w:p>
    <w:p w14:paraId="4B04C1A7" w14:textId="34B75BED" w:rsidR="006C39C6" w:rsidRPr="00DE3C58" w:rsidRDefault="006C39C6" w:rsidP="008B4F03">
      <w:pPr>
        <w:pStyle w:val="Listeafsnit"/>
        <w:numPr>
          <w:ilvl w:val="0"/>
          <w:numId w:val="13"/>
        </w:numPr>
        <w:rPr>
          <w:i/>
          <w:sz w:val="22"/>
          <w:szCs w:val="22"/>
          <w:lang w:val="da-DK"/>
        </w:rPr>
      </w:pPr>
      <w:r w:rsidRPr="00DE3C58">
        <w:rPr>
          <w:i/>
          <w:sz w:val="22"/>
          <w:szCs w:val="22"/>
          <w:lang w:val="da-DK"/>
        </w:rPr>
        <w:t xml:space="preserve">At det ikke er </w:t>
      </w:r>
      <w:r w:rsidRPr="00DE3C58">
        <w:rPr>
          <w:b/>
          <w:i/>
          <w:sz w:val="22"/>
          <w:szCs w:val="22"/>
          <w:lang w:val="da-DK"/>
        </w:rPr>
        <w:t xml:space="preserve">normalt </w:t>
      </w:r>
      <w:r w:rsidRPr="00DE3C58">
        <w:rPr>
          <w:i/>
          <w:sz w:val="22"/>
          <w:szCs w:val="22"/>
          <w:lang w:val="da-DK"/>
        </w:rPr>
        <w:t xml:space="preserve">at miste fysiske kompetencer </w:t>
      </w:r>
      <w:r w:rsidR="00383752">
        <w:rPr>
          <w:i/>
          <w:sz w:val="22"/>
          <w:szCs w:val="22"/>
          <w:lang w:val="da-DK"/>
        </w:rPr>
        <w:t>i en sådan grad,</w:t>
      </w:r>
      <w:r w:rsidRPr="00DE3C58">
        <w:rPr>
          <w:i/>
          <w:sz w:val="22"/>
          <w:szCs w:val="22"/>
          <w:lang w:val="da-DK"/>
        </w:rPr>
        <w:t xml:space="preserve"> at </w:t>
      </w:r>
      <w:r w:rsidR="00C40F93">
        <w:rPr>
          <w:i/>
          <w:sz w:val="22"/>
          <w:szCs w:val="22"/>
          <w:lang w:val="da-DK"/>
        </w:rPr>
        <w:t>vi</w:t>
      </w:r>
      <w:r w:rsidRPr="00DE3C58">
        <w:rPr>
          <w:i/>
          <w:sz w:val="22"/>
          <w:szCs w:val="22"/>
          <w:lang w:val="da-DK"/>
        </w:rPr>
        <w:t xml:space="preserve"> mister  </w:t>
      </w:r>
      <w:r w:rsidRPr="00383752">
        <w:rPr>
          <w:i/>
          <w:color w:val="FF0000"/>
          <w:sz w:val="22"/>
          <w:szCs w:val="22"/>
          <w:lang w:val="da-DK"/>
        </w:rPr>
        <w:t>uafhængighed og selvbestemmels</w:t>
      </w:r>
      <w:r w:rsidR="00C40F93">
        <w:rPr>
          <w:i/>
          <w:color w:val="FF0000"/>
          <w:sz w:val="22"/>
          <w:szCs w:val="22"/>
          <w:lang w:val="da-DK"/>
        </w:rPr>
        <w:t>e, bare fordi vi bliver ældre</w:t>
      </w:r>
    </w:p>
    <w:p w14:paraId="1085F964" w14:textId="1CCEAC5A" w:rsidR="006C39C6" w:rsidRPr="00383752" w:rsidRDefault="006C39C6" w:rsidP="008B4F03">
      <w:pPr>
        <w:pStyle w:val="Listeafsnit"/>
        <w:numPr>
          <w:ilvl w:val="0"/>
          <w:numId w:val="13"/>
        </w:numPr>
        <w:rPr>
          <w:i/>
          <w:color w:val="FF0000"/>
          <w:sz w:val="22"/>
          <w:szCs w:val="22"/>
          <w:lang w:val="da-DK"/>
        </w:rPr>
      </w:pPr>
      <w:r w:rsidRPr="00DE3C58">
        <w:rPr>
          <w:i/>
          <w:sz w:val="22"/>
          <w:szCs w:val="22"/>
          <w:lang w:val="da-DK"/>
        </w:rPr>
        <w:t>At for mange ældre mister</w:t>
      </w:r>
      <w:r w:rsidR="00C40F93">
        <w:rPr>
          <w:i/>
          <w:sz w:val="22"/>
          <w:szCs w:val="22"/>
          <w:lang w:val="da-DK"/>
        </w:rPr>
        <w:t xml:space="preserve"> unødigt</w:t>
      </w:r>
      <w:r w:rsidRPr="00DE3C58">
        <w:rPr>
          <w:i/>
          <w:sz w:val="22"/>
          <w:szCs w:val="22"/>
          <w:lang w:val="da-DK"/>
        </w:rPr>
        <w:t xml:space="preserve"> fysiske kompetencer </w:t>
      </w:r>
      <w:r w:rsidR="00383752">
        <w:rPr>
          <w:i/>
          <w:sz w:val="22"/>
          <w:szCs w:val="22"/>
          <w:lang w:val="da-DK"/>
        </w:rPr>
        <w:t>i en sådan grad</w:t>
      </w:r>
      <w:r w:rsidRPr="00DE3C58">
        <w:rPr>
          <w:i/>
          <w:sz w:val="22"/>
          <w:szCs w:val="22"/>
          <w:lang w:val="da-DK"/>
        </w:rPr>
        <w:t xml:space="preserve">, at </w:t>
      </w:r>
      <w:r w:rsidR="00383752">
        <w:rPr>
          <w:i/>
          <w:sz w:val="22"/>
          <w:szCs w:val="22"/>
          <w:lang w:val="da-DK"/>
        </w:rPr>
        <w:t>de</w:t>
      </w:r>
      <w:r w:rsidRPr="00DE3C58">
        <w:rPr>
          <w:i/>
          <w:sz w:val="22"/>
          <w:szCs w:val="22"/>
          <w:lang w:val="da-DK"/>
        </w:rPr>
        <w:t xml:space="preserve"> mister </w:t>
      </w:r>
      <w:r w:rsidRPr="00383752">
        <w:rPr>
          <w:i/>
          <w:color w:val="FF0000"/>
          <w:sz w:val="22"/>
          <w:szCs w:val="22"/>
          <w:lang w:val="da-DK"/>
        </w:rPr>
        <w:t xml:space="preserve">selvstændighed </w:t>
      </w:r>
      <w:r w:rsidR="003149A2" w:rsidRPr="00383752">
        <w:rPr>
          <w:i/>
          <w:color w:val="FF0000"/>
          <w:sz w:val="22"/>
          <w:szCs w:val="22"/>
          <w:lang w:val="da-DK"/>
        </w:rPr>
        <w:t>og uafhængighed</w:t>
      </w:r>
      <w:r w:rsidRPr="00383752">
        <w:rPr>
          <w:i/>
          <w:color w:val="FF0000"/>
          <w:sz w:val="22"/>
          <w:szCs w:val="22"/>
          <w:lang w:val="da-DK"/>
        </w:rPr>
        <w:t>.</w:t>
      </w:r>
    </w:p>
    <w:p w14:paraId="7EBD1D02" w14:textId="1B04BA4B" w:rsidR="006C39C6" w:rsidRPr="00DE3C58" w:rsidRDefault="006C39C6" w:rsidP="006C39C6">
      <w:pPr>
        <w:rPr>
          <w:sz w:val="22"/>
          <w:szCs w:val="22"/>
          <w:lang w:val="da-DK"/>
        </w:rPr>
      </w:pPr>
      <w:r w:rsidRPr="00DE3C58">
        <w:rPr>
          <w:sz w:val="22"/>
          <w:szCs w:val="22"/>
          <w:lang w:val="da-DK"/>
        </w:rPr>
        <w:t xml:space="preserve">Vi mener, at det er vigtigt, at </w:t>
      </w:r>
      <w:r w:rsidR="00C40F93">
        <w:rPr>
          <w:sz w:val="22"/>
          <w:szCs w:val="22"/>
          <w:lang w:val="da-DK"/>
        </w:rPr>
        <w:t>teksten henvender sig til modtageren med</w:t>
      </w:r>
      <w:r w:rsidRPr="00DE3C58">
        <w:rPr>
          <w:sz w:val="22"/>
          <w:szCs w:val="22"/>
          <w:lang w:val="da-DK"/>
        </w:rPr>
        <w:t xml:space="preserve"> "vi</w:t>
      </w:r>
      <w:r w:rsidR="00C40F93">
        <w:rPr>
          <w:sz w:val="22"/>
          <w:szCs w:val="22"/>
          <w:lang w:val="da-DK"/>
        </w:rPr>
        <w:t>/os</w:t>
      </w:r>
      <w:r w:rsidRPr="00DE3C58">
        <w:rPr>
          <w:sz w:val="22"/>
          <w:szCs w:val="22"/>
          <w:lang w:val="da-DK"/>
        </w:rPr>
        <w:t xml:space="preserve">" </w:t>
      </w:r>
      <w:r w:rsidR="00C40F93">
        <w:rPr>
          <w:sz w:val="22"/>
          <w:szCs w:val="22"/>
          <w:lang w:val="da-DK"/>
        </w:rPr>
        <w:t xml:space="preserve">fremfor </w:t>
      </w:r>
      <w:r w:rsidRPr="00DE3C58">
        <w:rPr>
          <w:sz w:val="22"/>
          <w:szCs w:val="22"/>
          <w:lang w:val="da-DK"/>
        </w:rPr>
        <w:t>"</w:t>
      </w:r>
      <w:r w:rsidR="00C40F93">
        <w:rPr>
          <w:sz w:val="22"/>
          <w:szCs w:val="22"/>
          <w:lang w:val="da-DK"/>
        </w:rPr>
        <w:t>du/</w:t>
      </w:r>
      <w:r w:rsidRPr="00DE3C58">
        <w:rPr>
          <w:sz w:val="22"/>
          <w:szCs w:val="22"/>
          <w:lang w:val="da-DK"/>
        </w:rPr>
        <w:t xml:space="preserve">dig". Det betyder, at operatøren og udbyderen skal sikre at de </w:t>
      </w:r>
      <w:r w:rsidR="00C40F93">
        <w:rPr>
          <w:sz w:val="22"/>
          <w:szCs w:val="22"/>
          <w:lang w:val="da-DK"/>
        </w:rPr>
        <w:t>personer</w:t>
      </w:r>
      <w:r w:rsidRPr="00DE3C58">
        <w:rPr>
          <w:sz w:val="22"/>
          <w:szCs w:val="22"/>
          <w:lang w:val="da-DK"/>
        </w:rPr>
        <w:t xml:space="preserve">, der </w:t>
      </w:r>
      <w:r w:rsidR="00C40F93">
        <w:rPr>
          <w:sz w:val="22"/>
          <w:szCs w:val="22"/>
          <w:lang w:val="da-DK"/>
        </w:rPr>
        <w:t xml:space="preserve">optræder </w:t>
      </w:r>
      <w:r w:rsidR="008C4EF1" w:rsidRPr="00DE3C58">
        <w:rPr>
          <w:sz w:val="22"/>
          <w:szCs w:val="22"/>
          <w:lang w:val="da-DK"/>
        </w:rPr>
        <w:t>hjemmesiden</w:t>
      </w:r>
      <w:r w:rsidR="00C40F93">
        <w:rPr>
          <w:sz w:val="22"/>
          <w:szCs w:val="22"/>
          <w:lang w:val="da-DK"/>
        </w:rPr>
        <w:t xml:space="preserve">, også er seniorer, så dette fællesskab mellem afsender og modtager forekommer troværdigt. </w:t>
      </w:r>
    </w:p>
    <w:p w14:paraId="380ED1F5" w14:textId="6132C584" w:rsidR="006C39C6" w:rsidRPr="00DE3C58" w:rsidRDefault="006C39C6" w:rsidP="006C39C6">
      <w:pPr>
        <w:rPr>
          <w:sz w:val="22"/>
          <w:szCs w:val="22"/>
          <w:lang w:val="da-DK"/>
        </w:rPr>
      </w:pPr>
      <w:r w:rsidRPr="00DE3C58">
        <w:rPr>
          <w:sz w:val="22"/>
          <w:szCs w:val="22"/>
          <w:lang w:val="da-DK"/>
        </w:rPr>
        <w:t>De fleste oplysninger, der skal fremlægges på hjemmesiden, kan identificeres og udvælges fra det uddannelsesmateriale, der er udviklet af B</w:t>
      </w:r>
      <w:r w:rsidR="00283414">
        <w:rPr>
          <w:sz w:val="22"/>
          <w:szCs w:val="22"/>
          <w:lang w:val="da-DK"/>
        </w:rPr>
        <w:t>E</w:t>
      </w:r>
      <w:r w:rsidR="00C40F93">
        <w:rPr>
          <w:sz w:val="22"/>
          <w:szCs w:val="22"/>
          <w:lang w:val="da-DK"/>
        </w:rPr>
        <w:t>prese</w:t>
      </w:r>
      <w:r w:rsidRPr="00DE3C58">
        <w:rPr>
          <w:sz w:val="22"/>
          <w:szCs w:val="22"/>
          <w:lang w:val="da-DK"/>
        </w:rPr>
        <w:t>L-projektet. Hvis identiske videnskabelige resultater og tal findes i leverandørens hjemland, er det naturligvis bedst at</w:t>
      </w:r>
      <w:r w:rsidR="00C40F93">
        <w:rPr>
          <w:sz w:val="22"/>
          <w:szCs w:val="22"/>
          <w:lang w:val="da-DK"/>
        </w:rPr>
        <w:t xml:space="preserve"> anvende disse</w:t>
      </w:r>
      <w:r w:rsidRPr="00DE3C58">
        <w:rPr>
          <w:sz w:val="22"/>
          <w:szCs w:val="22"/>
          <w:lang w:val="da-DK"/>
        </w:rPr>
        <w:t xml:space="preserve"> tal/statistikker</w:t>
      </w:r>
      <w:r w:rsidR="00C40F93">
        <w:rPr>
          <w:sz w:val="22"/>
          <w:szCs w:val="22"/>
          <w:lang w:val="da-DK"/>
        </w:rPr>
        <w:t xml:space="preserve"> </w:t>
      </w:r>
      <w:r w:rsidRPr="00DE3C58">
        <w:rPr>
          <w:sz w:val="22"/>
          <w:szCs w:val="22"/>
          <w:lang w:val="da-DK"/>
        </w:rPr>
        <w:t xml:space="preserve">eller at </w:t>
      </w:r>
      <w:r w:rsidR="00C40F93">
        <w:rPr>
          <w:sz w:val="22"/>
          <w:szCs w:val="22"/>
          <w:lang w:val="da-DK"/>
        </w:rPr>
        <w:t>supplerede</w:t>
      </w:r>
      <w:r w:rsidRPr="00DE3C58">
        <w:rPr>
          <w:sz w:val="22"/>
          <w:szCs w:val="22"/>
          <w:lang w:val="da-DK"/>
        </w:rPr>
        <w:t xml:space="preserve"> </w:t>
      </w:r>
      <w:r w:rsidR="00DD6973">
        <w:rPr>
          <w:sz w:val="22"/>
          <w:szCs w:val="22"/>
          <w:lang w:val="da-DK"/>
        </w:rPr>
        <w:t>B</w:t>
      </w:r>
      <w:r w:rsidR="00283414">
        <w:rPr>
          <w:sz w:val="22"/>
          <w:szCs w:val="22"/>
          <w:lang w:val="da-DK"/>
        </w:rPr>
        <w:t>E</w:t>
      </w:r>
      <w:r w:rsidR="00DD6973">
        <w:rPr>
          <w:sz w:val="22"/>
          <w:szCs w:val="22"/>
          <w:lang w:val="da-DK"/>
        </w:rPr>
        <w:t xml:space="preserve">preseL-materialet </w:t>
      </w:r>
      <w:r w:rsidRPr="00DE3C58">
        <w:rPr>
          <w:sz w:val="22"/>
          <w:szCs w:val="22"/>
          <w:lang w:val="da-DK"/>
        </w:rPr>
        <w:t xml:space="preserve">med nationale videnskabelige resultater. Det </w:t>
      </w:r>
      <w:r w:rsidR="00DD6973">
        <w:rPr>
          <w:sz w:val="22"/>
          <w:szCs w:val="22"/>
          <w:lang w:val="da-DK"/>
        </w:rPr>
        <w:t>styrker det enkelte resultat</w:t>
      </w:r>
      <w:r w:rsidRPr="00DE3C58">
        <w:rPr>
          <w:sz w:val="22"/>
          <w:szCs w:val="22"/>
          <w:lang w:val="da-DK"/>
        </w:rPr>
        <w:t>, hvis lignende resultater fra forskellige kilder præsenteres.</w:t>
      </w:r>
    </w:p>
    <w:p w14:paraId="2B998423" w14:textId="56F45C3C" w:rsidR="006C39C6" w:rsidRPr="00DE3C58" w:rsidRDefault="00DD6973" w:rsidP="006C39C6">
      <w:pPr>
        <w:rPr>
          <w:sz w:val="22"/>
          <w:szCs w:val="22"/>
          <w:lang w:val="da-DK"/>
        </w:rPr>
      </w:pPr>
      <w:r>
        <w:rPr>
          <w:sz w:val="22"/>
          <w:szCs w:val="22"/>
          <w:lang w:val="da-DK"/>
        </w:rPr>
        <w:t xml:space="preserve">Skriv korte tekster. </w:t>
      </w:r>
      <w:r w:rsidR="006C39C6" w:rsidRPr="00DE3C58">
        <w:rPr>
          <w:sz w:val="22"/>
          <w:szCs w:val="22"/>
          <w:lang w:val="da-DK"/>
        </w:rPr>
        <w:t>Overvej at opbygge en tekst, der kan åbnes, hvis læseren ønsker flere oplysninger efter at have læst den første del.</w:t>
      </w:r>
    </w:p>
    <w:p w14:paraId="3B6F0E47" w14:textId="61F9E928" w:rsidR="006C39C6" w:rsidRPr="00DE3C58" w:rsidRDefault="006C39C6" w:rsidP="006C39C6">
      <w:pPr>
        <w:rPr>
          <w:sz w:val="22"/>
          <w:szCs w:val="22"/>
          <w:lang w:val="da-DK"/>
        </w:rPr>
      </w:pPr>
      <w:r w:rsidRPr="00DE3C58">
        <w:rPr>
          <w:sz w:val="22"/>
          <w:szCs w:val="22"/>
          <w:lang w:val="da-DK"/>
        </w:rPr>
        <w:t>Som anført i starten mener vi ikke, at hovedformålet med dette link/forum er at motivere og rekruttere senior</w:t>
      </w:r>
      <w:r w:rsidR="0048076B">
        <w:rPr>
          <w:sz w:val="22"/>
          <w:szCs w:val="22"/>
          <w:lang w:val="da-DK"/>
        </w:rPr>
        <w:t>er,</w:t>
      </w:r>
      <w:r w:rsidRPr="00DE3C58">
        <w:rPr>
          <w:sz w:val="22"/>
          <w:szCs w:val="22"/>
          <w:lang w:val="da-DK"/>
        </w:rPr>
        <w:t xml:space="preserve"> der er villige til at lære direkte. Niveauet for seniorers adgang til internettet og kompetencer, erfaringer og vilje til at søge og indsamle information varierer i forskellige lande. Formålet er at kunne henvise til indholdet og at være i stand til at levere en </w:t>
      </w:r>
      <w:r w:rsidR="00803263" w:rsidRPr="00DE3C58">
        <w:rPr>
          <w:sz w:val="22"/>
          <w:szCs w:val="22"/>
          <w:lang w:val="da-DK"/>
        </w:rPr>
        <w:t>hjemmeside</w:t>
      </w:r>
      <w:r w:rsidRPr="00DE3C58">
        <w:rPr>
          <w:sz w:val="22"/>
          <w:szCs w:val="22"/>
          <w:lang w:val="da-DK"/>
        </w:rPr>
        <w:t xml:space="preserve"> som en del af det øvrige </w:t>
      </w:r>
      <w:r w:rsidR="0028244A" w:rsidRPr="00DE3C58">
        <w:rPr>
          <w:sz w:val="22"/>
          <w:szCs w:val="22"/>
          <w:lang w:val="da-DK"/>
        </w:rPr>
        <w:t>materiale</w:t>
      </w:r>
      <w:r w:rsidRPr="00DE3C58">
        <w:rPr>
          <w:sz w:val="22"/>
          <w:szCs w:val="22"/>
          <w:lang w:val="da-DK"/>
        </w:rPr>
        <w:t xml:space="preserve">. Vi tror, ​​at det i mange tilfælde vil være yngre familiemedlemmer, som vil </w:t>
      </w:r>
      <w:r w:rsidR="0048076B">
        <w:rPr>
          <w:sz w:val="22"/>
          <w:szCs w:val="22"/>
          <w:lang w:val="da-DK"/>
        </w:rPr>
        <w:t>gå ind på hjemmesiden</w:t>
      </w:r>
      <w:r w:rsidRPr="00DE3C58">
        <w:rPr>
          <w:sz w:val="22"/>
          <w:szCs w:val="22"/>
          <w:lang w:val="da-DK"/>
        </w:rPr>
        <w:t xml:space="preserve">, fordi de bekymrer sig om deres ældre familiemedlemmer. Efter at have besøgt hjemmesiden vil de forhåbentligt begynde </w:t>
      </w:r>
      <w:r w:rsidR="00D12A9C" w:rsidRPr="00DE3C58">
        <w:rPr>
          <w:sz w:val="22"/>
          <w:szCs w:val="22"/>
          <w:lang w:val="da-DK"/>
        </w:rPr>
        <w:t xml:space="preserve">at </w:t>
      </w:r>
      <w:r w:rsidRPr="00DE3C58">
        <w:rPr>
          <w:sz w:val="22"/>
          <w:szCs w:val="22"/>
          <w:lang w:val="da-DK"/>
        </w:rPr>
        <w:t xml:space="preserve">motivere </w:t>
      </w:r>
      <w:r w:rsidR="00D12A9C" w:rsidRPr="00DE3C58">
        <w:rPr>
          <w:sz w:val="22"/>
          <w:szCs w:val="22"/>
          <w:lang w:val="da-DK"/>
        </w:rPr>
        <w:t xml:space="preserve">deres </w:t>
      </w:r>
      <w:r w:rsidRPr="00DE3C58">
        <w:rPr>
          <w:sz w:val="22"/>
          <w:szCs w:val="22"/>
          <w:lang w:val="da-DK"/>
        </w:rPr>
        <w:t>ældre familiemedlemmer til at tilmelde sig et kursus.</w:t>
      </w:r>
    </w:p>
    <w:p w14:paraId="05883197" w14:textId="77777777" w:rsidR="0028244A" w:rsidRPr="001A6BED" w:rsidRDefault="0028244A" w:rsidP="006C39C6">
      <w:pPr>
        <w:rPr>
          <w:sz w:val="24"/>
          <w:szCs w:val="24"/>
          <w:lang w:val="da-DK"/>
        </w:rPr>
      </w:pPr>
    </w:p>
    <w:p w14:paraId="2E839249" w14:textId="77777777" w:rsidR="00765F92" w:rsidRPr="001A6BED" w:rsidRDefault="00765F92" w:rsidP="006C39C6">
      <w:pPr>
        <w:rPr>
          <w:sz w:val="24"/>
          <w:szCs w:val="24"/>
          <w:lang w:val="da-DK"/>
        </w:rPr>
      </w:pPr>
    </w:p>
    <w:p w14:paraId="088FC1DB" w14:textId="3347DB1C" w:rsidR="006C39C6" w:rsidRPr="001A6BED" w:rsidRDefault="006C39C6" w:rsidP="006C39C6">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ind w:left="-851"/>
        <w:outlineLvl w:val="1"/>
        <w:rPr>
          <w:color w:val="1F3864" w:themeColor="accent1" w:themeShade="80"/>
          <w:sz w:val="24"/>
          <w:szCs w:val="24"/>
          <w:lang w:val="da-DK"/>
        </w:rPr>
      </w:pPr>
      <w:r w:rsidRPr="001A6BED">
        <w:rPr>
          <w:caps/>
          <w:color w:val="1F3864" w:themeColor="accent1" w:themeShade="80"/>
          <w:spacing w:val="15"/>
          <w:sz w:val="36"/>
          <w:szCs w:val="36"/>
          <w:lang w:val="da-DK"/>
        </w:rPr>
        <w:t xml:space="preserve">5.2 </w:t>
      </w:r>
      <w:bookmarkEnd w:id="14"/>
      <w:r w:rsidR="00870BB5" w:rsidRPr="001A6BED">
        <w:rPr>
          <w:caps/>
          <w:color w:val="1F3864" w:themeColor="accent1" w:themeShade="80"/>
          <w:spacing w:val="15"/>
          <w:sz w:val="36"/>
          <w:szCs w:val="36"/>
          <w:lang w:val="da-DK"/>
        </w:rPr>
        <w:t xml:space="preserve">påvirk den offentlige </w:t>
      </w:r>
      <w:r w:rsidR="00AF06DC">
        <w:rPr>
          <w:caps/>
          <w:color w:val="1F3864" w:themeColor="accent1" w:themeShade="80"/>
          <w:spacing w:val="15"/>
          <w:sz w:val="36"/>
          <w:szCs w:val="36"/>
          <w:lang w:val="da-DK"/>
        </w:rPr>
        <w:t>Mening</w:t>
      </w:r>
    </w:p>
    <w:p w14:paraId="0E0C9F0A" w14:textId="77777777" w:rsidR="006C39C6" w:rsidRPr="001A6BED" w:rsidRDefault="006C39C6" w:rsidP="006C39C6">
      <w:pPr>
        <w:jc w:val="both"/>
        <w:rPr>
          <w:color w:val="1F3864" w:themeColor="accent1" w:themeShade="80"/>
          <w:sz w:val="24"/>
          <w:szCs w:val="24"/>
          <w:lang w:val="da-DK"/>
        </w:rPr>
      </w:pPr>
    </w:p>
    <w:p w14:paraId="153E0A1E" w14:textId="66AD7DF0" w:rsidR="00870BB5" w:rsidRPr="001A6BED" w:rsidRDefault="00870BB5" w:rsidP="00870BB5">
      <w:pPr>
        <w:rPr>
          <w:i/>
          <w:sz w:val="22"/>
          <w:szCs w:val="22"/>
          <w:lang w:val="da-DK"/>
        </w:rPr>
      </w:pPr>
      <w:r w:rsidRPr="001A6BED">
        <w:rPr>
          <w:i/>
          <w:sz w:val="22"/>
          <w:szCs w:val="22"/>
          <w:lang w:val="da-DK"/>
        </w:rPr>
        <w:t>Som en potentiel udbyder af sundhedsfremmende seniorkurser skal man arbejde kontinuerligt med at forsøge at ændre den kulturelle og mytebaserede opfattelser af aldringsproces, mange af os har for at stimulere interessen for sådanne kurser i det lange løb.</w:t>
      </w:r>
    </w:p>
    <w:p w14:paraId="0816DF51" w14:textId="5E0EF285" w:rsidR="00870BB5" w:rsidRPr="001A6BED" w:rsidRDefault="00AF06DC" w:rsidP="00870BB5">
      <w:pPr>
        <w:rPr>
          <w:sz w:val="22"/>
          <w:szCs w:val="22"/>
          <w:lang w:val="da-DK"/>
        </w:rPr>
      </w:pPr>
      <w:r>
        <w:rPr>
          <w:sz w:val="22"/>
          <w:szCs w:val="22"/>
          <w:lang w:val="da-DK"/>
        </w:rPr>
        <w:t>Målet er at ændre disse holdninger:</w:t>
      </w:r>
    </w:p>
    <w:p w14:paraId="7081E5AA" w14:textId="06476B29" w:rsidR="00870BB5" w:rsidRPr="001A6BED" w:rsidRDefault="00AF06DC" w:rsidP="008B4F03">
      <w:pPr>
        <w:pStyle w:val="Listeafsnit"/>
        <w:numPr>
          <w:ilvl w:val="0"/>
          <w:numId w:val="13"/>
        </w:numPr>
        <w:rPr>
          <w:i/>
          <w:sz w:val="22"/>
          <w:szCs w:val="22"/>
          <w:lang w:val="da-DK"/>
        </w:rPr>
      </w:pPr>
      <w:r>
        <w:rPr>
          <w:i/>
          <w:sz w:val="22"/>
          <w:szCs w:val="22"/>
          <w:lang w:val="da-DK"/>
        </w:rPr>
        <w:t>Alderdommen</w:t>
      </w:r>
      <w:r w:rsidR="00870BB5" w:rsidRPr="001A6BED">
        <w:rPr>
          <w:i/>
          <w:sz w:val="22"/>
          <w:szCs w:val="22"/>
          <w:lang w:val="da-DK"/>
        </w:rPr>
        <w:t xml:space="preserve"> er en periode </w:t>
      </w:r>
      <w:r w:rsidR="000C2B34" w:rsidRPr="001A6BED">
        <w:rPr>
          <w:i/>
          <w:sz w:val="22"/>
          <w:szCs w:val="22"/>
          <w:lang w:val="da-DK"/>
        </w:rPr>
        <w:t>hvor man</w:t>
      </w:r>
      <w:r w:rsidR="00870BB5" w:rsidRPr="001A6BED">
        <w:rPr>
          <w:i/>
          <w:sz w:val="22"/>
          <w:szCs w:val="22"/>
          <w:lang w:val="da-DK"/>
        </w:rPr>
        <w:t xml:space="preserve"> miste</w:t>
      </w:r>
      <w:r w:rsidR="000C2B34" w:rsidRPr="001A6BED">
        <w:rPr>
          <w:i/>
          <w:sz w:val="22"/>
          <w:szCs w:val="22"/>
          <w:lang w:val="da-DK"/>
        </w:rPr>
        <w:t>r</w:t>
      </w:r>
      <w:r w:rsidR="00870BB5" w:rsidRPr="001A6BED">
        <w:rPr>
          <w:i/>
          <w:sz w:val="22"/>
          <w:szCs w:val="22"/>
          <w:lang w:val="da-DK"/>
        </w:rPr>
        <w:t xml:space="preserve"> mentale og fysiske evner.</w:t>
      </w:r>
    </w:p>
    <w:p w14:paraId="42549049" w14:textId="03C96D58" w:rsidR="00870BB5" w:rsidRPr="001A6BED" w:rsidRDefault="00AF06DC" w:rsidP="008B4F03">
      <w:pPr>
        <w:pStyle w:val="Listeafsnit"/>
        <w:numPr>
          <w:ilvl w:val="0"/>
          <w:numId w:val="13"/>
        </w:numPr>
        <w:rPr>
          <w:i/>
          <w:sz w:val="22"/>
          <w:szCs w:val="22"/>
          <w:lang w:val="da-DK"/>
        </w:rPr>
      </w:pPr>
      <w:r>
        <w:rPr>
          <w:i/>
          <w:sz w:val="22"/>
          <w:szCs w:val="22"/>
          <w:lang w:val="da-DK"/>
        </w:rPr>
        <w:t>D</w:t>
      </w:r>
      <w:r w:rsidR="00870BB5" w:rsidRPr="001A6BED">
        <w:rPr>
          <w:i/>
          <w:sz w:val="22"/>
          <w:szCs w:val="22"/>
          <w:lang w:val="da-DK"/>
        </w:rPr>
        <w:t>et er normalt at miste fysiske kompetencer og blive svagere</w:t>
      </w:r>
      <w:r>
        <w:rPr>
          <w:i/>
          <w:sz w:val="22"/>
          <w:szCs w:val="22"/>
          <w:lang w:val="da-DK"/>
        </w:rPr>
        <w:t>, når man bliver ældre</w:t>
      </w:r>
    </w:p>
    <w:p w14:paraId="41301F27" w14:textId="4B1026D1" w:rsidR="00870BB5" w:rsidRPr="001A6BED" w:rsidRDefault="00AF06DC" w:rsidP="00870BB5">
      <w:pPr>
        <w:rPr>
          <w:sz w:val="22"/>
          <w:szCs w:val="22"/>
          <w:lang w:val="da-DK"/>
        </w:rPr>
      </w:pPr>
      <w:r>
        <w:rPr>
          <w:sz w:val="22"/>
          <w:szCs w:val="22"/>
          <w:lang w:val="da-DK"/>
        </w:rPr>
        <w:t>Til:</w:t>
      </w:r>
    </w:p>
    <w:p w14:paraId="6E2804D0" w14:textId="6C000032" w:rsidR="00870BB5" w:rsidRPr="001A6BED" w:rsidRDefault="00AF06DC" w:rsidP="008B4F03">
      <w:pPr>
        <w:pStyle w:val="Listeafsnit"/>
        <w:numPr>
          <w:ilvl w:val="0"/>
          <w:numId w:val="13"/>
        </w:numPr>
        <w:rPr>
          <w:i/>
          <w:sz w:val="22"/>
          <w:szCs w:val="22"/>
          <w:lang w:val="da-DK"/>
        </w:rPr>
      </w:pPr>
      <w:r>
        <w:rPr>
          <w:i/>
          <w:sz w:val="22"/>
          <w:szCs w:val="22"/>
          <w:lang w:val="da-DK"/>
        </w:rPr>
        <w:t>M</w:t>
      </w:r>
      <w:r w:rsidR="00870BB5" w:rsidRPr="001A6BED">
        <w:rPr>
          <w:i/>
          <w:sz w:val="22"/>
          <w:szCs w:val="22"/>
          <w:lang w:val="da-DK"/>
        </w:rPr>
        <w:t>ine fysiske færdigheder er om 1, 3 eller 5 år er resultatet af, hvad jeg har gjort for at bevare dem i de foregående 1,3 og 5 år.</w:t>
      </w:r>
    </w:p>
    <w:p w14:paraId="104DA41D" w14:textId="288E94D2" w:rsidR="00870BB5" w:rsidRPr="00AF06DC" w:rsidRDefault="00AF06DC" w:rsidP="00AF06DC">
      <w:pPr>
        <w:pStyle w:val="Listeafsnit"/>
        <w:numPr>
          <w:ilvl w:val="0"/>
          <w:numId w:val="13"/>
        </w:numPr>
        <w:rPr>
          <w:i/>
          <w:sz w:val="22"/>
          <w:szCs w:val="22"/>
          <w:lang w:val="da-DK"/>
        </w:rPr>
      </w:pPr>
      <w:r>
        <w:rPr>
          <w:i/>
          <w:sz w:val="22"/>
          <w:szCs w:val="22"/>
          <w:lang w:val="da-DK"/>
        </w:rPr>
        <w:t>D</w:t>
      </w:r>
      <w:r w:rsidR="00870BB5" w:rsidRPr="00AF06DC">
        <w:rPr>
          <w:i/>
          <w:sz w:val="22"/>
          <w:szCs w:val="22"/>
          <w:lang w:val="da-DK"/>
        </w:rPr>
        <w:t>et</w:t>
      </w:r>
      <w:r>
        <w:rPr>
          <w:i/>
          <w:sz w:val="22"/>
          <w:szCs w:val="22"/>
          <w:lang w:val="da-DK"/>
        </w:rPr>
        <w:t xml:space="preserve"> </w:t>
      </w:r>
      <w:r w:rsidR="006F7BCE">
        <w:rPr>
          <w:i/>
          <w:sz w:val="22"/>
          <w:szCs w:val="22"/>
          <w:lang w:val="da-DK"/>
        </w:rPr>
        <w:t>er</w:t>
      </w:r>
      <w:r w:rsidR="006F7BCE" w:rsidRPr="00AF06DC">
        <w:rPr>
          <w:i/>
          <w:sz w:val="22"/>
          <w:szCs w:val="22"/>
          <w:lang w:val="da-DK"/>
        </w:rPr>
        <w:t xml:space="preserve"> ikke</w:t>
      </w:r>
      <w:r w:rsidR="00870BB5" w:rsidRPr="00AF06DC">
        <w:rPr>
          <w:i/>
          <w:sz w:val="22"/>
          <w:szCs w:val="22"/>
          <w:lang w:val="da-DK"/>
        </w:rPr>
        <w:t xml:space="preserve"> en uundgåelig del af "normal aldring" at blive svagere.</w:t>
      </w:r>
    </w:p>
    <w:p w14:paraId="0D9DAC74" w14:textId="52CA332B" w:rsidR="00870BB5" w:rsidRPr="001A6BED" w:rsidRDefault="00870BB5" w:rsidP="00870BB5">
      <w:pPr>
        <w:rPr>
          <w:sz w:val="22"/>
          <w:szCs w:val="22"/>
          <w:lang w:val="da-DK"/>
        </w:rPr>
      </w:pPr>
      <w:r w:rsidRPr="001A6BED">
        <w:rPr>
          <w:sz w:val="22"/>
          <w:szCs w:val="22"/>
          <w:lang w:val="da-DK"/>
        </w:rPr>
        <w:t>Vi foreslår derfor, at en potentiel operatør og udbyder af seniorsundhedskurser overvejer</w:t>
      </w:r>
      <w:r w:rsidR="00D51707">
        <w:rPr>
          <w:sz w:val="22"/>
          <w:szCs w:val="22"/>
          <w:lang w:val="da-DK"/>
        </w:rPr>
        <w:t>,</w:t>
      </w:r>
      <w:r w:rsidRPr="001A6BED">
        <w:rPr>
          <w:sz w:val="22"/>
          <w:szCs w:val="22"/>
          <w:lang w:val="da-DK"/>
        </w:rPr>
        <w:t xml:space="preserve"> </w:t>
      </w:r>
      <w:r w:rsidR="000C2B34" w:rsidRPr="001A6BED">
        <w:rPr>
          <w:sz w:val="22"/>
          <w:szCs w:val="22"/>
          <w:lang w:val="da-DK"/>
        </w:rPr>
        <w:t xml:space="preserve">at </w:t>
      </w:r>
      <w:r w:rsidRPr="001A6BED">
        <w:rPr>
          <w:sz w:val="22"/>
          <w:szCs w:val="22"/>
          <w:lang w:val="da-DK"/>
        </w:rPr>
        <w:t xml:space="preserve">fordele ressourcerne til </w:t>
      </w:r>
      <w:r w:rsidR="000C2B34" w:rsidRPr="001A6BED">
        <w:rPr>
          <w:sz w:val="22"/>
          <w:szCs w:val="22"/>
          <w:lang w:val="da-DK"/>
        </w:rPr>
        <w:t xml:space="preserve">løbende </w:t>
      </w:r>
      <w:r w:rsidRPr="001A6BED">
        <w:rPr>
          <w:sz w:val="22"/>
          <w:szCs w:val="22"/>
          <w:lang w:val="da-DK"/>
        </w:rPr>
        <w:t>at skrive små artikler om dette emne. Der kan være 2 sektioner og i alt 20 til 30 linjer i lokalavisen. Mange seniorer, måske især de</w:t>
      </w:r>
      <w:r w:rsidR="006F7BCE">
        <w:rPr>
          <w:sz w:val="22"/>
          <w:szCs w:val="22"/>
          <w:lang w:val="da-DK"/>
        </w:rPr>
        <w:t>m,</w:t>
      </w:r>
      <w:r w:rsidR="00D51707">
        <w:rPr>
          <w:sz w:val="22"/>
          <w:szCs w:val="22"/>
          <w:lang w:val="da-DK"/>
        </w:rPr>
        <w:t xml:space="preserve"> </w:t>
      </w:r>
      <w:r w:rsidRPr="001A6BED">
        <w:rPr>
          <w:sz w:val="22"/>
          <w:szCs w:val="22"/>
          <w:lang w:val="da-DK"/>
        </w:rPr>
        <w:t xml:space="preserve">der er mest interessante i et forebyggelsesperspektiv, begynder ikke at læse lange artikler. Det vil kræve </w:t>
      </w:r>
      <w:r w:rsidR="006F7BCE">
        <w:rPr>
          <w:sz w:val="22"/>
          <w:szCs w:val="22"/>
          <w:lang w:val="da-DK"/>
        </w:rPr>
        <w:t xml:space="preserve">ca. </w:t>
      </w:r>
      <w:r w:rsidRPr="001A6BED">
        <w:rPr>
          <w:sz w:val="22"/>
          <w:szCs w:val="22"/>
          <w:lang w:val="da-DK"/>
        </w:rPr>
        <w:t xml:space="preserve">1 eller 2 ugentlige timer at fremstille </w:t>
      </w:r>
      <w:r w:rsidR="006F7BCE">
        <w:rPr>
          <w:sz w:val="22"/>
          <w:szCs w:val="22"/>
          <w:lang w:val="da-DK"/>
        </w:rPr>
        <w:t xml:space="preserve">sådanne </w:t>
      </w:r>
      <w:r w:rsidRPr="001A6BED">
        <w:rPr>
          <w:sz w:val="22"/>
          <w:szCs w:val="22"/>
          <w:lang w:val="da-DK"/>
        </w:rPr>
        <w:t>artikler.</w:t>
      </w:r>
    </w:p>
    <w:p w14:paraId="74ED8F4A" w14:textId="103AE4D7" w:rsidR="00870BB5" w:rsidRPr="001A6BED" w:rsidRDefault="00870BB5" w:rsidP="00870BB5">
      <w:pPr>
        <w:rPr>
          <w:sz w:val="22"/>
          <w:szCs w:val="22"/>
          <w:lang w:val="da-DK"/>
        </w:rPr>
      </w:pPr>
      <w:r w:rsidRPr="001A6BED">
        <w:rPr>
          <w:sz w:val="22"/>
          <w:szCs w:val="22"/>
          <w:lang w:val="da-DK"/>
        </w:rPr>
        <w:t xml:space="preserve">På kort sigt offentliggøres artiklerne på </w:t>
      </w:r>
      <w:r w:rsidR="00DB3FD5">
        <w:rPr>
          <w:sz w:val="22"/>
          <w:szCs w:val="22"/>
          <w:lang w:val="da-DK"/>
        </w:rPr>
        <w:t>hjemmesiden</w:t>
      </w:r>
      <w:r w:rsidRPr="001A6BED">
        <w:rPr>
          <w:sz w:val="22"/>
          <w:szCs w:val="22"/>
          <w:lang w:val="da-DK"/>
        </w:rPr>
        <w:t xml:space="preserve"> og gemmes</w:t>
      </w:r>
      <w:r w:rsidR="00DB3FD5">
        <w:rPr>
          <w:sz w:val="22"/>
          <w:szCs w:val="22"/>
          <w:lang w:val="da-DK"/>
        </w:rPr>
        <w:t>.</w:t>
      </w:r>
    </w:p>
    <w:p w14:paraId="589F1014" w14:textId="3E69BD69" w:rsidR="00870BB5" w:rsidRPr="001A6BED" w:rsidRDefault="00870BB5" w:rsidP="00870BB5">
      <w:pPr>
        <w:rPr>
          <w:sz w:val="22"/>
          <w:szCs w:val="22"/>
          <w:lang w:val="da-DK"/>
        </w:rPr>
      </w:pPr>
      <w:r w:rsidRPr="001A6BED">
        <w:rPr>
          <w:sz w:val="22"/>
          <w:szCs w:val="22"/>
          <w:lang w:val="da-DK"/>
        </w:rPr>
        <w:t>Vi vil foreslå, at en potentiel fremtidig udbyder overveje</w:t>
      </w:r>
      <w:r w:rsidR="00DB3FD5">
        <w:rPr>
          <w:sz w:val="22"/>
          <w:szCs w:val="22"/>
          <w:lang w:val="da-DK"/>
        </w:rPr>
        <w:t>r</w:t>
      </w:r>
    </w:p>
    <w:p w14:paraId="6938B564" w14:textId="5B0F9209" w:rsidR="000C2B34" w:rsidRPr="001A6BED" w:rsidRDefault="00870BB5" w:rsidP="008B4F03">
      <w:pPr>
        <w:pStyle w:val="Listeafsnit"/>
        <w:numPr>
          <w:ilvl w:val="0"/>
          <w:numId w:val="13"/>
        </w:numPr>
        <w:rPr>
          <w:sz w:val="22"/>
          <w:szCs w:val="22"/>
          <w:lang w:val="da-DK"/>
        </w:rPr>
      </w:pPr>
      <w:r w:rsidRPr="001A6BED">
        <w:rPr>
          <w:sz w:val="22"/>
          <w:szCs w:val="22"/>
          <w:lang w:val="da-DK"/>
        </w:rPr>
        <w:t xml:space="preserve">at kontakte redaktørerne for de lokale ugeaviser for at påpege, at dette er et emne, der ikke kun interesserer seniorgruppen (potentielle 20% af deres læsere), men et spørgsmål af interesse for familiemedlemmer i alle aldre. </w:t>
      </w:r>
      <w:r w:rsidR="006F7BCE">
        <w:rPr>
          <w:sz w:val="22"/>
          <w:szCs w:val="22"/>
          <w:lang w:val="da-DK"/>
        </w:rPr>
        <w:t>A</w:t>
      </w:r>
      <w:r w:rsidRPr="001A6BED">
        <w:rPr>
          <w:sz w:val="22"/>
          <w:szCs w:val="22"/>
          <w:lang w:val="da-DK"/>
        </w:rPr>
        <w:t xml:space="preserve">lle </w:t>
      </w:r>
      <w:r w:rsidR="006F7BCE">
        <w:rPr>
          <w:sz w:val="22"/>
          <w:szCs w:val="22"/>
          <w:lang w:val="da-DK"/>
        </w:rPr>
        <w:t xml:space="preserve">ønsker, at </w:t>
      </w:r>
      <w:r w:rsidRPr="001A6BED">
        <w:rPr>
          <w:sz w:val="22"/>
          <w:szCs w:val="22"/>
          <w:lang w:val="da-DK"/>
        </w:rPr>
        <w:t xml:space="preserve">deres forældre og bedsteforældre </w:t>
      </w:r>
      <w:r w:rsidR="006F7BCE">
        <w:rPr>
          <w:sz w:val="22"/>
          <w:szCs w:val="22"/>
          <w:lang w:val="da-DK"/>
        </w:rPr>
        <w:t xml:space="preserve">er raske og sunde </w:t>
      </w:r>
      <w:r w:rsidRPr="001A6BED">
        <w:rPr>
          <w:sz w:val="22"/>
          <w:szCs w:val="22"/>
          <w:lang w:val="da-DK"/>
        </w:rPr>
        <w:t>så længe som muligt.</w:t>
      </w:r>
      <w:r w:rsidR="000C2B34" w:rsidRPr="001A6BED">
        <w:rPr>
          <w:sz w:val="22"/>
          <w:szCs w:val="22"/>
          <w:lang w:val="da-DK"/>
        </w:rPr>
        <w:br/>
      </w:r>
    </w:p>
    <w:p w14:paraId="3F93AD45" w14:textId="34EEA8C7" w:rsidR="00870BB5" w:rsidRPr="001A6BED" w:rsidRDefault="006F7BCE" w:rsidP="008B4F03">
      <w:pPr>
        <w:pStyle w:val="Listeafsnit"/>
        <w:numPr>
          <w:ilvl w:val="0"/>
          <w:numId w:val="13"/>
        </w:numPr>
        <w:rPr>
          <w:sz w:val="22"/>
          <w:szCs w:val="22"/>
          <w:lang w:val="da-DK"/>
        </w:rPr>
      </w:pPr>
      <w:r w:rsidRPr="00643B12">
        <w:rPr>
          <w:sz w:val="22"/>
          <w:szCs w:val="22"/>
          <w:lang w:val="da-DK"/>
        </w:rPr>
        <w:t>at</w:t>
      </w:r>
      <w:r w:rsidR="00870BB5" w:rsidRPr="00643B12">
        <w:rPr>
          <w:sz w:val="22"/>
          <w:szCs w:val="22"/>
          <w:lang w:val="da-DK"/>
        </w:rPr>
        <w:t xml:space="preserve"> undersøge mulighederne for at oprette et </w:t>
      </w:r>
      <w:r w:rsidR="000C2B34" w:rsidRPr="00643B12">
        <w:rPr>
          <w:sz w:val="22"/>
          <w:szCs w:val="22"/>
          <w:lang w:val="da-DK"/>
        </w:rPr>
        <w:t>samarbejde</w:t>
      </w:r>
      <w:r w:rsidRPr="00643B12">
        <w:rPr>
          <w:sz w:val="22"/>
          <w:szCs w:val="22"/>
          <w:lang w:val="da-DK"/>
        </w:rPr>
        <w:t xml:space="preserve"> </w:t>
      </w:r>
      <w:r w:rsidR="00870BB5" w:rsidRPr="00643B12">
        <w:rPr>
          <w:sz w:val="22"/>
          <w:szCs w:val="22"/>
          <w:lang w:val="da-DK"/>
        </w:rPr>
        <w:t xml:space="preserve">med lokale virksomheder, der regelmæssigt </w:t>
      </w:r>
      <w:r w:rsidR="000C2B34" w:rsidRPr="00643B12">
        <w:rPr>
          <w:sz w:val="22"/>
          <w:szCs w:val="22"/>
          <w:lang w:val="da-DK"/>
        </w:rPr>
        <w:t>uddeler reklamer</w:t>
      </w:r>
      <w:r w:rsidR="00870BB5" w:rsidRPr="00643B12">
        <w:rPr>
          <w:sz w:val="22"/>
          <w:szCs w:val="22"/>
          <w:lang w:val="da-DK"/>
        </w:rPr>
        <w:t xml:space="preserve"> i lokalområde</w:t>
      </w:r>
      <w:r w:rsidR="00643B12">
        <w:rPr>
          <w:sz w:val="22"/>
          <w:szCs w:val="22"/>
          <w:lang w:val="da-DK"/>
        </w:rPr>
        <w:t>t</w:t>
      </w:r>
      <w:r w:rsidR="00870BB5" w:rsidRPr="00643B12">
        <w:rPr>
          <w:sz w:val="22"/>
          <w:szCs w:val="22"/>
          <w:lang w:val="da-DK"/>
        </w:rPr>
        <w:t xml:space="preserve">. Det kunne være supermarkeder. </w:t>
      </w:r>
      <w:r w:rsidR="000C2B34" w:rsidRPr="001A6BED">
        <w:rPr>
          <w:sz w:val="22"/>
          <w:szCs w:val="22"/>
          <w:lang w:val="da-DK"/>
        </w:rPr>
        <w:br/>
      </w:r>
    </w:p>
    <w:p w14:paraId="1F6B1825" w14:textId="4D5F6838" w:rsidR="00870BB5" w:rsidRPr="001A6BED" w:rsidRDefault="006F7BCE" w:rsidP="008B4F03">
      <w:pPr>
        <w:pStyle w:val="Listeafsnit"/>
        <w:numPr>
          <w:ilvl w:val="0"/>
          <w:numId w:val="13"/>
        </w:numPr>
        <w:rPr>
          <w:sz w:val="22"/>
          <w:szCs w:val="22"/>
          <w:lang w:val="da-DK"/>
        </w:rPr>
      </w:pPr>
      <w:r>
        <w:rPr>
          <w:sz w:val="22"/>
          <w:szCs w:val="22"/>
          <w:lang w:val="da-DK"/>
        </w:rPr>
        <w:t>at</w:t>
      </w:r>
      <w:r w:rsidR="00870BB5" w:rsidRPr="001A6BED">
        <w:rPr>
          <w:sz w:val="22"/>
          <w:szCs w:val="22"/>
          <w:lang w:val="da-DK"/>
        </w:rPr>
        <w:t xml:space="preserve"> etablere kontakt til lokale radio</w:t>
      </w:r>
      <w:r>
        <w:rPr>
          <w:sz w:val="22"/>
          <w:szCs w:val="22"/>
          <w:lang w:val="da-DK"/>
        </w:rPr>
        <w:t xml:space="preserve">- og tv-kanaler </w:t>
      </w:r>
      <w:r w:rsidR="00870BB5" w:rsidRPr="001A6BED">
        <w:rPr>
          <w:sz w:val="22"/>
          <w:szCs w:val="22"/>
          <w:lang w:val="da-DK"/>
        </w:rPr>
        <w:t xml:space="preserve">for at påpege, at dette er et emne, der indeholder viden nok til et ugentligt eller månedligt </w:t>
      </w:r>
      <w:r>
        <w:rPr>
          <w:sz w:val="22"/>
          <w:szCs w:val="22"/>
          <w:lang w:val="da-DK"/>
        </w:rPr>
        <w:t>program</w:t>
      </w:r>
      <w:r w:rsidR="00870BB5" w:rsidRPr="001A6BED">
        <w:rPr>
          <w:sz w:val="22"/>
          <w:szCs w:val="22"/>
          <w:lang w:val="da-DK"/>
        </w:rPr>
        <w:t>.</w:t>
      </w:r>
    </w:p>
    <w:p w14:paraId="6A8A0261" w14:textId="77777777" w:rsidR="000C2B34" w:rsidRPr="001A6BED" w:rsidRDefault="000C2B34" w:rsidP="000C2B34">
      <w:pPr>
        <w:rPr>
          <w:sz w:val="22"/>
          <w:szCs w:val="22"/>
          <w:lang w:val="da-DK"/>
        </w:rPr>
      </w:pPr>
    </w:p>
    <w:p w14:paraId="4B8A3341" w14:textId="6ACF67DC" w:rsidR="006C39C6" w:rsidRPr="001A6BED" w:rsidRDefault="006C39C6" w:rsidP="006C39C6">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ind w:left="-709"/>
        <w:outlineLvl w:val="1"/>
        <w:rPr>
          <w:caps/>
          <w:color w:val="1F3864" w:themeColor="accent1" w:themeShade="80"/>
          <w:spacing w:val="15"/>
          <w:sz w:val="36"/>
          <w:szCs w:val="36"/>
          <w:lang w:val="da-DK"/>
        </w:rPr>
      </w:pPr>
      <w:bookmarkStart w:id="15" w:name="_Toc17186964"/>
      <w:r w:rsidRPr="001A6BED">
        <w:rPr>
          <w:caps/>
          <w:color w:val="1F3864" w:themeColor="accent1" w:themeShade="80"/>
          <w:spacing w:val="15"/>
          <w:sz w:val="36"/>
          <w:szCs w:val="36"/>
          <w:lang w:val="da-DK"/>
        </w:rPr>
        <w:t>5.3    1</w:t>
      </w:r>
      <w:r w:rsidR="00DE3C58">
        <w:rPr>
          <w:caps/>
          <w:color w:val="1F3864" w:themeColor="accent1" w:themeShade="80"/>
          <w:spacing w:val="15"/>
          <w:sz w:val="36"/>
          <w:szCs w:val="36"/>
          <w:lang w:val="da-DK"/>
        </w:rPr>
        <w:t>-</w:t>
      </w:r>
      <w:r w:rsidRPr="001A6BED">
        <w:rPr>
          <w:caps/>
          <w:color w:val="1F3864" w:themeColor="accent1" w:themeShade="80"/>
          <w:spacing w:val="15"/>
          <w:sz w:val="36"/>
          <w:szCs w:val="36"/>
          <w:lang w:val="da-DK"/>
        </w:rPr>
        <w:t>da</w:t>
      </w:r>
      <w:r w:rsidR="0093458B" w:rsidRPr="001A6BED">
        <w:rPr>
          <w:caps/>
          <w:color w:val="1F3864" w:themeColor="accent1" w:themeShade="80"/>
          <w:spacing w:val="15"/>
          <w:sz w:val="36"/>
          <w:szCs w:val="36"/>
          <w:lang w:val="da-DK"/>
        </w:rPr>
        <w:t>gs</w:t>
      </w:r>
      <w:bookmarkEnd w:id="15"/>
      <w:r w:rsidR="0093458B" w:rsidRPr="001A6BED">
        <w:rPr>
          <w:caps/>
          <w:color w:val="1F3864" w:themeColor="accent1" w:themeShade="80"/>
          <w:spacing w:val="15"/>
          <w:sz w:val="36"/>
          <w:szCs w:val="36"/>
          <w:lang w:val="da-DK"/>
        </w:rPr>
        <w:t xml:space="preserve"> begivenheder</w:t>
      </w:r>
    </w:p>
    <w:p w14:paraId="0FDD33A9" w14:textId="26F6CD29" w:rsidR="006C39C6" w:rsidRPr="00DE3C58" w:rsidRDefault="006C39C6" w:rsidP="006C39C6">
      <w:pPr>
        <w:rPr>
          <w:rFonts w:cstheme="minorHAnsi"/>
          <w:sz w:val="22"/>
          <w:szCs w:val="22"/>
          <w:lang w:val="da-DK"/>
        </w:rPr>
      </w:pPr>
      <w:bookmarkStart w:id="16" w:name="_Toc17186965"/>
      <w:r w:rsidRPr="00DE3C58">
        <w:rPr>
          <w:rFonts w:cstheme="minorHAnsi"/>
          <w:sz w:val="22"/>
          <w:szCs w:val="22"/>
          <w:lang w:val="da-DK"/>
        </w:rPr>
        <w:t xml:space="preserve">I en opstartsfase </w:t>
      </w:r>
      <w:r w:rsidR="0015036A">
        <w:rPr>
          <w:rFonts w:cstheme="minorHAnsi"/>
          <w:sz w:val="22"/>
          <w:szCs w:val="22"/>
          <w:lang w:val="da-DK"/>
        </w:rPr>
        <w:t xml:space="preserve">kan invitation af seniorer til </w:t>
      </w:r>
      <w:r w:rsidRPr="00DE3C58">
        <w:rPr>
          <w:rFonts w:cstheme="minorHAnsi"/>
          <w:sz w:val="22"/>
          <w:szCs w:val="22"/>
          <w:lang w:val="da-DK"/>
        </w:rPr>
        <w:t>en årlig en-dags-begivenhed</w:t>
      </w:r>
      <w:r w:rsidR="0015036A">
        <w:rPr>
          <w:rFonts w:cstheme="minorHAnsi"/>
          <w:sz w:val="22"/>
          <w:szCs w:val="22"/>
          <w:lang w:val="da-DK"/>
        </w:rPr>
        <w:t xml:space="preserve"> være med til at motivere dem til at melde sig til </w:t>
      </w:r>
      <w:r w:rsidRPr="00DE3C58">
        <w:rPr>
          <w:rFonts w:cstheme="minorHAnsi"/>
          <w:sz w:val="22"/>
          <w:szCs w:val="22"/>
          <w:lang w:val="da-DK"/>
        </w:rPr>
        <w:t>kurser</w:t>
      </w:r>
      <w:r w:rsidR="006E28D7" w:rsidRPr="00DE3C58">
        <w:rPr>
          <w:rFonts w:cstheme="minorHAnsi"/>
          <w:sz w:val="22"/>
          <w:szCs w:val="22"/>
          <w:lang w:val="da-DK"/>
        </w:rPr>
        <w:t xml:space="preserve">ne. </w:t>
      </w:r>
    </w:p>
    <w:p w14:paraId="34139537" w14:textId="71AEF508" w:rsidR="006C39C6" w:rsidRPr="00DE3C58" w:rsidRDefault="0015036A" w:rsidP="006C39C6">
      <w:pPr>
        <w:rPr>
          <w:rFonts w:cstheme="minorHAnsi"/>
          <w:sz w:val="22"/>
          <w:szCs w:val="22"/>
          <w:lang w:val="da-DK"/>
        </w:rPr>
      </w:pPr>
      <w:r>
        <w:rPr>
          <w:rFonts w:cstheme="minorHAnsi"/>
          <w:sz w:val="22"/>
          <w:szCs w:val="22"/>
          <w:lang w:val="da-DK"/>
        </w:rPr>
        <w:t>Dags</w:t>
      </w:r>
      <w:r w:rsidR="006C39C6" w:rsidRPr="00DE3C58">
        <w:rPr>
          <w:rFonts w:cstheme="minorHAnsi"/>
          <w:sz w:val="22"/>
          <w:szCs w:val="22"/>
          <w:lang w:val="da-DK"/>
        </w:rPr>
        <w:t>program</w:t>
      </w:r>
      <w:r>
        <w:rPr>
          <w:rFonts w:cstheme="minorHAnsi"/>
          <w:sz w:val="22"/>
          <w:szCs w:val="22"/>
          <w:lang w:val="da-DK"/>
        </w:rPr>
        <w:t>met</w:t>
      </w:r>
      <w:r w:rsidR="006C39C6" w:rsidRPr="00DE3C58">
        <w:rPr>
          <w:rFonts w:cstheme="minorHAnsi"/>
          <w:sz w:val="22"/>
          <w:szCs w:val="22"/>
          <w:lang w:val="da-DK"/>
        </w:rPr>
        <w:t xml:space="preserve"> indeholder elementer</w:t>
      </w:r>
      <w:r>
        <w:rPr>
          <w:rFonts w:cstheme="minorHAnsi"/>
          <w:sz w:val="22"/>
          <w:szCs w:val="22"/>
          <w:lang w:val="da-DK"/>
        </w:rPr>
        <w:t>, som</w:t>
      </w:r>
      <w:r w:rsidR="006C39C6" w:rsidRPr="00DE3C58">
        <w:rPr>
          <w:rFonts w:cstheme="minorHAnsi"/>
          <w:sz w:val="22"/>
          <w:szCs w:val="22"/>
          <w:lang w:val="da-DK"/>
        </w:rPr>
        <w:t xml:space="preserve"> mange seniorer er bekendt med og vil finde attraktive, </w:t>
      </w:r>
      <w:r>
        <w:rPr>
          <w:rFonts w:cstheme="minorHAnsi"/>
          <w:sz w:val="22"/>
          <w:szCs w:val="22"/>
          <w:lang w:val="da-DK"/>
        </w:rPr>
        <w:t xml:space="preserve">og kan </w:t>
      </w:r>
      <w:r w:rsidR="006C39C6" w:rsidRPr="00DE3C58">
        <w:rPr>
          <w:rFonts w:cstheme="minorHAnsi"/>
          <w:sz w:val="22"/>
          <w:szCs w:val="22"/>
          <w:lang w:val="da-DK"/>
        </w:rPr>
        <w:t xml:space="preserve">være med til at fremme motivationen. </w:t>
      </w:r>
      <w:r w:rsidR="00F04D8E">
        <w:rPr>
          <w:rFonts w:cstheme="minorHAnsi"/>
          <w:sz w:val="22"/>
          <w:szCs w:val="22"/>
          <w:lang w:val="da-DK"/>
        </w:rPr>
        <w:t>Et sådant initiativ</w:t>
      </w:r>
      <w:r w:rsidR="006C39C6" w:rsidRPr="00DE3C58">
        <w:rPr>
          <w:rFonts w:cstheme="minorHAnsi"/>
          <w:sz w:val="22"/>
          <w:szCs w:val="22"/>
          <w:lang w:val="da-DK"/>
        </w:rPr>
        <w:t xml:space="preserve"> vil komme ud til </w:t>
      </w:r>
      <w:r>
        <w:rPr>
          <w:rFonts w:cstheme="minorHAnsi"/>
          <w:sz w:val="22"/>
          <w:szCs w:val="22"/>
          <w:lang w:val="da-DK"/>
        </w:rPr>
        <w:t xml:space="preserve">de </w:t>
      </w:r>
      <w:r w:rsidR="006C39C6" w:rsidRPr="00DE3C58">
        <w:rPr>
          <w:rFonts w:cstheme="minorHAnsi"/>
          <w:sz w:val="22"/>
          <w:szCs w:val="22"/>
          <w:lang w:val="da-DK"/>
        </w:rPr>
        <w:t xml:space="preserve">skeptiske seniorer, der er vanskelige at nå og de seniorer, som ikke bliver motiverede </w:t>
      </w:r>
      <w:r w:rsidR="00F04D8E">
        <w:rPr>
          <w:rFonts w:cstheme="minorHAnsi"/>
          <w:sz w:val="22"/>
          <w:szCs w:val="22"/>
          <w:lang w:val="da-DK"/>
        </w:rPr>
        <w:t>af en annonce</w:t>
      </w:r>
      <w:r w:rsidR="006C39C6" w:rsidRPr="00DE3C58">
        <w:rPr>
          <w:rFonts w:cstheme="minorHAnsi"/>
          <w:sz w:val="22"/>
          <w:szCs w:val="22"/>
          <w:lang w:val="da-DK"/>
        </w:rPr>
        <w:t xml:space="preserve"> i en avis eller en brochure. Et program som dette </w:t>
      </w:r>
      <w:r>
        <w:rPr>
          <w:rFonts w:cstheme="minorHAnsi"/>
          <w:sz w:val="22"/>
          <w:szCs w:val="22"/>
          <w:lang w:val="da-DK"/>
        </w:rPr>
        <w:t xml:space="preserve">giver </w:t>
      </w:r>
      <w:r w:rsidR="006C39C6" w:rsidRPr="00DE3C58">
        <w:rPr>
          <w:rFonts w:cstheme="minorHAnsi"/>
          <w:sz w:val="22"/>
          <w:szCs w:val="22"/>
          <w:lang w:val="da-DK"/>
        </w:rPr>
        <w:t xml:space="preserve">udbyderen af ​​seniorsundhedskurser </w:t>
      </w:r>
      <w:r>
        <w:rPr>
          <w:rFonts w:cstheme="minorHAnsi"/>
          <w:sz w:val="22"/>
          <w:szCs w:val="22"/>
          <w:lang w:val="da-DK"/>
        </w:rPr>
        <w:t xml:space="preserve">mulighed </w:t>
      </w:r>
      <w:r w:rsidR="00F04D8E">
        <w:rPr>
          <w:rFonts w:cstheme="minorHAnsi"/>
          <w:sz w:val="22"/>
          <w:szCs w:val="22"/>
          <w:lang w:val="da-DK"/>
        </w:rPr>
        <w:t xml:space="preserve">for </w:t>
      </w:r>
      <w:r w:rsidR="006C39C6" w:rsidRPr="00DE3C58">
        <w:rPr>
          <w:rFonts w:cstheme="minorHAnsi"/>
          <w:sz w:val="22"/>
          <w:szCs w:val="22"/>
          <w:lang w:val="da-DK"/>
        </w:rPr>
        <w:t>at have direkte kontakt med mange seniorer i løbet af dagen.</w:t>
      </w:r>
    </w:p>
    <w:p w14:paraId="6E502902" w14:textId="47DBD187" w:rsidR="006C39C6" w:rsidRPr="00DE3C58" w:rsidRDefault="006C39C6" w:rsidP="006C39C6">
      <w:pPr>
        <w:rPr>
          <w:rFonts w:cstheme="minorHAnsi"/>
          <w:sz w:val="22"/>
          <w:szCs w:val="22"/>
          <w:lang w:val="da-DK"/>
        </w:rPr>
      </w:pPr>
      <w:r w:rsidRPr="00DE3C58">
        <w:rPr>
          <w:rFonts w:cstheme="minorHAnsi"/>
          <w:sz w:val="22"/>
          <w:szCs w:val="22"/>
          <w:lang w:val="da-DK"/>
        </w:rPr>
        <w:t>Det er en stor opgave at gå efter alle seniorer i et område, og kan ikke gøres med en</w:t>
      </w:r>
      <w:r w:rsidR="0015036A">
        <w:rPr>
          <w:rFonts w:cstheme="minorHAnsi"/>
          <w:sz w:val="22"/>
          <w:szCs w:val="22"/>
          <w:lang w:val="da-DK"/>
        </w:rPr>
        <w:t xml:space="preserve"> </w:t>
      </w:r>
      <w:r w:rsidR="00FB460C">
        <w:rPr>
          <w:rFonts w:cstheme="minorHAnsi"/>
          <w:sz w:val="22"/>
          <w:szCs w:val="22"/>
          <w:lang w:val="da-DK"/>
        </w:rPr>
        <w:t xml:space="preserve">enkelt </w:t>
      </w:r>
      <w:r w:rsidR="00F04D8E">
        <w:rPr>
          <w:rFonts w:cstheme="minorHAnsi"/>
          <w:sz w:val="22"/>
          <w:szCs w:val="22"/>
          <w:lang w:val="da-DK"/>
        </w:rPr>
        <w:t>en-d</w:t>
      </w:r>
      <w:r w:rsidR="00F04D8E" w:rsidRPr="00DE3C58">
        <w:rPr>
          <w:rFonts w:cstheme="minorHAnsi"/>
          <w:sz w:val="22"/>
          <w:szCs w:val="22"/>
          <w:lang w:val="da-DK"/>
        </w:rPr>
        <w:t>ags</w:t>
      </w:r>
      <w:r w:rsidR="0015036A">
        <w:rPr>
          <w:rFonts w:cstheme="minorHAnsi"/>
          <w:sz w:val="22"/>
          <w:szCs w:val="22"/>
          <w:lang w:val="da-DK"/>
        </w:rPr>
        <w:t>-</w:t>
      </w:r>
      <w:r w:rsidRPr="00DE3C58">
        <w:rPr>
          <w:rFonts w:cstheme="minorHAnsi"/>
          <w:sz w:val="22"/>
          <w:szCs w:val="22"/>
          <w:lang w:val="da-DK"/>
        </w:rPr>
        <w:t xml:space="preserve"> begivenhed. 18% til 22% af en befolkning er +65. </w:t>
      </w:r>
      <w:r w:rsidR="00176C04" w:rsidRPr="00DE3C58">
        <w:rPr>
          <w:rFonts w:cstheme="minorHAnsi"/>
          <w:sz w:val="22"/>
          <w:szCs w:val="22"/>
          <w:lang w:val="da-DK"/>
        </w:rPr>
        <w:t>i</w:t>
      </w:r>
      <w:r w:rsidRPr="00DE3C58">
        <w:rPr>
          <w:rFonts w:cstheme="minorHAnsi"/>
          <w:sz w:val="22"/>
          <w:szCs w:val="22"/>
          <w:lang w:val="da-DK"/>
        </w:rPr>
        <w:t xml:space="preserve"> en lokalbefolkning på 50.000 (en kommune) er det mellem 9.000 og 11.000 seniorer. Det kræver en begivenhed, der sandsynligvis vil vare en ugen.</w:t>
      </w:r>
    </w:p>
    <w:p w14:paraId="4768ECE7" w14:textId="54D90E3F" w:rsidR="006C39C6" w:rsidRPr="00DE3C58" w:rsidRDefault="006C39C6" w:rsidP="006C39C6">
      <w:pPr>
        <w:rPr>
          <w:rFonts w:cstheme="minorHAnsi"/>
          <w:sz w:val="22"/>
          <w:szCs w:val="22"/>
          <w:lang w:val="da-DK"/>
        </w:rPr>
      </w:pPr>
      <w:r w:rsidRPr="00DE3C58">
        <w:rPr>
          <w:rFonts w:cstheme="minorHAnsi"/>
          <w:sz w:val="22"/>
          <w:szCs w:val="22"/>
          <w:lang w:val="da-DK"/>
        </w:rPr>
        <w:t>Som inspiration kan det nævnes, at flere danske kommuner allerede inviterer seniorer til sådanne arrangementer. Kommunernes fokus varierer. En stor kommune med 337.000 indbyggere inviterer alle, der allerede er eller vil blive 75 samme år. Alle modtager en invitation til at deltage i en heldags begivenhed på rådhuset.</w:t>
      </w:r>
    </w:p>
    <w:p w14:paraId="1F552CCA" w14:textId="7FAA3135" w:rsidR="006C39C6" w:rsidRPr="00DE3C58" w:rsidRDefault="006C39C6" w:rsidP="006C39C6">
      <w:pPr>
        <w:rPr>
          <w:rFonts w:cstheme="minorHAnsi"/>
          <w:sz w:val="22"/>
          <w:szCs w:val="22"/>
          <w:lang w:val="da-DK"/>
        </w:rPr>
      </w:pPr>
      <w:r w:rsidRPr="00DE3C58">
        <w:rPr>
          <w:rFonts w:cstheme="minorHAnsi"/>
          <w:sz w:val="22"/>
          <w:szCs w:val="22"/>
          <w:lang w:val="da-DK"/>
        </w:rPr>
        <w:t>Programmet for sådan en dag</w:t>
      </w:r>
      <w:r w:rsidR="00F04D8E">
        <w:rPr>
          <w:rFonts w:cstheme="minorHAnsi"/>
          <w:sz w:val="22"/>
          <w:szCs w:val="22"/>
          <w:lang w:val="da-DK"/>
        </w:rPr>
        <w:t xml:space="preserve"> kan være</w:t>
      </w:r>
      <w:r w:rsidRPr="00DE3C58">
        <w:rPr>
          <w:rFonts w:cstheme="minorHAnsi"/>
          <w:sz w:val="22"/>
          <w:szCs w:val="22"/>
          <w:lang w:val="da-DK"/>
        </w:rPr>
        <w:t>:</w:t>
      </w:r>
    </w:p>
    <w:p w14:paraId="21A4172E" w14:textId="0B9FE156" w:rsidR="006C39C6" w:rsidRPr="00DE3C58" w:rsidRDefault="006C39C6" w:rsidP="008B4F03">
      <w:pPr>
        <w:pStyle w:val="Listeafsnit"/>
        <w:numPr>
          <w:ilvl w:val="0"/>
          <w:numId w:val="14"/>
        </w:numPr>
        <w:rPr>
          <w:rFonts w:cstheme="minorHAnsi"/>
          <w:sz w:val="22"/>
          <w:szCs w:val="22"/>
          <w:lang w:val="da-DK"/>
        </w:rPr>
      </w:pPr>
      <w:r w:rsidRPr="00DE3C58">
        <w:rPr>
          <w:rFonts w:cstheme="minorHAnsi"/>
          <w:sz w:val="22"/>
          <w:szCs w:val="22"/>
          <w:lang w:val="da-DK"/>
        </w:rPr>
        <w:t>10:00 Borgmesteren byder velkommen og tilbyder samtaler med målgruppen.</w:t>
      </w:r>
    </w:p>
    <w:p w14:paraId="2F19F25D" w14:textId="4529F13E" w:rsidR="006C39C6" w:rsidRPr="00DE3C58" w:rsidRDefault="006C39C6" w:rsidP="008B4F03">
      <w:pPr>
        <w:pStyle w:val="Listeafsnit"/>
        <w:numPr>
          <w:ilvl w:val="0"/>
          <w:numId w:val="14"/>
        </w:numPr>
        <w:rPr>
          <w:rFonts w:cstheme="minorHAnsi"/>
          <w:sz w:val="22"/>
          <w:szCs w:val="22"/>
          <w:lang w:val="da-DK"/>
        </w:rPr>
      </w:pPr>
      <w:r w:rsidRPr="00DE3C58">
        <w:rPr>
          <w:rFonts w:cstheme="minorHAnsi"/>
          <w:sz w:val="22"/>
          <w:szCs w:val="22"/>
          <w:lang w:val="da-DK"/>
        </w:rPr>
        <w:t>11:00 Præsentation af viden om senior</w:t>
      </w:r>
      <w:r w:rsidR="00F54B90" w:rsidRPr="00DE3C58">
        <w:rPr>
          <w:rFonts w:cstheme="minorHAnsi"/>
          <w:sz w:val="22"/>
          <w:szCs w:val="22"/>
          <w:lang w:val="da-DK"/>
        </w:rPr>
        <w:t xml:space="preserve">sundhed og introduktion </w:t>
      </w:r>
      <w:r w:rsidRPr="00DE3C58">
        <w:rPr>
          <w:rFonts w:cstheme="minorHAnsi"/>
          <w:sz w:val="22"/>
          <w:szCs w:val="22"/>
          <w:lang w:val="da-DK"/>
        </w:rPr>
        <w:t>til kurset.</w:t>
      </w:r>
    </w:p>
    <w:p w14:paraId="1173AB89" w14:textId="35DB4AC6" w:rsidR="006C39C6" w:rsidRPr="00DE3C58" w:rsidRDefault="006C39C6" w:rsidP="008B4F03">
      <w:pPr>
        <w:pStyle w:val="Listeafsnit"/>
        <w:numPr>
          <w:ilvl w:val="0"/>
          <w:numId w:val="14"/>
        </w:numPr>
        <w:rPr>
          <w:rFonts w:cstheme="minorHAnsi"/>
          <w:sz w:val="22"/>
          <w:szCs w:val="22"/>
          <w:lang w:val="da-DK"/>
        </w:rPr>
      </w:pPr>
      <w:r w:rsidRPr="00DE3C58">
        <w:rPr>
          <w:rFonts w:cstheme="minorHAnsi"/>
          <w:sz w:val="22"/>
          <w:szCs w:val="22"/>
          <w:lang w:val="da-DK"/>
        </w:rPr>
        <w:t xml:space="preserve"> 12:00 Lille middag </w:t>
      </w:r>
    </w:p>
    <w:p w14:paraId="1D8860C4" w14:textId="77777777" w:rsidR="006C39C6" w:rsidRPr="00DE3C58" w:rsidRDefault="006C39C6" w:rsidP="008B4F03">
      <w:pPr>
        <w:pStyle w:val="Listeafsnit"/>
        <w:numPr>
          <w:ilvl w:val="0"/>
          <w:numId w:val="14"/>
        </w:numPr>
        <w:rPr>
          <w:rFonts w:cstheme="minorHAnsi"/>
          <w:sz w:val="22"/>
          <w:szCs w:val="22"/>
          <w:lang w:val="da-DK"/>
        </w:rPr>
      </w:pPr>
      <w:r w:rsidRPr="00DE3C58">
        <w:rPr>
          <w:rFonts w:cstheme="minorHAnsi"/>
          <w:sz w:val="22"/>
          <w:szCs w:val="22"/>
          <w:lang w:val="da-DK"/>
        </w:rPr>
        <w:t xml:space="preserve"> 12:30 besøge "boder", der præsenterer forskellige muligheder for at være aktiv som senior såsom kreative muligheder, frivilligt arbejde og giver rådgivning.</w:t>
      </w:r>
    </w:p>
    <w:p w14:paraId="13F5094F" w14:textId="77777777" w:rsidR="006C39C6" w:rsidRPr="00DE3C58" w:rsidRDefault="006C39C6" w:rsidP="008B4F03">
      <w:pPr>
        <w:pStyle w:val="Listeafsnit"/>
        <w:numPr>
          <w:ilvl w:val="0"/>
          <w:numId w:val="14"/>
        </w:numPr>
        <w:rPr>
          <w:rFonts w:cstheme="minorHAnsi"/>
          <w:sz w:val="22"/>
          <w:szCs w:val="22"/>
          <w:lang w:val="da-DK"/>
        </w:rPr>
      </w:pPr>
      <w:r w:rsidRPr="00DE3C58">
        <w:rPr>
          <w:rFonts w:cstheme="minorHAnsi"/>
          <w:sz w:val="22"/>
          <w:szCs w:val="22"/>
          <w:lang w:val="da-DK"/>
        </w:rPr>
        <w:t>13:00 En "kendt foredragsholder" eller musikalsk gæst.</w:t>
      </w:r>
    </w:p>
    <w:p w14:paraId="3A72E7D4" w14:textId="4421FEFF" w:rsidR="006C39C6" w:rsidRPr="00DE3C58" w:rsidRDefault="006C39C6" w:rsidP="008B4F03">
      <w:pPr>
        <w:pStyle w:val="Listeafsnit"/>
        <w:numPr>
          <w:ilvl w:val="0"/>
          <w:numId w:val="14"/>
        </w:numPr>
        <w:rPr>
          <w:rFonts w:cstheme="minorHAnsi"/>
          <w:sz w:val="22"/>
          <w:szCs w:val="22"/>
          <w:lang w:val="da-DK"/>
        </w:rPr>
      </w:pPr>
      <w:r w:rsidRPr="00DE3C58">
        <w:rPr>
          <w:rFonts w:cstheme="minorHAnsi"/>
          <w:sz w:val="22"/>
          <w:szCs w:val="22"/>
          <w:lang w:val="da-DK"/>
        </w:rPr>
        <w:t xml:space="preserve">14:00 Kaffe og sidste besøg </w:t>
      </w:r>
      <w:r w:rsidR="00FB460C">
        <w:rPr>
          <w:rFonts w:cstheme="minorHAnsi"/>
          <w:sz w:val="22"/>
          <w:szCs w:val="22"/>
          <w:lang w:val="da-DK"/>
        </w:rPr>
        <w:t>i</w:t>
      </w:r>
      <w:r w:rsidRPr="00DE3C58">
        <w:rPr>
          <w:rFonts w:cstheme="minorHAnsi"/>
          <w:sz w:val="22"/>
          <w:szCs w:val="22"/>
          <w:lang w:val="da-DK"/>
        </w:rPr>
        <w:t xml:space="preserve"> "boder</w:t>
      </w:r>
      <w:r w:rsidR="00F54B90" w:rsidRPr="00DE3C58">
        <w:rPr>
          <w:rFonts w:cstheme="minorHAnsi"/>
          <w:sz w:val="22"/>
          <w:szCs w:val="22"/>
          <w:lang w:val="da-DK"/>
        </w:rPr>
        <w:t>ne</w:t>
      </w:r>
      <w:r w:rsidRPr="00DE3C58">
        <w:rPr>
          <w:rFonts w:cstheme="minorHAnsi"/>
          <w:sz w:val="22"/>
          <w:szCs w:val="22"/>
          <w:lang w:val="da-DK"/>
        </w:rPr>
        <w:t>"</w:t>
      </w:r>
      <w:r w:rsidR="00F54B90" w:rsidRPr="00DE3C58">
        <w:rPr>
          <w:rFonts w:cstheme="minorHAnsi"/>
          <w:sz w:val="22"/>
          <w:szCs w:val="22"/>
          <w:lang w:val="da-DK"/>
        </w:rPr>
        <w:t>.</w:t>
      </w:r>
    </w:p>
    <w:p w14:paraId="65347878" w14:textId="77777777" w:rsidR="006C39C6" w:rsidRPr="00DE3C58" w:rsidRDefault="006C39C6" w:rsidP="008B4F03">
      <w:pPr>
        <w:pStyle w:val="Listeafsnit"/>
        <w:numPr>
          <w:ilvl w:val="0"/>
          <w:numId w:val="14"/>
        </w:numPr>
        <w:rPr>
          <w:rFonts w:cstheme="minorHAnsi"/>
          <w:sz w:val="22"/>
          <w:szCs w:val="22"/>
          <w:lang w:val="da-DK"/>
        </w:rPr>
      </w:pPr>
      <w:r w:rsidRPr="00DE3C58">
        <w:rPr>
          <w:rFonts w:cstheme="minorHAnsi"/>
          <w:sz w:val="22"/>
          <w:szCs w:val="22"/>
          <w:lang w:val="da-DK"/>
        </w:rPr>
        <w:t xml:space="preserve">15:00 Dagen slutter. </w:t>
      </w:r>
    </w:p>
    <w:p w14:paraId="47708230" w14:textId="0408D188" w:rsidR="006C39C6" w:rsidRPr="00DE3C58" w:rsidRDefault="006C39C6" w:rsidP="006C39C6">
      <w:pPr>
        <w:rPr>
          <w:rFonts w:cstheme="minorHAnsi"/>
          <w:sz w:val="22"/>
          <w:szCs w:val="22"/>
          <w:lang w:val="da-DK"/>
        </w:rPr>
      </w:pPr>
      <w:r w:rsidRPr="00DE3C58">
        <w:rPr>
          <w:rFonts w:cstheme="minorHAnsi"/>
          <w:sz w:val="22"/>
          <w:szCs w:val="22"/>
          <w:lang w:val="da-DK"/>
        </w:rPr>
        <w:t xml:space="preserve">Det </w:t>
      </w:r>
      <w:r w:rsidR="00F04D8E">
        <w:rPr>
          <w:rFonts w:cstheme="minorHAnsi"/>
          <w:sz w:val="22"/>
          <w:szCs w:val="22"/>
          <w:lang w:val="da-DK"/>
        </w:rPr>
        <w:t xml:space="preserve">er </w:t>
      </w:r>
      <w:r w:rsidRPr="00DE3C58">
        <w:rPr>
          <w:rFonts w:cstheme="minorHAnsi"/>
          <w:sz w:val="22"/>
          <w:szCs w:val="22"/>
          <w:lang w:val="da-DK"/>
        </w:rPr>
        <w:t>en god ide, hvis kommunerne spille</w:t>
      </w:r>
      <w:r w:rsidR="00F04D8E">
        <w:rPr>
          <w:rFonts w:cstheme="minorHAnsi"/>
          <w:sz w:val="22"/>
          <w:szCs w:val="22"/>
          <w:lang w:val="da-DK"/>
        </w:rPr>
        <w:t>r</w:t>
      </w:r>
      <w:r w:rsidRPr="00DE3C58">
        <w:rPr>
          <w:rFonts w:cstheme="minorHAnsi"/>
          <w:sz w:val="22"/>
          <w:szCs w:val="22"/>
          <w:lang w:val="da-DK"/>
        </w:rPr>
        <w:t xml:space="preserve"> en central rolle i planlægningen og gennemførelsen af dagen(e). Enten ved </w:t>
      </w:r>
      <w:r w:rsidR="00FB460C">
        <w:rPr>
          <w:rFonts w:cstheme="minorHAnsi"/>
          <w:sz w:val="22"/>
          <w:szCs w:val="22"/>
          <w:lang w:val="da-DK"/>
        </w:rPr>
        <w:t>selv at være initiativtager</w:t>
      </w:r>
      <w:r w:rsidRPr="00DE3C58">
        <w:rPr>
          <w:rFonts w:cstheme="minorHAnsi"/>
          <w:sz w:val="22"/>
          <w:szCs w:val="22"/>
          <w:lang w:val="da-DK"/>
        </w:rPr>
        <w:t xml:space="preserve"> eller </w:t>
      </w:r>
      <w:r w:rsidR="00FB460C">
        <w:rPr>
          <w:rFonts w:cstheme="minorHAnsi"/>
          <w:sz w:val="22"/>
          <w:szCs w:val="22"/>
          <w:lang w:val="da-DK"/>
        </w:rPr>
        <w:t xml:space="preserve">fordi </w:t>
      </w:r>
      <w:r w:rsidRPr="00DE3C58">
        <w:rPr>
          <w:rFonts w:cstheme="minorHAnsi"/>
          <w:sz w:val="22"/>
          <w:szCs w:val="22"/>
          <w:lang w:val="da-DK"/>
        </w:rPr>
        <w:t>en kommerciel partner involverer kommunen. Der er ingen tvivl om, at det betyder noget for mange</w:t>
      </w:r>
      <w:r w:rsidR="00F54B90" w:rsidRPr="00DE3C58">
        <w:rPr>
          <w:rFonts w:cstheme="minorHAnsi"/>
          <w:sz w:val="22"/>
          <w:szCs w:val="22"/>
          <w:lang w:val="da-DK"/>
        </w:rPr>
        <w:t xml:space="preserve"> </w:t>
      </w:r>
      <w:r w:rsidRPr="00DE3C58">
        <w:rPr>
          <w:rFonts w:cstheme="minorHAnsi"/>
          <w:sz w:val="22"/>
          <w:szCs w:val="22"/>
          <w:lang w:val="da-DK"/>
        </w:rPr>
        <w:t>at blive inviteret af borgmesteren</w:t>
      </w:r>
      <w:r w:rsidR="00F04D8E">
        <w:rPr>
          <w:rFonts w:cstheme="minorHAnsi"/>
          <w:sz w:val="22"/>
          <w:szCs w:val="22"/>
          <w:lang w:val="da-DK"/>
        </w:rPr>
        <w:t xml:space="preserve"> selv.</w:t>
      </w:r>
    </w:p>
    <w:p w14:paraId="423F55D6" w14:textId="00022346" w:rsidR="006C39C6" w:rsidRPr="00DE3C58" w:rsidRDefault="006C39C6" w:rsidP="006C39C6">
      <w:pPr>
        <w:rPr>
          <w:rFonts w:cstheme="minorHAnsi"/>
          <w:sz w:val="22"/>
          <w:szCs w:val="22"/>
          <w:lang w:val="da-DK"/>
        </w:rPr>
      </w:pPr>
      <w:r w:rsidRPr="00DE3C58">
        <w:rPr>
          <w:rFonts w:cstheme="minorHAnsi"/>
          <w:sz w:val="22"/>
          <w:szCs w:val="22"/>
          <w:lang w:val="da-DK"/>
        </w:rPr>
        <w:t>De</w:t>
      </w:r>
      <w:r w:rsidR="00F04D8E">
        <w:rPr>
          <w:rFonts w:cstheme="minorHAnsi"/>
          <w:sz w:val="22"/>
          <w:szCs w:val="22"/>
          <w:lang w:val="da-DK"/>
        </w:rPr>
        <w:t>suden er kommunen den</w:t>
      </w:r>
      <w:r w:rsidRPr="00DE3C58">
        <w:rPr>
          <w:rFonts w:cstheme="minorHAnsi"/>
          <w:sz w:val="22"/>
          <w:szCs w:val="22"/>
          <w:lang w:val="da-DK"/>
        </w:rPr>
        <w:t xml:space="preserve"> eneste institution, der kan håndtere personlige </w:t>
      </w:r>
      <w:r w:rsidR="009F5430" w:rsidRPr="00DE3C58">
        <w:rPr>
          <w:rFonts w:cstheme="minorHAnsi"/>
          <w:sz w:val="22"/>
          <w:szCs w:val="22"/>
          <w:lang w:val="da-DK"/>
        </w:rPr>
        <w:t>invitationer</w:t>
      </w:r>
      <w:r w:rsidRPr="00DE3C58">
        <w:rPr>
          <w:rFonts w:cstheme="minorHAnsi"/>
          <w:sz w:val="22"/>
          <w:szCs w:val="22"/>
          <w:lang w:val="da-DK"/>
        </w:rPr>
        <w:t>, fordi det er den eneste</w:t>
      </w:r>
      <w:r w:rsidR="00FB460C">
        <w:rPr>
          <w:rFonts w:cstheme="minorHAnsi"/>
          <w:sz w:val="22"/>
          <w:szCs w:val="22"/>
          <w:lang w:val="da-DK"/>
        </w:rPr>
        <w:t xml:space="preserve"> myndighed,</w:t>
      </w:r>
      <w:r w:rsidRPr="00DE3C58">
        <w:rPr>
          <w:rFonts w:cstheme="minorHAnsi"/>
          <w:sz w:val="22"/>
          <w:szCs w:val="22"/>
          <w:lang w:val="da-DK"/>
        </w:rPr>
        <w:t xml:space="preserve"> der har </w:t>
      </w:r>
      <w:r w:rsidR="00FB460C">
        <w:rPr>
          <w:rFonts w:cstheme="minorHAnsi"/>
          <w:sz w:val="22"/>
          <w:szCs w:val="22"/>
          <w:lang w:val="da-DK"/>
        </w:rPr>
        <w:t xml:space="preserve">adgang til </w:t>
      </w:r>
      <w:r w:rsidRPr="00DE3C58">
        <w:rPr>
          <w:rFonts w:cstheme="minorHAnsi"/>
          <w:sz w:val="22"/>
          <w:szCs w:val="22"/>
          <w:lang w:val="da-DK"/>
        </w:rPr>
        <w:t>relevante</w:t>
      </w:r>
      <w:r w:rsidR="00D35C07" w:rsidRPr="00DE3C58">
        <w:rPr>
          <w:rFonts w:cstheme="minorHAnsi"/>
          <w:sz w:val="22"/>
          <w:szCs w:val="22"/>
          <w:lang w:val="da-DK"/>
        </w:rPr>
        <w:t xml:space="preserve"> </w:t>
      </w:r>
      <w:r w:rsidRPr="00DE3C58">
        <w:rPr>
          <w:rFonts w:cstheme="minorHAnsi"/>
          <w:sz w:val="22"/>
          <w:szCs w:val="22"/>
          <w:lang w:val="da-DK"/>
        </w:rPr>
        <w:t>fødsels</w:t>
      </w:r>
      <w:r w:rsidR="00D35C07" w:rsidRPr="00DE3C58">
        <w:rPr>
          <w:rFonts w:cstheme="minorHAnsi"/>
          <w:sz w:val="22"/>
          <w:szCs w:val="22"/>
          <w:lang w:val="da-DK"/>
        </w:rPr>
        <w:t>-</w:t>
      </w:r>
      <w:r w:rsidRPr="00DE3C58">
        <w:rPr>
          <w:rFonts w:cstheme="minorHAnsi"/>
          <w:sz w:val="22"/>
          <w:szCs w:val="22"/>
          <w:lang w:val="da-DK"/>
        </w:rPr>
        <w:t xml:space="preserve">data, de ældres adresser og kender antallet af ældre i de forskellige aldersgrupper. </w:t>
      </w:r>
    </w:p>
    <w:p w14:paraId="12CCC9E3" w14:textId="4C102B2C" w:rsidR="006C39C6" w:rsidRPr="00DE3C58" w:rsidRDefault="006C39C6" w:rsidP="006C39C6">
      <w:pPr>
        <w:rPr>
          <w:rFonts w:cstheme="minorHAnsi"/>
          <w:sz w:val="22"/>
          <w:szCs w:val="22"/>
          <w:lang w:val="da-DK"/>
        </w:rPr>
      </w:pPr>
      <w:r w:rsidRPr="00DE3C58">
        <w:rPr>
          <w:rFonts w:cstheme="minorHAnsi"/>
          <w:sz w:val="22"/>
          <w:szCs w:val="22"/>
          <w:lang w:val="da-DK"/>
        </w:rPr>
        <w:t xml:space="preserve">En </w:t>
      </w:r>
      <w:r w:rsidR="00F04D8E">
        <w:rPr>
          <w:rFonts w:cstheme="minorHAnsi"/>
          <w:sz w:val="22"/>
          <w:szCs w:val="22"/>
          <w:lang w:val="da-DK"/>
        </w:rPr>
        <w:t>kommerciel partner/privat udbyder</w:t>
      </w:r>
      <w:r w:rsidRPr="00DE3C58">
        <w:rPr>
          <w:rFonts w:cstheme="minorHAnsi"/>
          <w:sz w:val="22"/>
          <w:szCs w:val="22"/>
          <w:lang w:val="da-DK"/>
        </w:rPr>
        <w:t xml:space="preserve"> kan anslå antallet af seniorer i forskellige aldersgrupper i et lokalt område på 50.000 mennesker </w:t>
      </w:r>
      <w:r w:rsidR="00F04D8E">
        <w:rPr>
          <w:rFonts w:cstheme="minorHAnsi"/>
          <w:sz w:val="22"/>
          <w:szCs w:val="22"/>
          <w:lang w:val="da-DK"/>
        </w:rPr>
        <w:t>ud fra følgende tabel</w:t>
      </w:r>
      <w:r w:rsidR="00FB460C">
        <w:rPr>
          <w:rFonts w:cstheme="minorHAnsi"/>
          <w:sz w:val="22"/>
          <w:szCs w:val="22"/>
          <w:lang w:val="da-DK"/>
        </w:rPr>
        <w:t>:</w:t>
      </w:r>
    </w:p>
    <w:p w14:paraId="5569C675" w14:textId="77777777" w:rsidR="006C39C6" w:rsidRPr="00DE3C58" w:rsidRDefault="006C39C6" w:rsidP="008B4F03">
      <w:pPr>
        <w:pStyle w:val="Listeafsnit"/>
        <w:numPr>
          <w:ilvl w:val="0"/>
          <w:numId w:val="15"/>
        </w:numPr>
        <w:rPr>
          <w:rFonts w:cstheme="minorHAnsi"/>
          <w:sz w:val="22"/>
          <w:szCs w:val="22"/>
          <w:lang w:val="da-DK"/>
        </w:rPr>
      </w:pPr>
      <w:r w:rsidRPr="00DE3C58">
        <w:rPr>
          <w:rFonts w:cstheme="minorHAnsi"/>
          <w:sz w:val="22"/>
          <w:szCs w:val="22"/>
          <w:lang w:val="da-DK"/>
        </w:rPr>
        <w:t xml:space="preserve">1,15% vil være 65 år = 574 seniorer. </w:t>
      </w:r>
    </w:p>
    <w:p w14:paraId="55EF4ACC" w14:textId="77777777" w:rsidR="006C39C6" w:rsidRPr="00DE3C58" w:rsidRDefault="006C39C6" w:rsidP="008B4F03">
      <w:pPr>
        <w:pStyle w:val="Listeafsnit"/>
        <w:numPr>
          <w:ilvl w:val="0"/>
          <w:numId w:val="15"/>
        </w:numPr>
        <w:rPr>
          <w:rFonts w:cstheme="minorHAnsi"/>
          <w:sz w:val="22"/>
          <w:szCs w:val="22"/>
          <w:lang w:val="da-DK"/>
        </w:rPr>
      </w:pPr>
      <w:r w:rsidRPr="00DE3C58">
        <w:rPr>
          <w:rFonts w:cstheme="minorHAnsi"/>
          <w:sz w:val="22"/>
          <w:szCs w:val="22"/>
          <w:lang w:val="da-DK"/>
        </w:rPr>
        <w:t xml:space="preserve">0,91% vil være 75 år = 404 seniorer. </w:t>
      </w:r>
    </w:p>
    <w:p w14:paraId="58155B36" w14:textId="77777777" w:rsidR="006C39C6" w:rsidRPr="00DE3C58" w:rsidRDefault="006C39C6" w:rsidP="008B4F03">
      <w:pPr>
        <w:pStyle w:val="Listeafsnit"/>
        <w:numPr>
          <w:ilvl w:val="0"/>
          <w:numId w:val="15"/>
        </w:numPr>
        <w:rPr>
          <w:rFonts w:cstheme="minorHAnsi"/>
          <w:sz w:val="22"/>
          <w:szCs w:val="22"/>
          <w:lang w:val="da-DK"/>
        </w:rPr>
      </w:pPr>
      <w:r w:rsidRPr="00DE3C58">
        <w:rPr>
          <w:rFonts w:cstheme="minorHAnsi"/>
          <w:sz w:val="22"/>
          <w:szCs w:val="22"/>
          <w:lang w:val="da-DK"/>
        </w:rPr>
        <w:t xml:space="preserve">0,33% vil være 85 år = 166 seniorer. </w:t>
      </w:r>
    </w:p>
    <w:p w14:paraId="4658FE0F" w14:textId="5B112E4B" w:rsidR="006C39C6" w:rsidRPr="00DE3C58" w:rsidRDefault="006C39C6" w:rsidP="008B4F03">
      <w:pPr>
        <w:pStyle w:val="Listeafsnit"/>
        <w:numPr>
          <w:ilvl w:val="0"/>
          <w:numId w:val="15"/>
        </w:numPr>
        <w:rPr>
          <w:rFonts w:cstheme="minorHAnsi"/>
          <w:sz w:val="22"/>
          <w:szCs w:val="22"/>
          <w:lang w:val="da-DK"/>
        </w:rPr>
      </w:pPr>
      <w:r w:rsidRPr="00DE3C58">
        <w:rPr>
          <w:rFonts w:cstheme="minorHAnsi"/>
          <w:sz w:val="22"/>
          <w:szCs w:val="22"/>
          <w:lang w:val="da-DK"/>
        </w:rPr>
        <w:t>0,17% vil være 90 år = 83 seniorer</w:t>
      </w:r>
      <w:r w:rsidR="0029475C" w:rsidRPr="00DE3C58">
        <w:rPr>
          <w:rFonts w:cstheme="minorHAnsi"/>
          <w:sz w:val="22"/>
          <w:szCs w:val="22"/>
          <w:lang w:val="da-DK"/>
        </w:rPr>
        <w:t>.</w:t>
      </w:r>
      <w:r w:rsidRPr="00DE3C58">
        <w:rPr>
          <w:rFonts w:cstheme="minorHAnsi"/>
          <w:sz w:val="22"/>
          <w:szCs w:val="22"/>
          <w:lang w:val="da-DK"/>
        </w:rPr>
        <w:t xml:space="preserve"> </w:t>
      </w:r>
    </w:p>
    <w:p w14:paraId="5F175E50" w14:textId="3D29D16E" w:rsidR="006C39C6" w:rsidRPr="00DE3C58" w:rsidRDefault="006C39C6" w:rsidP="008B4F03">
      <w:pPr>
        <w:pStyle w:val="Listeafsnit"/>
        <w:numPr>
          <w:ilvl w:val="0"/>
          <w:numId w:val="15"/>
        </w:numPr>
        <w:rPr>
          <w:rFonts w:cstheme="minorHAnsi"/>
          <w:sz w:val="22"/>
          <w:szCs w:val="22"/>
          <w:lang w:val="da-DK"/>
        </w:rPr>
      </w:pPr>
      <w:r w:rsidRPr="00DE3C58">
        <w:rPr>
          <w:rFonts w:cstheme="minorHAnsi"/>
          <w:sz w:val="22"/>
          <w:szCs w:val="22"/>
          <w:lang w:val="da-DK"/>
        </w:rPr>
        <w:t>0,05% vil være 95 år = 26 seniorer</w:t>
      </w:r>
      <w:r w:rsidR="0029475C" w:rsidRPr="00DE3C58">
        <w:rPr>
          <w:rFonts w:cstheme="minorHAnsi"/>
          <w:sz w:val="22"/>
          <w:szCs w:val="22"/>
          <w:lang w:val="da-DK"/>
        </w:rPr>
        <w:t>.</w:t>
      </w:r>
      <w:r w:rsidRPr="00DE3C58">
        <w:rPr>
          <w:rFonts w:cstheme="minorHAnsi"/>
          <w:sz w:val="22"/>
          <w:szCs w:val="22"/>
          <w:lang w:val="da-DK"/>
        </w:rPr>
        <w:t xml:space="preserve"> </w:t>
      </w:r>
    </w:p>
    <w:p w14:paraId="1E8A0D3D" w14:textId="13B36C6F" w:rsidR="006C39C6" w:rsidRPr="00DE3C58" w:rsidRDefault="006C39C6" w:rsidP="006C39C6">
      <w:pPr>
        <w:rPr>
          <w:rFonts w:cstheme="minorHAnsi"/>
          <w:sz w:val="22"/>
          <w:szCs w:val="22"/>
          <w:lang w:val="da-DK"/>
        </w:rPr>
      </w:pPr>
      <w:r w:rsidRPr="00DE3C58">
        <w:rPr>
          <w:rFonts w:cstheme="minorHAnsi"/>
          <w:sz w:val="22"/>
          <w:szCs w:val="22"/>
          <w:lang w:val="da-DK"/>
        </w:rPr>
        <w:t>Det vil selvfølgelig variere lidt fra lokalområde til lokalområde</w:t>
      </w:r>
      <w:r w:rsidR="00FB460C">
        <w:rPr>
          <w:rFonts w:cstheme="minorHAnsi"/>
          <w:sz w:val="22"/>
          <w:szCs w:val="22"/>
          <w:lang w:val="da-DK"/>
        </w:rPr>
        <w:t>, men d</w:t>
      </w:r>
      <w:r w:rsidRPr="00DE3C58">
        <w:rPr>
          <w:rFonts w:cstheme="minorHAnsi"/>
          <w:sz w:val="22"/>
          <w:szCs w:val="22"/>
          <w:lang w:val="da-DK"/>
        </w:rPr>
        <w:t xml:space="preserve">et </w:t>
      </w:r>
      <w:r w:rsidR="00FB460C">
        <w:rPr>
          <w:rFonts w:cstheme="minorHAnsi"/>
          <w:sz w:val="22"/>
          <w:szCs w:val="22"/>
          <w:lang w:val="da-DK"/>
        </w:rPr>
        <w:t>er</w:t>
      </w:r>
      <w:r w:rsidRPr="00DE3C58">
        <w:rPr>
          <w:rFonts w:cstheme="minorHAnsi"/>
          <w:sz w:val="22"/>
          <w:szCs w:val="22"/>
          <w:lang w:val="da-DK"/>
        </w:rPr>
        <w:t xml:space="preserve"> en </w:t>
      </w:r>
      <w:r w:rsidR="00F04D8E">
        <w:rPr>
          <w:rFonts w:cstheme="minorHAnsi"/>
          <w:sz w:val="22"/>
          <w:szCs w:val="22"/>
          <w:lang w:val="da-DK"/>
        </w:rPr>
        <w:t>brugbar</w:t>
      </w:r>
      <w:r w:rsidRPr="00DE3C58">
        <w:rPr>
          <w:rFonts w:cstheme="minorHAnsi"/>
          <w:sz w:val="22"/>
          <w:szCs w:val="22"/>
          <w:lang w:val="da-DK"/>
        </w:rPr>
        <w:t xml:space="preserve"> retningslinje </w:t>
      </w:r>
      <w:r w:rsidR="00F04D8E">
        <w:rPr>
          <w:rFonts w:cstheme="minorHAnsi"/>
          <w:sz w:val="22"/>
          <w:szCs w:val="22"/>
          <w:lang w:val="da-DK"/>
        </w:rPr>
        <w:t xml:space="preserve">i forhold til at udregne, </w:t>
      </w:r>
      <w:r w:rsidRPr="00DE3C58">
        <w:rPr>
          <w:rFonts w:cstheme="minorHAnsi"/>
          <w:sz w:val="22"/>
          <w:szCs w:val="22"/>
          <w:lang w:val="da-DK"/>
        </w:rPr>
        <w:t xml:space="preserve">hvad </w:t>
      </w:r>
      <w:r w:rsidR="00F04D8E">
        <w:rPr>
          <w:rFonts w:cstheme="minorHAnsi"/>
          <w:sz w:val="22"/>
          <w:szCs w:val="22"/>
          <w:lang w:val="da-DK"/>
        </w:rPr>
        <w:t>et arrangement</w:t>
      </w:r>
      <w:r w:rsidRPr="00DE3C58">
        <w:rPr>
          <w:rFonts w:cstheme="minorHAnsi"/>
          <w:sz w:val="22"/>
          <w:szCs w:val="22"/>
          <w:lang w:val="da-DK"/>
        </w:rPr>
        <w:t xml:space="preserve"> vil kræve i forhold til faciliteter og omkostninger.</w:t>
      </w:r>
    </w:p>
    <w:p w14:paraId="312A9F66" w14:textId="08544F2B" w:rsidR="006C39C6" w:rsidRPr="00DE3C58" w:rsidRDefault="006C39C6" w:rsidP="006C39C6">
      <w:pPr>
        <w:rPr>
          <w:rFonts w:cstheme="minorHAnsi"/>
          <w:sz w:val="22"/>
          <w:szCs w:val="22"/>
          <w:lang w:val="da-DK"/>
        </w:rPr>
      </w:pPr>
      <w:r w:rsidRPr="00DE3C58">
        <w:rPr>
          <w:rFonts w:cstheme="minorHAnsi"/>
          <w:sz w:val="22"/>
          <w:szCs w:val="22"/>
          <w:lang w:val="da-DK"/>
        </w:rPr>
        <w:t>De 3 g</w:t>
      </w:r>
      <w:r w:rsidR="0029475C" w:rsidRPr="00DE3C58">
        <w:rPr>
          <w:rFonts w:cstheme="minorHAnsi"/>
          <w:sz w:val="22"/>
          <w:szCs w:val="22"/>
          <w:lang w:val="da-DK"/>
        </w:rPr>
        <w:t>r</w:t>
      </w:r>
      <w:r w:rsidRPr="00DE3C58">
        <w:rPr>
          <w:rFonts w:cstheme="minorHAnsi"/>
          <w:sz w:val="22"/>
          <w:szCs w:val="22"/>
          <w:lang w:val="da-DK"/>
        </w:rPr>
        <w:t xml:space="preserve">uppers behov kan beskrives som; </w:t>
      </w:r>
    </w:p>
    <w:p w14:paraId="4B31D569" w14:textId="46332C54" w:rsidR="006C39C6" w:rsidRPr="00DE3C58" w:rsidRDefault="006C39C6" w:rsidP="008B4F03">
      <w:pPr>
        <w:pStyle w:val="Listeafsnit"/>
        <w:numPr>
          <w:ilvl w:val="0"/>
          <w:numId w:val="16"/>
        </w:numPr>
        <w:rPr>
          <w:rFonts w:cstheme="minorHAnsi"/>
          <w:sz w:val="22"/>
          <w:szCs w:val="22"/>
          <w:lang w:val="da-DK"/>
        </w:rPr>
      </w:pPr>
      <w:r w:rsidRPr="00DE3C58">
        <w:rPr>
          <w:rFonts w:cstheme="minorHAnsi"/>
          <w:sz w:val="22"/>
          <w:szCs w:val="22"/>
          <w:lang w:val="da-DK"/>
        </w:rPr>
        <w:t xml:space="preserve">65 år: Sørge for </w:t>
      </w:r>
      <w:r w:rsidR="006C2712" w:rsidRPr="00DE3C58">
        <w:rPr>
          <w:rFonts w:cstheme="minorHAnsi"/>
          <w:sz w:val="22"/>
          <w:szCs w:val="22"/>
          <w:lang w:val="da-DK"/>
        </w:rPr>
        <w:t xml:space="preserve">en </w:t>
      </w:r>
      <w:r w:rsidRPr="00DE3C58">
        <w:rPr>
          <w:rFonts w:cstheme="minorHAnsi"/>
          <w:sz w:val="22"/>
          <w:szCs w:val="22"/>
          <w:lang w:val="da-DK"/>
        </w:rPr>
        <w:t>god start på deres seniorliv.</w:t>
      </w:r>
    </w:p>
    <w:p w14:paraId="51D4F050" w14:textId="77777777" w:rsidR="006C39C6" w:rsidRPr="00DE3C58" w:rsidRDefault="006C39C6" w:rsidP="008B4F03">
      <w:pPr>
        <w:pStyle w:val="Listeafsnit"/>
        <w:numPr>
          <w:ilvl w:val="0"/>
          <w:numId w:val="16"/>
        </w:numPr>
        <w:rPr>
          <w:rFonts w:cstheme="minorHAnsi"/>
          <w:sz w:val="22"/>
          <w:szCs w:val="22"/>
          <w:lang w:val="da-DK"/>
        </w:rPr>
      </w:pPr>
      <w:r w:rsidRPr="00DE3C58">
        <w:rPr>
          <w:rFonts w:cstheme="minorHAnsi"/>
          <w:sz w:val="22"/>
          <w:szCs w:val="22"/>
          <w:lang w:val="da-DK"/>
        </w:rPr>
        <w:t>75 år: Mange (op til 30%) har indset, at de er blevet svagere</w:t>
      </w:r>
    </w:p>
    <w:p w14:paraId="71141EBA" w14:textId="1CFB4405" w:rsidR="006C39C6" w:rsidRPr="00DE3C58" w:rsidRDefault="006C39C6" w:rsidP="008B4F03">
      <w:pPr>
        <w:pStyle w:val="Listeafsnit"/>
        <w:numPr>
          <w:ilvl w:val="0"/>
          <w:numId w:val="16"/>
        </w:numPr>
        <w:rPr>
          <w:rFonts w:cstheme="minorHAnsi"/>
          <w:sz w:val="22"/>
          <w:szCs w:val="22"/>
          <w:lang w:val="da-DK"/>
        </w:rPr>
      </w:pPr>
      <w:r w:rsidRPr="00DE3C58">
        <w:rPr>
          <w:rFonts w:cstheme="minorHAnsi"/>
          <w:sz w:val="22"/>
          <w:szCs w:val="22"/>
          <w:lang w:val="da-DK"/>
        </w:rPr>
        <w:t xml:space="preserve">85 år: </w:t>
      </w:r>
      <w:r w:rsidR="00F04D8E">
        <w:rPr>
          <w:rFonts w:cstheme="minorHAnsi"/>
          <w:sz w:val="22"/>
          <w:szCs w:val="22"/>
          <w:lang w:val="da-DK"/>
        </w:rPr>
        <w:t>A</w:t>
      </w:r>
      <w:r w:rsidRPr="00DE3C58">
        <w:rPr>
          <w:rFonts w:cstheme="minorHAnsi"/>
          <w:sz w:val="22"/>
          <w:szCs w:val="22"/>
          <w:lang w:val="da-DK"/>
        </w:rPr>
        <w:t>ntallet af seniorer, der har behov for pleje, stiger dramatisk fra nu og de kommende år</w:t>
      </w:r>
    </w:p>
    <w:p w14:paraId="2BEBB477" w14:textId="3478E302" w:rsidR="006C39C6" w:rsidRPr="00DE3C58" w:rsidRDefault="006C39C6" w:rsidP="006C39C6">
      <w:pPr>
        <w:rPr>
          <w:rFonts w:cstheme="minorHAnsi"/>
          <w:sz w:val="22"/>
          <w:szCs w:val="22"/>
          <w:lang w:val="da-DK"/>
        </w:rPr>
      </w:pPr>
      <w:r w:rsidRPr="00DE3C58">
        <w:rPr>
          <w:rFonts w:cstheme="minorHAnsi"/>
          <w:sz w:val="22"/>
          <w:szCs w:val="22"/>
          <w:lang w:val="da-DK"/>
        </w:rPr>
        <w:t xml:space="preserve">Det er vigtigt ikke at have for mange gæster for at sikre, at alle føler sig </w:t>
      </w:r>
      <w:r w:rsidR="00F04D8E">
        <w:rPr>
          <w:rFonts w:cstheme="minorHAnsi"/>
          <w:sz w:val="22"/>
          <w:szCs w:val="22"/>
          <w:lang w:val="da-DK"/>
        </w:rPr>
        <w:t>tilpas</w:t>
      </w:r>
      <w:r w:rsidRPr="00DE3C58">
        <w:rPr>
          <w:rFonts w:cstheme="minorHAnsi"/>
          <w:sz w:val="22"/>
          <w:szCs w:val="22"/>
          <w:lang w:val="da-DK"/>
        </w:rPr>
        <w:t xml:space="preserve"> og at de mennesker, de gerne vil snakke med, har tid til dem.</w:t>
      </w:r>
    </w:p>
    <w:p w14:paraId="0C770C7B" w14:textId="56A232C9" w:rsidR="006C39C6" w:rsidRPr="00DE3C58" w:rsidRDefault="00F04D8E" w:rsidP="006C39C6">
      <w:pPr>
        <w:rPr>
          <w:rFonts w:cstheme="minorHAnsi"/>
          <w:sz w:val="22"/>
          <w:szCs w:val="22"/>
          <w:lang w:val="da-DK"/>
        </w:rPr>
      </w:pPr>
      <w:r>
        <w:rPr>
          <w:rFonts w:cstheme="minorHAnsi"/>
          <w:sz w:val="22"/>
          <w:szCs w:val="22"/>
          <w:lang w:val="da-DK"/>
        </w:rPr>
        <w:br/>
        <w:t>Fokus</w:t>
      </w:r>
      <w:r w:rsidR="006C39C6" w:rsidRPr="00DE3C58">
        <w:rPr>
          <w:rFonts w:cstheme="minorHAnsi"/>
          <w:sz w:val="22"/>
          <w:szCs w:val="22"/>
          <w:lang w:val="da-DK"/>
        </w:rPr>
        <w:t xml:space="preserve"> for udbyderen af ​​seniorsundhedskurser</w:t>
      </w:r>
      <w:r>
        <w:rPr>
          <w:rFonts w:cstheme="minorHAnsi"/>
          <w:sz w:val="22"/>
          <w:szCs w:val="22"/>
          <w:lang w:val="da-DK"/>
        </w:rPr>
        <w:t>,</w:t>
      </w:r>
      <w:r w:rsidR="006C39C6" w:rsidRPr="00DE3C58">
        <w:rPr>
          <w:rFonts w:cstheme="minorHAnsi"/>
          <w:sz w:val="22"/>
          <w:szCs w:val="22"/>
          <w:lang w:val="da-DK"/>
        </w:rPr>
        <w:t xml:space="preserve"> der etablerer en sådan dag, er at </w:t>
      </w:r>
      <w:r>
        <w:rPr>
          <w:rFonts w:cstheme="minorHAnsi"/>
          <w:sz w:val="22"/>
          <w:szCs w:val="22"/>
          <w:lang w:val="da-DK"/>
        </w:rPr>
        <w:t xml:space="preserve">få </w:t>
      </w:r>
      <w:r w:rsidR="006C39C6" w:rsidRPr="00DE3C58">
        <w:rPr>
          <w:rFonts w:cstheme="minorHAnsi"/>
          <w:sz w:val="22"/>
          <w:szCs w:val="22"/>
          <w:lang w:val="da-DK"/>
        </w:rPr>
        <w:t>mulighed for at præsentere betydningen af, at seniorer bliver mere opmærksomme på</w:t>
      </w:r>
      <w:r>
        <w:rPr>
          <w:rFonts w:cstheme="minorHAnsi"/>
          <w:sz w:val="22"/>
          <w:szCs w:val="22"/>
          <w:lang w:val="da-DK"/>
        </w:rPr>
        <w:t>:</w:t>
      </w:r>
    </w:p>
    <w:p w14:paraId="4E267697" w14:textId="02DE4BB5" w:rsidR="006C39C6" w:rsidRPr="00DE3C58" w:rsidRDefault="006C39C6" w:rsidP="008B4F03">
      <w:pPr>
        <w:pStyle w:val="Listeafsnit"/>
        <w:numPr>
          <w:ilvl w:val="0"/>
          <w:numId w:val="17"/>
        </w:numPr>
        <w:rPr>
          <w:rFonts w:cstheme="minorHAnsi"/>
          <w:sz w:val="22"/>
          <w:szCs w:val="22"/>
          <w:lang w:val="da-DK"/>
        </w:rPr>
      </w:pPr>
      <w:r w:rsidRPr="00DE3C58">
        <w:rPr>
          <w:rFonts w:cstheme="minorHAnsi"/>
          <w:sz w:val="22"/>
          <w:szCs w:val="22"/>
          <w:lang w:val="da-DK"/>
        </w:rPr>
        <w:t>Hv</w:t>
      </w:r>
      <w:r w:rsidR="00F04D8E">
        <w:rPr>
          <w:rFonts w:cstheme="minorHAnsi"/>
          <w:sz w:val="22"/>
          <w:szCs w:val="22"/>
          <w:lang w:val="da-DK"/>
        </w:rPr>
        <w:t xml:space="preserve">ilke faktorer </w:t>
      </w:r>
      <w:r w:rsidRPr="00DE3C58">
        <w:rPr>
          <w:rFonts w:cstheme="minorHAnsi"/>
          <w:sz w:val="22"/>
          <w:szCs w:val="22"/>
          <w:lang w:val="da-DK"/>
        </w:rPr>
        <w:t>bestemmer</w:t>
      </w:r>
      <w:r w:rsidR="00F04D8E">
        <w:rPr>
          <w:rFonts w:cstheme="minorHAnsi"/>
          <w:sz w:val="22"/>
          <w:szCs w:val="22"/>
          <w:lang w:val="da-DK"/>
        </w:rPr>
        <w:t xml:space="preserve">, at </w:t>
      </w:r>
      <w:r w:rsidRPr="00DE3C58">
        <w:rPr>
          <w:rFonts w:cstheme="minorHAnsi"/>
          <w:sz w:val="22"/>
          <w:szCs w:val="22"/>
          <w:lang w:val="da-DK"/>
        </w:rPr>
        <w:t>mange ældre bliver afhængige af hjælp</w:t>
      </w:r>
      <w:r w:rsidR="00473A33">
        <w:rPr>
          <w:rFonts w:cstheme="minorHAnsi"/>
          <w:sz w:val="22"/>
          <w:szCs w:val="22"/>
          <w:lang w:val="da-DK"/>
        </w:rPr>
        <w:t xml:space="preserve"> for tidligt</w:t>
      </w:r>
      <w:r w:rsidR="00F04D8E">
        <w:rPr>
          <w:rFonts w:cstheme="minorHAnsi"/>
          <w:sz w:val="22"/>
          <w:szCs w:val="22"/>
          <w:lang w:val="da-DK"/>
        </w:rPr>
        <w:t>?</w:t>
      </w:r>
    </w:p>
    <w:p w14:paraId="34A069A1" w14:textId="083F759F" w:rsidR="006C39C6" w:rsidRPr="00DE3C58" w:rsidRDefault="00473A33" w:rsidP="008B4F03">
      <w:pPr>
        <w:pStyle w:val="Listeafsnit"/>
        <w:numPr>
          <w:ilvl w:val="0"/>
          <w:numId w:val="17"/>
        </w:numPr>
        <w:rPr>
          <w:rFonts w:cstheme="minorHAnsi"/>
          <w:sz w:val="22"/>
          <w:szCs w:val="22"/>
          <w:lang w:val="da-DK"/>
        </w:rPr>
      </w:pPr>
      <w:r>
        <w:rPr>
          <w:rFonts w:cstheme="minorHAnsi"/>
          <w:sz w:val="22"/>
          <w:szCs w:val="22"/>
          <w:lang w:val="da-DK"/>
        </w:rPr>
        <w:t xml:space="preserve">Hvilke </w:t>
      </w:r>
      <w:r w:rsidR="00F04D8E">
        <w:rPr>
          <w:rFonts w:cstheme="minorHAnsi"/>
          <w:sz w:val="22"/>
          <w:szCs w:val="22"/>
          <w:lang w:val="da-DK"/>
        </w:rPr>
        <w:t>k</w:t>
      </w:r>
      <w:r w:rsidR="006C39C6" w:rsidRPr="00DE3C58">
        <w:rPr>
          <w:rFonts w:cstheme="minorHAnsi"/>
          <w:sz w:val="22"/>
          <w:szCs w:val="22"/>
          <w:lang w:val="da-DK"/>
        </w:rPr>
        <w:t>ulturbaserede og forkerte myter og antagelser vedrørende aldring</w:t>
      </w:r>
      <w:r>
        <w:rPr>
          <w:rFonts w:cstheme="minorHAnsi"/>
          <w:sz w:val="22"/>
          <w:szCs w:val="22"/>
          <w:lang w:val="da-DK"/>
        </w:rPr>
        <w:t xml:space="preserve"> findes og  </w:t>
      </w:r>
      <w:r>
        <w:rPr>
          <w:rFonts w:cstheme="minorHAnsi"/>
          <w:sz w:val="22"/>
          <w:szCs w:val="22"/>
          <w:lang w:val="da-DK"/>
        </w:rPr>
        <w:br/>
        <w:t>kan de aflives?</w:t>
      </w:r>
    </w:p>
    <w:p w14:paraId="0901191D" w14:textId="4C8316D4" w:rsidR="006C39C6" w:rsidRPr="00DE3C58" w:rsidRDefault="00473A33" w:rsidP="008B4F03">
      <w:pPr>
        <w:pStyle w:val="Listeafsnit"/>
        <w:numPr>
          <w:ilvl w:val="1"/>
          <w:numId w:val="17"/>
        </w:numPr>
        <w:rPr>
          <w:rFonts w:cstheme="minorHAnsi"/>
          <w:sz w:val="22"/>
          <w:szCs w:val="22"/>
          <w:lang w:val="da-DK"/>
        </w:rPr>
      </w:pPr>
      <w:r>
        <w:rPr>
          <w:rFonts w:cstheme="minorHAnsi"/>
          <w:sz w:val="22"/>
          <w:szCs w:val="22"/>
          <w:lang w:val="da-DK"/>
        </w:rPr>
        <w:t>Præsentationen af begge fokuspunkter bør være professionel</w:t>
      </w:r>
      <w:r w:rsidR="006C39C6" w:rsidRPr="00DE3C58">
        <w:rPr>
          <w:rFonts w:cstheme="minorHAnsi"/>
          <w:sz w:val="22"/>
          <w:szCs w:val="22"/>
          <w:lang w:val="da-DK"/>
        </w:rPr>
        <w:t xml:space="preserve">, men også med humor af en person med samme alder som publikum. Det er </w:t>
      </w:r>
      <w:r>
        <w:rPr>
          <w:rFonts w:cstheme="minorHAnsi"/>
          <w:sz w:val="22"/>
          <w:szCs w:val="22"/>
          <w:lang w:val="da-DK"/>
        </w:rPr>
        <w:t>også her en fordel</w:t>
      </w:r>
      <w:r w:rsidR="006C39C6" w:rsidRPr="00DE3C58">
        <w:rPr>
          <w:rFonts w:cstheme="minorHAnsi"/>
          <w:sz w:val="22"/>
          <w:szCs w:val="22"/>
          <w:lang w:val="da-DK"/>
        </w:rPr>
        <w:t xml:space="preserve">, hvis taleren kan </w:t>
      </w:r>
      <w:r>
        <w:rPr>
          <w:rFonts w:cstheme="minorHAnsi"/>
          <w:sz w:val="22"/>
          <w:szCs w:val="22"/>
          <w:lang w:val="da-DK"/>
        </w:rPr>
        <w:t xml:space="preserve">inddrage sig selv og </w:t>
      </w:r>
      <w:r w:rsidR="006C39C6" w:rsidRPr="00DE3C58">
        <w:rPr>
          <w:rFonts w:cstheme="minorHAnsi"/>
          <w:sz w:val="22"/>
          <w:szCs w:val="22"/>
          <w:lang w:val="da-DK"/>
        </w:rPr>
        <w:t xml:space="preserve">tale om </w:t>
      </w:r>
      <w:r>
        <w:rPr>
          <w:rFonts w:cstheme="minorHAnsi"/>
          <w:sz w:val="22"/>
          <w:szCs w:val="22"/>
          <w:lang w:val="da-DK"/>
        </w:rPr>
        <w:t>’</w:t>
      </w:r>
      <w:r w:rsidR="006C39C6" w:rsidRPr="00DE3C58">
        <w:rPr>
          <w:rFonts w:cstheme="minorHAnsi"/>
          <w:sz w:val="22"/>
          <w:szCs w:val="22"/>
          <w:lang w:val="da-DK"/>
        </w:rPr>
        <w:t>vi</w:t>
      </w:r>
      <w:r>
        <w:rPr>
          <w:rFonts w:cstheme="minorHAnsi"/>
          <w:sz w:val="22"/>
          <w:szCs w:val="22"/>
          <w:lang w:val="da-DK"/>
        </w:rPr>
        <w:t xml:space="preserve"> og os’ fremfor ’I /jer – du/dig’</w:t>
      </w:r>
      <w:r w:rsidR="006C39C6" w:rsidRPr="00DE3C58">
        <w:rPr>
          <w:rFonts w:cstheme="minorHAnsi"/>
          <w:sz w:val="22"/>
          <w:szCs w:val="22"/>
          <w:lang w:val="da-DK"/>
        </w:rPr>
        <w:t>.</w:t>
      </w:r>
    </w:p>
    <w:p w14:paraId="0A2D15ED" w14:textId="1C6E3B09" w:rsidR="006C39C6" w:rsidRPr="00DE3C58" w:rsidRDefault="006C39C6" w:rsidP="006C39C6">
      <w:pPr>
        <w:rPr>
          <w:rFonts w:cstheme="minorHAnsi"/>
          <w:sz w:val="22"/>
          <w:szCs w:val="22"/>
          <w:lang w:val="da-DK"/>
        </w:rPr>
      </w:pPr>
      <w:r w:rsidRPr="00DE3C58">
        <w:rPr>
          <w:rFonts w:cstheme="minorHAnsi"/>
          <w:sz w:val="22"/>
          <w:szCs w:val="22"/>
          <w:lang w:val="da-DK"/>
        </w:rPr>
        <w:t xml:space="preserve">For at </w:t>
      </w:r>
      <w:r w:rsidR="00473A33">
        <w:rPr>
          <w:rFonts w:cstheme="minorHAnsi"/>
          <w:sz w:val="22"/>
          <w:szCs w:val="22"/>
          <w:lang w:val="da-DK"/>
        </w:rPr>
        <w:t xml:space="preserve">formidle </w:t>
      </w:r>
      <w:r w:rsidRPr="00DE3C58">
        <w:rPr>
          <w:rFonts w:cstheme="minorHAnsi"/>
          <w:sz w:val="22"/>
          <w:szCs w:val="22"/>
          <w:lang w:val="da-DK"/>
        </w:rPr>
        <w:t xml:space="preserve">den meddelelse </w:t>
      </w:r>
      <w:r w:rsidR="00473A33">
        <w:rPr>
          <w:rFonts w:cstheme="minorHAnsi"/>
          <w:sz w:val="22"/>
          <w:szCs w:val="22"/>
          <w:lang w:val="da-DK"/>
        </w:rPr>
        <w:t>må</w:t>
      </w:r>
      <w:r w:rsidRPr="00DE3C58">
        <w:rPr>
          <w:rFonts w:cstheme="minorHAnsi"/>
          <w:sz w:val="22"/>
          <w:szCs w:val="22"/>
          <w:lang w:val="da-DK"/>
        </w:rPr>
        <w:t xml:space="preserve"> udbyderen have</w:t>
      </w:r>
      <w:r w:rsidR="00473A33">
        <w:rPr>
          <w:rFonts w:cstheme="minorHAnsi"/>
          <w:sz w:val="22"/>
          <w:szCs w:val="22"/>
          <w:lang w:val="da-DK"/>
        </w:rPr>
        <w:t>:</w:t>
      </w:r>
    </w:p>
    <w:p w14:paraId="7EAED4E6" w14:textId="2598FAA0" w:rsidR="006C39C6" w:rsidRPr="00DE3C58" w:rsidRDefault="006C39C6" w:rsidP="008B4F03">
      <w:pPr>
        <w:pStyle w:val="Listeafsnit"/>
        <w:numPr>
          <w:ilvl w:val="0"/>
          <w:numId w:val="16"/>
        </w:numPr>
        <w:rPr>
          <w:rFonts w:cstheme="minorHAnsi"/>
          <w:sz w:val="22"/>
          <w:szCs w:val="22"/>
          <w:lang w:val="da-DK"/>
        </w:rPr>
      </w:pPr>
      <w:r w:rsidRPr="00DE3C58">
        <w:rPr>
          <w:rFonts w:cstheme="minorHAnsi"/>
          <w:sz w:val="22"/>
          <w:szCs w:val="22"/>
          <w:lang w:val="da-DK"/>
        </w:rPr>
        <w:t xml:space="preserve">Tid på scenen </w:t>
      </w:r>
      <w:r w:rsidR="00473A33">
        <w:rPr>
          <w:rFonts w:cstheme="minorHAnsi"/>
          <w:sz w:val="22"/>
          <w:szCs w:val="22"/>
          <w:lang w:val="da-DK"/>
        </w:rPr>
        <w:t>til</w:t>
      </w:r>
      <w:r w:rsidRPr="00DE3C58">
        <w:rPr>
          <w:rFonts w:cstheme="minorHAnsi"/>
          <w:sz w:val="22"/>
          <w:szCs w:val="22"/>
          <w:lang w:val="da-DK"/>
        </w:rPr>
        <w:t xml:space="preserve"> at fortælle og præsentere nogle af de grundlæggende videnskabelige fakta</w:t>
      </w:r>
    </w:p>
    <w:p w14:paraId="0E5304FB" w14:textId="77777777" w:rsidR="00283414" w:rsidRDefault="006C39C6" w:rsidP="00283414">
      <w:pPr>
        <w:pStyle w:val="Listeafsnit"/>
        <w:numPr>
          <w:ilvl w:val="0"/>
          <w:numId w:val="16"/>
        </w:numPr>
        <w:rPr>
          <w:rFonts w:cstheme="minorHAnsi"/>
          <w:sz w:val="22"/>
          <w:szCs w:val="22"/>
          <w:lang w:val="da-DK"/>
        </w:rPr>
      </w:pPr>
      <w:r w:rsidRPr="00283414">
        <w:rPr>
          <w:rFonts w:cstheme="minorHAnsi"/>
          <w:sz w:val="22"/>
          <w:szCs w:val="22"/>
          <w:lang w:val="da-DK"/>
        </w:rPr>
        <w:t>Mulighed for at hænge plakater med nøgletal</w:t>
      </w:r>
      <w:r w:rsidR="00643B12" w:rsidRPr="00283414">
        <w:rPr>
          <w:rFonts w:cstheme="minorHAnsi"/>
          <w:sz w:val="22"/>
          <w:szCs w:val="22"/>
          <w:lang w:val="da-DK"/>
        </w:rPr>
        <w:t xml:space="preserve"> op</w:t>
      </w:r>
    </w:p>
    <w:p w14:paraId="3C33DABA" w14:textId="00606D70" w:rsidR="006C39C6" w:rsidRPr="00283414" w:rsidRDefault="006C39C6" w:rsidP="00283414">
      <w:pPr>
        <w:pStyle w:val="Listeafsnit"/>
        <w:numPr>
          <w:ilvl w:val="0"/>
          <w:numId w:val="16"/>
        </w:numPr>
        <w:rPr>
          <w:rFonts w:cstheme="minorHAnsi"/>
          <w:sz w:val="22"/>
          <w:szCs w:val="22"/>
          <w:lang w:val="da-DK"/>
        </w:rPr>
      </w:pPr>
      <w:r w:rsidRPr="00283414">
        <w:rPr>
          <w:rFonts w:cstheme="minorHAnsi"/>
          <w:sz w:val="22"/>
          <w:szCs w:val="22"/>
          <w:lang w:val="da-DK"/>
        </w:rPr>
        <w:t xml:space="preserve">Uddannelsesudbyderen </w:t>
      </w:r>
      <w:r w:rsidR="00473A33" w:rsidRPr="00283414">
        <w:rPr>
          <w:rFonts w:cstheme="minorHAnsi"/>
          <w:sz w:val="22"/>
          <w:szCs w:val="22"/>
          <w:lang w:val="da-DK"/>
        </w:rPr>
        <w:t>må</w:t>
      </w:r>
      <w:r w:rsidRPr="00283414">
        <w:rPr>
          <w:rFonts w:cstheme="minorHAnsi"/>
          <w:sz w:val="22"/>
          <w:szCs w:val="22"/>
          <w:lang w:val="da-DK"/>
        </w:rPr>
        <w:t xml:space="preserve"> også have </w:t>
      </w:r>
      <w:r w:rsidR="00967594" w:rsidRPr="00283414">
        <w:rPr>
          <w:rFonts w:cstheme="minorHAnsi"/>
          <w:sz w:val="22"/>
          <w:szCs w:val="22"/>
          <w:lang w:val="da-DK"/>
        </w:rPr>
        <w:t>tid til</w:t>
      </w:r>
      <w:r w:rsidR="00643B12" w:rsidRPr="00283414">
        <w:rPr>
          <w:rFonts w:cstheme="minorHAnsi"/>
          <w:sz w:val="22"/>
          <w:szCs w:val="22"/>
          <w:lang w:val="da-DK"/>
        </w:rPr>
        <w:t xml:space="preserve"> og mulighed for</w:t>
      </w:r>
      <w:r w:rsidR="00967594" w:rsidRPr="00283414">
        <w:rPr>
          <w:rFonts w:cstheme="minorHAnsi"/>
          <w:sz w:val="22"/>
          <w:szCs w:val="22"/>
          <w:lang w:val="da-DK"/>
        </w:rPr>
        <w:t xml:space="preserve"> at </w:t>
      </w:r>
      <w:r w:rsidR="00643B12" w:rsidRPr="00283414">
        <w:rPr>
          <w:rFonts w:cstheme="minorHAnsi"/>
          <w:sz w:val="22"/>
          <w:szCs w:val="22"/>
          <w:lang w:val="da-DK"/>
        </w:rPr>
        <w:t>præsentere sig selv og projektet</w:t>
      </w:r>
    </w:p>
    <w:p w14:paraId="2C5AD468" w14:textId="4220D5AE" w:rsidR="006C39C6" w:rsidRPr="00DE3C58" w:rsidRDefault="006C39C6" w:rsidP="006C39C6">
      <w:pPr>
        <w:rPr>
          <w:rFonts w:cstheme="minorHAnsi"/>
          <w:sz w:val="22"/>
          <w:szCs w:val="22"/>
          <w:lang w:val="da-DK"/>
        </w:rPr>
      </w:pPr>
      <w:r w:rsidRPr="00DE3C58">
        <w:rPr>
          <w:rFonts w:cstheme="minorHAnsi"/>
          <w:sz w:val="22"/>
          <w:szCs w:val="22"/>
          <w:lang w:val="da-DK"/>
        </w:rPr>
        <w:t xml:space="preserve">Hvis </w:t>
      </w:r>
      <w:r w:rsidR="00473A33">
        <w:rPr>
          <w:rFonts w:cstheme="minorHAnsi"/>
          <w:sz w:val="22"/>
          <w:szCs w:val="22"/>
          <w:lang w:val="da-DK"/>
        </w:rPr>
        <w:t xml:space="preserve">der er tale om </w:t>
      </w:r>
      <w:r w:rsidR="00613190">
        <w:rPr>
          <w:rFonts w:cstheme="minorHAnsi"/>
          <w:sz w:val="22"/>
          <w:szCs w:val="22"/>
          <w:lang w:val="da-DK"/>
        </w:rPr>
        <w:t xml:space="preserve">en kommerciel </w:t>
      </w:r>
      <w:r w:rsidR="00613190" w:rsidRPr="00DE3C58">
        <w:rPr>
          <w:rFonts w:cstheme="minorHAnsi"/>
          <w:sz w:val="22"/>
          <w:szCs w:val="22"/>
          <w:lang w:val="da-DK"/>
        </w:rPr>
        <w:t>organisator</w:t>
      </w:r>
      <w:r w:rsidR="00473A33">
        <w:rPr>
          <w:rFonts w:cstheme="minorHAnsi"/>
          <w:sz w:val="22"/>
          <w:szCs w:val="22"/>
          <w:lang w:val="da-DK"/>
        </w:rPr>
        <w:t>, der</w:t>
      </w:r>
      <w:r w:rsidRPr="00DE3C58">
        <w:rPr>
          <w:rFonts w:cstheme="minorHAnsi"/>
          <w:sz w:val="22"/>
          <w:szCs w:val="22"/>
          <w:lang w:val="da-DK"/>
        </w:rPr>
        <w:t xml:space="preserve"> ikke har den økonomiske kapacitet til at tilbyde </w:t>
      </w:r>
      <w:r w:rsidR="00473A33">
        <w:rPr>
          <w:rFonts w:cstheme="minorHAnsi"/>
          <w:sz w:val="22"/>
          <w:szCs w:val="22"/>
          <w:lang w:val="da-DK"/>
        </w:rPr>
        <w:t>dagen</w:t>
      </w:r>
      <w:r w:rsidRPr="00DE3C58">
        <w:rPr>
          <w:rFonts w:cstheme="minorHAnsi"/>
          <w:sz w:val="22"/>
          <w:szCs w:val="22"/>
          <w:lang w:val="da-DK"/>
        </w:rPr>
        <w:t xml:space="preserve"> gratis, kan de</w:t>
      </w:r>
      <w:r w:rsidR="00473A33">
        <w:rPr>
          <w:rFonts w:cstheme="minorHAnsi"/>
          <w:sz w:val="22"/>
          <w:szCs w:val="22"/>
          <w:lang w:val="da-DK"/>
        </w:rPr>
        <w:t xml:space="preserve">r sælges billetter og på denne måde finansiere </w:t>
      </w:r>
      <w:r w:rsidRPr="00DE3C58">
        <w:rPr>
          <w:rFonts w:cstheme="minorHAnsi"/>
          <w:sz w:val="22"/>
          <w:szCs w:val="22"/>
          <w:lang w:val="da-DK"/>
        </w:rPr>
        <w:t xml:space="preserve">underholdning og </w:t>
      </w:r>
      <w:r w:rsidR="00473A33">
        <w:rPr>
          <w:rFonts w:cstheme="minorHAnsi"/>
          <w:sz w:val="22"/>
          <w:szCs w:val="22"/>
          <w:lang w:val="da-DK"/>
        </w:rPr>
        <w:t>forplejning</w:t>
      </w:r>
      <w:r w:rsidRPr="00DE3C58">
        <w:rPr>
          <w:rFonts w:cstheme="minorHAnsi"/>
          <w:sz w:val="22"/>
          <w:szCs w:val="22"/>
          <w:lang w:val="da-DK"/>
        </w:rPr>
        <w:t xml:space="preserve">. </w:t>
      </w:r>
      <w:r w:rsidRPr="00DE3C58">
        <w:rPr>
          <w:rFonts w:cstheme="minorHAnsi"/>
          <w:sz w:val="22"/>
          <w:szCs w:val="22"/>
          <w:lang w:val="da-DK"/>
        </w:rPr>
        <w:br/>
        <w:t xml:space="preserve">Sponsorer kan også </w:t>
      </w:r>
      <w:r w:rsidR="00473A33">
        <w:rPr>
          <w:rFonts w:cstheme="minorHAnsi"/>
          <w:sz w:val="22"/>
          <w:szCs w:val="22"/>
          <w:lang w:val="da-DK"/>
        </w:rPr>
        <w:t>være en mulighed:</w:t>
      </w:r>
      <w:r w:rsidRPr="00DE3C58">
        <w:rPr>
          <w:rFonts w:cstheme="minorHAnsi"/>
          <w:sz w:val="22"/>
          <w:szCs w:val="22"/>
          <w:lang w:val="da-DK"/>
        </w:rPr>
        <w:t xml:space="preserve"> </w:t>
      </w:r>
    </w:p>
    <w:p w14:paraId="33937485" w14:textId="77777777" w:rsidR="006C39C6" w:rsidRPr="00DE3C58" w:rsidRDefault="006C39C6" w:rsidP="008B4F03">
      <w:pPr>
        <w:pStyle w:val="Listeafsnit"/>
        <w:numPr>
          <w:ilvl w:val="0"/>
          <w:numId w:val="16"/>
        </w:numPr>
        <w:rPr>
          <w:rFonts w:cstheme="minorHAnsi"/>
          <w:sz w:val="22"/>
          <w:szCs w:val="22"/>
          <w:lang w:val="da-DK"/>
        </w:rPr>
      </w:pPr>
      <w:r w:rsidRPr="00DE3C58">
        <w:rPr>
          <w:rFonts w:cstheme="minorHAnsi"/>
          <w:sz w:val="22"/>
          <w:szCs w:val="22"/>
          <w:lang w:val="da-DK"/>
        </w:rPr>
        <w:t>banker</w:t>
      </w:r>
    </w:p>
    <w:p w14:paraId="3AE9EAE2" w14:textId="77777777" w:rsidR="006C39C6" w:rsidRPr="00DE3C58" w:rsidRDefault="006C39C6" w:rsidP="008B4F03">
      <w:pPr>
        <w:pStyle w:val="Listeafsnit"/>
        <w:numPr>
          <w:ilvl w:val="0"/>
          <w:numId w:val="16"/>
        </w:numPr>
        <w:rPr>
          <w:rFonts w:cstheme="minorHAnsi"/>
          <w:sz w:val="22"/>
          <w:szCs w:val="22"/>
          <w:lang w:val="da-DK"/>
        </w:rPr>
      </w:pPr>
      <w:r w:rsidRPr="00DE3C58">
        <w:rPr>
          <w:rFonts w:cstheme="minorHAnsi"/>
          <w:sz w:val="22"/>
          <w:szCs w:val="22"/>
          <w:lang w:val="da-DK"/>
        </w:rPr>
        <w:t>butikker, der har relevante produkter til målgruppen</w:t>
      </w:r>
    </w:p>
    <w:p w14:paraId="3AE4AE67" w14:textId="55B0A024" w:rsidR="006C39C6" w:rsidRPr="00DE3C58" w:rsidRDefault="00613190" w:rsidP="008B4F03">
      <w:pPr>
        <w:pStyle w:val="Listeafsnit"/>
        <w:numPr>
          <w:ilvl w:val="0"/>
          <w:numId w:val="16"/>
        </w:numPr>
        <w:rPr>
          <w:rFonts w:cstheme="minorHAnsi"/>
          <w:sz w:val="22"/>
          <w:szCs w:val="22"/>
          <w:lang w:val="da-DK"/>
        </w:rPr>
      </w:pPr>
      <w:r>
        <w:rPr>
          <w:rFonts w:cstheme="minorHAnsi"/>
          <w:sz w:val="22"/>
          <w:szCs w:val="22"/>
          <w:lang w:val="da-DK"/>
        </w:rPr>
        <w:t>o</w:t>
      </w:r>
      <w:r w:rsidR="006C39C6" w:rsidRPr="00DE3C58">
        <w:rPr>
          <w:rFonts w:cstheme="minorHAnsi"/>
          <w:sz w:val="22"/>
          <w:szCs w:val="22"/>
          <w:lang w:val="da-DK"/>
        </w:rPr>
        <w:t>rganisationer, der præsenterer sig selv og søger frivillige</w:t>
      </w:r>
    </w:p>
    <w:p w14:paraId="72037823" w14:textId="34DD8E7B" w:rsidR="006C39C6" w:rsidRPr="00DE3C58" w:rsidRDefault="00613190" w:rsidP="008B4F03">
      <w:pPr>
        <w:pStyle w:val="Listeafsnit"/>
        <w:numPr>
          <w:ilvl w:val="0"/>
          <w:numId w:val="16"/>
        </w:numPr>
        <w:rPr>
          <w:rFonts w:cstheme="minorHAnsi"/>
          <w:sz w:val="22"/>
          <w:szCs w:val="22"/>
          <w:lang w:val="da-DK"/>
        </w:rPr>
      </w:pPr>
      <w:r>
        <w:rPr>
          <w:rFonts w:cstheme="minorHAnsi"/>
          <w:sz w:val="22"/>
          <w:szCs w:val="22"/>
          <w:lang w:val="da-DK"/>
        </w:rPr>
        <w:t>k</w:t>
      </w:r>
      <w:r w:rsidR="006C39C6" w:rsidRPr="00DE3C58">
        <w:rPr>
          <w:rFonts w:cstheme="minorHAnsi"/>
          <w:sz w:val="22"/>
          <w:szCs w:val="22"/>
          <w:lang w:val="da-DK"/>
        </w:rPr>
        <w:t>ommunen eller forsikrings-/pensionsselskaberne</w:t>
      </w:r>
    </w:p>
    <w:p w14:paraId="0A24C4F0" w14:textId="5EA56060" w:rsidR="006C39C6" w:rsidRPr="00DE3C58" w:rsidRDefault="006C39C6" w:rsidP="006C39C6">
      <w:pPr>
        <w:rPr>
          <w:rFonts w:cstheme="minorHAnsi"/>
          <w:sz w:val="22"/>
          <w:szCs w:val="22"/>
          <w:lang w:val="da-DK"/>
        </w:rPr>
      </w:pPr>
      <w:r w:rsidRPr="00DE3C58">
        <w:rPr>
          <w:rFonts w:cstheme="minorHAnsi"/>
          <w:sz w:val="22"/>
          <w:szCs w:val="22"/>
          <w:lang w:val="da-DK"/>
        </w:rPr>
        <w:t xml:space="preserve">Til gengæld for sponsoratet kan </w:t>
      </w:r>
      <w:r w:rsidR="00613190">
        <w:rPr>
          <w:rFonts w:cstheme="minorHAnsi"/>
          <w:sz w:val="22"/>
          <w:szCs w:val="22"/>
          <w:lang w:val="da-DK"/>
        </w:rPr>
        <w:t xml:space="preserve">man tilbyde </w:t>
      </w:r>
      <w:r w:rsidRPr="00DE3C58">
        <w:rPr>
          <w:rFonts w:cstheme="minorHAnsi"/>
          <w:sz w:val="22"/>
          <w:szCs w:val="22"/>
          <w:lang w:val="da-DK"/>
        </w:rPr>
        <w:t>salgs- og præsentations</w:t>
      </w:r>
      <w:r w:rsidR="00613190">
        <w:rPr>
          <w:rFonts w:cstheme="minorHAnsi"/>
          <w:sz w:val="22"/>
          <w:szCs w:val="22"/>
          <w:lang w:val="da-DK"/>
        </w:rPr>
        <w:t>stande og PR.</w:t>
      </w:r>
    </w:p>
    <w:p w14:paraId="3FA3E628" w14:textId="04C5D20C" w:rsidR="006C39C6" w:rsidRPr="00DE3C58" w:rsidRDefault="006C39C6" w:rsidP="006C39C6">
      <w:pPr>
        <w:rPr>
          <w:rFonts w:cstheme="minorHAnsi"/>
          <w:sz w:val="22"/>
          <w:szCs w:val="22"/>
          <w:lang w:val="da-DK"/>
        </w:rPr>
      </w:pPr>
      <w:r w:rsidRPr="00DE3C58">
        <w:rPr>
          <w:rFonts w:cstheme="minorHAnsi"/>
          <w:sz w:val="22"/>
          <w:szCs w:val="22"/>
          <w:lang w:val="da-DK"/>
        </w:rPr>
        <w:t xml:space="preserve">Årsagen til at </w:t>
      </w:r>
      <w:r w:rsidR="00613190">
        <w:rPr>
          <w:rFonts w:cstheme="minorHAnsi"/>
          <w:sz w:val="22"/>
          <w:szCs w:val="22"/>
          <w:lang w:val="da-DK"/>
        </w:rPr>
        <w:t>pakke</w:t>
      </w:r>
      <w:r w:rsidRPr="00DE3C58">
        <w:rPr>
          <w:rFonts w:cstheme="minorHAnsi"/>
          <w:sz w:val="22"/>
          <w:szCs w:val="22"/>
          <w:lang w:val="da-DK"/>
        </w:rPr>
        <w:t xml:space="preserve"> den informat</w:t>
      </w:r>
      <w:r w:rsidR="00613190">
        <w:rPr>
          <w:rFonts w:cstheme="minorHAnsi"/>
          <w:sz w:val="22"/>
          <w:szCs w:val="22"/>
          <w:lang w:val="da-DK"/>
        </w:rPr>
        <w:t xml:space="preserve">ion </w:t>
      </w:r>
      <w:r w:rsidRPr="00DE3C58">
        <w:rPr>
          <w:rFonts w:cstheme="minorHAnsi"/>
          <w:sz w:val="22"/>
          <w:szCs w:val="22"/>
          <w:lang w:val="da-DK"/>
        </w:rPr>
        <w:t>om seniorsundhedsproblemer i et større og mere forskelligartet program er, at vores erfaringer (fra de danske kommuner)</w:t>
      </w:r>
      <w:r w:rsidR="00613190">
        <w:rPr>
          <w:rFonts w:cstheme="minorHAnsi"/>
          <w:sz w:val="22"/>
          <w:szCs w:val="22"/>
          <w:lang w:val="da-DK"/>
        </w:rPr>
        <w:t xml:space="preserve"> viser</w:t>
      </w:r>
      <w:r w:rsidRPr="00DE3C58">
        <w:rPr>
          <w:rFonts w:cstheme="minorHAnsi"/>
          <w:sz w:val="22"/>
          <w:szCs w:val="22"/>
          <w:lang w:val="da-DK"/>
        </w:rPr>
        <w:t xml:space="preserve">, at det </w:t>
      </w:r>
      <w:r w:rsidR="00613190">
        <w:rPr>
          <w:rFonts w:cstheme="minorHAnsi"/>
          <w:sz w:val="22"/>
          <w:szCs w:val="22"/>
          <w:lang w:val="da-DK"/>
        </w:rPr>
        <w:t>gøre arrangementet</w:t>
      </w:r>
      <w:r w:rsidRPr="00DE3C58">
        <w:rPr>
          <w:rFonts w:cstheme="minorHAnsi"/>
          <w:sz w:val="22"/>
          <w:szCs w:val="22"/>
          <w:lang w:val="da-DK"/>
        </w:rPr>
        <w:t xml:space="preserve"> attraktivt for en stor gruppe seniorer. Nogle vil gerne høre og hilse på borgmesteren. Nogle kommer til underholdningen og andre for maden. Der er en større mulighed for at komme i kontakt med de senior</w:t>
      </w:r>
      <w:r w:rsidR="00613190">
        <w:rPr>
          <w:rFonts w:cstheme="minorHAnsi"/>
          <w:sz w:val="22"/>
          <w:szCs w:val="22"/>
          <w:lang w:val="da-DK"/>
        </w:rPr>
        <w:t>er</w:t>
      </w:r>
      <w:r w:rsidR="000E2CE2">
        <w:rPr>
          <w:rFonts w:cstheme="minorHAnsi"/>
          <w:sz w:val="22"/>
          <w:szCs w:val="22"/>
          <w:lang w:val="da-DK"/>
        </w:rPr>
        <w:t>,</w:t>
      </w:r>
      <w:r w:rsidRPr="00DE3C58">
        <w:rPr>
          <w:rFonts w:cstheme="minorHAnsi"/>
          <w:sz w:val="22"/>
          <w:szCs w:val="22"/>
          <w:lang w:val="da-DK"/>
        </w:rPr>
        <w:t xml:space="preserve"> der normalt er svære at </w:t>
      </w:r>
      <w:r w:rsidR="00613190">
        <w:rPr>
          <w:rFonts w:cstheme="minorHAnsi"/>
          <w:sz w:val="22"/>
          <w:szCs w:val="22"/>
          <w:lang w:val="da-DK"/>
        </w:rPr>
        <w:t xml:space="preserve">end hvis </w:t>
      </w:r>
      <w:r w:rsidRPr="00DE3C58">
        <w:rPr>
          <w:rFonts w:cstheme="minorHAnsi"/>
          <w:sz w:val="22"/>
          <w:szCs w:val="22"/>
          <w:lang w:val="da-DK"/>
        </w:rPr>
        <w:t>de inviteres til en kort introduktion om vigtigheden af ​​senior</w:t>
      </w:r>
      <w:r w:rsidR="00613190">
        <w:rPr>
          <w:rFonts w:cstheme="minorHAnsi"/>
          <w:sz w:val="22"/>
          <w:szCs w:val="22"/>
          <w:lang w:val="da-DK"/>
        </w:rPr>
        <w:t>ers s</w:t>
      </w:r>
      <w:r w:rsidRPr="00DE3C58">
        <w:rPr>
          <w:rFonts w:cstheme="minorHAnsi"/>
          <w:sz w:val="22"/>
          <w:szCs w:val="22"/>
          <w:lang w:val="da-DK"/>
        </w:rPr>
        <w:t>undhed</w:t>
      </w:r>
      <w:r w:rsidR="002A302F" w:rsidRPr="00DE3C58">
        <w:rPr>
          <w:rFonts w:cstheme="minorHAnsi"/>
          <w:sz w:val="22"/>
          <w:szCs w:val="22"/>
          <w:lang w:val="da-DK"/>
        </w:rPr>
        <w:t xml:space="preserve">. </w:t>
      </w:r>
    </w:p>
    <w:p w14:paraId="0DC16480" w14:textId="77777777" w:rsidR="006C39C6" w:rsidRPr="00DE3C58" w:rsidRDefault="006C39C6" w:rsidP="006C39C6">
      <w:pPr>
        <w:rPr>
          <w:rFonts w:cstheme="minorHAnsi"/>
          <w:sz w:val="22"/>
          <w:szCs w:val="22"/>
          <w:lang w:val="da-DK"/>
        </w:rPr>
      </w:pPr>
    </w:p>
    <w:p w14:paraId="4F393F6B" w14:textId="77777777" w:rsidR="006C39C6" w:rsidRPr="001A6BED" w:rsidRDefault="006C39C6" w:rsidP="006C39C6">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ind w:left="-709"/>
        <w:outlineLvl w:val="1"/>
        <w:rPr>
          <w:caps/>
          <w:color w:val="1F3864" w:themeColor="accent1" w:themeShade="80"/>
          <w:spacing w:val="15"/>
          <w:sz w:val="36"/>
          <w:szCs w:val="36"/>
          <w:lang w:val="da-DK"/>
        </w:rPr>
      </w:pPr>
      <w:r w:rsidRPr="001A6BED">
        <w:rPr>
          <w:caps/>
          <w:color w:val="1F3864" w:themeColor="accent1" w:themeShade="80"/>
          <w:spacing w:val="15"/>
          <w:sz w:val="36"/>
          <w:szCs w:val="36"/>
          <w:lang w:val="da-DK"/>
        </w:rPr>
        <w:t xml:space="preserve">5.4    </w:t>
      </w:r>
      <w:r w:rsidR="000C2B34" w:rsidRPr="001A6BED">
        <w:rPr>
          <w:caps/>
          <w:color w:val="1F3864" w:themeColor="accent1" w:themeShade="80"/>
          <w:spacing w:val="15"/>
          <w:sz w:val="36"/>
          <w:szCs w:val="36"/>
          <w:lang w:val="da-DK"/>
        </w:rPr>
        <w:t xml:space="preserve">offentlig reklame - </w:t>
      </w:r>
      <w:r w:rsidRPr="001A6BED">
        <w:rPr>
          <w:caps/>
          <w:color w:val="1F3864" w:themeColor="accent1" w:themeShade="80"/>
          <w:spacing w:val="15"/>
          <w:sz w:val="36"/>
          <w:szCs w:val="36"/>
          <w:lang w:val="da-DK"/>
        </w:rPr>
        <w:t>brochure</w:t>
      </w:r>
      <w:bookmarkEnd w:id="16"/>
      <w:r w:rsidR="000C2B34" w:rsidRPr="001A6BED">
        <w:rPr>
          <w:caps/>
          <w:color w:val="1F3864" w:themeColor="accent1" w:themeShade="80"/>
          <w:spacing w:val="15"/>
          <w:sz w:val="36"/>
          <w:szCs w:val="36"/>
          <w:lang w:val="da-DK"/>
        </w:rPr>
        <w:t>r</w:t>
      </w:r>
    </w:p>
    <w:p w14:paraId="6242B932" w14:textId="6359FF97" w:rsidR="00D4079B" w:rsidRPr="00DE3C58" w:rsidRDefault="00D4079B" w:rsidP="00D4079B">
      <w:pPr>
        <w:rPr>
          <w:sz w:val="22"/>
          <w:szCs w:val="22"/>
          <w:lang w:val="da-DK"/>
        </w:rPr>
      </w:pPr>
      <w:r w:rsidRPr="00DE3C58">
        <w:rPr>
          <w:sz w:val="22"/>
          <w:szCs w:val="22"/>
          <w:lang w:val="da-DK"/>
        </w:rPr>
        <w:t xml:space="preserve">Annoncering i aviser </w:t>
      </w:r>
      <w:r w:rsidR="000E2CE2">
        <w:rPr>
          <w:sz w:val="22"/>
          <w:szCs w:val="22"/>
          <w:lang w:val="da-DK"/>
        </w:rPr>
        <w:t>samt</w:t>
      </w:r>
      <w:r w:rsidRPr="00DE3C58">
        <w:rPr>
          <w:sz w:val="22"/>
          <w:szCs w:val="22"/>
          <w:lang w:val="da-DK"/>
        </w:rPr>
        <w:t xml:space="preserve"> brochurer, der introducerer specifikke kurser, er </w:t>
      </w:r>
      <w:r w:rsidR="000E2CE2">
        <w:rPr>
          <w:sz w:val="22"/>
          <w:szCs w:val="22"/>
          <w:lang w:val="da-DK"/>
        </w:rPr>
        <w:t xml:space="preserve">almindelige </w:t>
      </w:r>
      <w:r w:rsidRPr="00DE3C58">
        <w:rPr>
          <w:sz w:val="22"/>
          <w:szCs w:val="22"/>
          <w:lang w:val="da-DK"/>
        </w:rPr>
        <w:t xml:space="preserve">måder at lancere seniorkurser på og en mulighed for at skabe </w:t>
      </w:r>
      <w:r w:rsidR="004017AE" w:rsidRPr="00DE3C58">
        <w:rPr>
          <w:sz w:val="22"/>
          <w:szCs w:val="22"/>
          <w:lang w:val="da-DK"/>
        </w:rPr>
        <w:t xml:space="preserve">en </w:t>
      </w:r>
      <w:r w:rsidRPr="00DE3C58">
        <w:rPr>
          <w:sz w:val="22"/>
          <w:szCs w:val="22"/>
          <w:lang w:val="da-DK"/>
        </w:rPr>
        <w:t>offentlig opmærksomhed</w:t>
      </w:r>
      <w:r w:rsidR="004017AE" w:rsidRPr="00DE3C58">
        <w:rPr>
          <w:sz w:val="22"/>
          <w:szCs w:val="22"/>
          <w:lang w:val="da-DK"/>
        </w:rPr>
        <w:t>.</w:t>
      </w:r>
    </w:p>
    <w:p w14:paraId="34C79E63" w14:textId="42F8F4EF" w:rsidR="00D4079B" w:rsidRPr="00DE3C58" w:rsidRDefault="00D4079B" w:rsidP="00D4079B">
      <w:pPr>
        <w:rPr>
          <w:sz w:val="22"/>
          <w:szCs w:val="22"/>
          <w:lang w:val="da-DK"/>
        </w:rPr>
      </w:pPr>
      <w:r w:rsidRPr="00DE3C58">
        <w:rPr>
          <w:sz w:val="22"/>
          <w:szCs w:val="22"/>
          <w:lang w:val="da-DK"/>
        </w:rPr>
        <w:t xml:space="preserve">Effekten vil sandsynligvis være begrænset og </w:t>
      </w:r>
      <w:r w:rsidR="00502925" w:rsidRPr="00DE3C58">
        <w:rPr>
          <w:sz w:val="22"/>
          <w:szCs w:val="22"/>
          <w:lang w:val="da-DK"/>
        </w:rPr>
        <w:t xml:space="preserve">det vil </w:t>
      </w:r>
      <w:r w:rsidR="000E2CE2">
        <w:rPr>
          <w:sz w:val="22"/>
          <w:szCs w:val="22"/>
          <w:lang w:val="da-DK"/>
        </w:rPr>
        <w:t>sandsynligvis</w:t>
      </w:r>
      <w:r w:rsidRPr="00DE3C58">
        <w:rPr>
          <w:sz w:val="22"/>
          <w:szCs w:val="22"/>
          <w:lang w:val="da-DK"/>
        </w:rPr>
        <w:t xml:space="preserve"> ikke </w:t>
      </w:r>
      <w:r w:rsidR="000E2CE2">
        <w:rPr>
          <w:sz w:val="22"/>
          <w:szCs w:val="22"/>
          <w:lang w:val="da-DK"/>
        </w:rPr>
        <w:t xml:space="preserve">fange mange </w:t>
      </w:r>
      <w:r w:rsidRPr="00DE3C58">
        <w:rPr>
          <w:sz w:val="22"/>
          <w:szCs w:val="22"/>
          <w:lang w:val="da-DK"/>
        </w:rPr>
        <w:t>seniorer</w:t>
      </w:r>
      <w:r w:rsidR="000E2CE2">
        <w:rPr>
          <w:sz w:val="22"/>
          <w:szCs w:val="22"/>
          <w:lang w:val="da-DK"/>
        </w:rPr>
        <w:t>s interesse.</w:t>
      </w:r>
    </w:p>
    <w:p w14:paraId="69141308" w14:textId="7C9CE2D5" w:rsidR="00D4079B" w:rsidRPr="00DE3C58" w:rsidRDefault="00D4079B" w:rsidP="00D4079B">
      <w:pPr>
        <w:rPr>
          <w:sz w:val="22"/>
          <w:szCs w:val="22"/>
          <w:lang w:val="da-DK"/>
        </w:rPr>
      </w:pPr>
      <w:r w:rsidRPr="00DE3C58">
        <w:rPr>
          <w:sz w:val="22"/>
          <w:szCs w:val="22"/>
          <w:lang w:val="da-DK"/>
        </w:rPr>
        <w:t>Vi gjorde det i B</w:t>
      </w:r>
      <w:r w:rsidR="00283414">
        <w:rPr>
          <w:sz w:val="22"/>
          <w:szCs w:val="22"/>
          <w:lang w:val="da-DK"/>
        </w:rPr>
        <w:t>E</w:t>
      </w:r>
      <w:r w:rsidR="000E2CE2">
        <w:rPr>
          <w:sz w:val="22"/>
          <w:szCs w:val="22"/>
          <w:lang w:val="da-DK"/>
        </w:rPr>
        <w:t>prese</w:t>
      </w:r>
      <w:r w:rsidRPr="00DE3C58">
        <w:rPr>
          <w:sz w:val="22"/>
          <w:szCs w:val="22"/>
          <w:lang w:val="da-DK"/>
        </w:rPr>
        <w:t>L-projektet i Aarhus</w:t>
      </w:r>
      <w:r w:rsidR="000E2CE2">
        <w:rPr>
          <w:sz w:val="22"/>
          <w:szCs w:val="22"/>
          <w:lang w:val="da-DK"/>
        </w:rPr>
        <w:t xml:space="preserve"> i</w:t>
      </w:r>
      <w:r w:rsidRPr="00DE3C58">
        <w:rPr>
          <w:sz w:val="22"/>
          <w:szCs w:val="22"/>
          <w:lang w:val="da-DK"/>
        </w:rPr>
        <w:t xml:space="preserve"> Danmark.</w:t>
      </w:r>
    </w:p>
    <w:p w14:paraId="422AF64B" w14:textId="1DBC330E" w:rsidR="00D4079B" w:rsidRPr="00DE3C58" w:rsidRDefault="00D4079B" w:rsidP="00D4079B">
      <w:pPr>
        <w:rPr>
          <w:sz w:val="22"/>
          <w:szCs w:val="22"/>
          <w:lang w:val="da-DK"/>
        </w:rPr>
      </w:pPr>
      <w:r w:rsidRPr="00DE3C58">
        <w:rPr>
          <w:sz w:val="22"/>
          <w:szCs w:val="22"/>
          <w:lang w:val="da-DK"/>
        </w:rPr>
        <w:t xml:space="preserve">Vi lavede en annonce i 1 sides fuld skala (a2) i en ugeavis. Avisen er gratis og distribueres til alle adresser i den nordlige del af Aarhus, medmindre </w:t>
      </w:r>
      <w:r w:rsidR="000E2CE2">
        <w:rPr>
          <w:sz w:val="22"/>
          <w:szCs w:val="22"/>
          <w:lang w:val="da-DK"/>
        </w:rPr>
        <w:t>man</w:t>
      </w:r>
      <w:r w:rsidRPr="00DE3C58">
        <w:rPr>
          <w:sz w:val="22"/>
          <w:szCs w:val="22"/>
          <w:lang w:val="da-DK"/>
        </w:rPr>
        <w:t xml:space="preserve"> aktivt har </w:t>
      </w:r>
      <w:r w:rsidR="000E2CE2">
        <w:rPr>
          <w:sz w:val="22"/>
          <w:szCs w:val="22"/>
          <w:lang w:val="da-DK"/>
        </w:rPr>
        <w:t>fravalgt den</w:t>
      </w:r>
      <w:r w:rsidRPr="00DE3C58">
        <w:rPr>
          <w:sz w:val="22"/>
          <w:szCs w:val="22"/>
          <w:lang w:val="da-DK"/>
        </w:rPr>
        <w:t>.</w:t>
      </w:r>
    </w:p>
    <w:p w14:paraId="053773AA" w14:textId="3F59EA1B" w:rsidR="00D4079B" w:rsidRPr="00DE3C58" w:rsidRDefault="00D4079B" w:rsidP="00D4079B">
      <w:pPr>
        <w:rPr>
          <w:sz w:val="22"/>
          <w:szCs w:val="22"/>
          <w:lang w:val="da-DK"/>
        </w:rPr>
      </w:pPr>
      <w:r w:rsidRPr="00DE3C58">
        <w:rPr>
          <w:sz w:val="22"/>
          <w:szCs w:val="22"/>
          <w:lang w:val="da-DK"/>
        </w:rPr>
        <w:t xml:space="preserve">Denne nordlige </w:t>
      </w:r>
      <w:r w:rsidR="000E2CE2">
        <w:rPr>
          <w:sz w:val="22"/>
          <w:szCs w:val="22"/>
          <w:lang w:val="da-DK"/>
        </w:rPr>
        <w:t>bydel</w:t>
      </w:r>
      <w:r w:rsidRPr="00DE3C58">
        <w:rPr>
          <w:sz w:val="22"/>
          <w:szCs w:val="22"/>
          <w:lang w:val="da-DK"/>
        </w:rPr>
        <w:t xml:space="preserve"> har ca. 95.000</w:t>
      </w:r>
      <w:r w:rsidR="000E2CE2">
        <w:rPr>
          <w:sz w:val="22"/>
          <w:szCs w:val="22"/>
          <w:lang w:val="da-DK"/>
        </w:rPr>
        <w:t xml:space="preserve"> ældre,</w:t>
      </w:r>
      <w:r w:rsidRPr="00DE3C58">
        <w:rPr>
          <w:sz w:val="22"/>
          <w:szCs w:val="22"/>
          <w:lang w:val="da-DK"/>
        </w:rPr>
        <w:t xml:space="preserve"> og de samlede seniorer tæller 14,3% af alle 330.000 indbyggere i Aarhus Kommune = ca. 6.300 seniorer 65+ i det nordlige område.</w:t>
      </w:r>
    </w:p>
    <w:p w14:paraId="3B5D011F" w14:textId="1823C0B6" w:rsidR="00502925" w:rsidRPr="00DE3C58" w:rsidRDefault="00D4079B" w:rsidP="00D4079B">
      <w:pPr>
        <w:rPr>
          <w:sz w:val="22"/>
          <w:szCs w:val="22"/>
          <w:lang w:val="da-DK"/>
        </w:rPr>
      </w:pPr>
      <w:r w:rsidRPr="00DE3C58">
        <w:rPr>
          <w:sz w:val="22"/>
          <w:szCs w:val="22"/>
          <w:lang w:val="da-DK"/>
        </w:rPr>
        <w:t xml:space="preserve">Annonceringen blev </w:t>
      </w:r>
      <w:r w:rsidR="00502925" w:rsidRPr="00DE3C58">
        <w:rPr>
          <w:sz w:val="22"/>
          <w:szCs w:val="22"/>
          <w:lang w:val="da-DK"/>
        </w:rPr>
        <w:t>udgivet</w:t>
      </w:r>
      <w:r w:rsidRPr="00DE3C58">
        <w:rPr>
          <w:sz w:val="22"/>
          <w:szCs w:val="22"/>
          <w:lang w:val="da-DK"/>
        </w:rPr>
        <w:t xml:space="preserve"> 3 uger fra den første kursusdag den 13. marts 2019 og de</w:t>
      </w:r>
      <w:r w:rsidR="00502925" w:rsidRPr="00DE3C58">
        <w:rPr>
          <w:sz w:val="22"/>
          <w:szCs w:val="22"/>
          <w:lang w:val="da-DK"/>
        </w:rPr>
        <w:t xml:space="preserve"> efterfølgende</w:t>
      </w:r>
      <w:r w:rsidRPr="00DE3C58">
        <w:rPr>
          <w:sz w:val="22"/>
          <w:szCs w:val="22"/>
          <w:lang w:val="da-DK"/>
        </w:rPr>
        <w:t xml:space="preserve"> 3 onsdage.</w:t>
      </w:r>
      <w:r w:rsidR="00502925" w:rsidRPr="00DE3C58">
        <w:rPr>
          <w:sz w:val="22"/>
          <w:szCs w:val="22"/>
          <w:lang w:val="da-DK"/>
        </w:rPr>
        <w:t xml:space="preserve"> </w:t>
      </w:r>
    </w:p>
    <w:p w14:paraId="7A00DD39" w14:textId="00A98ED0" w:rsidR="00502925" w:rsidRPr="00DE3C58" w:rsidRDefault="00502925" w:rsidP="00502925">
      <w:pPr>
        <w:jc w:val="both"/>
        <w:rPr>
          <w:sz w:val="22"/>
          <w:szCs w:val="22"/>
          <w:lang w:val="da-DK"/>
        </w:rPr>
      </w:pPr>
      <w:r w:rsidRPr="00DE3C58">
        <w:rPr>
          <w:sz w:val="22"/>
          <w:szCs w:val="22"/>
          <w:lang w:val="da-DK"/>
        </w:rPr>
        <w:t xml:space="preserve">Der kom </w:t>
      </w:r>
      <w:r w:rsidR="000E2CE2">
        <w:rPr>
          <w:sz w:val="22"/>
          <w:szCs w:val="22"/>
          <w:lang w:val="da-DK"/>
        </w:rPr>
        <w:t>tilmeldinger</w:t>
      </w:r>
      <w:r w:rsidRPr="00DE3C58">
        <w:rPr>
          <w:sz w:val="22"/>
          <w:szCs w:val="22"/>
          <w:lang w:val="da-DK"/>
        </w:rPr>
        <w:t xml:space="preserve"> kort efter avisen blev udleveret. I løbet af </w:t>
      </w:r>
      <w:r w:rsidR="00DE3C58">
        <w:rPr>
          <w:sz w:val="22"/>
          <w:szCs w:val="22"/>
          <w:lang w:val="da-DK"/>
        </w:rPr>
        <w:t>den første dag</w:t>
      </w:r>
      <w:r w:rsidRPr="00DE3C58">
        <w:rPr>
          <w:sz w:val="22"/>
          <w:szCs w:val="22"/>
          <w:lang w:val="da-DK"/>
        </w:rPr>
        <w:t xml:space="preserve"> modtog vi 24 </w:t>
      </w:r>
      <w:r w:rsidR="000E2CE2">
        <w:rPr>
          <w:sz w:val="22"/>
          <w:szCs w:val="22"/>
          <w:lang w:val="da-DK"/>
        </w:rPr>
        <w:t>henvendelser</w:t>
      </w:r>
      <w:r w:rsidRPr="00DE3C58">
        <w:rPr>
          <w:sz w:val="22"/>
          <w:szCs w:val="22"/>
          <w:lang w:val="da-DK"/>
        </w:rPr>
        <w:t xml:space="preserve"> fra seniorer om</w:t>
      </w:r>
      <w:r w:rsidR="000E2CE2">
        <w:rPr>
          <w:sz w:val="22"/>
          <w:szCs w:val="22"/>
          <w:lang w:val="da-DK"/>
        </w:rPr>
        <w:t>,</w:t>
      </w:r>
      <w:r w:rsidRPr="00DE3C58">
        <w:rPr>
          <w:sz w:val="22"/>
          <w:szCs w:val="22"/>
          <w:lang w:val="da-DK"/>
        </w:rPr>
        <w:t xml:space="preserve"> </w:t>
      </w:r>
      <w:r w:rsidR="00E94D53" w:rsidRPr="00DE3C58">
        <w:rPr>
          <w:sz w:val="22"/>
          <w:szCs w:val="22"/>
          <w:lang w:val="da-DK"/>
        </w:rPr>
        <w:t>at de gerne ville deltage i kurset</w:t>
      </w:r>
      <w:r w:rsidRPr="00DE3C58">
        <w:rPr>
          <w:sz w:val="22"/>
          <w:szCs w:val="22"/>
          <w:lang w:val="da-DK"/>
        </w:rPr>
        <w:t xml:space="preserve">, og i de følgende dage nåede vi </w:t>
      </w:r>
      <w:r w:rsidR="00E94D53" w:rsidRPr="00DE3C58">
        <w:rPr>
          <w:sz w:val="22"/>
          <w:szCs w:val="22"/>
          <w:lang w:val="da-DK"/>
        </w:rPr>
        <w:t xml:space="preserve">op på </w:t>
      </w:r>
      <w:r w:rsidRPr="00DE3C58">
        <w:rPr>
          <w:sz w:val="22"/>
          <w:szCs w:val="22"/>
          <w:lang w:val="da-DK"/>
        </w:rPr>
        <w:t>i alt 35 tilmeldinger.</w:t>
      </w:r>
    </w:p>
    <w:p w14:paraId="0E33C12E" w14:textId="77777777" w:rsidR="00502925" w:rsidRPr="00DE3C58" w:rsidRDefault="00502925" w:rsidP="00502925">
      <w:pPr>
        <w:jc w:val="both"/>
        <w:rPr>
          <w:b/>
          <w:sz w:val="22"/>
          <w:szCs w:val="22"/>
          <w:lang w:val="da-DK"/>
        </w:rPr>
      </w:pPr>
      <w:r w:rsidRPr="00DE3C58">
        <w:rPr>
          <w:b/>
          <w:sz w:val="22"/>
          <w:szCs w:val="22"/>
          <w:lang w:val="da-DK"/>
        </w:rPr>
        <w:t>Det er mindre end 0,5% af 6.300 potentielle kunder og deltagere.</w:t>
      </w:r>
    </w:p>
    <w:p w14:paraId="7286C3B8" w14:textId="234372D7" w:rsidR="00502925" w:rsidRPr="00DE3C58" w:rsidRDefault="00502925" w:rsidP="00502925">
      <w:pPr>
        <w:jc w:val="both"/>
        <w:rPr>
          <w:sz w:val="22"/>
          <w:szCs w:val="22"/>
          <w:lang w:val="da-DK"/>
        </w:rPr>
      </w:pPr>
      <w:r w:rsidRPr="00DE3C58">
        <w:rPr>
          <w:sz w:val="22"/>
          <w:szCs w:val="22"/>
          <w:lang w:val="da-DK"/>
        </w:rPr>
        <w:t>For at motivere ældre i Skanderborg</w:t>
      </w:r>
      <w:r w:rsidR="00174AFB">
        <w:rPr>
          <w:sz w:val="22"/>
          <w:szCs w:val="22"/>
          <w:lang w:val="da-DK"/>
        </w:rPr>
        <w:t xml:space="preserve"> by og</w:t>
      </w:r>
      <w:r w:rsidRPr="00DE3C58">
        <w:rPr>
          <w:sz w:val="22"/>
          <w:szCs w:val="22"/>
          <w:lang w:val="da-DK"/>
        </w:rPr>
        <w:t xml:space="preserve"> kommune skrev vi en artikel til den lokale ugeavis, der distribueres gratis til alle adresser. Dagen efter</w:t>
      </w:r>
      <w:r w:rsidR="000E2CE2">
        <w:rPr>
          <w:sz w:val="22"/>
          <w:szCs w:val="22"/>
          <w:lang w:val="da-DK"/>
        </w:rPr>
        <w:t xml:space="preserve"> </w:t>
      </w:r>
      <w:r w:rsidRPr="00DE3C58">
        <w:rPr>
          <w:sz w:val="22"/>
          <w:szCs w:val="22"/>
          <w:lang w:val="da-DK"/>
        </w:rPr>
        <w:t xml:space="preserve">artiklen blev offentliggjort </w:t>
      </w:r>
    </w:p>
    <w:p w14:paraId="370F6B05" w14:textId="324EFA71" w:rsidR="00502925" w:rsidRPr="00DE3C58" w:rsidRDefault="00174AFB" w:rsidP="008B4F03">
      <w:pPr>
        <w:pStyle w:val="Listeafsnit"/>
        <w:numPr>
          <w:ilvl w:val="0"/>
          <w:numId w:val="16"/>
        </w:numPr>
        <w:jc w:val="both"/>
        <w:rPr>
          <w:sz w:val="22"/>
          <w:szCs w:val="22"/>
          <w:lang w:val="da-DK"/>
        </w:rPr>
      </w:pPr>
      <w:r>
        <w:rPr>
          <w:sz w:val="22"/>
          <w:szCs w:val="22"/>
          <w:lang w:val="da-DK"/>
        </w:rPr>
        <w:t>p</w:t>
      </w:r>
      <w:r w:rsidR="00502925" w:rsidRPr="00DE3C58">
        <w:rPr>
          <w:sz w:val="22"/>
          <w:szCs w:val="22"/>
          <w:lang w:val="da-DK"/>
        </w:rPr>
        <w:t xml:space="preserve">lacerede vi 50 A4-brochurer på Kulturhuset i Skanderborg. Det er et centralt sted hvor mange seniorer kommer. </w:t>
      </w:r>
    </w:p>
    <w:p w14:paraId="65897E59" w14:textId="3788E0ED" w:rsidR="00502925" w:rsidRPr="00DE3C58" w:rsidRDefault="00174AFB" w:rsidP="008B4F03">
      <w:pPr>
        <w:pStyle w:val="Listeafsnit"/>
        <w:numPr>
          <w:ilvl w:val="0"/>
          <w:numId w:val="16"/>
        </w:numPr>
        <w:jc w:val="both"/>
        <w:rPr>
          <w:sz w:val="22"/>
          <w:szCs w:val="22"/>
          <w:lang w:val="da-DK"/>
        </w:rPr>
      </w:pPr>
      <w:r>
        <w:rPr>
          <w:sz w:val="22"/>
          <w:szCs w:val="22"/>
          <w:lang w:val="da-DK"/>
        </w:rPr>
        <w:t>k</w:t>
      </w:r>
      <w:r w:rsidR="00502925" w:rsidRPr="00DE3C58">
        <w:rPr>
          <w:sz w:val="22"/>
          <w:szCs w:val="22"/>
          <w:lang w:val="da-DK"/>
        </w:rPr>
        <w:t xml:space="preserve">urset blev præsenteret på </w:t>
      </w:r>
      <w:r w:rsidR="00093368" w:rsidRPr="00DE3C58">
        <w:rPr>
          <w:sz w:val="22"/>
          <w:szCs w:val="22"/>
          <w:lang w:val="da-DK"/>
        </w:rPr>
        <w:t>de</w:t>
      </w:r>
      <w:r w:rsidR="00261B08" w:rsidRPr="00DE3C58">
        <w:rPr>
          <w:sz w:val="22"/>
          <w:szCs w:val="22"/>
          <w:lang w:val="da-DK"/>
        </w:rPr>
        <w:t>n</w:t>
      </w:r>
      <w:r w:rsidR="00093368" w:rsidRPr="00DE3C58">
        <w:rPr>
          <w:sz w:val="22"/>
          <w:szCs w:val="22"/>
          <w:lang w:val="da-DK"/>
        </w:rPr>
        <w:t xml:space="preserve"> lokale aftenskole</w:t>
      </w:r>
      <w:r>
        <w:rPr>
          <w:sz w:val="22"/>
          <w:szCs w:val="22"/>
          <w:lang w:val="da-DK"/>
        </w:rPr>
        <w:t xml:space="preserve"> </w:t>
      </w:r>
      <w:r w:rsidR="00502925" w:rsidRPr="00DE3C58">
        <w:rPr>
          <w:sz w:val="22"/>
          <w:szCs w:val="22"/>
          <w:lang w:val="da-DK"/>
        </w:rPr>
        <w:t>AOF Skanderborg-Odder</w:t>
      </w:r>
      <w:r>
        <w:rPr>
          <w:sz w:val="22"/>
          <w:szCs w:val="22"/>
          <w:lang w:val="da-DK"/>
        </w:rPr>
        <w:t>s hjemmeside</w:t>
      </w:r>
    </w:p>
    <w:p w14:paraId="66C10CDF" w14:textId="2F6CD2AD" w:rsidR="00502925" w:rsidRPr="00DE3C58" w:rsidRDefault="00502925" w:rsidP="00502925">
      <w:pPr>
        <w:jc w:val="both"/>
        <w:rPr>
          <w:sz w:val="22"/>
          <w:szCs w:val="22"/>
          <w:lang w:val="da-DK"/>
        </w:rPr>
      </w:pPr>
      <w:r w:rsidRPr="00DE3C58">
        <w:rPr>
          <w:sz w:val="22"/>
          <w:szCs w:val="22"/>
          <w:lang w:val="da-DK"/>
        </w:rPr>
        <w:t>Artiklen havde nogle grundlæggende oplysninger om aldring, og kurset blev beskrevet. I artiklen var der en henvisning til hjemmesiden AOF Skanderborg - Odder, hvor besøgende kunne finde mere information og tilmelde sig.</w:t>
      </w:r>
    </w:p>
    <w:p w14:paraId="1717C079" w14:textId="642E0A17" w:rsidR="00502925" w:rsidRPr="00DE3C58" w:rsidRDefault="00502925" w:rsidP="00502925">
      <w:pPr>
        <w:jc w:val="both"/>
        <w:rPr>
          <w:sz w:val="22"/>
          <w:szCs w:val="22"/>
          <w:lang w:val="da-DK"/>
        </w:rPr>
      </w:pPr>
      <w:r w:rsidRPr="00DE3C58">
        <w:rPr>
          <w:sz w:val="22"/>
          <w:szCs w:val="22"/>
          <w:lang w:val="da-DK"/>
        </w:rPr>
        <w:t>Reaktionen var den samme. I løbet af de første timer efter at folk havde modtaget avisen</w:t>
      </w:r>
      <w:r w:rsidR="00DE3C58">
        <w:rPr>
          <w:sz w:val="22"/>
          <w:szCs w:val="22"/>
          <w:lang w:val="da-DK"/>
        </w:rPr>
        <w:t>,</w:t>
      </w:r>
      <w:r w:rsidRPr="00DE3C58">
        <w:rPr>
          <w:sz w:val="22"/>
          <w:szCs w:val="22"/>
          <w:lang w:val="da-DK"/>
        </w:rPr>
        <w:t xml:space="preserve"> kom de første 18 tilmeldinger og vi endte med 22 i alt. </w:t>
      </w:r>
    </w:p>
    <w:p w14:paraId="053FA64C" w14:textId="53EC8603" w:rsidR="00502925" w:rsidRPr="00DE3C58" w:rsidRDefault="00502925" w:rsidP="00502925">
      <w:pPr>
        <w:jc w:val="both"/>
        <w:rPr>
          <w:sz w:val="22"/>
          <w:szCs w:val="22"/>
          <w:lang w:val="da-DK"/>
        </w:rPr>
      </w:pPr>
      <w:r w:rsidRPr="00DE3C58">
        <w:rPr>
          <w:sz w:val="22"/>
          <w:szCs w:val="22"/>
          <w:lang w:val="da-DK"/>
        </w:rPr>
        <w:t>Skanderborg har cirka 11.125 ældre borgere. Det betyder at 0,2% af de potentielle 10.000 ældre reagerede på artikl</w:t>
      </w:r>
      <w:r w:rsidR="00BA137B" w:rsidRPr="00DE3C58">
        <w:rPr>
          <w:sz w:val="22"/>
          <w:szCs w:val="22"/>
          <w:lang w:val="da-DK"/>
        </w:rPr>
        <w:t>en</w:t>
      </w:r>
      <w:r w:rsidR="00E20220" w:rsidRPr="00DE3C58">
        <w:rPr>
          <w:sz w:val="22"/>
          <w:szCs w:val="22"/>
          <w:lang w:val="da-DK"/>
        </w:rPr>
        <w:t xml:space="preserve"> og</w:t>
      </w:r>
      <w:r w:rsidRPr="00DE3C58">
        <w:rPr>
          <w:sz w:val="22"/>
          <w:szCs w:val="22"/>
          <w:lang w:val="da-DK"/>
        </w:rPr>
        <w:t xml:space="preserve"> placering</w:t>
      </w:r>
      <w:r w:rsidR="00E20220" w:rsidRPr="00DE3C58">
        <w:rPr>
          <w:sz w:val="22"/>
          <w:szCs w:val="22"/>
          <w:lang w:val="da-DK"/>
        </w:rPr>
        <w:t>en</w:t>
      </w:r>
      <w:r w:rsidRPr="00DE3C58">
        <w:rPr>
          <w:sz w:val="22"/>
          <w:szCs w:val="22"/>
          <w:lang w:val="da-DK"/>
        </w:rPr>
        <w:t xml:space="preserve"> af 50 brochurer.</w:t>
      </w:r>
    </w:p>
    <w:p w14:paraId="75DB57E5" w14:textId="77777777" w:rsidR="006C39C6" w:rsidRPr="00DE3C58" w:rsidRDefault="00502925" w:rsidP="00502925">
      <w:pPr>
        <w:jc w:val="both"/>
        <w:rPr>
          <w:color w:val="1F3864" w:themeColor="accent1" w:themeShade="80"/>
          <w:sz w:val="22"/>
          <w:szCs w:val="22"/>
          <w:lang w:val="da-DK"/>
        </w:rPr>
      </w:pPr>
      <w:r w:rsidRPr="00DE3C58">
        <w:rPr>
          <w:color w:val="1F3864" w:themeColor="accent1" w:themeShade="80"/>
          <w:sz w:val="22"/>
          <w:szCs w:val="22"/>
          <w:lang w:val="da-DK"/>
        </w:rPr>
        <w:t>KONKLUSION</w:t>
      </w:r>
      <w:r w:rsidR="006C39C6" w:rsidRPr="00DE3C58">
        <w:rPr>
          <w:color w:val="1F3864" w:themeColor="accent1" w:themeShade="80"/>
          <w:sz w:val="22"/>
          <w:szCs w:val="22"/>
          <w:lang w:val="da-DK"/>
        </w:rPr>
        <w:t>:</w:t>
      </w:r>
    </w:p>
    <w:p w14:paraId="7AC7E56C" w14:textId="0F88B905" w:rsidR="00502925" w:rsidRPr="00DE3C58" w:rsidRDefault="00502925" w:rsidP="00502925">
      <w:pPr>
        <w:jc w:val="both"/>
        <w:rPr>
          <w:color w:val="1F3864" w:themeColor="accent1" w:themeShade="80"/>
          <w:sz w:val="22"/>
          <w:szCs w:val="22"/>
          <w:lang w:val="da-DK"/>
        </w:rPr>
      </w:pPr>
      <w:r w:rsidRPr="00DE3C58">
        <w:rPr>
          <w:color w:val="1F3864" w:themeColor="accent1" w:themeShade="80"/>
          <w:sz w:val="22"/>
          <w:szCs w:val="22"/>
          <w:lang w:val="da-DK"/>
        </w:rPr>
        <w:t>Lanceringen af ​​dette gratis uddannelsestilbud fandt sted midt</w:t>
      </w:r>
      <w:r w:rsidR="00DE3C58">
        <w:rPr>
          <w:color w:val="1F3864" w:themeColor="accent1" w:themeShade="80"/>
          <w:sz w:val="22"/>
          <w:szCs w:val="22"/>
          <w:lang w:val="da-DK"/>
        </w:rPr>
        <w:t xml:space="preserve"> i</w:t>
      </w:r>
      <w:r w:rsidRPr="00DE3C58">
        <w:rPr>
          <w:color w:val="1F3864" w:themeColor="accent1" w:themeShade="80"/>
          <w:sz w:val="22"/>
          <w:szCs w:val="22"/>
          <w:lang w:val="da-DK"/>
        </w:rPr>
        <w:t xml:space="preserve"> forårssæson</w:t>
      </w:r>
      <w:r w:rsidR="001336DF" w:rsidRPr="00DE3C58">
        <w:rPr>
          <w:color w:val="1F3864" w:themeColor="accent1" w:themeShade="80"/>
          <w:sz w:val="22"/>
          <w:szCs w:val="22"/>
          <w:lang w:val="da-DK"/>
        </w:rPr>
        <w:t>en</w:t>
      </w:r>
      <w:r w:rsidRPr="00DE3C58">
        <w:rPr>
          <w:color w:val="1F3864" w:themeColor="accent1" w:themeShade="80"/>
          <w:sz w:val="22"/>
          <w:szCs w:val="22"/>
          <w:lang w:val="da-DK"/>
        </w:rPr>
        <w:t xml:space="preserve"> </w:t>
      </w:r>
      <w:r w:rsidR="000D193E" w:rsidRPr="00DE3C58">
        <w:rPr>
          <w:color w:val="1F3864" w:themeColor="accent1" w:themeShade="80"/>
          <w:sz w:val="22"/>
          <w:szCs w:val="22"/>
          <w:lang w:val="da-DK"/>
        </w:rPr>
        <w:t>for</w:t>
      </w:r>
      <w:r w:rsidRPr="00DE3C58">
        <w:rPr>
          <w:color w:val="1F3864" w:themeColor="accent1" w:themeShade="80"/>
          <w:sz w:val="22"/>
          <w:szCs w:val="22"/>
          <w:lang w:val="da-DK"/>
        </w:rPr>
        <w:t xml:space="preserve"> årlige senioraktiviteter.</w:t>
      </w:r>
    </w:p>
    <w:p w14:paraId="61B95C8A" w14:textId="5F22B5DD" w:rsidR="00502925" w:rsidRPr="00DE3C58" w:rsidRDefault="00502925" w:rsidP="008B4F03">
      <w:pPr>
        <w:pStyle w:val="Listeafsnit"/>
        <w:numPr>
          <w:ilvl w:val="0"/>
          <w:numId w:val="30"/>
        </w:numPr>
        <w:jc w:val="both"/>
        <w:rPr>
          <w:color w:val="1F3864" w:themeColor="accent1" w:themeShade="80"/>
          <w:sz w:val="22"/>
          <w:szCs w:val="22"/>
          <w:lang w:val="da-DK"/>
        </w:rPr>
      </w:pPr>
      <w:r w:rsidRPr="00DE3C58">
        <w:rPr>
          <w:color w:val="1F3864" w:themeColor="accent1" w:themeShade="80"/>
          <w:sz w:val="22"/>
          <w:szCs w:val="22"/>
          <w:lang w:val="da-DK"/>
        </w:rPr>
        <w:t xml:space="preserve">Det betyder, at mange seniorer </w:t>
      </w:r>
      <w:r w:rsidR="00E20220" w:rsidRPr="00DE3C58">
        <w:rPr>
          <w:color w:val="1F3864" w:themeColor="accent1" w:themeShade="80"/>
          <w:sz w:val="22"/>
          <w:szCs w:val="22"/>
          <w:lang w:val="da-DK"/>
        </w:rPr>
        <w:t xml:space="preserve">allerede </w:t>
      </w:r>
      <w:r w:rsidR="00174AFB">
        <w:rPr>
          <w:color w:val="1F3864" w:themeColor="accent1" w:themeShade="80"/>
          <w:sz w:val="22"/>
          <w:szCs w:val="22"/>
          <w:lang w:val="da-DK"/>
        </w:rPr>
        <w:t xml:space="preserve">i november/december året før </w:t>
      </w:r>
      <w:r w:rsidRPr="00DE3C58">
        <w:rPr>
          <w:color w:val="1F3864" w:themeColor="accent1" w:themeShade="80"/>
          <w:sz w:val="22"/>
          <w:szCs w:val="22"/>
          <w:lang w:val="da-DK"/>
        </w:rPr>
        <w:t xml:space="preserve">havde meldt sig til de forskellige aktiviteter, de gerne ville deltage </w:t>
      </w:r>
      <w:r w:rsidR="000D193E" w:rsidRPr="00DE3C58">
        <w:rPr>
          <w:color w:val="1F3864" w:themeColor="accent1" w:themeShade="80"/>
          <w:sz w:val="22"/>
          <w:szCs w:val="22"/>
          <w:lang w:val="da-DK"/>
        </w:rPr>
        <w:t xml:space="preserve">i </w:t>
      </w:r>
    </w:p>
    <w:p w14:paraId="1F200129" w14:textId="77777777" w:rsidR="00502925" w:rsidRPr="00DE3C58" w:rsidRDefault="00502925" w:rsidP="008B4F03">
      <w:pPr>
        <w:pStyle w:val="Listeafsnit"/>
        <w:numPr>
          <w:ilvl w:val="0"/>
          <w:numId w:val="30"/>
        </w:numPr>
        <w:jc w:val="both"/>
        <w:rPr>
          <w:color w:val="1F3864" w:themeColor="accent1" w:themeShade="80"/>
          <w:sz w:val="22"/>
          <w:szCs w:val="22"/>
          <w:lang w:val="da-DK"/>
        </w:rPr>
      </w:pPr>
      <w:r w:rsidRPr="00DE3C58">
        <w:rPr>
          <w:color w:val="1F3864" w:themeColor="accent1" w:themeShade="80"/>
          <w:sz w:val="22"/>
          <w:szCs w:val="22"/>
          <w:lang w:val="da-DK"/>
        </w:rPr>
        <w:t>Mange seniorer er meget aktive og optaget. Mange er involveret i frivilligt arbejde.</w:t>
      </w:r>
    </w:p>
    <w:p w14:paraId="29D9525F" w14:textId="36763A95" w:rsidR="00502925" w:rsidRPr="00DE3C58" w:rsidRDefault="00502925" w:rsidP="00502925">
      <w:pPr>
        <w:jc w:val="both"/>
        <w:rPr>
          <w:color w:val="1F3864" w:themeColor="accent1" w:themeShade="80"/>
          <w:sz w:val="22"/>
          <w:szCs w:val="22"/>
          <w:lang w:val="da-DK"/>
        </w:rPr>
      </w:pPr>
      <w:r w:rsidRPr="00DE3C58">
        <w:rPr>
          <w:color w:val="1F3864" w:themeColor="accent1" w:themeShade="80"/>
          <w:sz w:val="22"/>
          <w:szCs w:val="22"/>
          <w:lang w:val="da-DK"/>
        </w:rPr>
        <w:t xml:space="preserve">Selvom man er opmærksom på disse 2 </w:t>
      </w:r>
      <w:r w:rsidR="00174AFB">
        <w:rPr>
          <w:color w:val="1F3864" w:themeColor="accent1" w:themeShade="80"/>
          <w:sz w:val="22"/>
          <w:szCs w:val="22"/>
          <w:lang w:val="da-DK"/>
        </w:rPr>
        <w:t>omstændigheder</w:t>
      </w:r>
      <w:r w:rsidRPr="00DE3C58">
        <w:rPr>
          <w:color w:val="1F3864" w:themeColor="accent1" w:themeShade="80"/>
          <w:sz w:val="22"/>
          <w:szCs w:val="22"/>
          <w:lang w:val="da-DK"/>
        </w:rPr>
        <w:t xml:space="preserve">, kan </w:t>
      </w:r>
      <w:r w:rsidR="00174AFB">
        <w:rPr>
          <w:color w:val="1F3864" w:themeColor="accent1" w:themeShade="80"/>
          <w:sz w:val="22"/>
          <w:szCs w:val="22"/>
          <w:lang w:val="da-DK"/>
        </w:rPr>
        <w:t>tilmeldingsprocenten</w:t>
      </w:r>
      <w:r w:rsidRPr="00DE3C58">
        <w:rPr>
          <w:color w:val="1F3864" w:themeColor="accent1" w:themeShade="80"/>
          <w:sz w:val="22"/>
          <w:szCs w:val="22"/>
          <w:lang w:val="da-DK"/>
        </w:rPr>
        <w:t xml:space="preserve"> på 0,5% i Aarhus Nord og 0,2% i Skanderborg af alle potentielle seniorkunder ikke karakteriseres som overvældende.</w:t>
      </w:r>
    </w:p>
    <w:p w14:paraId="1139BD23" w14:textId="595AA811" w:rsidR="00502925" w:rsidRPr="00DE3C58" w:rsidRDefault="00174AFB" w:rsidP="00502925">
      <w:pPr>
        <w:jc w:val="both"/>
        <w:rPr>
          <w:color w:val="1F3864" w:themeColor="accent1" w:themeShade="80"/>
          <w:sz w:val="22"/>
          <w:szCs w:val="22"/>
          <w:lang w:val="da-DK"/>
        </w:rPr>
      </w:pPr>
      <w:r>
        <w:rPr>
          <w:color w:val="1F3864" w:themeColor="accent1" w:themeShade="80"/>
          <w:sz w:val="22"/>
          <w:szCs w:val="22"/>
          <w:lang w:val="da-DK"/>
        </w:rPr>
        <w:t>D</w:t>
      </w:r>
      <w:r w:rsidR="00502925" w:rsidRPr="00DE3C58">
        <w:rPr>
          <w:color w:val="1F3864" w:themeColor="accent1" w:themeShade="80"/>
          <w:sz w:val="22"/>
          <w:szCs w:val="22"/>
          <w:lang w:val="da-DK"/>
        </w:rPr>
        <w:t xml:space="preserve">et meget begrænsede antal reaktioner </w:t>
      </w:r>
      <w:r>
        <w:rPr>
          <w:color w:val="1F3864" w:themeColor="accent1" w:themeShade="80"/>
          <w:sz w:val="22"/>
          <w:szCs w:val="22"/>
          <w:lang w:val="da-DK"/>
        </w:rPr>
        <w:t>på</w:t>
      </w:r>
      <w:r w:rsidR="00322217" w:rsidRPr="00DE3C58">
        <w:rPr>
          <w:color w:val="1F3864" w:themeColor="accent1" w:themeShade="80"/>
          <w:sz w:val="22"/>
          <w:szCs w:val="22"/>
          <w:lang w:val="da-DK"/>
        </w:rPr>
        <w:t xml:space="preserve"> den</w:t>
      </w:r>
      <w:r w:rsidR="00502925" w:rsidRPr="00DE3C58">
        <w:rPr>
          <w:color w:val="1F3864" w:themeColor="accent1" w:themeShade="80"/>
          <w:sz w:val="22"/>
          <w:szCs w:val="22"/>
          <w:lang w:val="da-DK"/>
        </w:rPr>
        <w:t xml:space="preserve"> offentlig reklame </w:t>
      </w:r>
      <w:r w:rsidR="00322217" w:rsidRPr="00DE3C58">
        <w:rPr>
          <w:color w:val="1F3864" w:themeColor="accent1" w:themeShade="80"/>
          <w:sz w:val="22"/>
          <w:szCs w:val="22"/>
          <w:lang w:val="da-DK"/>
        </w:rPr>
        <w:t xml:space="preserve">stemmer overens med resultaterne af </w:t>
      </w:r>
      <w:r w:rsidR="00502925" w:rsidRPr="00DE3C58">
        <w:rPr>
          <w:color w:val="1F3864" w:themeColor="accent1" w:themeShade="80"/>
          <w:sz w:val="22"/>
          <w:szCs w:val="22"/>
          <w:lang w:val="da-DK"/>
        </w:rPr>
        <w:t>pilotundersøgelsen</w:t>
      </w:r>
      <w:r w:rsidR="00322217" w:rsidRPr="00DE3C58">
        <w:rPr>
          <w:color w:val="1F3864" w:themeColor="accent1" w:themeShade="80"/>
          <w:sz w:val="22"/>
          <w:szCs w:val="22"/>
          <w:lang w:val="da-DK"/>
        </w:rPr>
        <w:t>,</w:t>
      </w:r>
      <w:r w:rsidR="00502925" w:rsidRPr="00DE3C58">
        <w:rPr>
          <w:color w:val="1F3864" w:themeColor="accent1" w:themeShade="80"/>
          <w:sz w:val="22"/>
          <w:szCs w:val="22"/>
          <w:lang w:val="da-DK"/>
        </w:rPr>
        <w:t xml:space="preserve"> baseret på spørgeskemaer og interviews med 4 x 21 personer i de fire partnerlande i starten af ​​projektet.</w:t>
      </w:r>
    </w:p>
    <w:p w14:paraId="6F19AB26" w14:textId="7C5D17A0" w:rsidR="00502925" w:rsidRPr="00643B12" w:rsidRDefault="00502925" w:rsidP="00502925">
      <w:pPr>
        <w:jc w:val="both"/>
        <w:rPr>
          <w:color w:val="00B050"/>
          <w:sz w:val="22"/>
          <w:szCs w:val="22"/>
          <w:lang w:val="da-DK"/>
        </w:rPr>
      </w:pPr>
      <w:r w:rsidRPr="00174AFB">
        <w:rPr>
          <w:color w:val="FF0000"/>
          <w:sz w:val="22"/>
          <w:szCs w:val="22"/>
          <w:lang w:val="da-DK"/>
        </w:rPr>
        <w:t xml:space="preserve">Mødet med disse seniorer gjorde det også muligt for os at fortælle seniorer, at et kursus i </w:t>
      </w:r>
      <w:r w:rsidR="000E3E55" w:rsidRPr="00174AFB">
        <w:rPr>
          <w:color w:val="FF0000"/>
          <w:sz w:val="22"/>
          <w:szCs w:val="22"/>
          <w:lang w:val="da-DK"/>
        </w:rPr>
        <w:t xml:space="preserve">at </w:t>
      </w:r>
      <w:r w:rsidRPr="00174AFB">
        <w:rPr>
          <w:color w:val="FF0000"/>
          <w:sz w:val="22"/>
          <w:szCs w:val="22"/>
          <w:lang w:val="da-DK"/>
        </w:rPr>
        <w:t>fremme seniorsundhed på 12 til 16 lektioner ville blive udviklet og tilbudt.</w:t>
      </w:r>
      <w:r w:rsidR="00643B12">
        <w:rPr>
          <w:color w:val="FF0000"/>
          <w:sz w:val="22"/>
          <w:szCs w:val="22"/>
          <w:lang w:val="da-DK"/>
        </w:rPr>
        <w:t xml:space="preserve"> </w:t>
      </w:r>
      <w:r w:rsidR="00643B12" w:rsidRPr="00643B12">
        <w:rPr>
          <w:color w:val="00B050"/>
          <w:sz w:val="22"/>
          <w:szCs w:val="22"/>
          <w:lang w:val="da-DK"/>
        </w:rPr>
        <w:t>Hvorfor står dette her???</w:t>
      </w:r>
    </w:p>
    <w:p w14:paraId="46C7BCED" w14:textId="454E7301" w:rsidR="00502925" w:rsidRPr="00DE3C58" w:rsidRDefault="00502925" w:rsidP="00502925">
      <w:pPr>
        <w:jc w:val="both"/>
        <w:rPr>
          <w:color w:val="1F3864" w:themeColor="accent1" w:themeShade="80"/>
          <w:sz w:val="22"/>
          <w:szCs w:val="22"/>
          <w:lang w:val="da-DK"/>
        </w:rPr>
      </w:pPr>
      <w:r w:rsidRPr="00DE3C58">
        <w:rPr>
          <w:color w:val="1F3864" w:themeColor="accent1" w:themeShade="80"/>
          <w:sz w:val="22"/>
          <w:szCs w:val="22"/>
          <w:lang w:val="da-DK"/>
        </w:rPr>
        <w:t>Da vi spurgte dem</w:t>
      </w:r>
      <w:r w:rsidR="00174AFB">
        <w:rPr>
          <w:color w:val="1F3864" w:themeColor="accent1" w:themeShade="80"/>
          <w:sz w:val="22"/>
          <w:szCs w:val="22"/>
          <w:lang w:val="da-DK"/>
        </w:rPr>
        <w:t>,</w:t>
      </w:r>
      <w:r w:rsidRPr="00DE3C58">
        <w:rPr>
          <w:color w:val="1F3864" w:themeColor="accent1" w:themeShade="80"/>
          <w:sz w:val="22"/>
          <w:szCs w:val="22"/>
          <w:lang w:val="da-DK"/>
        </w:rPr>
        <w:t xml:space="preserve"> om de kunne tænkte sig at melde sig til kurset</w:t>
      </w:r>
      <w:r w:rsidR="00174AFB">
        <w:rPr>
          <w:color w:val="1F3864" w:themeColor="accent1" w:themeShade="80"/>
          <w:sz w:val="22"/>
          <w:szCs w:val="22"/>
          <w:lang w:val="da-DK"/>
        </w:rPr>
        <w:t>,</w:t>
      </w:r>
      <w:r w:rsidRPr="00DE3C58">
        <w:rPr>
          <w:color w:val="1F3864" w:themeColor="accent1" w:themeShade="80"/>
          <w:sz w:val="22"/>
          <w:szCs w:val="22"/>
          <w:lang w:val="da-DK"/>
        </w:rPr>
        <w:t xml:space="preserve"> var det overordnede svar</w:t>
      </w:r>
    </w:p>
    <w:p w14:paraId="77A7AE21" w14:textId="77777777" w:rsidR="00502925" w:rsidRPr="00DE3C58" w:rsidRDefault="00502925" w:rsidP="00502925">
      <w:pPr>
        <w:jc w:val="center"/>
        <w:rPr>
          <w:color w:val="1F3864" w:themeColor="accent1" w:themeShade="80"/>
          <w:sz w:val="22"/>
          <w:szCs w:val="22"/>
          <w:lang w:val="da-DK"/>
        </w:rPr>
      </w:pPr>
      <w:r w:rsidRPr="00DE3C58">
        <w:rPr>
          <w:color w:val="1F3864" w:themeColor="accent1" w:themeShade="80"/>
          <w:sz w:val="22"/>
          <w:szCs w:val="22"/>
          <w:lang w:val="da-DK"/>
        </w:rPr>
        <w:t>”nej”</w:t>
      </w:r>
    </w:p>
    <w:p w14:paraId="76D0269D" w14:textId="77777777" w:rsidR="00502925" w:rsidRPr="00DE3C58" w:rsidRDefault="00502925" w:rsidP="00502925">
      <w:pPr>
        <w:jc w:val="center"/>
        <w:rPr>
          <w:color w:val="1F3864" w:themeColor="accent1" w:themeShade="80"/>
          <w:sz w:val="22"/>
          <w:szCs w:val="22"/>
          <w:lang w:val="da-DK"/>
        </w:rPr>
      </w:pPr>
      <w:r w:rsidRPr="00DE3C58">
        <w:rPr>
          <w:color w:val="1F3864" w:themeColor="accent1" w:themeShade="80"/>
          <w:sz w:val="22"/>
          <w:szCs w:val="22"/>
          <w:lang w:val="da-DK"/>
        </w:rPr>
        <w:t>”Det tror jeg ikke”</w:t>
      </w:r>
    </w:p>
    <w:p w14:paraId="2A665457" w14:textId="77777777" w:rsidR="00502925" w:rsidRPr="00DE3C58" w:rsidRDefault="00502925" w:rsidP="00502925">
      <w:pPr>
        <w:jc w:val="both"/>
        <w:rPr>
          <w:color w:val="1F3864" w:themeColor="accent1" w:themeShade="80"/>
          <w:sz w:val="22"/>
          <w:szCs w:val="22"/>
          <w:lang w:val="da-DK"/>
        </w:rPr>
      </w:pPr>
      <w:r w:rsidRPr="00DE3C58">
        <w:rPr>
          <w:color w:val="1F3864" w:themeColor="accent1" w:themeShade="80"/>
          <w:sz w:val="22"/>
          <w:szCs w:val="22"/>
          <w:lang w:val="da-DK"/>
        </w:rPr>
        <w:t>Dette negative svar lignede meget, hvad andre seniorer svarede, da partnerne beskrev det kommende kursus og spurgte andre ældre om deres motivation til at deltage.</w:t>
      </w:r>
    </w:p>
    <w:p w14:paraId="32BE5876" w14:textId="55941F8E" w:rsidR="00502925" w:rsidRPr="00DE3C58" w:rsidRDefault="00502925" w:rsidP="00502925">
      <w:pPr>
        <w:jc w:val="both"/>
        <w:rPr>
          <w:color w:val="1F3864" w:themeColor="accent1" w:themeShade="80"/>
          <w:sz w:val="22"/>
          <w:szCs w:val="22"/>
          <w:lang w:val="da-DK"/>
        </w:rPr>
      </w:pPr>
      <w:r w:rsidRPr="00DE3C58">
        <w:rPr>
          <w:color w:val="1F3864" w:themeColor="accent1" w:themeShade="80"/>
          <w:sz w:val="22"/>
          <w:szCs w:val="22"/>
          <w:lang w:val="da-DK"/>
        </w:rPr>
        <w:t xml:space="preserve">Årsagerne var variationer </w:t>
      </w:r>
      <w:r w:rsidR="00174AFB">
        <w:rPr>
          <w:color w:val="1F3864" w:themeColor="accent1" w:themeShade="80"/>
          <w:sz w:val="22"/>
          <w:szCs w:val="22"/>
          <w:lang w:val="da-DK"/>
        </w:rPr>
        <w:t>som:</w:t>
      </w:r>
    </w:p>
    <w:p w14:paraId="4B546BF3" w14:textId="77777777" w:rsidR="00502925" w:rsidRPr="00DE3C58" w:rsidRDefault="00502925" w:rsidP="00502925">
      <w:pPr>
        <w:jc w:val="center"/>
        <w:rPr>
          <w:color w:val="1F3864" w:themeColor="accent1" w:themeShade="80"/>
          <w:sz w:val="22"/>
          <w:szCs w:val="22"/>
          <w:lang w:val="da-DK"/>
        </w:rPr>
      </w:pPr>
      <w:r w:rsidRPr="00DE3C58">
        <w:rPr>
          <w:color w:val="1F3864" w:themeColor="accent1" w:themeShade="80"/>
          <w:sz w:val="22"/>
          <w:szCs w:val="22"/>
          <w:lang w:val="da-DK"/>
        </w:rPr>
        <w:t>“Nej, det behøver jeg ikke - jeg ved hvad jeg har brug for at vide om aldring”</w:t>
      </w:r>
    </w:p>
    <w:p w14:paraId="00BE3541" w14:textId="77777777" w:rsidR="00502925" w:rsidRPr="00DE3C58" w:rsidRDefault="00502925" w:rsidP="00502925">
      <w:pPr>
        <w:jc w:val="center"/>
        <w:rPr>
          <w:color w:val="1F3864" w:themeColor="accent1" w:themeShade="80"/>
          <w:sz w:val="22"/>
          <w:szCs w:val="22"/>
          <w:lang w:val="da-DK"/>
        </w:rPr>
      </w:pPr>
      <w:r w:rsidRPr="00DE3C58">
        <w:rPr>
          <w:color w:val="1F3864" w:themeColor="accent1" w:themeShade="80"/>
          <w:sz w:val="22"/>
          <w:szCs w:val="22"/>
          <w:lang w:val="da-DK"/>
        </w:rPr>
        <w:t>”Jeg er midt i ældningsprocessen - så jeg ved, hvad det handler om”</w:t>
      </w:r>
    </w:p>
    <w:p w14:paraId="1C0DA847" w14:textId="77777777" w:rsidR="00502925" w:rsidRPr="00DE3C58" w:rsidRDefault="00502925" w:rsidP="00502925">
      <w:pPr>
        <w:jc w:val="center"/>
        <w:rPr>
          <w:color w:val="1F3864" w:themeColor="accent1" w:themeShade="80"/>
          <w:sz w:val="22"/>
          <w:szCs w:val="22"/>
          <w:lang w:val="da-DK"/>
        </w:rPr>
      </w:pPr>
      <w:r w:rsidRPr="00DE3C58">
        <w:rPr>
          <w:color w:val="1F3864" w:themeColor="accent1" w:themeShade="80"/>
          <w:sz w:val="22"/>
          <w:szCs w:val="22"/>
          <w:lang w:val="da-DK"/>
        </w:rPr>
        <w:t>”Hvad ville formålet være - intet kan ændre sig”</w:t>
      </w:r>
    </w:p>
    <w:p w14:paraId="52FD5EF8" w14:textId="77777777" w:rsidR="00502925" w:rsidRPr="00DE3C58" w:rsidRDefault="00502925" w:rsidP="00502925">
      <w:pPr>
        <w:jc w:val="both"/>
        <w:rPr>
          <w:color w:val="1F3864" w:themeColor="accent1" w:themeShade="80"/>
          <w:sz w:val="22"/>
          <w:szCs w:val="22"/>
          <w:lang w:val="da-DK"/>
        </w:rPr>
      </w:pPr>
    </w:p>
    <w:p w14:paraId="5D3137C1" w14:textId="6D8DCB6A" w:rsidR="00502925" w:rsidRPr="00DE3C58" w:rsidRDefault="00502925" w:rsidP="00502925">
      <w:pPr>
        <w:jc w:val="both"/>
        <w:rPr>
          <w:color w:val="1F3864" w:themeColor="accent1" w:themeShade="80"/>
          <w:sz w:val="22"/>
          <w:szCs w:val="22"/>
          <w:lang w:val="da-DK"/>
        </w:rPr>
      </w:pPr>
      <w:r w:rsidRPr="00DE3C58">
        <w:rPr>
          <w:color w:val="1F3864" w:themeColor="accent1" w:themeShade="80"/>
          <w:sz w:val="22"/>
          <w:szCs w:val="22"/>
          <w:lang w:val="da-DK"/>
        </w:rPr>
        <w:t xml:space="preserve">Vi </w:t>
      </w:r>
      <w:r w:rsidR="00174AFB">
        <w:rPr>
          <w:color w:val="1F3864" w:themeColor="accent1" w:themeShade="80"/>
          <w:sz w:val="22"/>
          <w:szCs w:val="22"/>
          <w:lang w:val="da-DK"/>
        </w:rPr>
        <w:t>ser d</w:t>
      </w:r>
      <w:r w:rsidRPr="00DE3C58">
        <w:rPr>
          <w:color w:val="1F3864" w:themeColor="accent1" w:themeShade="80"/>
          <w:sz w:val="22"/>
          <w:szCs w:val="22"/>
          <w:lang w:val="da-DK"/>
        </w:rPr>
        <w:t xml:space="preserve">et </w:t>
      </w:r>
      <w:r w:rsidR="00174AFB">
        <w:rPr>
          <w:color w:val="1F3864" w:themeColor="accent1" w:themeShade="80"/>
          <w:sz w:val="22"/>
          <w:szCs w:val="22"/>
          <w:lang w:val="da-DK"/>
        </w:rPr>
        <w:t>som</w:t>
      </w:r>
      <w:r w:rsidRPr="00DE3C58">
        <w:rPr>
          <w:color w:val="1F3864" w:themeColor="accent1" w:themeShade="80"/>
          <w:sz w:val="22"/>
          <w:szCs w:val="22"/>
          <w:lang w:val="da-DK"/>
        </w:rPr>
        <w:t xml:space="preserve"> vigtige udsagn</w:t>
      </w:r>
      <w:r w:rsidR="00174AFB">
        <w:rPr>
          <w:color w:val="1F3864" w:themeColor="accent1" w:themeShade="80"/>
          <w:sz w:val="22"/>
          <w:szCs w:val="22"/>
          <w:lang w:val="da-DK"/>
        </w:rPr>
        <w:t>,</w:t>
      </w:r>
      <w:r w:rsidRPr="00DE3C58">
        <w:rPr>
          <w:color w:val="1F3864" w:themeColor="accent1" w:themeShade="80"/>
          <w:sz w:val="22"/>
          <w:szCs w:val="22"/>
          <w:lang w:val="da-DK"/>
        </w:rPr>
        <w:t xml:space="preserve"> der indeholder vigtige lektioner, for fremtidige udbydere af seniorsundhedskurser.</w:t>
      </w:r>
    </w:p>
    <w:p w14:paraId="4434DF99" w14:textId="7036F0F4" w:rsidR="00502925" w:rsidRPr="00DE3C58" w:rsidRDefault="00502925" w:rsidP="00502925">
      <w:pPr>
        <w:jc w:val="both"/>
        <w:rPr>
          <w:color w:val="1F3864" w:themeColor="accent1" w:themeShade="80"/>
          <w:sz w:val="22"/>
          <w:szCs w:val="22"/>
          <w:lang w:val="da-DK"/>
        </w:rPr>
      </w:pPr>
      <w:r w:rsidRPr="00DE3C58">
        <w:rPr>
          <w:color w:val="1F3864" w:themeColor="accent1" w:themeShade="80"/>
          <w:sz w:val="22"/>
          <w:szCs w:val="22"/>
          <w:lang w:val="da-DK"/>
        </w:rPr>
        <w:t xml:space="preserve">Der er behov for at øge den grundlæggende viden og forståelse af aldringsprocessen blandt mennesker generelt og især blandt ældre, men der er også en </w:t>
      </w:r>
      <w:r w:rsidR="00174AFB">
        <w:rPr>
          <w:color w:val="1F3864" w:themeColor="accent1" w:themeShade="80"/>
          <w:sz w:val="22"/>
          <w:szCs w:val="22"/>
          <w:lang w:val="da-DK"/>
        </w:rPr>
        <w:t xml:space="preserve">modstand, der skal </w:t>
      </w:r>
      <w:r w:rsidRPr="00DE3C58">
        <w:rPr>
          <w:color w:val="1F3864" w:themeColor="accent1" w:themeShade="80"/>
          <w:sz w:val="22"/>
          <w:szCs w:val="22"/>
          <w:lang w:val="da-DK"/>
        </w:rPr>
        <w:t>overvinde</w:t>
      </w:r>
      <w:r w:rsidR="00174AFB">
        <w:rPr>
          <w:color w:val="1F3864" w:themeColor="accent1" w:themeShade="80"/>
          <w:sz w:val="22"/>
          <w:szCs w:val="22"/>
          <w:lang w:val="da-DK"/>
        </w:rPr>
        <w:t>s.</w:t>
      </w:r>
    </w:p>
    <w:p w14:paraId="3B72CD6B" w14:textId="284B96F2" w:rsidR="00502925" w:rsidRPr="00DE3C58" w:rsidRDefault="00502925" w:rsidP="00000BB4">
      <w:pPr>
        <w:jc w:val="center"/>
        <w:rPr>
          <w:i/>
          <w:iCs/>
          <w:color w:val="1F3864" w:themeColor="accent1" w:themeShade="80"/>
          <w:sz w:val="22"/>
          <w:szCs w:val="22"/>
          <w:lang w:val="da-DK"/>
        </w:rPr>
      </w:pPr>
      <w:r w:rsidRPr="00DE3C58">
        <w:rPr>
          <w:i/>
          <w:iCs/>
          <w:color w:val="1F3864" w:themeColor="accent1" w:themeShade="80"/>
          <w:sz w:val="22"/>
          <w:szCs w:val="22"/>
          <w:lang w:val="da-DK"/>
        </w:rPr>
        <w:t>Det er svært at sælge noget til en målgruppe,</w:t>
      </w:r>
      <w:r w:rsidR="00000BB4" w:rsidRPr="00DE3C58">
        <w:rPr>
          <w:i/>
          <w:iCs/>
          <w:color w:val="1F3864" w:themeColor="accent1" w:themeShade="80"/>
          <w:sz w:val="22"/>
          <w:szCs w:val="22"/>
          <w:lang w:val="da-DK"/>
        </w:rPr>
        <w:t xml:space="preserve"> </w:t>
      </w:r>
      <w:r w:rsidRPr="00DE3C58">
        <w:rPr>
          <w:i/>
          <w:iCs/>
          <w:color w:val="1F3864" w:themeColor="accent1" w:themeShade="80"/>
          <w:sz w:val="22"/>
          <w:szCs w:val="22"/>
          <w:lang w:val="da-DK"/>
        </w:rPr>
        <w:t xml:space="preserve">når målgruppen ikke </w:t>
      </w:r>
      <w:r w:rsidR="00174AFB">
        <w:rPr>
          <w:i/>
          <w:iCs/>
          <w:color w:val="1F3864" w:themeColor="accent1" w:themeShade="80"/>
          <w:sz w:val="22"/>
          <w:szCs w:val="22"/>
          <w:lang w:val="da-DK"/>
        </w:rPr>
        <w:t>mener</w:t>
      </w:r>
      <w:r w:rsidRPr="00DE3C58">
        <w:rPr>
          <w:i/>
          <w:iCs/>
          <w:color w:val="1F3864" w:themeColor="accent1" w:themeShade="80"/>
          <w:sz w:val="22"/>
          <w:szCs w:val="22"/>
          <w:lang w:val="da-DK"/>
        </w:rPr>
        <w:t xml:space="preserve">, ​​at den har brug for eller vil </w:t>
      </w:r>
      <w:r w:rsidR="00174AFB">
        <w:rPr>
          <w:i/>
          <w:iCs/>
          <w:color w:val="1F3864" w:themeColor="accent1" w:themeShade="80"/>
          <w:sz w:val="22"/>
          <w:szCs w:val="22"/>
          <w:lang w:val="da-DK"/>
        </w:rPr>
        <w:t xml:space="preserve">kunne </w:t>
      </w:r>
      <w:r w:rsidRPr="00DE3C58">
        <w:rPr>
          <w:i/>
          <w:iCs/>
          <w:color w:val="1F3864" w:themeColor="accent1" w:themeShade="80"/>
          <w:sz w:val="22"/>
          <w:szCs w:val="22"/>
          <w:lang w:val="da-DK"/>
        </w:rPr>
        <w:t>drage fordel af de</w:t>
      </w:r>
      <w:r w:rsidR="00174AFB">
        <w:rPr>
          <w:i/>
          <w:iCs/>
          <w:color w:val="1F3864" w:themeColor="accent1" w:themeShade="80"/>
          <w:sz w:val="22"/>
          <w:szCs w:val="22"/>
          <w:lang w:val="da-DK"/>
        </w:rPr>
        <w:t>t budskab, man gerne vil sælge.</w:t>
      </w:r>
    </w:p>
    <w:p w14:paraId="3E3F5DBC" w14:textId="17C50B13" w:rsidR="00502925" w:rsidRPr="00DE3C58" w:rsidRDefault="00502925" w:rsidP="00502925">
      <w:pPr>
        <w:jc w:val="both"/>
        <w:rPr>
          <w:color w:val="1F3864" w:themeColor="accent1" w:themeShade="80"/>
          <w:sz w:val="22"/>
          <w:szCs w:val="22"/>
          <w:lang w:val="da-DK"/>
        </w:rPr>
      </w:pPr>
      <w:r w:rsidRPr="00DE3C58">
        <w:rPr>
          <w:color w:val="1F3864" w:themeColor="accent1" w:themeShade="80"/>
          <w:sz w:val="22"/>
          <w:szCs w:val="22"/>
          <w:lang w:val="da-DK"/>
        </w:rPr>
        <w:t xml:space="preserve">Det </w:t>
      </w:r>
      <w:r w:rsidR="00174AFB">
        <w:rPr>
          <w:color w:val="1F3864" w:themeColor="accent1" w:themeShade="80"/>
          <w:sz w:val="22"/>
          <w:szCs w:val="22"/>
          <w:lang w:val="da-DK"/>
        </w:rPr>
        <w:t xml:space="preserve">vil kræve </w:t>
      </w:r>
      <w:r w:rsidRPr="00DE3C58">
        <w:rPr>
          <w:color w:val="1F3864" w:themeColor="accent1" w:themeShade="80"/>
          <w:sz w:val="22"/>
          <w:szCs w:val="22"/>
          <w:lang w:val="da-DK"/>
        </w:rPr>
        <w:t>en langsigtet indsats</w:t>
      </w:r>
      <w:r w:rsidR="00174AFB">
        <w:rPr>
          <w:color w:val="1F3864" w:themeColor="accent1" w:themeShade="80"/>
          <w:sz w:val="22"/>
          <w:szCs w:val="22"/>
          <w:lang w:val="da-DK"/>
        </w:rPr>
        <w:t>,</w:t>
      </w:r>
      <w:r w:rsidRPr="00DE3C58">
        <w:rPr>
          <w:color w:val="1F3864" w:themeColor="accent1" w:themeShade="80"/>
          <w:sz w:val="22"/>
          <w:szCs w:val="22"/>
          <w:lang w:val="da-DK"/>
        </w:rPr>
        <w:t xml:space="preserve"> at </w:t>
      </w:r>
      <w:r w:rsidR="00174AFB">
        <w:rPr>
          <w:color w:val="1F3864" w:themeColor="accent1" w:themeShade="80"/>
          <w:sz w:val="22"/>
          <w:szCs w:val="22"/>
          <w:lang w:val="da-DK"/>
        </w:rPr>
        <w:t xml:space="preserve">ændre holdningen og skabe øget </w:t>
      </w:r>
      <w:r w:rsidRPr="00DE3C58">
        <w:rPr>
          <w:color w:val="1F3864" w:themeColor="accent1" w:themeShade="80"/>
          <w:sz w:val="22"/>
          <w:szCs w:val="22"/>
          <w:lang w:val="da-DK"/>
        </w:rPr>
        <w:t>opmærksomhed</w:t>
      </w:r>
      <w:r w:rsidR="00174AFB">
        <w:rPr>
          <w:color w:val="1F3864" w:themeColor="accent1" w:themeShade="80"/>
          <w:sz w:val="22"/>
          <w:szCs w:val="22"/>
          <w:lang w:val="da-DK"/>
        </w:rPr>
        <w:t xml:space="preserve"> på </w:t>
      </w:r>
      <w:r w:rsidR="00A3106F">
        <w:rPr>
          <w:color w:val="1F3864" w:themeColor="accent1" w:themeShade="80"/>
          <w:sz w:val="22"/>
          <w:szCs w:val="22"/>
          <w:lang w:val="da-DK"/>
        </w:rPr>
        <w:t xml:space="preserve">disse </w:t>
      </w:r>
      <w:r w:rsidR="00174AFB">
        <w:rPr>
          <w:color w:val="1F3864" w:themeColor="accent1" w:themeShade="80"/>
          <w:sz w:val="22"/>
          <w:szCs w:val="22"/>
          <w:lang w:val="da-DK"/>
        </w:rPr>
        <w:t>sundhedsproblemstil</w:t>
      </w:r>
      <w:r w:rsidR="00A3106F">
        <w:rPr>
          <w:color w:val="1F3864" w:themeColor="accent1" w:themeShade="80"/>
          <w:sz w:val="22"/>
          <w:szCs w:val="22"/>
          <w:lang w:val="da-DK"/>
        </w:rPr>
        <w:t>li</w:t>
      </w:r>
      <w:r w:rsidR="00174AFB">
        <w:rPr>
          <w:color w:val="1F3864" w:themeColor="accent1" w:themeShade="80"/>
          <w:sz w:val="22"/>
          <w:szCs w:val="22"/>
          <w:lang w:val="da-DK"/>
        </w:rPr>
        <w:t>nge</w:t>
      </w:r>
      <w:r w:rsidR="00A3106F">
        <w:rPr>
          <w:color w:val="1F3864" w:themeColor="accent1" w:themeShade="80"/>
          <w:sz w:val="22"/>
          <w:szCs w:val="22"/>
          <w:lang w:val="da-DK"/>
        </w:rPr>
        <w:t>r</w:t>
      </w:r>
      <w:r w:rsidR="00174AFB">
        <w:rPr>
          <w:color w:val="1F3864" w:themeColor="accent1" w:themeShade="80"/>
          <w:sz w:val="22"/>
          <w:szCs w:val="22"/>
          <w:lang w:val="da-DK"/>
        </w:rPr>
        <w:t xml:space="preserve"> i denne målgruppe.</w:t>
      </w:r>
    </w:p>
    <w:p w14:paraId="1FFBC34D" w14:textId="0E7C3A50" w:rsidR="00502925" w:rsidRPr="00DE3C58" w:rsidRDefault="00502925" w:rsidP="00502925">
      <w:pPr>
        <w:jc w:val="both"/>
        <w:rPr>
          <w:color w:val="1F3864" w:themeColor="accent1" w:themeShade="80"/>
          <w:sz w:val="22"/>
          <w:szCs w:val="22"/>
          <w:lang w:val="da-DK"/>
        </w:rPr>
      </w:pPr>
      <w:r w:rsidRPr="00DE3C58">
        <w:rPr>
          <w:color w:val="1F3864" w:themeColor="accent1" w:themeShade="80"/>
          <w:sz w:val="22"/>
          <w:szCs w:val="22"/>
          <w:lang w:val="da-DK"/>
        </w:rPr>
        <w:t xml:space="preserve">For en kommerciel udbyder er det nok at nå og motivere en lille procentdel af den enorme målgruppe </w:t>
      </w:r>
      <w:r w:rsidR="00A042EF" w:rsidRPr="00DE3C58">
        <w:rPr>
          <w:color w:val="1F3864" w:themeColor="accent1" w:themeShade="80"/>
          <w:sz w:val="22"/>
          <w:szCs w:val="22"/>
          <w:lang w:val="da-DK"/>
        </w:rPr>
        <w:t>for</w:t>
      </w:r>
      <w:r w:rsidRPr="00DE3C58">
        <w:rPr>
          <w:color w:val="1F3864" w:themeColor="accent1" w:themeShade="80"/>
          <w:sz w:val="22"/>
          <w:szCs w:val="22"/>
          <w:lang w:val="da-DK"/>
        </w:rPr>
        <w:t xml:space="preserve"> at skabe en bæredygtig forretning. I den forstand er det selvfølgelig</w:t>
      </w:r>
      <w:r w:rsidR="00751FB5" w:rsidRPr="00DE3C58">
        <w:rPr>
          <w:color w:val="1F3864" w:themeColor="accent1" w:themeShade="80"/>
          <w:sz w:val="22"/>
          <w:szCs w:val="22"/>
          <w:lang w:val="da-DK"/>
        </w:rPr>
        <w:t>t</w:t>
      </w:r>
      <w:r w:rsidRPr="00DE3C58">
        <w:rPr>
          <w:color w:val="1F3864" w:themeColor="accent1" w:themeShade="80"/>
          <w:sz w:val="22"/>
          <w:szCs w:val="22"/>
          <w:lang w:val="da-DK"/>
        </w:rPr>
        <w:t xml:space="preserve"> af interesse, at 95% af de deltagere, der deltog i testkurserne, udtrykte, at de ville anbefale kurset til andre.</w:t>
      </w:r>
    </w:p>
    <w:p w14:paraId="188017D3" w14:textId="5D07E0D9" w:rsidR="00502925" w:rsidRPr="00DE3C58" w:rsidRDefault="00000BB4" w:rsidP="00502925">
      <w:pPr>
        <w:jc w:val="both"/>
        <w:rPr>
          <w:color w:val="1F3864" w:themeColor="accent1" w:themeShade="80"/>
          <w:sz w:val="22"/>
          <w:szCs w:val="22"/>
          <w:lang w:val="da-DK"/>
        </w:rPr>
      </w:pPr>
      <w:r w:rsidRPr="00DE3C58">
        <w:rPr>
          <w:color w:val="1F3864" w:themeColor="accent1" w:themeShade="80"/>
          <w:sz w:val="22"/>
          <w:szCs w:val="22"/>
          <w:lang w:val="da-DK"/>
        </w:rPr>
        <w:t>Lidt</w:t>
      </w:r>
      <w:r w:rsidR="00502925" w:rsidRPr="00DE3C58">
        <w:rPr>
          <w:color w:val="1F3864" w:themeColor="accent1" w:themeShade="80"/>
          <w:sz w:val="22"/>
          <w:szCs w:val="22"/>
          <w:lang w:val="da-DK"/>
        </w:rPr>
        <w:t xml:space="preserve"> matematik viser, at hvis de</w:t>
      </w:r>
      <w:r w:rsidR="00A3106F">
        <w:rPr>
          <w:color w:val="1F3864" w:themeColor="accent1" w:themeShade="80"/>
          <w:sz w:val="22"/>
          <w:szCs w:val="22"/>
          <w:lang w:val="da-DK"/>
        </w:rPr>
        <w:t>ltagerne</w:t>
      </w:r>
      <w:r w:rsidR="00502925" w:rsidRPr="00DE3C58">
        <w:rPr>
          <w:color w:val="1F3864" w:themeColor="accent1" w:themeShade="80"/>
          <w:sz w:val="22"/>
          <w:szCs w:val="22"/>
          <w:lang w:val="da-DK"/>
        </w:rPr>
        <w:t xml:space="preserve"> i gennemsnit anbefaler kurserne til 3 andre, vil 35 deltagere hurtigt </w:t>
      </w:r>
      <w:r w:rsidRPr="00DE3C58">
        <w:rPr>
          <w:color w:val="1F3864" w:themeColor="accent1" w:themeShade="80"/>
          <w:sz w:val="22"/>
          <w:szCs w:val="22"/>
          <w:lang w:val="da-DK"/>
        </w:rPr>
        <w:t>vokse</w:t>
      </w:r>
      <w:r w:rsidR="00A3106F">
        <w:rPr>
          <w:color w:val="1F3864" w:themeColor="accent1" w:themeShade="80"/>
          <w:sz w:val="22"/>
          <w:szCs w:val="22"/>
          <w:lang w:val="da-DK"/>
        </w:rPr>
        <w:t xml:space="preserve"> til flere.</w:t>
      </w:r>
    </w:p>
    <w:p w14:paraId="051EABA2" w14:textId="77777777" w:rsidR="00502925" w:rsidRPr="00DE3C58" w:rsidRDefault="00502925" w:rsidP="00502925">
      <w:pPr>
        <w:jc w:val="both"/>
        <w:rPr>
          <w:color w:val="1F3864" w:themeColor="accent1" w:themeShade="80"/>
          <w:sz w:val="22"/>
          <w:szCs w:val="22"/>
          <w:lang w:val="da-DK"/>
        </w:rPr>
      </w:pPr>
      <w:r w:rsidRPr="00DE3C58">
        <w:rPr>
          <w:color w:val="1F3864" w:themeColor="accent1" w:themeShade="80"/>
          <w:sz w:val="22"/>
          <w:szCs w:val="22"/>
          <w:lang w:val="da-DK"/>
        </w:rPr>
        <w:t> 35 x 3 = 105 seniorer = 4 kurser</w:t>
      </w:r>
    </w:p>
    <w:p w14:paraId="04AB1F40" w14:textId="77777777" w:rsidR="00502925" w:rsidRPr="00DE3C58" w:rsidRDefault="00502925" w:rsidP="00502925">
      <w:pPr>
        <w:jc w:val="both"/>
        <w:rPr>
          <w:color w:val="1F3864" w:themeColor="accent1" w:themeShade="80"/>
          <w:sz w:val="22"/>
          <w:szCs w:val="22"/>
          <w:lang w:val="da-DK"/>
        </w:rPr>
      </w:pPr>
      <w:r w:rsidRPr="00DE3C58">
        <w:rPr>
          <w:color w:val="1F3864" w:themeColor="accent1" w:themeShade="80"/>
          <w:sz w:val="22"/>
          <w:szCs w:val="22"/>
          <w:lang w:val="da-DK"/>
        </w:rPr>
        <w:t> 105 x 3 = 315 seniorer = 12 kurser</w:t>
      </w:r>
    </w:p>
    <w:p w14:paraId="33DA92F9" w14:textId="77777777" w:rsidR="00502925" w:rsidRPr="00DE3C58" w:rsidRDefault="00502925" w:rsidP="00502925">
      <w:pPr>
        <w:jc w:val="both"/>
        <w:rPr>
          <w:color w:val="1F3864" w:themeColor="accent1" w:themeShade="80"/>
          <w:sz w:val="22"/>
          <w:szCs w:val="22"/>
          <w:lang w:val="da-DK"/>
        </w:rPr>
      </w:pPr>
      <w:r w:rsidRPr="00DE3C58">
        <w:rPr>
          <w:color w:val="1F3864" w:themeColor="accent1" w:themeShade="80"/>
          <w:sz w:val="22"/>
          <w:szCs w:val="22"/>
          <w:lang w:val="da-DK"/>
        </w:rPr>
        <w:t> 315 x 3 = 945 seniorer = 36 kurser</w:t>
      </w:r>
    </w:p>
    <w:p w14:paraId="63452130" w14:textId="49CF92F1" w:rsidR="00000BB4" w:rsidRPr="00DE3C58" w:rsidRDefault="00502925" w:rsidP="00502925">
      <w:pPr>
        <w:jc w:val="both"/>
        <w:rPr>
          <w:color w:val="1F3864" w:themeColor="accent1" w:themeShade="80"/>
          <w:sz w:val="22"/>
          <w:szCs w:val="22"/>
          <w:lang w:val="da-DK"/>
        </w:rPr>
      </w:pPr>
      <w:r w:rsidRPr="00DE3C58">
        <w:rPr>
          <w:color w:val="1F3864" w:themeColor="accent1" w:themeShade="80"/>
          <w:sz w:val="22"/>
          <w:szCs w:val="22"/>
          <w:lang w:val="da-DK"/>
        </w:rPr>
        <w:t>Vi mener, at mund-til-mund-metoden</w:t>
      </w:r>
      <w:r w:rsidR="00A3106F">
        <w:rPr>
          <w:color w:val="1F3864" w:themeColor="accent1" w:themeShade="80"/>
          <w:sz w:val="22"/>
          <w:szCs w:val="22"/>
          <w:lang w:val="da-DK"/>
        </w:rPr>
        <w:t xml:space="preserve">, </w:t>
      </w:r>
      <w:r w:rsidRPr="00283414">
        <w:rPr>
          <w:sz w:val="22"/>
          <w:szCs w:val="22"/>
          <w:lang w:val="da-DK"/>
        </w:rPr>
        <w:t xml:space="preserve">peer-to-peer-kontakt </w:t>
      </w:r>
      <w:r w:rsidRPr="00DE3C58">
        <w:rPr>
          <w:color w:val="1F3864" w:themeColor="accent1" w:themeShade="80"/>
          <w:sz w:val="22"/>
          <w:szCs w:val="22"/>
          <w:lang w:val="da-DK"/>
        </w:rPr>
        <w:t xml:space="preserve">og </w:t>
      </w:r>
      <w:r w:rsidR="00A3106F">
        <w:rPr>
          <w:color w:val="1F3864" w:themeColor="accent1" w:themeShade="80"/>
          <w:sz w:val="22"/>
          <w:szCs w:val="22"/>
          <w:lang w:val="da-DK"/>
        </w:rPr>
        <w:t xml:space="preserve">personlig </w:t>
      </w:r>
      <w:r w:rsidRPr="00DE3C58">
        <w:rPr>
          <w:color w:val="1F3864" w:themeColor="accent1" w:themeShade="80"/>
          <w:sz w:val="22"/>
          <w:szCs w:val="22"/>
          <w:lang w:val="da-DK"/>
        </w:rPr>
        <w:t>anbefaling</w:t>
      </w:r>
      <w:r w:rsidR="00A3106F">
        <w:rPr>
          <w:color w:val="1F3864" w:themeColor="accent1" w:themeShade="80"/>
          <w:sz w:val="22"/>
          <w:szCs w:val="22"/>
          <w:lang w:val="da-DK"/>
        </w:rPr>
        <w:t xml:space="preserve"> er </w:t>
      </w:r>
      <w:r w:rsidRPr="00DE3C58">
        <w:rPr>
          <w:color w:val="1F3864" w:themeColor="accent1" w:themeShade="80"/>
          <w:sz w:val="22"/>
          <w:szCs w:val="22"/>
          <w:lang w:val="da-DK"/>
        </w:rPr>
        <w:t xml:space="preserve">vigtig for at </w:t>
      </w:r>
      <w:r w:rsidR="00A3106F">
        <w:rPr>
          <w:color w:val="1F3864" w:themeColor="accent1" w:themeShade="80"/>
          <w:sz w:val="22"/>
          <w:szCs w:val="22"/>
          <w:lang w:val="da-DK"/>
        </w:rPr>
        <w:t xml:space="preserve">øge </w:t>
      </w:r>
      <w:r w:rsidRPr="00DE3C58">
        <w:rPr>
          <w:color w:val="1F3864" w:themeColor="accent1" w:themeShade="80"/>
          <w:sz w:val="22"/>
          <w:szCs w:val="22"/>
          <w:lang w:val="da-DK"/>
        </w:rPr>
        <w:t>opmærksomheden. Vi mener dog også, at rekruttering ved hjælp af denne metode vil have en grænse på maksimalt 10 - 15% af alle potentielle seniorkunder og deltagere.</w:t>
      </w:r>
    </w:p>
    <w:p w14:paraId="6E171A42" w14:textId="4ED5D844" w:rsidR="00000BB4" w:rsidRPr="00DE3C58" w:rsidRDefault="00000BB4" w:rsidP="00000BB4">
      <w:pPr>
        <w:jc w:val="both"/>
        <w:rPr>
          <w:color w:val="1F3864" w:themeColor="accent1" w:themeShade="80"/>
          <w:sz w:val="22"/>
          <w:szCs w:val="22"/>
          <w:lang w:val="da-DK"/>
        </w:rPr>
      </w:pPr>
      <w:r w:rsidRPr="00DE3C58">
        <w:rPr>
          <w:color w:val="1F3864" w:themeColor="accent1" w:themeShade="80"/>
          <w:sz w:val="22"/>
          <w:szCs w:val="22"/>
          <w:lang w:val="da-DK"/>
        </w:rPr>
        <w:t>10% er af interesse for en kommerciel operatør og udbyder af kurser. I et område på 60.000 mennesker og ca. 11.000 seniorer er det 1.100 potentielle seniorelever.</w:t>
      </w:r>
    </w:p>
    <w:p w14:paraId="07573E6E" w14:textId="77777777" w:rsidR="00000BB4" w:rsidRPr="00DE3C58" w:rsidRDefault="00000BB4" w:rsidP="00000BB4">
      <w:pPr>
        <w:jc w:val="both"/>
        <w:rPr>
          <w:color w:val="1F3864" w:themeColor="accent1" w:themeShade="80"/>
          <w:sz w:val="22"/>
          <w:szCs w:val="22"/>
          <w:lang w:val="da-DK"/>
        </w:rPr>
      </w:pPr>
      <w:r w:rsidRPr="00DE3C58">
        <w:rPr>
          <w:color w:val="1F3864" w:themeColor="accent1" w:themeShade="80"/>
          <w:sz w:val="22"/>
          <w:szCs w:val="22"/>
          <w:lang w:val="da-DK"/>
        </w:rPr>
        <w:t>I et område med ca. 60.000 mennesker kan det forventes, at yderligere 1,15% eller 700 mennesker bliver 65 år hvert år.</w:t>
      </w:r>
    </w:p>
    <w:p w14:paraId="3902BD88" w14:textId="19F1958E" w:rsidR="00000BB4" w:rsidRPr="00DE3C58" w:rsidRDefault="00000BB4" w:rsidP="00000BB4">
      <w:pPr>
        <w:jc w:val="both"/>
        <w:rPr>
          <w:color w:val="1F3864" w:themeColor="accent1" w:themeShade="80"/>
          <w:sz w:val="22"/>
          <w:szCs w:val="22"/>
          <w:lang w:val="da-DK"/>
        </w:rPr>
      </w:pPr>
      <w:r w:rsidRPr="00DE3C58">
        <w:rPr>
          <w:color w:val="1F3864" w:themeColor="accent1" w:themeShade="80"/>
          <w:sz w:val="22"/>
          <w:szCs w:val="22"/>
          <w:lang w:val="da-DK"/>
        </w:rPr>
        <w:t xml:space="preserve"> 10% af 700 nyligt pensionerede = 70 potentielle </w:t>
      </w:r>
      <w:r w:rsidR="00A3106F">
        <w:rPr>
          <w:color w:val="1F3864" w:themeColor="accent1" w:themeShade="80"/>
          <w:sz w:val="22"/>
          <w:szCs w:val="22"/>
          <w:lang w:val="da-DK"/>
        </w:rPr>
        <w:t>kursister</w:t>
      </w:r>
      <w:r w:rsidRPr="00DE3C58">
        <w:rPr>
          <w:color w:val="1F3864" w:themeColor="accent1" w:themeShade="80"/>
          <w:sz w:val="22"/>
          <w:szCs w:val="22"/>
          <w:lang w:val="da-DK"/>
        </w:rPr>
        <w:t xml:space="preserve"> eller 2 til 3 kurser.</w:t>
      </w:r>
    </w:p>
    <w:p w14:paraId="392DCD65" w14:textId="3E302A40" w:rsidR="00000BB4" w:rsidRPr="00283414" w:rsidRDefault="00000BB4" w:rsidP="00000BB4">
      <w:pPr>
        <w:jc w:val="both"/>
        <w:rPr>
          <w:sz w:val="22"/>
          <w:szCs w:val="22"/>
          <w:lang w:val="da-DK"/>
        </w:rPr>
      </w:pPr>
      <w:r w:rsidRPr="00DE3C58">
        <w:rPr>
          <w:color w:val="1F3864" w:themeColor="accent1" w:themeShade="80"/>
          <w:sz w:val="22"/>
          <w:szCs w:val="22"/>
          <w:lang w:val="da-DK"/>
        </w:rPr>
        <w:t xml:space="preserve">Omkostningerne ved </w:t>
      </w:r>
      <w:r w:rsidR="00A3106F">
        <w:rPr>
          <w:color w:val="1F3864" w:themeColor="accent1" w:themeShade="80"/>
          <w:sz w:val="22"/>
          <w:szCs w:val="22"/>
          <w:lang w:val="da-DK"/>
        </w:rPr>
        <w:t>annoncering</w:t>
      </w:r>
      <w:r w:rsidRPr="00DE3C58">
        <w:rPr>
          <w:color w:val="1F3864" w:themeColor="accent1" w:themeShade="80"/>
          <w:sz w:val="22"/>
          <w:szCs w:val="22"/>
          <w:lang w:val="da-DK"/>
        </w:rPr>
        <w:t xml:space="preserve"> skal </w:t>
      </w:r>
      <w:r w:rsidR="00A3106F">
        <w:rPr>
          <w:color w:val="1F3864" w:themeColor="accent1" w:themeShade="80"/>
          <w:sz w:val="22"/>
          <w:szCs w:val="22"/>
          <w:lang w:val="da-DK"/>
        </w:rPr>
        <w:t xml:space="preserve">indgå i </w:t>
      </w:r>
      <w:r w:rsidRPr="00DE3C58">
        <w:rPr>
          <w:color w:val="1F3864" w:themeColor="accent1" w:themeShade="80"/>
          <w:sz w:val="22"/>
          <w:szCs w:val="22"/>
          <w:lang w:val="da-DK"/>
        </w:rPr>
        <w:t>bereg</w:t>
      </w:r>
      <w:r w:rsidR="00A3106F">
        <w:rPr>
          <w:color w:val="1F3864" w:themeColor="accent1" w:themeShade="80"/>
          <w:sz w:val="22"/>
          <w:szCs w:val="22"/>
          <w:lang w:val="da-DK"/>
        </w:rPr>
        <w:t xml:space="preserve">ning af de </w:t>
      </w:r>
      <w:r w:rsidRPr="00DE3C58">
        <w:rPr>
          <w:color w:val="1F3864" w:themeColor="accent1" w:themeShade="80"/>
          <w:sz w:val="22"/>
          <w:szCs w:val="22"/>
          <w:lang w:val="da-DK"/>
        </w:rPr>
        <w:t>samlede udgifter til kurs</w:t>
      </w:r>
      <w:r w:rsidR="00094775" w:rsidRPr="00DE3C58">
        <w:rPr>
          <w:color w:val="1F3864" w:themeColor="accent1" w:themeShade="80"/>
          <w:sz w:val="22"/>
          <w:szCs w:val="22"/>
          <w:lang w:val="da-DK"/>
        </w:rPr>
        <w:t>et</w:t>
      </w:r>
      <w:r w:rsidRPr="00DE3C58">
        <w:rPr>
          <w:color w:val="1F3864" w:themeColor="accent1" w:themeShade="80"/>
          <w:sz w:val="22"/>
          <w:szCs w:val="22"/>
          <w:lang w:val="da-DK"/>
        </w:rPr>
        <w:t>. Når man ser på den del af dette dokument, der fokuserer på seniore</w:t>
      </w:r>
      <w:r w:rsidR="00A3106F">
        <w:rPr>
          <w:color w:val="1F3864" w:themeColor="accent1" w:themeShade="80"/>
          <w:sz w:val="22"/>
          <w:szCs w:val="22"/>
          <w:lang w:val="da-DK"/>
        </w:rPr>
        <w:t>r</w:t>
      </w:r>
      <w:r w:rsidRPr="00DE3C58">
        <w:rPr>
          <w:color w:val="1F3864" w:themeColor="accent1" w:themeShade="80"/>
          <w:sz w:val="22"/>
          <w:szCs w:val="22"/>
          <w:lang w:val="da-DK"/>
        </w:rPr>
        <w:t xml:space="preserve">s betalingsvillighed og kender omkostningerne ved </w:t>
      </w:r>
      <w:r w:rsidR="00A3106F">
        <w:rPr>
          <w:color w:val="1F3864" w:themeColor="accent1" w:themeShade="80"/>
          <w:sz w:val="22"/>
          <w:szCs w:val="22"/>
          <w:lang w:val="da-DK"/>
        </w:rPr>
        <w:t>annoncering</w:t>
      </w:r>
      <w:r w:rsidRPr="00DE3C58">
        <w:rPr>
          <w:color w:val="1F3864" w:themeColor="accent1" w:themeShade="80"/>
          <w:sz w:val="22"/>
          <w:szCs w:val="22"/>
          <w:lang w:val="da-DK"/>
        </w:rPr>
        <w:t xml:space="preserve">, kan </w:t>
      </w:r>
      <w:r w:rsidR="00A3106F">
        <w:rPr>
          <w:color w:val="1F3864" w:themeColor="accent1" w:themeShade="80"/>
          <w:sz w:val="22"/>
          <w:szCs w:val="22"/>
          <w:lang w:val="da-DK"/>
        </w:rPr>
        <w:t xml:space="preserve">sådanne </w:t>
      </w:r>
      <w:r w:rsidRPr="00DE3C58">
        <w:rPr>
          <w:color w:val="1F3864" w:themeColor="accent1" w:themeShade="80"/>
          <w:sz w:val="22"/>
          <w:szCs w:val="22"/>
          <w:lang w:val="da-DK"/>
        </w:rPr>
        <w:t>omkostningerne</w:t>
      </w:r>
      <w:r w:rsidR="00A3106F">
        <w:rPr>
          <w:color w:val="1F3864" w:themeColor="accent1" w:themeShade="80"/>
          <w:sz w:val="22"/>
          <w:szCs w:val="22"/>
          <w:lang w:val="da-DK"/>
        </w:rPr>
        <w:t xml:space="preserve"> hæve kursus</w:t>
      </w:r>
      <w:r w:rsidRPr="00DE3C58">
        <w:rPr>
          <w:color w:val="1F3864" w:themeColor="accent1" w:themeShade="80"/>
          <w:sz w:val="22"/>
          <w:szCs w:val="22"/>
          <w:lang w:val="da-DK"/>
        </w:rPr>
        <w:t xml:space="preserve">gebyret til </w:t>
      </w:r>
      <w:r w:rsidR="00664E77" w:rsidRPr="00DE3C58">
        <w:rPr>
          <w:color w:val="1F3864" w:themeColor="accent1" w:themeShade="80"/>
          <w:sz w:val="22"/>
          <w:szCs w:val="22"/>
          <w:lang w:val="da-DK"/>
        </w:rPr>
        <w:t>et</w:t>
      </w:r>
      <w:r w:rsidRPr="00DE3C58">
        <w:rPr>
          <w:color w:val="1F3864" w:themeColor="accent1" w:themeShade="80"/>
          <w:sz w:val="22"/>
          <w:szCs w:val="22"/>
          <w:lang w:val="da-DK"/>
        </w:rPr>
        <w:t xml:space="preserve"> niveau, som</w:t>
      </w:r>
      <w:r w:rsidR="00A3106F">
        <w:rPr>
          <w:color w:val="1F3864" w:themeColor="accent1" w:themeShade="80"/>
          <w:sz w:val="22"/>
          <w:szCs w:val="22"/>
          <w:lang w:val="da-DK"/>
        </w:rPr>
        <w:t xml:space="preserve"> kun</w:t>
      </w:r>
      <w:r w:rsidRPr="00DE3C58">
        <w:rPr>
          <w:color w:val="1F3864" w:themeColor="accent1" w:themeShade="80"/>
          <w:sz w:val="22"/>
          <w:szCs w:val="22"/>
          <w:lang w:val="da-DK"/>
        </w:rPr>
        <w:t xml:space="preserve"> få ældre er villige til at betale</w:t>
      </w:r>
      <w:r w:rsidRPr="00283414">
        <w:rPr>
          <w:sz w:val="22"/>
          <w:szCs w:val="22"/>
          <w:lang w:val="da-DK"/>
        </w:rPr>
        <w:t xml:space="preserve">. </w:t>
      </w:r>
      <w:r w:rsidR="00283414" w:rsidRPr="00283414">
        <w:rPr>
          <w:sz w:val="22"/>
          <w:szCs w:val="22"/>
          <w:lang w:val="da-DK"/>
        </w:rPr>
        <w:t xml:space="preserve">Udgifter til </w:t>
      </w:r>
      <w:r w:rsidR="004B70A3" w:rsidRPr="00283414">
        <w:rPr>
          <w:sz w:val="22"/>
          <w:szCs w:val="22"/>
          <w:lang w:val="da-DK"/>
        </w:rPr>
        <w:t xml:space="preserve"> </w:t>
      </w:r>
      <w:r w:rsidRPr="00283414">
        <w:rPr>
          <w:sz w:val="22"/>
          <w:szCs w:val="22"/>
          <w:lang w:val="da-DK"/>
        </w:rPr>
        <w:t xml:space="preserve">​​offentlig </w:t>
      </w:r>
      <w:r w:rsidR="00A3106F" w:rsidRPr="00283414">
        <w:rPr>
          <w:sz w:val="22"/>
          <w:szCs w:val="22"/>
          <w:lang w:val="da-DK"/>
        </w:rPr>
        <w:t>annoncering</w:t>
      </w:r>
      <w:r w:rsidRPr="00283414">
        <w:rPr>
          <w:sz w:val="22"/>
          <w:szCs w:val="22"/>
          <w:lang w:val="da-DK"/>
        </w:rPr>
        <w:t xml:space="preserve"> </w:t>
      </w:r>
      <w:r w:rsidR="00283414" w:rsidRPr="00283414">
        <w:rPr>
          <w:sz w:val="22"/>
          <w:szCs w:val="22"/>
          <w:lang w:val="da-DK"/>
        </w:rPr>
        <w:t>bliver naturligvis</w:t>
      </w:r>
      <w:r w:rsidRPr="00283414">
        <w:rPr>
          <w:sz w:val="22"/>
          <w:szCs w:val="22"/>
          <w:lang w:val="da-DK"/>
        </w:rPr>
        <w:t xml:space="preserve"> </w:t>
      </w:r>
      <w:r w:rsidR="00283414" w:rsidRPr="00283414">
        <w:rPr>
          <w:sz w:val="22"/>
          <w:szCs w:val="22"/>
          <w:lang w:val="da-DK"/>
        </w:rPr>
        <w:t xml:space="preserve">lavere </w:t>
      </w:r>
      <w:r w:rsidRPr="00283414">
        <w:rPr>
          <w:sz w:val="22"/>
          <w:szCs w:val="22"/>
          <w:lang w:val="da-DK"/>
        </w:rPr>
        <w:t>ved at lancere flere kursusperioder på samme tid.</w:t>
      </w:r>
    </w:p>
    <w:p w14:paraId="2D2D5E01" w14:textId="77777777" w:rsidR="00000BB4" w:rsidRPr="00DE3C58" w:rsidRDefault="00000BB4" w:rsidP="00000BB4">
      <w:pPr>
        <w:jc w:val="both"/>
        <w:rPr>
          <w:color w:val="1F3864" w:themeColor="accent1" w:themeShade="80"/>
          <w:sz w:val="22"/>
          <w:szCs w:val="22"/>
          <w:lang w:val="da-DK"/>
        </w:rPr>
      </w:pPr>
      <w:r w:rsidRPr="00DE3C58">
        <w:rPr>
          <w:color w:val="1F3864" w:themeColor="accent1" w:themeShade="80"/>
          <w:sz w:val="22"/>
          <w:szCs w:val="22"/>
          <w:lang w:val="da-DK"/>
        </w:rPr>
        <w:t>Deltagerne i Danmark blev bedt om at kommentere og evaluere den annonce, der havde vakt deres interesse, og de kom med en vigtig kommentar.</w:t>
      </w:r>
    </w:p>
    <w:p w14:paraId="407C1CB0" w14:textId="58B11008" w:rsidR="00000BB4" w:rsidRPr="00283414" w:rsidRDefault="00000BB4" w:rsidP="00000BB4">
      <w:pPr>
        <w:jc w:val="both"/>
        <w:rPr>
          <w:sz w:val="22"/>
          <w:szCs w:val="22"/>
          <w:lang w:val="da-DK"/>
        </w:rPr>
      </w:pPr>
      <w:r w:rsidRPr="00283414">
        <w:rPr>
          <w:sz w:val="22"/>
          <w:szCs w:val="22"/>
          <w:lang w:val="da-DK"/>
        </w:rPr>
        <w:t>”Vi bør være mindre opmærksomme på</w:t>
      </w:r>
      <w:r w:rsidR="00283414" w:rsidRPr="00283414">
        <w:rPr>
          <w:sz w:val="22"/>
          <w:szCs w:val="22"/>
          <w:lang w:val="da-DK"/>
        </w:rPr>
        <w:t xml:space="preserve"> indholdet af </w:t>
      </w:r>
      <w:r w:rsidRPr="00283414">
        <w:rPr>
          <w:sz w:val="22"/>
          <w:szCs w:val="22"/>
          <w:lang w:val="da-DK"/>
        </w:rPr>
        <w:t xml:space="preserve">dette kursus og lægge mere vægt på at forklare </w:t>
      </w:r>
      <w:r w:rsidR="00283414">
        <w:rPr>
          <w:sz w:val="22"/>
          <w:szCs w:val="22"/>
          <w:lang w:val="da-DK"/>
        </w:rPr>
        <w:t>effekten af</w:t>
      </w:r>
      <w:r w:rsidRPr="00283414">
        <w:rPr>
          <w:sz w:val="22"/>
          <w:szCs w:val="22"/>
          <w:lang w:val="da-DK"/>
        </w:rPr>
        <w:t xml:space="preserve"> kurset.”</w:t>
      </w:r>
    </w:p>
    <w:p w14:paraId="74655AFC" w14:textId="71FAE2B8" w:rsidR="00000BB4" w:rsidRPr="00DE3C58" w:rsidRDefault="00A3106F" w:rsidP="00000BB4">
      <w:pPr>
        <w:jc w:val="both"/>
        <w:rPr>
          <w:color w:val="1F3864" w:themeColor="accent1" w:themeShade="80"/>
          <w:sz w:val="22"/>
          <w:szCs w:val="22"/>
          <w:lang w:val="da-DK"/>
        </w:rPr>
      </w:pPr>
      <w:r>
        <w:rPr>
          <w:color w:val="1F3864" w:themeColor="accent1" w:themeShade="80"/>
          <w:sz w:val="22"/>
          <w:szCs w:val="22"/>
          <w:lang w:val="da-DK"/>
        </w:rPr>
        <w:t>D</w:t>
      </w:r>
      <w:r w:rsidR="00000BB4" w:rsidRPr="00DE3C58">
        <w:rPr>
          <w:color w:val="1F3864" w:themeColor="accent1" w:themeShade="80"/>
          <w:sz w:val="22"/>
          <w:szCs w:val="22"/>
          <w:lang w:val="da-DK"/>
        </w:rPr>
        <w:t>et er en vigtig feedback,</w:t>
      </w:r>
      <w:r>
        <w:rPr>
          <w:color w:val="1F3864" w:themeColor="accent1" w:themeShade="80"/>
          <w:sz w:val="22"/>
          <w:szCs w:val="22"/>
          <w:lang w:val="da-DK"/>
        </w:rPr>
        <w:t xml:space="preserve"> der viser, at man bør reflektere over, </w:t>
      </w:r>
      <w:r w:rsidR="00000BB4" w:rsidRPr="00DE3C58">
        <w:rPr>
          <w:color w:val="1F3864" w:themeColor="accent1" w:themeShade="80"/>
          <w:sz w:val="22"/>
          <w:szCs w:val="22"/>
          <w:lang w:val="da-DK"/>
        </w:rPr>
        <w:t xml:space="preserve">hvordan man formulerer tekst i </w:t>
      </w:r>
      <w:r>
        <w:rPr>
          <w:color w:val="1F3864" w:themeColor="accent1" w:themeShade="80"/>
          <w:sz w:val="22"/>
          <w:szCs w:val="22"/>
          <w:lang w:val="da-DK"/>
        </w:rPr>
        <w:t>annonce</w:t>
      </w:r>
      <w:r w:rsidR="00000BB4" w:rsidRPr="00DE3C58">
        <w:rPr>
          <w:color w:val="1F3864" w:themeColor="accent1" w:themeShade="80"/>
          <w:sz w:val="22"/>
          <w:szCs w:val="22"/>
          <w:lang w:val="da-DK"/>
        </w:rPr>
        <w:t>materiale</w:t>
      </w:r>
      <w:r>
        <w:rPr>
          <w:color w:val="1F3864" w:themeColor="accent1" w:themeShade="80"/>
          <w:sz w:val="22"/>
          <w:szCs w:val="22"/>
          <w:lang w:val="da-DK"/>
        </w:rPr>
        <w:t>r</w:t>
      </w:r>
      <w:r w:rsidR="00000BB4" w:rsidRPr="00DE3C58">
        <w:rPr>
          <w:color w:val="1F3864" w:themeColor="accent1" w:themeShade="80"/>
          <w:sz w:val="22"/>
          <w:szCs w:val="22"/>
          <w:lang w:val="da-DK"/>
        </w:rPr>
        <w:t xml:space="preserve">. Udfordringen er, at en udbyder af </w:t>
      </w:r>
      <w:r w:rsidR="002D0176" w:rsidRPr="00DE3C58">
        <w:rPr>
          <w:color w:val="1F3864" w:themeColor="accent1" w:themeShade="80"/>
          <w:sz w:val="22"/>
          <w:szCs w:val="22"/>
          <w:lang w:val="da-DK"/>
        </w:rPr>
        <w:t>kurserne</w:t>
      </w:r>
      <w:r w:rsidR="00000BB4" w:rsidRPr="00DE3C58">
        <w:rPr>
          <w:color w:val="1F3864" w:themeColor="accent1" w:themeShade="80"/>
          <w:sz w:val="22"/>
          <w:szCs w:val="22"/>
          <w:lang w:val="da-DK"/>
        </w:rPr>
        <w:t xml:space="preserve"> ikke kan love</w:t>
      </w:r>
      <w:r w:rsidR="002D0176" w:rsidRPr="00DE3C58">
        <w:rPr>
          <w:color w:val="1F3864" w:themeColor="accent1" w:themeShade="80"/>
          <w:sz w:val="22"/>
          <w:szCs w:val="22"/>
          <w:lang w:val="da-DK"/>
        </w:rPr>
        <w:t xml:space="preserve"> de ældre</w:t>
      </w:r>
      <w:r w:rsidR="00000BB4" w:rsidRPr="00DE3C58">
        <w:rPr>
          <w:color w:val="1F3864" w:themeColor="accent1" w:themeShade="80"/>
          <w:sz w:val="22"/>
          <w:szCs w:val="22"/>
          <w:lang w:val="da-DK"/>
        </w:rPr>
        <w:t xml:space="preserve"> et langt og sundt liv.</w:t>
      </w:r>
    </w:p>
    <w:p w14:paraId="6F606796" w14:textId="4E5D6D8E" w:rsidR="00000BB4" w:rsidRPr="00DE3C58" w:rsidRDefault="00000BB4" w:rsidP="00000BB4">
      <w:pPr>
        <w:jc w:val="both"/>
        <w:rPr>
          <w:color w:val="1F3864" w:themeColor="accent1" w:themeShade="80"/>
          <w:sz w:val="22"/>
          <w:szCs w:val="22"/>
          <w:lang w:val="da-DK"/>
        </w:rPr>
      </w:pPr>
      <w:r w:rsidRPr="00DE3C58">
        <w:rPr>
          <w:color w:val="1F3864" w:themeColor="accent1" w:themeShade="80"/>
          <w:sz w:val="22"/>
          <w:szCs w:val="22"/>
          <w:lang w:val="da-DK"/>
        </w:rPr>
        <w:t>De 10% vil sandsynligvis være seniorer, der allerede har interesse i ældre</w:t>
      </w:r>
      <w:r w:rsidR="00570228" w:rsidRPr="00DE3C58">
        <w:rPr>
          <w:color w:val="1F3864" w:themeColor="accent1" w:themeShade="80"/>
          <w:sz w:val="22"/>
          <w:szCs w:val="22"/>
          <w:lang w:val="da-DK"/>
        </w:rPr>
        <w:t>s</w:t>
      </w:r>
      <w:r w:rsidRPr="00DE3C58">
        <w:rPr>
          <w:color w:val="1F3864" w:themeColor="accent1" w:themeShade="80"/>
          <w:sz w:val="22"/>
          <w:szCs w:val="22"/>
          <w:lang w:val="da-DK"/>
        </w:rPr>
        <w:t xml:space="preserve"> sundhedsmæssige forhold, og som allerede har forstået budskabet om aktiv aldring. For en kommerciel udbyder er </w:t>
      </w:r>
      <w:r w:rsidR="00BB48C0" w:rsidRPr="00DE3C58">
        <w:rPr>
          <w:color w:val="1F3864" w:themeColor="accent1" w:themeShade="80"/>
          <w:sz w:val="22"/>
          <w:szCs w:val="22"/>
          <w:lang w:val="da-DK"/>
        </w:rPr>
        <w:t>undervisernes</w:t>
      </w:r>
      <w:r w:rsidRPr="00DE3C58">
        <w:rPr>
          <w:color w:val="1F3864" w:themeColor="accent1" w:themeShade="80"/>
          <w:sz w:val="22"/>
          <w:szCs w:val="22"/>
          <w:lang w:val="da-DK"/>
        </w:rPr>
        <w:t xml:space="preserve"> profil af mindre betydning.</w:t>
      </w:r>
      <w:r w:rsidR="00570228" w:rsidRPr="00DE3C58">
        <w:rPr>
          <w:color w:val="1F3864" w:themeColor="accent1" w:themeShade="80"/>
          <w:sz w:val="22"/>
          <w:szCs w:val="22"/>
          <w:lang w:val="da-DK"/>
        </w:rPr>
        <w:t xml:space="preserve"> T</w:t>
      </w:r>
      <w:r w:rsidRPr="00DE3C58">
        <w:rPr>
          <w:color w:val="1F3864" w:themeColor="accent1" w:themeShade="80"/>
          <w:sz w:val="22"/>
          <w:szCs w:val="22"/>
          <w:lang w:val="da-DK"/>
        </w:rPr>
        <w:t>il en slutbetaler af senere pleje, er disse 10% muligvis ikke den gruppe, der er mest interessant.</w:t>
      </w:r>
    </w:p>
    <w:p w14:paraId="6072D103" w14:textId="55D706E8" w:rsidR="00000BB4" w:rsidRPr="00DE3C58" w:rsidRDefault="00000BB4" w:rsidP="00000BB4">
      <w:pPr>
        <w:jc w:val="both"/>
        <w:rPr>
          <w:color w:val="1F3864" w:themeColor="accent1" w:themeShade="80"/>
          <w:sz w:val="22"/>
          <w:szCs w:val="22"/>
          <w:lang w:val="da-DK"/>
        </w:rPr>
      </w:pPr>
      <w:r w:rsidRPr="00DE3C58">
        <w:rPr>
          <w:color w:val="1F3864" w:themeColor="accent1" w:themeShade="80"/>
          <w:sz w:val="22"/>
          <w:szCs w:val="22"/>
          <w:lang w:val="da-DK"/>
        </w:rPr>
        <w:t>Den mest interessante gruppe er de 30% af ældre, der senere vil udløse det største behov for pleje. Denne gruppe reagerer sandsynligvis ikke på offentlig</w:t>
      </w:r>
      <w:r w:rsidR="003562F1" w:rsidRPr="00DE3C58">
        <w:rPr>
          <w:color w:val="1F3864" w:themeColor="accent1" w:themeShade="80"/>
          <w:sz w:val="22"/>
          <w:szCs w:val="22"/>
          <w:lang w:val="da-DK"/>
        </w:rPr>
        <w:t>t</w:t>
      </w:r>
      <w:r w:rsidRPr="00DE3C58">
        <w:rPr>
          <w:color w:val="1F3864" w:themeColor="accent1" w:themeShade="80"/>
          <w:sz w:val="22"/>
          <w:szCs w:val="22"/>
          <w:lang w:val="da-DK"/>
        </w:rPr>
        <w:t xml:space="preserve"> annoncerede kurser. Det kræver mere direkte kontakt at opbygge deres tillid og motivation til at deltage i kurser</w:t>
      </w:r>
      <w:r w:rsidR="003562F1" w:rsidRPr="00DE3C58">
        <w:rPr>
          <w:color w:val="1F3864" w:themeColor="accent1" w:themeShade="80"/>
          <w:sz w:val="22"/>
          <w:szCs w:val="22"/>
          <w:lang w:val="da-DK"/>
        </w:rPr>
        <w:t>ne.</w:t>
      </w:r>
    </w:p>
    <w:p w14:paraId="2FC9531B" w14:textId="77777777" w:rsidR="006C39C6" w:rsidRPr="001A6BED" w:rsidRDefault="006C39C6" w:rsidP="006C39C6">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ind w:left="-709"/>
        <w:outlineLvl w:val="1"/>
        <w:rPr>
          <w:caps/>
          <w:color w:val="1F3864" w:themeColor="accent1" w:themeShade="80"/>
          <w:spacing w:val="15"/>
          <w:sz w:val="36"/>
          <w:szCs w:val="36"/>
          <w:lang w:val="da-DK"/>
        </w:rPr>
      </w:pPr>
      <w:bookmarkStart w:id="17" w:name="_Toc17186966"/>
      <w:r w:rsidRPr="001A6BED">
        <w:rPr>
          <w:caps/>
          <w:color w:val="1F3864" w:themeColor="accent1" w:themeShade="80"/>
          <w:spacing w:val="15"/>
          <w:sz w:val="36"/>
          <w:szCs w:val="36"/>
          <w:lang w:val="da-DK"/>
        </w:rPr>
        <w:t>5.5    pla</w:t>
      </w:r>
      <w:bookmarkEnd w:id="17"/>
      <w:r w:rsidR="00000BB4" w:rsidRPr="001A6BED">
        <w:rPr>
          <w:caps/>
          <w:color w:val="1F3864" w:themeColor="accent1" w:themeShade="80"/>
          <w:spacing w:val="15"/>
          <w:sz w:val="36"/>
          <w:szCs w:val="36"/>
          <w:lang w:val="da-DK"/>
        </w:rPr>
        <w:t>cering af brochurer</w:t>
      </w:r>
    </w:p>
    <w:p w14:paraId="598605AE" w14:textId="77777777" w:rsidR="006C39C6" w:rsidRPr="001A6BED" w:rsidRDefault="006C39C6" w:rsidP="006C39C6">
      <w:pPr>
        <w:jc w:val="both"/>
        <w:rPr>
          <w:color w:val="1F3864" w:themeColor="accent1" w:themeShade="80"/>
          <w:sz w:val="24"/>
          <w:szCs w:val="24"/>
          <w:lang w:val="da-DK"/>
        </w:rPr>
      </w:pPr>
    </w:p>
    <w:p w14:paraId="0594BA02" w14:textId="0EF59BF1" w:rsidR="00000BB4" w:rsidRPr="00DE3C58" w:rsidRDefault="00000BB4" w:rsidP="00000BB4">
      <w:pPr>
        <w:jc w:val="both"/>
        <w:rPr>
          <w:color w:val="1F3864" w:themeColor="accent1" w:themeShade="80"/>
          <w:sz w:val="22"/>
          <w:szCs w:val="22"/>
          <w:lang w:val="da-DK"/>
        </w:rPr>
      </w:pPr>
      <w:r w:rsidRPr="00DE3C58">
        <w:rPr>
          <w:color w:val="1F3864" w:themeColor="accent1" w:themeShade="80"/>
          <w:sz w:val="22"/>
          <w:szCs w:val="22"/>
          <w:lang w:val="da-DK"/>
        </w:rPr>
        <w:t>For at motivere ældre i</w:t>
      </w:r>
      <w:r w:rsidR="00A3106F">
        <w:rPr>
          <w:color w:val="1F3864" w:themeColor="accent1" w:themeShade="80"/>
          <w:sz w:val="22"/>
          <w:szCs w:val="22"/>
          <w:lang w:val="da-DK"/>
        </w:rPr>
        <w:t xml:space="preserve"> </w:t>
      </w:r>
      <w:r w:rsidRPr="00DE3C58">
        <w:rPr>
          <w:color w:val="1F3864" w:themeColor="accent1" w:themeShade="80"/>
          <w:sz w:val="22"/>
          <w:szCs w:val="22"/>
          <w:lang w:val="da-DK"/>
        </w:rPr>
        <w:t>Skanderborg</w:t>
      </w:r>
      <w:r w:rsidR="00A3106F">
        <w:rPr>
          <w:color w:val="1F3864" w:themeColor="accent1" w:themeShade="80"/>
          <w:sz w:val="22"/>
          <w:szCs w:val="22"/>
          <w:lang w:val="da-DK"/>
        </w:rPr>
        <w:t xml:space="preserve"> by og </w:t>
      </w:r>
      <w:r w:rsidRPr="00DE3C58">
        <w:rPr>
          <w:color w:val="1F3864" w:themeColor="accent1" w:themeShade="80"/>
          <w:sz w:val="22"/>
          <w:szCs w:val="22"/>
          <w:lang w:val="da-DK"/>
        </w:rPr>
        <w:t>kommune skrev vi en artikel til den lokale ugeavis, og efterfølgende placerede vi 50 foldede</w:t>
      </w:r>
      <w:r w:rsidR="007C6042" w:rsidRPr="00DE3C58">
        <w:rPr>
          <w:color w:val="1F3864" w:themeColor="accent1" w:themeShade="80"/>
          <w:sz w:val="22"/>
          <w:szCs w:val="22"/>
          <w:lang w:val="da-DK"/>
        </w:rPr>
        <w:t xml:space="preserve"> A4-brochurer</w:t>
      </w:r>
      <w:r w:rsidRPr="00DE3C58">
        <w:rPr>
          <w:color w:val="1F3864" w:themeColor="accent1" w:themeShade="80"/>
          <w:sz w:val="22"/>
          <w:szCs w:val="22"/>
          <w:lang w:val="da-DK"/>
        </w:rPr>
        <w:t xml:space="preserve"> på Kulturhuset i Skanderborg.</w:t>
      </w:r>
    </w:p>
    <w:p w14:paraId="35B09161" w14:textId="6D6FC31E" w:rsidR="00000BB4" w:rsidRPr="00DE3C58" w:rsidRDefault="00000BB4" w:rsidP="00000BB4">
      <w:pPr>
        <w:jc w:val="both"/>
        <w:rPr>
          <w:color w:val="1F3864" w:themeColor="accent1" w:themeShade="80"/>
          <w:sz w:val="22"/>
          <w:szCs w:val="22"/>
          <w:lang w:val="da-DK"/>
        </w:rPr>
      </w:pPr>
      <w:r w:rsidRPr="00DE3C58">
        <w:rPr>
          <w:color w:val="1F3864" w:themeColor="accent1" w:themeShade="80"/>
          <w:sz w:val="22"/>
          <w:szCs w:val="22"/>
          <w:lang w:val="da-DK"/>
        </w:rPr>
        <w:t xml:space="preserve">Placeringen af ​​brochurer fandt sted dagen efter artiklen blev offentliggjort. Artiklen havde nogle grundlæggende oplysninger om aldring, og kurset blev beskrevet. I artiklen var der en henvisning til </w:t>
      </w:r>
      <w:r w:rsidR="00940ED7" w:rsidRPr="00DE3C58">
        <w:rPr>
          <w:color w:val="1F3864" w:themeColor="accent1" w:themeShade="80"/>
          <w:sz w:val="22"/>
          <w:szCs w:val="22"/>
          <w:lang w:val="da-DK"/>
        </w:rPr>
        <w:t xml:space="preserve">AOF Skanderborg </w:t>
      </w:r>
      <w:r w:rsidR="00940ED7">
        <w:rPr>
          <w:color w:val="1F3864" w:themeColor="accent1" w:themeShade="80"/>
          <w:sz w:val="22"/>
          <w:szCs w:val="22"/>
          <w:lang w:val="da-DK"/>
        </w:rPr>
        <w:t>–</w:t>
      </w:r>
      <w:r w:rsidR="00940ED7" w:rsidRPr="00DE3C58">
        <w:rPr>
          <w:color w:val="1F3864" w:themeColor="accent1" w:themeShade="80"/>
          <w:sz w:val="22"/>
          <w:szCs w:val="22"/>
          <w:lang w:val="da-DK"/>
        </w:rPr>
        <w:t xml:space="preserve"> Odder</w:t>
      </w:r>
      <w:r w:rsidR="00940ED7">
        <w:rPr>
          <w:color w:val="1F3864" w:themeColor="accent1" w:themeShade="80"/>
          <w:sz w:val="22"/>
          <w:szCs w:val="22"/>
          <w:lang w:val="da-DK"/>
        </w:rPr>
        <w:t xml:space="preserve">’s </w:t>
      </w:r>
      <w:r w:rsidRPr="00DE3C58">
        <w:rPr>
          <w:color w:val="1F3864" w:themeColor="accent1" w:themeShade="80"/>
          <w:sz w:val="22"/>
          <w:szCs w:val="22"/>
          <w:lang w:val="da-DK"/>
        </w:rPr>
        <w:t>hjemmesid</w:t>
      </w:r>
      <w:r w:rsidR="00940ED7">
        <w:rPr>
          <w:color w:val="1F3864" w:themeColor="accent1" w:themeShade="80"/>
          <w:sz w:val="22"/>
          <w:szCs w:val="22"/>
          <w:lang w:val="da-DK"/>
        </w:rPr>
        <w:t>e,</w:t>
      </w:r>
      <w:r w:rsidRPr="00DE3C58">
        <w:rPr>
          <w:color w:val="1F3864" w:themeColor="accent1" w:themeShade="80"/>
          <w:sz w:val="22"/>
          <w:szCs w:val="22"/>
          <w:lang w:val="da-DK"/>
        </w:rPr>
        <w:t xml:space="preserve"> hvor </w:t>
      </w:r>
      <w:r w:rsidR="00940ED7">
        <w:rPr>
          <w:color w:val="1F3864" w:themeColor="accent1" w:themeShade="80"/>
          <w:sz w:val="22"/>
          <w:szCs w:val="22"/>
          <w:lang w:val="da-DK"/>
        </w:rPr>
        <w:t xml:space="preserve">man </w:t>
      </w:r>
      <w:r w:rsidRPr="00DE3C58">
        <w:rPr>
          <w:color w:val="1F3864" w:themeColor="accent1" w:themeShade="80"/>
          <w:sz w:val="22"/>
          <w:szCs w:val="22"/>
          <w:lang w:val="da-DK"/>
        </w:rPr>
        <w:t>kunne finde mere information og tilmelde sig kurset.</w:t>
      </w:r>
    </w:p>
    <w:p w14:paraId="51C607FC" w14:textId="329A745D" w:rsidR="00000BB4" w:rsidRPr="00DE3C58" w:rsidRDefault="00000BB4" w:rsidP="00000BB4">
      <w:pPr>
        <w:jc w:val="both"/>
        <w:rPr>
          <w:color w:val="1F3864" w:themeColor="accent1" w:themeShade="80"/>
          <w:sz w:val="22"/>
          <w:szCs w:val="22"/>
          <w:lang w:val="da-DK"/>
        </w:rPr>
      </w:pPr>
      <w:r w:rsidRPr="00DE3C58">
        <w:rPr>
          <w:color w:val="1F3864" w:themeColor="accent1" w:themeShade="80"/>
          <w:sz w:val="22"/>
          <w:szCs w:val="22"/>
          <w:lang w:val="da-DK"/>
        </w:rPr>
        <w:t xml:space="preserve">I løbet af de første timer, efter at folk havde modtaget avisen, kom de første 18 tilmeldinger og </w:t>
      </w:r>
      <w:r w:rsidR="00940ED7">
        <w:rPr>
          <w:color w:val="1F3864" w:themeColor="accent1" w:themeShade="80"/>
          <w:sz w:val="22"/>
          <w:szCs w:val="22"/>
          <w:lang w:val="da-DK"/>
        </w:rPr>
        <w:t>vi fik</w:t>
      </w:r>
      <w:r w:rsidRPr="00DE3C58">
        <w:rPr>
          <w:color w:val="1F3864" w:themeColor="accent1" w:themeShade="80"/>
          <w:sz w:val="22"/>
          <w:szCs w:val="22"/>
          <w:lang w:val="da-DK"/>
        </w:rPr>
        <w:t xml:space="preserve"> 20 i alt.</w:t>
      </w:r>
    </w:p>
    <w:p w14:paraId="352D2EE8" w14:textId="4BB70284" w:rsidR="00000BB4" w:rsidRPr="00DE3C58" w:rsidRDefault="00000BB4" w:rsidP="00000BB4">
      <w:pPr>
        <w:jc w:val="both"/>
        <w:rPr>
          <w:color w:val="1F3864" w:themeColor="accent1" w:themeShade="80"/>
          <w:sz w:val="22"/>
          <w:szCs w:val="22"/>
          <w:lang w:val="da-DK"/>
        </w:rPr>
      </w:pPr>
      <w:r w:rsidRPr="00DE3C58">
        <w:rPr>
          <w:color w:val="1F3864" w:themeColor="accent1" w:themeShade="80"/>
          <w:sz w:val="22"/>
          <w:szCs w:val="22"/>
          <w:lang w:val="da-DK"/>
        </w:rPr>
        <w:t xml:space="preserve">Skanderborg har ca. 60.000 </w:t>
      </w:r>
      <w:r w:rsidR="00940ED7">
        <w:rPr>
          <w:color w:val="1F3864" w:themeColor="accent1" w:themeShade="80"/>
          <w:sz w:val="22"/>
          <w:szCs w:val="22"/>
          <w:lang w:val="da-DK"/>
        </w:rPr>
        <w:t xml:space="preserve">indbyggere </w:t>
      </w:r>
      <w:r w:rsidRPr="00DE3C58">
        <w:rPr>
          <w:color w:val="1F3864" w:themeColor="accent1" w:themeShade="80"/>
          <w:sz w:val="22"/>
          <w:szCs w:val="22"/>
          <w:lang w:val="da-DK"/>
        </w:rPr>
        <w:t xml:space="preserve">og ca. 10.000 til 12.000 </w:t>
      </w:r>
      <w:r w:rsidR="00940ED7">
        <w:rPr>
          <w:color w:val="1F3864" w:themeColor="accent1" w:themeShade="80"/>
          <w:sz w:val="22"/>
          <w:szCs w:val="22"/>
          <w:lang w:val="da-DK"/>
        </w:rPr>
        <w:t xml:space="preserve">heraf er </w:t>
      </w:r>
      <w:r w:rsidRPr="00DE3C58">
        <w:rPr>
          <w:color w:val="1F3864" w:themeColor="accent1" w:themeShade="80"/>
          <w:sz w:val="22"/>
          <w:szCs w:val="22"/>
          <w:lang w:val="da-DK"/>
        </w:rPr>
        <w:t>ældre borgere.</w:t>
      </w:r>
    </w:p>
    <w:p w14:paraId="216D4463" w14:textId="77777777" w:rsidR="00000BB4" w:rsidRPr="00DE3C58" w:rsidRDefault="00000BB4" w:rsidP="00000BB4">
      <w:pPr>
        <w:jc w:val="both"/>
        <w:rPr>
          <w:color w:val="1F3864" w:themeColor="accent1" w:themeShade="80"/>
          <w:sz w:val="22"/>
          <w:szCs w:val="22"/>
          <w:lang w:val="da-DK"/>
        </w:rPr>
      </w:pPr>
      <w:r w:rsidRPr="00DE3C58">
        <w:rPr>
          <w:color w:val="1F3864" w:themeColor="accent1" w:themeShade="80"/>
          <w:sz w:val="22"/>
          <w:szCs w:val="22"/>
          <w:lang w:val="da-DK"/>
        </w:rPr>
        <w:t>Det betyder, at 0,2% af de potentielle 10.000 seniorer reagerede på en artikel i en gratis avis og placeringen af 50 brochurer.</w:t>
      </w:r>
    </w:p>
    <w:p w14:paraId="77E55617" w14:textId="77777777" w:rsidR="006C39C6" w:rsidRPr="00DE3C58" w:rsidRDefault="00000BB4" w:rsidP="00000BB4">
      <w:pPr>
        <w:jc w:val="both"/>
        <w:rPr>
          <w:color w:val="1F3864" w:themeColor="accent1" w:themeShade="80"/>
          <w:sz w:val="22"/>
          <w:szCs w:val="22"/>
          <w:lang w:val="da-DK"/>
        </w:rPr>
      </w:pPr>
      <w:r w:rsidRPr="00DE3C58">
        <w:rPr>
          <w:color w:val="1F3864" w:themeColor="accent1" w:themeShade="80"/>
          <w:sz w:val="22"/>
          <w:szCs w:val="22"/>
          <w:lang w:val="da-DK"/>
        </w:rPr>
        <w:t>KONKLUSION</w:t>
      </w:r>
      <w:r w:rsidR="006C39C6" w:rsidRPr="00DE3C58">
        <w:rPr>
          <w:color w:val="1F3864" w:themeColor="accent1" w:themeShade="80"/>
          <w:sz w:val="22"/>
          <w:szCs w:val="22"/>
          <w:lang w:val="da-DK"/>
        </w:rPr>
        <w:t>:</w:t>
      </w:r>
    </w:p>
    <w:p w14:paraId="34249F2D" w14:textId="77777777" w:rsidR="00000BB4" w:rsidRPr="00DE3C58" w:rsidRDefault="00000BB4" w:rsidP="00000BB4">
      <w:pPr>
        <w:jc w:val="both"/>
        <w:rPr>
          <w:color w:val="1F3864" w:themeColor="accent1" w:themeShade="80"/>
          <w:sz w:val="22"/>
          <w:szCs w:val="22"/>
          <w:lang w:val="da-DK"/>
        </w:rPr>
      </w:pPr>
      <w:bookmarkStart w:id="18" w:name="_Toc17186967"/>
      <w:r w:rsidRPr="00DE3C58">
        <w:rPr>
          <w:color w:val="1F3864" w:themeColor="accent1" w:themeShade="80"/>
          <w:sz w:val="22"/>
          <w:szCs w:val="22"/>
          <w:lang w:val="da-DK"/>
        </w:rPr>
        <w:t>Dette negative svar lignede meget, hvad andre seniorer svarede, da partnerne beskrev det kommende kursus og spurgte andre ældre om deres motivation til at deltage.</w:t>
      </w:r>
    </w:p>
    <w:p w14:paraId="7BFB4DB2" w14:textId="032F896D" w:rsidR="00000BB4" w:rsidRPr="00DE3C58" w:rsidRDefault="00000BB4" w:rsidP="00000BB4">
      <w:pPr>
        <w:jc w:val="both"/>
        <w:rPr>
          <w:color w:val="1F3864" w:themeColor="accent1" w:themeShade="80"/>
          <w:sz w:val="22"/>
          <w:szCs w:val="22"/>
          <w:lang w:val="da-DK"/>
        </w:rPr>
      </w:pPr>
      <w:r w:rsidRPr="00DE3C58">
        <w:rPr>
          <w:color w:val="1F3864" w:themeColor="accent1" w:themeShade="80"/>
          <w:sz w:val="22"/>
          <w:szCs w:val="22"/>
          <w:lang w:val="da-DK"/>
        </w:rPr>
        <w:t>Årsagerne var variationer</w:t>
      </w:r>
    </w:p>
    <w:p w14:paraId="72E0A963" w14:textId="77777777" w:rsidR="00000BB4" w:rsidRPr="00DE3C58" w:rsidRDefault="00000BB4" w:rsidP="00000BB4">
      <w:pPr>
        <w:jc w:val="center"/>
        <w:rPr>
          <w:color w:val="1F3864" w:themeColor="accent1" w:themeShade="80"/>
          <w:sz w:val="22"/>
          <w:szCs w:val="22"/>
          <w:lang w:val="da-DK"/>
        </w:rPr>
      </w:pPr>
      <w:r w:rsidRPr="00DE3C58">
        <w:rPr>
          <w:color w:val="1F3864" w:themeColor="accent1" w:themeShade="80"/>
          <w:sz w:val="22"/>
          <w:szCs w:val="22"/>
          <w:lang w:val="da-DK"/>
        </w:rPr>
        <w:t>“Nej, det behøver jeg ikke - jeg ved hvad jeg har brug for at vide om aldring”</w:t>
      </w:r>
    </w:p>
    <w:p w14:paraId="2FCF2165" w14:textId="77777777" w:rsidR="00000BB4" w:rsidRPr="00DE3C58" w:rsidRDefault="00000BB4" w:rsidP="00000BB4">
      <w:pPr>
        <w:jc w:val="center"/>
        <w:rPr>
          <w:color w:val="1F3864" w:themeColor="accent1" w:themeShade="80"/>
          <w:sz w:val="22"/>
          <w:szCs w:val="22"/>
          <w:lang w:val="da-DK"/>
        </w:rPr>
      </w:pPr>
      <w:r w:rsidRPr="00DE3C58">
        <w:rPr>
          <w:color w:val="1F3864" w:themeColor="accent1" w:themeShade="80"/>
          <w:sz w:val="22"/>
          <w:szCs w:val="22"/>
          <w:lang w:val="da-DK"/>
        </w:rPr>
        <w:t>”Jeg er midt i ældningsprocessen - så jeg ved, hvad det handler om”</w:t>
      </w:r>
    </w:p>
    <w:p w14:paraId="3840DEDB" w14:textId="77777777" w:rsidR="00000BB4" w:rsidRPr="00DE3C58" w:rsidRDefault="00000BB4" w:rsidP="00000BB4">
      <w:pPr>
        <w:jc w:val="center"/>
        <w:rPr>
          <w:color w:val="1F3864" w:themeColor="accent1" w:themeShade="80"/>
          <w:sz w:val="22"/>
          <w:szCs w:val="22"/>
          <w:lang w:val="da-DK"/>
        </w:rPr>
      </w:pPr>
      <w:r w:rsidRPr="00DE3C58">
        <w:rPr>
          <w:color w:val="1F3864" w:themeColor="accent1" w:themeShade="80"/>
          <w:sz w:val="22"/>
          <w:szCs w:val="22"/>
          <w:lang w:val="da-DK"/>
        </w:rPr>
        <w:t>”Hvad ville formålet være - intet kan ændre sig”</w:t>
      </w:r>
    </w:p>
    <w:p w14:paraId="7C42F02A" w14:textId="77777777" w:rsidR="00940ED7" w:rsidRPr="00DE3C58" w:rsidRDefault="00940ED7" w:rsidP="00940ED7">
      <w:pPr>
        <w:jc w:val="both"/>
        <w:rPr>
          <w:color w:val="1F3864" w:themeColor="accent1" w:themeShade="80"/>
          <w:sz w:val="22"/>
          <w:szCs w:val="22"/>
          <w:lang w:val="da-DK"/>
        </w:rPr>
      </w:pPr>
      <w:r w:rsidRPr="00DE3C58">
        <w:rPr>
          <w:color w:val="1F3864" w:themeColor="accent1" w:themeShade="80"/>
          <w:sz w:val="22"/>
          <w:szCs w:val="22"/>
          <w:lang w:val="da-DK"/>
        </w:rPr>
        <w:t xml:space="preserve">Vi </w:t>
      </w:r>
      <w:r>
        <w:rPr>
          <w:color w:val="1F3864" w:themeColor="accent1" w:themeShade="80"/>
          <w:sz w:val="22"/>
          <w:szCs w:val="22"/>
          <w:lang w:val="da-DK"/>
        </w:rPr>
        <w:t>ser d</w:t>
      </w:r>
      <w:r w:rsidRPr="00DE3C58">
        <w:rPr>
          <w:color w:val="1F3864" w:themeColor="accent1" w:themeShade="80"/>
          <w:sz w:val="22"/>
          <w:szCs w:val="22"/>
          <w:lang w:val="da-DK"/>
        </w:rPr>
        <w:t xml:space="preserve">et </w:t>
      </w:r>
      <w:r>
        <w:rPr>
          <w:color w:val="1F3864" w:themeColor="accent1" w:themeShade="80"/>
          <w:sz w:val="22"/>
          <w:szCs w:val="22"/>
          <w:lang w:val="da-DK"/>
        </w:rPr>
        <w:t>som</w:t>
      </w:r>
      <w:r w:rsidRPr="00DE3C58">
        <w:rPr>
          <w:color w:val="1F3864" w:themeColor="accent1" w:themeShade="80"/>
          <w:sz w:val="22"/>
          <w:szCs w:val="22"/>
          <w:lang w:val="da-DK"/>
        </w:rPr>
        <w:t xml:space="preserve"> vigtige udsagn</w:t>
      </w:r>
      <w:r>
        <w:rPr>
          <w:color w:val="1F3864" w:themeColor="accent1" w:themeShade="80"/>
          <w:sz w:val="22"/>
          <w:szCs w:val="22"/>
          <w:lang w:val="da-DK"/>
        </w:rPr>
        <w:t>,</w:t>
      </w:r>
      <w:r w:rsidRPr="00DE3C58">
        <w:rPr>
          <w:color w:val="1F3864" w:themeColor="accent1" w:themeShade="80"/>
          <w:sz w:val="22"/>
          <w:szCs w:val="22"/>
          <w:lang w:val="da-DK"/>
        </w:rPr>
        <w:t xml:space="preserve"> der indeholder vigtige lektioner, for fremtidige udbydere af seniorsundhedskurser.</w:t>
      </w:r>
    </w:p>
    <w:p w14:paraId="2F04661B" w14:textId="77777777" w:rsidR="00940ED7" w:rsidRPr="00DE3C58" w:rsidRDefault="00940ED7" w:rsidP="00940ED7">
      <w:pPr>
        <w:jc w:val="both"/>
        <w:rPr>
          <w:color w:val="1F3864" w:themeColor="accent1" w:themeShade="80"/>
          <w:sz w:val="22"/>
          <w:szCs w:val="22"/>
          <w:lang w:val="da-DK"/>
        </w:rPr>
      </w:pPr>
      <w:r w:rsidRPr="00DE3C58">
        <w:rPr>
          <w:color w:val="1F3864" w:themeColor="accent1" w:themeShade="80"/>
          <w:sz w:val="22"/>
          <w:szCs w:val="22"/>
          <w:lang w:val="da-DK"/>
        </w:rPr>
        <w:t xml:space="preserve">Der er behov for at øge den grundlæggende viden og forståelse af aldringsprocessen blandt mennesker generelt og især blandt ældre, men der er også en </w:t>
      </w:r>
      <w:r>
        <w:rPr>
          <w:color w:val="1F3864" w:themeColor="accent1" w:themeShade="80"/>
          <w:sz w:val="22"/>
          <w:szCs w:val="22"/>
          <w:lang w:val="da-DK"/>
        </w:rPr>
        <w:t xml:space="preserve">modstand, der skal </w:t>
      </w:r>
      <w:r w:rsidRPr="00DE3C58">
        <w:rPr>
          <w:color w:val="1F3864" w:themeColor="accent1" w:themeShade="80"/>
          <w:sz w:val="22"/>
          <w:szCs w:val="22"/>
          <w:lang w:val="da-DK"/>
        </w:rPr>
        <w:t>overvinde</w:t>
      </w:r>
      <w:r>
        <w:rPr>
          <w:color w:val="1F3864" w:themeColor="accent1" w:themeShade="80"/>
          <w:sz w:val="22"/>
          <w:szCs w:val="22"/>
          <w:lang w:val="da-DK"/>
        </w:rPr>
        <w:t>s.</w:t>
      </w:r>
    </w:p>
    <w:p w14:paraId="56CDF48C" w14:textId="77777777" w:rsidR="00940ED7" w:rsidRPr="00DE3C58" w:rsidRDefault="00940ED7" w:rsidP="00940ED7">
      <w:pPr>
        <w:jc w:val="center"/>
        <w:rPr>
          <w:i/>
          <w:iCs/>
          <w:color w:val="1F3864" w:themeColor="accent1" w:themeShade="80"/>
          <w:sz w:val="22"/>
          <w:szCs w:val="22"/>
          <w:lang w:val="da-DK"/>
        </w:rPr>
      </w:pPr>
      <w:r w:rsidRPr="00DE3C58">
        <w:rPr>
          <w:i/>
          <w:iCs/>
          <w:color w:val="1F3864" w:themeColor="accent1" w:themeShade="80"/>
          <w:sz w:val="22"/>
          <w:szCs w:val="22"/>
          <w:lang w:val="da-DK"/>
        </w:rPr>
        <w:t xml:space="preserve">Det er svært at sælge noget til en målgruppe, når målgruppen ikke </w:t>
      </w:r>
      <w:r>
        <w:rPr>
          <w:i/>
          <w:iCs/>
          <w:color w:val="1F3864" w:themeColor="accent1" w:themeShade="80"/>
          <w:sz w:val="22"/>
          <w:szCs w:val="22"/>
          <w:lang w:val="da-DK"/>
        </w:rPr>
        <w:t>mener</w:t>
      </w:r>
      <w:r w:rsidRPr="00DE3C58">
        <w:rPr>
          <w:i/>
          <w:iCs/>
          <w:color w:val="1F3864" w:themeColor="accent1" w:themeShade="80"/>
          <w:sz w:val="22"/>
          <w:szCs w:val="22"/>
          <w:lang w:val="da-DK"/>
        </w:rPr>
        <w:t xml:space="preserve">, ​​at den har brug for eller vil </w:t>
      </w:r>
      <w:r>
        <w:rPr>
          <w:i/>
          <w:iCs/>
          <w:color w:val="1F3864" w:themeColor="accent1" w:themeShade="80"/>
          <w:sz w:val="22"/>
          <w:szCs w:val="22"/>
          <w:lang w:val="da-DK"/>
        </w:rPr>
        <w:t xml:space="preserve">kunne </w:t>
      </w:r>
      <w:r w:rsidRPr="00DE3C58">
        <w:rPr>
          <w:i/>
          <w:iCs/>
          <w:color w:val="1F3864" w:themeColor="accent1" w:themeShade="80"/>
          <w:sz w:val="22"/>
          <w:szCs w:val="22"/>
          <w:lang w:val="da-DK"/>
        </w:rPr>
        <w:t>drage fordel af de</w:t>
      </w:r>
      <w:r>
        <w:rPr>
          <w:i/>
          <w:iCs/>
          <w:color w:val="1F3864" w:themeColor="accent1" w:themeShade="80"/>
          <w:sz w:val="22"/>
          <w:szCs w:val="22"/>
          <w:lang w:val="da-DK"/>
        </w:rPr>
        <w:t>t budskab, man gerne vil sælge.</w:t>
      </w:r>
    </w:p>
    <w:p w14:paraId="362B776D" w14:textId="77777777" w:rsidR="00940ED7" w:rsidRPr="00DE3C58" w:rsidRDefault="00940ED7" w:rsidP="00940ED7">
      <w:pPr>
        <w:jc w:val="both"/>
        <w:rPr>
          <w:color w:val="1F3864" w:themeColor="accent1" w:themeShade="80"/>
          <w:sz w:val="22"/>
          <w:szCs w:val="22"/>
          <w:lang w:val="da-DK"/>
        </w:rPr>
      </w:pPr>
      <w:r w:rsidRPr="00DE3C58">
        <w:rPr>
          <w:color w:val="1F3864" w:themeColor="accent1" w:themeShade="80"/>
          <w:sz w:val="22"/>
          <w:szCs w:val="22"/>
          <w:lang w:val="da-DK"/>
        </w:rPr>
        <w:t xml:space="preserve">Det </w:t>
      </w:r>
      <w:r>
        <w:rPr>
          <w:color w:val="1F3864" w:themeColor="accent1" w:themeShade="80"/>
          <w:sz w:val="22"/>
          <w:szCs w:val="22"/>
          <w:lang w:val="da-DK"/>
        </w:rPr>
        <w:t xml:space="preserve">vil kræve </w:t>
      </w:r>
      <w:r w:rsidRPr="00DE3C58">
        <w:rPr>
          <w:color w:val="1F3864" w:themeColor="accent1" w:themeShade="80"/>
          <w:sz w:val="22"/>
          <w:szCs w:val="22"/>
          <w:lang w:val="da-DK"/>
        </w:rPr>
        <w:t>en langsigtet indsats</w:t>
      </w:r>
      <w:r>
        <w:rPr>
          <w:color w:val="1F3864" w:themeColor="accent1" w:themeShade="80"/>
          <w:sz w:val="22"/>
          <w:szCs w:val="22"/>
          <w:lang w:val="da-DK"/>
        </w:rPr>
        <w:t>,</w:t>
      </w:r>
      <w:r w:rsidRPr="00DE3C58">
        <w:rPr>
          <w:color w:val="1F3864" w:themeColor="accent1" w:themeShade="80"/>
          <w:sz w:val="22"/>
          <w:szCs w:val="22"/>
          <w:lang w:val="da-DK"/>
        </w:rPr>
        <w:t xml:space="preserve"> at </w:t>
      </w:r>
      <w:r>
        <w:rPr>
          <w:color w:val="1F3864" w:themeColor="accent1" w:themeShade="80"/>
          <w:sz w:val="22"/>
          <w:szCs w:val="22"/>
          <w:lang w:val="da-DK"/>
        </w:rPr>
        <w:t xml:space="preserve">ændre holdningen og skabe øget </w:t>
      </w:r>
      <w:r w:rsidRPr="00DE3C58">
        <w:rPr>
          <w:color w:val="1F3864" w:themeColor="accent1" w:themeShade="80"/>
          <w:sz w:val="22"/>
          <w:szCs w:val="22"/>
          <w:lang w:val="da-DK"/>
        </w:rPr>
        <w:t>opmærksomhed</w:t>
      </w:r>
      <w:r>
        <w:rPr>
          <w:color w:val="1F3864" w:themeColor="accent1" w:themeShade="80"/>
          <w:sz w:val="22"/>
          <w:szCs w:val="22"/>
          <w:lang w:val="da-DK"/>
        </w:rPr>
        <w:t xml:space="preserve"> på disse sundhedsproblemstillinger i denne målgruppe.</w:t>
      </w:r>
    </w:p>
    <w:p w14:paraId="2BB2561F" w14:textId="77777777" w:rsidR="00000BB4" w:rsidRPr="00DE3C58" w:rsidRDefault="00000BB4" w:rsidP="00000BB4">
      <w:pPr>
        <w:jc w:val="both"/>
        <w:rPr>
          <w:color w:val="1F3864" w:themeColor="accent1" w:themeShade="80"/>
          <w:sz w:val="22"/>
          <w:szCs w:val="22"/>
          <w:lang w:val="da-DK"/>
        </w:rPr>
      </w:pPr>
    </w:p>
    <w:p w14:paraId="4FB6AF8A" w14:textId="15027B5C" w:rsidR="006C39C6" w:rsidRPr="001A6BED" w:rsidRDefault="006C39C6" w:rsidP="006C39C6">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ind w:left="-709"/>
        <w:outlineLvl w:val="1"/>
        <w:rPr>
          <w:caps/>
          <w:color w:val="1F3864" w:themeColor="accent1" w:themeShade="80"/>
          <w:spacing w:val="15"/>
          <w:sz w:val="36"/>
          <w:szCs w:val="36"/>
          <w:lang w:val="da-DK"/>
        </w:rPr>
      </w:pPr>
      <w:r w:rsidRPr="001A6BED">
        <w:rPr>
          <w:caps/>
          <w:color w:val="1F3864" w:themeColor="accent1" w:themeShade="80"/>
          <w:spacing w:val="15"/>
          <w:sz w:val="36"/>
          <w:szCs w:val="36"/>
          <w:lang w:val="da-DK"/>
        </w:rPr>
        <w:t xml:space="preserve">5.6    </w:t>
      </w:r>
      <w:r w:rsidR="00000BB4" w:rsidRPr="001A6BED">
        <w:rPr>
          <w:caps/>
          <w:color w:val="1F3864" w:themeColor="accent1" w:themeShade="80"/>
          <w:spacing w:val="15"/>
          <w:sz w:val="36"/>
          <w:szCs w:val="36"/>
          <w:lang w:val="da-DK"/>
        </w:rPr>
        <w:t xml:space="preserve">GÅ EFTER </w:t>
      </w:r>
      <w:r w:rsidR="00042E6B">
        <w:rPr>
          <w:caps/>
          <w:color w:val="1F3864" w:themeColor="accent1" w:themeShade="80"/>
          <w:spacing w:val="15"/>
          <w:sz w:val="36"/>
          <w:szCs w:val="36"/>
          <w:lang w:val="da-DK"/>
        </w:rPr>
        <w:t xml:space="preserve">de </w:t>
      </w:r>
      <w:r w:rsidR="00307D9E" w:rsidRPr="001A6BED">
        <w:rPr>
          <w:caps/>
          <w:color w:val="1F3864" w:themeColor="accent1" w:themeShade="80"/>
          <w:spacing w:val="15"/>
          <w:sz w:val="36"/>
          <w:szCs w:val="36"/>
          <w:lang w:val="da-DK"/>
        </w:rPr>
        <w:t xml:space="preserve">ældres </w:t>
      </w:r>
      <w:r w:rsidR="00000BB4" w:rsidRPr="001A6BED">
        <w:rPr>
          <w:caps/>
          <w:color w:val="1F3864" w:themeColor="accent1" w:themeShade="80"/>
          <w:spacing w:val="15"/>
          <w:sz w:val="36"/>
          <w:szCs w:val="36"/>
          <w:lang w:val="da-DK"/>
        </w:rPr>
        <w:t>PÅRØRENDE</w:t>
      </w:r>
      <w:r w:rsidRPr="001A6BED">
        <w:rPr>
          <w:caps/>
          <w:color w:val="1F3864" w:themeColor="accent1" w:themeShade="80"/>
          <w:spacing w:val="15"/>
          <w:sz w:val="36"/>
          <w:szCs w:val="36"/>
          <w:lang w:val="da-DK"/>
        </w:rPr>
        <w:t xml:space="preserve"> </w:t>
      </w:r>
      <w:bookmarkEnd w:id="18"/>
    </w:p>
    <w:p w14:paraId="788AE2ED" w14:textId="7C138DE6" w:rsidR="00307D9E" w:rsidRDefault="00307D9E" w:rsidP="00307D9E">
      <w:pPr>
        <w:rPr>
          <w:sz w:val="24"/>
          <w:szCs w:val="22"/>
          <w:lang w:val="da-DK"/>
        </w:rPr>
      </w:pPr>
      <w:r w:rsidRPr="001A6BED">
        <w:rPr>
          <w:sz w:val="24"/>
          <w:szCs w:val="22"/>
          <w:lang w:val="da-DK"/>
        </w:rPr>
        <w:t xml:space="preserve">Vi ved fra socioøkonomiske studier, at der er ulighed i </w:t>
      </w:r>
      <w:r w:rsidR="004D5512">
        <w:rPr>
          <w:sz w:val="24"/>
          <w:szCs w:val="22"/>
          <w:lang w:val="da-DK"/>
        </w:rPr>
        <w:t xml:space="preserve">sundhed. </w:t>
      </w:r>
      <w:r w:rsidRPr="001A6BED">
        <w:rPr>
          <w:sz w:val="24"/>
          <w:szCs w:val="22"/>
          <w:lang w:val="da-DK"/>
        </w:rPr>
        <w:t xml:space="preserve"> Denne ulighed gælder også</w:t>
      </w:r>
      <w:r w:rsidR="004D5512">
        <w:rPr>
          <w:sz w:val="24"/>
          <w:szCs w:val="22"/>
          <w:lang w:val="da-DK"/>
        </w:rPr>
        <w:t xml:space="preserve">, </w:t>
      </w:r>
      <w:r w:rsidR="00940ED7">
        <w:rPr>
          <w:sz w:val="24"/>
          <w:szCs w:val="22"/>
          <w:lang w:val="da-DK"/>
        </w:rPr>
        <w:t xml:space="preserve">i forhold til </w:t>
      </w:r>
      <w:r w:rsidR="004D5512">
        <w:rPr>
          <w:sz w:val="24"/>
          <w:szCs w:val="22"/>
          <w:lang w:val="da-DK"/>
        </w:rPr>
        <w:t xml:space="preserve">ældres efterspørgsel </w:t>
      </w:r>
      <w:r w:rsidR="00940ED7">
        <w:rPr>
          <w:sz w:val="24"/>
          <w:szCs w:val="22"/>
          <w:lang w:val="da-DK"/>
        </w:rPr>
        <w:t xml:space="preserve">af </w:t>
      </w:r>
      <w:r w:rsidRPr="001A6BED">
        <w:rPr>
          <w:sz w:val="24"/>
          <w:szCs w:val="22"/>
          <w:lang w:val="da-DK"/>
        </w:rPr>
        <w:t>hjemmepleje</w:t>
      </w:r>
      <w:r w:rsidR="004D5512">
        <w:rPr>
          <w:sz w:val="24"/>
          <w:szCs w:val="22"/>
          <w:lang w:val="da-DK"/>
        </w:rPr>
        <w:t xml:space="preserve"> ydelser</w:t>
      </w:r>
      <w:r w:rsidRPr="001A6BED">
        <w:rPr>
          <w:sz w:val="24"/>
          <w:szCs w:val="22"/>
          <w:lang w:val="da-DK"/>
        </w:rPr>
        <w:t xml:space="preserve"> og institutionel pleje. </w:t>
      </w:r>
      <w:r w:rsidR="00092307">
        <w:rPr>
          <w:sz w:val="24"/>
          <w:szCs w:val="22"/>
          <w:lang w:val="da-DK"/>
        </w:rPr>
        <w:t xml:space="preserve"> </w:t>
      </w:r>
      <w:r w:rsidRPr="001A6BED">
        <w:rPr>
          <w:sz w:val="24"/>
          <w:szCs w:val="22"/>
          <w:lang w:val="da-DK"/>
        </w:rPr>
        <w:t>Seniorer med lav uddannelse og</w:t>
      </w:r>
      <w:r w:rsidR="004D5512">
        <w:rPr>
          <w:sz w:val="24"/>
          <w:szCs w:val="22"/>
          <w:lang w:val="da-DK"/>
        </w:rPr>
        <w:t xml:space="preserve"> lav</w:t>
      </w:r>
      <w:r w:rsidRPr="001A6BED">
        <w:rPr>
          <w:sz w:val="24"/>
          <w:szCs w:val="22"/>
          <w:lang w:val="da-DK"/>
        </w:rPr>
        <w:t xml:space="preserve"> indkomst er </w:t>
      </w:r>
      <w:r w:rsidR="00860B8E" w:rsidRPr="001A6BED">
        <w:rPr>
          <w:sz w:val="24"/>
          <w:szCs w:val="22"/>
          <w:lang w:val="da-DK"/>
        </w:rPr>
        <w:t>overrepræsenterede</w:t>
      </w:r>
      <w:r w:rsidRPr="001A6BED">
        <w:rPr>
          <w:sz w:val="24"/>
          <w:szCs w:val="22"/>
          <w:lang w:val="da-DK"/>
        </w:rPr>
        <w:t xml:space="preserve"> i gruppen af ​​seniorer, </w:t>
      </w:r>
      <w:r w:rsidR="008B7E2D">
        <w:rPr>
          <w:sz w:val="24"/>
          <w:szCs w:val="22"/>
          <w:lang w:val="da-DK"/>
        </w:rPr>
        <w:t>der</w:t>
      </w:r>
      <w:r w:rsidRPr="001A6BED">
        <w:rPr>
          <w:sz w:val="24"/>
          <w:szCs w:val="22"/>
          <w:lang w:val="da-DK"/>
        </w:rPr>
        <w:t xml:space="preserve"> bliver afhængige af pleje.</w:t>
      </w:r>
    </w:p>
    <w:p w14:paraId="3771E8C3" w14:textId="1E6B7FA1" w:rsidR="00092307" w:rsidRDefault="00092307" w:rsidP="004D5512">
      <w:pPr>
        <w:rPr>
          <w:sz w:val="24"/>
          <w:szCs w:val="22"/>
          <w:lang w:val="da-DK"/>
        </w:rPr>
      </w:pPr>
      <w:r>
        <w:rPr>
          <w:sz w:val="24"/>
          <w:szCs w:val="22"/>
          <w:lang w:val="da-DK"/>
        </w:rPr>
        <w:t>Denne gruppe</w:t>
      </w:r>
      <w:r w:rsidR="00940ED7">
        <w:rPr>
          <w:sz w:val="24"/>
          <w:szCs w:val="22"/>
          <w:lang w:val="da-DK"/>
        </w:rPr>
        <w:t>,</w:t>
      </w:r>
      <w:r>
        <w:rPr>
          <w:sz w:val="24"/>
          <w:szCs w:val="22"/>
          <w:lang w:val="da-DK"/>
        </w:rPr>
        <w:t xml:space="preserve"> der måske er den mest interessante at få i tale for slutbetalerne af den senere efterspurgte pleje og </w:t>
      </w:r>
      <w:r w:rsidR="00940ED7">
        <w:rPr>
          <w:sz w:val="24"/>
          <w:szCs w:val="22"/>
          <w:lang w:val="da-DK"/>
        </w:rPr>
        <w:t>omsorg, er</w:t>
      </w:r>
      <w:r>
        <w:rPr>
          <w:sz w:val="24"/>
          <w:szCs w:val="22"/>
          <w:lang w:val="da-DK"/>
        </w:rPr>
        <w:t xml:space="preserve"> formentligt også den gruppe af seniorer</w:t>
      </w:r>
      <w:r w:rsidR="00940ED7">
        <w:rPr>
          <w:sz w:val="24"/>
          <w:szCs w:val="22"/>
          <w:lang w:val="da-DK"/>
        </w:rPr>
        <w:t>,</w:t>
      </w:r>
      <w:r>
        <w:rPr>
          <w:sz w:val="24"/>
          <w:szCs w:val="22"/>
          <w:lang w:val="da-DK"/>
        </w:rPr>
        <w:t xml:space="preserve"> der vil være sværest at motivere til at betale og deltage i et kursustilbud</w:t>
      </w:r>
      <w:r w:rsidR="00940ED7">
        <w:rPr>
          <w:sz w:val="24"/>
          <w:szCs w:val="22"/>
          <w:lang w:val="da-DK"/>
        </w:rPr>
        <w:t>,</w:t>
      </w:r>
      <w:r>
        <w:rPr>
          <w:sz w:val="24"/>
          <w:szCs w:val="22"/>
          <w:lang w:val="da-DK"/>
        </w:rPr>
        <w:t xml:space="preserve"> som det skitserede.</w:t>
      </w:r>
    </w:p>
    <w:p w14:paraId="63EEF36A" w14:textId="6DBE14A4" w:rsidR="004D5512" w:rsidRPr="001A6BED" w:rsidRDefault="004D5512" w:rsidP="004D5512">
      <w:pPr>
        <w:rPr>
          <w:sz w:val="24"/>
          <w:szCs w:val="22"/>
          <w:lang w:val="da-DK"/>
        </w:rPr>
      </w:pPr>
      <w:r w:rsidRPr="001A6BED">
        <w:rPr>
          <w:sz w:val="24"/>
          <w:szCs w:val="22"/>
          <w:lang w:val="da-DK"/>
        </w:rPr>
        <w:t xml:space="preserve">Denne gruppe </w:t>
      </w:r>
      <w:r>
        <w:rPr>
          <w:sz w:val="24"/>
          <w:szCs w:val="22"/>
          <w:lang w:val="da-DK"/>
        </w:rPr>
        <w:t xml:space="preserve">vil ofte være præget af </w:t>
      </w:r>
      <w:r w:rsidR="00940ED7">
        <w:rPr>
          <w:sz w:val="24"/>
          <w:szCs w:val="22"/>
          <w:lang w:val="da-DK"/>
        </w:rPr>
        <w:t>et</w:t>
      </w:r>
      <w:r>
        <w:rPr>
          <w:sz w:val="24"/>
          <w:szCs w:val="22"/>
          <w:lang w:val="da-DK"/>
        </w:rPr>
        <w:t xml:space="preserve"> eller flere af flg</w:t>
      </w:r>
      <w:r w:rsidR="00092307">
        <w:rPr>
          <w:sz w:val="24"/>
          <w:szCs w:val="22"/>
          <w:lang w:val="da-DK"/>
        </w:rPr>
        <w:t>.</w:t>
      </w:r>
      <w:r>
        <w:rPr>
          <w:sz w:val="24"/>
          <w:szCs w:val="22"/>
          <w:lang w:val="da-DK"/>
        </w:rPr>
        <w:t xml:space="preserve"> kendetegn</w:t>
      </w:r>
      <w:r w:rsidR="00940ED7">
        <w:rPr>
          <w:sz w:val="24"/>
          <w:szCs w:val="22"/>
          <w:lang w:val="da-DK"/>
        </w:rPr>
        <w:t>:</w:t>
      </w:r>
    </w:p>
    <w:p w14:paraId="109A81E8" w14:textId="7291B63D" w:rsidR="00092307" w:rsidRPr="001A6BED" w:rsidRDefault="00092307" w:rsidP="008B4F03">
      <w:pPr>
        <w:pStyle w:val="Listeafsnit"/>
        <w:numPr>
          <w:ilvl w:val="0"/>
          <w:numId w:val="31"/>
        </w:numPr>
        <w:rPr>
          <w:sz w:val="24"/>
          <w:szCs w:val="22"/>
          <w:lang w:val="da-DK"/>
        </w:rPr>
      </w:pPr>
      <w:r>
        <w:rPr>
          <w:sz w:val="24"/>
          <w:szCs w:val="22"/>
          <w:lang w:val="da-DK"/>
        </w:rPr>
        <w:t xml:space="preserve">De har </w:t>
      </w:r>
      <w:r w:rsidR="00940ED7">
        <w:rPr>
          <w:sz w:val="24"/>
          <w:szCs w:val="22"/>
          <w:lang w:val="da-DK"/>
        </w:rPr>
        <w:t>som</w:t>
      </w:r>
      <w:r>
        <w:rPr>
          <w:sz w:val="24"/>
          <w:szCs w:val="22"/>
          <w:lang w:val="da-DK"/>
        </w:rPr>
        <w:t xml:space="preserve"> udgangspunkt en m</w:t>
      </w:r>
      <w:r w:rsidRPr="001A6BED">
        <w:rPr>
          <w:sz w:val="24"/>
          <w:szCs w:val="22"/>
          <w:lang w:val="da-DK"/>
        </w:rPr>
        <w:t xml:space="preserve">eget begrænset interesse </w:t>
      </w:r>
      <w:r w:rsidR="00940ED7">
        <w:rPr>
          <w:sz w:val="24"/>
          <w:szCs w:val="22"/>
          <w:lang w:val="da-DK"/>
        </w:rPr>
        <w:t xml:space="preserve">i </w:t>
      </w:r>
      <w:r w:rsidRPr="001A6BED">
        <w:rPr>
          <w:sz w:val="24"/>
          <w:szCs w:val="22"/>
          <w:lang w:val="da-DK"/>
        </w:rPr>
        <w:t xml:space="preserve">og motivation for </w:t>
      </w:r>
      <w:r>
        <w:rPr>
          <w:sz w:val="24"/>
          <w:szCs w:val="22"/>
          <w:lang w:val="da-DK"/>
        </w:rPr>
        <w:t xml:space="preserve">at tilmelde sig </w:t>
      </w:r>
      <w:r w:rsidRPr="001A6BED">
        <w:rPr>
          <w:sz w:val="24"/>
          <w:szCs w:val="22"/>
          <w:lang w:val="da-DK"/>
        </w:rPr>
        <w:t>uddannelse</w:t>
      </w:r>
      <w:r>
        <w:rPr>
          <w:sz w:val="24"/>
          <w:szCs w:val="22"/>
          <w:lang w:val="da-DK"/>
        </w:rPr>
        <w:t xml:space="preserve"> eller kursus</w:t>
      </w:r>
      <w:r w:rsidRPr="001A6BED">
        <w:rPr>
          <w:sz w:val="24"/>
          <w:szCs w:val="22"/>
          <w:lang w:val="da-DK"/>
        </w:rPr>
        <w:t>.</w:t>
      </w:r>
    </w:p>
    <w:p w14:paraId="60FD1002" w14:textId="6081F9B0" w:rsidR="004D5512" w:rsidRPr="001A6BED" w:rsidRDefault="00092307" w:rsidP="008B4F03">
      <w:pPr>
        <w:pStyle w:val="Listeafsnit"/>
        <w:numPr>
          <w:ilvl w:val="0"/>
          <w:numId w:val="31"/>
        </w:numPr>
        <w:rPr>
          <w:sz w:val="24"/>
          <w:szCs w:val="22"/>
          <w:lang w:val="da-DK"/>
        </w:rPr>
      </w:pPr>
      <w:r>
        <w:rPr>
          <w:sz w:val="24"/>
          <w:szCs w:val="22"/>
          <w:lang w:val="da-DK"/>
        </w:rPr>
        <w:t>De har en l</w:t>
      </w:r>
      <w:r w:rsidR="004D5512" w:rsidRPr="001A6BED">
        <w:rPr>
          <w:sz w:val="24"/>
          <w:szCs w:val="22"/>
          <w:lang w:val="da-DK"/>
        </w:rPr>
        <w:t xml:space="preserve">av betalingsvillighed </w:t>
      </w:r>
      <w:r w:rsidR="00940ED7">
        <w:rPr>
          <w:sz w:val="24"/>
          <w:szCs w:val="22"/>
          <w:lang w:val="da-DK"/>
        </w:rPr>
        <w:t xml:space="preserve">i forhold </w:t>
      </w:r>
      <w:r w:rsidR="0020752E">
        <w:rPr>
          <w:sz w:val="24"/>
          <w:szCs w:val="22"/>
          <w:lang w:val="da-DK"/>
        </w:rPr>
        <w:t>til at</w:t>
      </w:r>
      <w:r>
        <w:rPr>
          <w:sz w:val="24"/>
          <w:szCs w:val="22"/>
          <w:lang w:val="da-DK"/>
        </w:rPr>
        <w:t xml:space="preserve"> bruge penge på sig selv og </w:t>
      </w:r>
      <w:r w:rsidR="00940ED7">
        <w:rPr>
          <w:sz w:val="24"/>
          <w:szCs w:val="22"/>
          <w:lang w:val="da-DK"/>
        </w:rPr>
        <w:t xml:space="preserve">i forhold </w:t>
      </w:r>
      <w:r w:rsidR="0020752E">
        <w:rPr>
          <w:sz w:val="24"/>
          <w:szCs w:val="22"/>
          <w:lang w:val="da-DK"/>
        </w:rPr>
        <w:t>til et</w:t>
      </w:r>
      <w:r>
        <w:rPr>
          <w:sz w:val="24"/>
          <w:szCs w:val="22"/>
          <w:lang w:val="da-DK"/>
        </w:rPr>
        <w:t xml:space="preserve"> seniorkursus i seniorsundhedsfremme</w:t>
      </w:r>
      <w:r w:rsidR="004D5512" w:rsidRPr="001A6BED">
        <w:rPr>
          <w:sz w:val="24"/>
          <w:szCs w:val="22"/>
          <w:lang w:val="da-DK"/>
        </w:rPr>
        <w:t>.</w:t>
      </w:r>
    </w:p>
    <w:p w14:paraId="50D7CA46" w14:textId="560FBB52" w:rsidR="004D5512" w:rsidRPr="001A6BED" w:rsidRDefault="00092307" w:rsidP="008B4F03">
      <w:pPr>
        <w:pStyle w:val="Listeafsnit"/>
        <w:numPr>
          <w:ilvl w:val="0"/>
          <w:numId w:val="31"/>
        </w:numPr>
        <w:rPr>
          <w:sz w:val="24"/>
          <w:szCs w:val="22"/>
          <w:lang w:val="da-DK"/>
        </w:rPr>
      </w:pPr>
      <w:r>
        <w:rPr>
          <w:sz w:val="24"/>
          <w:szCs w:val="22"/>
          <w:lang w:val="da-DK"/>
        </w:rPr>
        <w:t>De har s</w:t>
      </w:r>
      <w:r w:rsidR="004D5512" w:rsidRPr="001A6BED">
        <w:rPr>
          <w:sz w:val="24"/>
          <w:szCs w:val="22"/>
          <w:lang w:val="da-DK"/>
        </w:rPr>
        <w:t>andsynligvis ingen</w:t>
      </w:r>
      <w:r>
        <w:rPr>
          <w:sz w:val="24"/>
          <w:szCs w:val="22"/>
          <w:lang w:val="da-DK"/>
        </w:rPr>
        <w:t xml:space="preserve"> eller meget lidt</w:t>
      </w:r>
      <w:r w:rsidR="004D5512" w:rsidRPr="001A6BED">
        <w:rPr>
          <w:sz w:val="24"/>
          <w:szCs w:val="22"/>
          <w:lang w:val="da-DK"/>
        </w:rPr>
        <w:t xml:space="preserve"> erfari</w:t>
      </w:r>
      <w:r>
        <w:rPr>
          <w:sz w:val="24"/>
          <w:szCs w:val="22"/>
          <w:lang w:val="da-DK"/>
        </w:rPr>
        <w:t>ng med at deltage i uddannelse og vil ofte have l</w:t>
      </w:r>
      <w:r w:rsidR="004D5512" w:rsidRPr="001A6BED">
        <w:rPr>
          <w:sz w:val="24"/>
          <w:szCs w:val="22"/>
          <w:lang w:val="da-DK"/>
        </w:rPr>
        <w:t>av</w:t>
      </w:r>
      <w:r w:rsidR="004D5512">
        <w:rPr>
          <w:sz w:val="24"/>
          <w:szCs w:val="22"/>
          <w:lang w:val="da-DK"/>
        </w:rPr>
        <w:t>e</w:t>
      </w:r>
      <w:r w:rsidR="004D5512" w:rsidRPr="001A6BED">
        <w:rPr>
          <w:sz w:val="24"/>
          <w:szCs w:val="22"/>
          <w:lang w:val="da-DK"/>
        </w:rPr>
        <w:t xml:space="preserve"> </w:t>
      </w:r>
      <w:r w:rsidR="004D5512">
        <w:rPr>
          <w:sz w:val="24"/>
          <w:szCs w:val="22"/>
          <w:lang w:val="da-DK"/>
        </w:rPr>
        <w:t>forventninger til egen</w:t>
      </w:r>
      <w:r w:rsidR="004D5512" w:rsidRPr="001A6BED">
        <w:rPr>
          <w:sz w:val="24"/>
          <w:szCs w:val="22"/>
          <w:lang w:val="da-DK"/>
        </w:rPr>
        <w:t xml:space="preserve"> indlæringsevne.</w:t>
      </w:r>
    </w:p>
    <w:p w14:paraId="30228089" w14:textId="77777777" w:rsidR="00092307" w:rsidRDefault="00092307" w:rsidP="008B4F03">
      <w:pPr>
        <w:pStyle w:val="Listeafsnit"/>
        <w:numPr>
          <w:ilvl w:val="0"/>
          <w:numId w:val="31"/>
        </w:numPr>
        <w:rPr>
          <w:sz w:val="24"/>
          <w:szCs w:val="22"/>
          <w:lang w:val="da-DK"/>
        </w:rPr>
      </w:pPr>
      <w:r>
        <w:rPr>
          <w:sz w:val="24"/>
          <w:szCs w:val="22"/>
          <w:lang w:val="da-DK"/>
        </w:rPr>
        <w:t>De har på forhånd</w:t>
      </w:r>
      <w:r w:rsidR="004D5512">
        <w:rPr>
          <w:sz w:val="24"/>
          <w:szCs w:val="22"/>
          <w:lang w:val="da-DK"/>
        </w:rPr>
        <w:t xml:space="preserve"> negative</w:t>
      </w:r>
      <w:r w:rsidR="004D5512" w:rsidRPr="001A6BED">
        <w:rPr>
          <w:sz w:val="24"/>
          <w:szCs w:val="22"/>
          <w:lang w:val="da-DK"/>
        </w:rPr>
        <w:t xml:space="preserve"> forventninger til </w:t>
      </w:r>
      <w:r>
        <w:rPr>
          <w:sz w:val="24"/>
          <w:szCs w:val="22"/>
          <w:lang w:val="da-DK"/>
        </w:rPr>
        <w:t>og negativ oplevelse af deres egen mulighed for at kunne påvirke og a</w:t>
      </w:r>
      <w:r w:rsidR="004D5512">
        <w:rPr>
          <w:sz w:val="24"/>
          <w:szCs w:val="22"/>
          <w:lang w:val="da-DK"/>
        </w:rPr>
        <w:t>t ændre</w:t>
      </w:r>
      <w:r w:rsidR="004D5512" w:rsidRPr="001A6BED">
        <w:rPr>
          <w:sz w:val="24"/>
          <w:szCs w:val="22"/>
          <w:lang w:val="da-DK"/>
        </w:rPr>
        <w:t xml:space="preserve"> deres livssituation</w:t>
      </w:r>
      <w:r>
        <w:rPr>
          <w:sz w:val="24"/>
          <w:szCs w:val="22"/>
          <w:lang w:val="da-DK"/>
        </w:rPr>
        <w:t xml:space="preserve"> og livsudvikling.</w:t>
      </w:r>
    </w:p>
    <w:p w14:paraId="0177C69C" w14:textId="76FDB0FE" w:rsidR="004D5512" w:rsidRDefault="00092307" w:rsidP="008B4F03">
      <w:pPr>
        <w:pStyle w:val="Listeafsnit"/>
        <w:numPr>
          <w:ilvl w:val="0"/>
          <w:numId w:val="31"/>
        </w:numPr>
        <w:rPr>
          <w:sz w:val="24"/>
          <w:szCs w:val="22"/>
          <w:lang w:val="da-DK"/>
        </w:rPr>
      </w:pPr>
      <w:r>
        <w:rPr>
          <w:sz w:val="24"/>
          <w:szCs w:val="22"/>
          <w:lang w:val="da-DK"/>
        </w:rPr>
        <w:t xml:space="preserve">De vil ofte være udfordret på deres evne til at tage </w:t>
      </w:r>
      <w:r w:rsidR="0020752E">
        <w:rPr>
          <w:sz w:val="24"/>
          <w:szCs w:val="22"/>
          <w:lang w:val="da-DK"/>
        </w:rPr>
        <w:t>et sådant ansvar</w:t>
      </w:r>
      <w:r>
        <w:rPr>
          <w:sz w:val="24"/>
          <w:szCs w:val="22"/>
          <w:lang w:val="da-DK"/>
        </w:rPr>
        <w:t xml:space="preserve"> for sig selv.</w:t>
      </w:r>
    </w:p>
    <w:p w14:paraId="19D6C09E" w14:textId="0AE5A692" w:rsidR="00D631E3" w:rsidRPr="00D631E3" w:rsidRDefault="00D631E3" w:rsidP="008B4F03">
      <w:pPr>
        <w:pStyle w:val="Listeafsnit"/>
        <w:numPr>
          <w:ilvl w:val="0"/>
          <w:numId w:val="31"/>
        </w:numPr>
        <w:rPr>
          <w:sz w:val="24"/>
          <w:szCs w:val="22"/>
          <w:lang w:val="da-DK"/>
        </w:rPr>
      </w:pPr>
      <w:r w:rsidRPr="00D631E3">
        <w:rPr>
          <w:sz w:val="24"/>
          <w:szCs w:val="22"/>
          <w:lang w:val="da-DK"/>
        </w:rPr>
        <w:t xml:space="preserve">Det er </w:t>
      </w:r>
      <w:r>
        <w:rPr>
          <w:sz w:val="24"/>
          <w:szCs w:val="22"/>
          <w:lang w:val="da-DK"/>
        </w:rPr>
        <w:t xml:space="preserve">generelt </w:t>
      </w:r>
      <w:r w:rsidRPr="00D631E3">
        <w:rPr>
          <w:sz w:val="24"/>
          <w:szCs w:val="22"/>
          <w:lang w:val="da-DK"/>
        </w:rPr>
        <w:t xml:space="preserve">meget </w:t>
      </w:r>
      <w:r>
        <w:rPr>
          <w:sz w:val="24"/>
          <w:szCs w:val="22"/>
          <w:lang w:val="da-DK"/>
        </w:rPr>
        <w:t xml:space="preserve">vanskeligt at få </w:t>
      </w:r>
      <w:r w:rsidRPr="00D631E3">
        <w:rPr>
          <w:sz w:val="24"/>
          <w:szCs w:val="22"/>
          <w:lang w:val="da-DK"/>
        </w:rPr>
        <w:t>denne gruppe</w:t>
      </w:r>
      <w:r>
        <w:rPr>
          <w:sz w:val="24"/>
          <w:szCs w:val="22"/>
          <w:lang w:val="da-DK"/>
        </w:rPr>
        <w:t xml:space="preserve"> til at modtage nye information og viden og at tage denne nye viden og information til sig.</w:t>
      </w:r>
    </w:p>
    <w:p w14:paraId="1356C98C" w14:textId="77777777" w:rsidR="00092307" w:rsidRDefault="00092307" w:rsidP="00092307">
      <w:pPr>
        <w:rPr>
          <w:sz w:val="24"/>
          <w:szCs w:val="22"/>
          <w:lang w:val="da-DK"/>
        </w:rPr>
      </w:pPr>
      <w:r>
        <w:rPr>
          <w:sz w:val="24"/>
          <w:szCs w:val="22"/>
          <w:lang w:val="da-DK"/>
        </w:rPr>
        <w:t xml:space="preserve">Dertil kommer at </w:t>
      </w:r>
    </w:p>
    <w:p w14:paraId="67A092BE" w14:textId="6DC24D98" w:rsidR="00092307" w:rsidRDefault="00092307" w:rsidP="008B4F03">
      <w:pPr>
        <w:pStyle w:val="Listeafsnit"/>
        <w:numPr>
          <w:ilvl w:val="0"/>
          <w:numId w:val="37"/>
        </w:numPr>
        <w:rPr>
          <w:sz w:val="24"/>
          <w:szCs w:val="22"/>
          <w:lang w:val="da-DK"/>
        </w:rPr>
      </w:pPr>
      <w:r w:rsidRPr="00092307">
        <w:rPr>
          <w:sz w:val="24"/>
          <w:szCs w:val="22"/>
          <w:lang w:val="da-DK"/>
        </w:rPr>
        <w:t>De førnævnte punkter forstærkes jo højere alder borgeren har.</w:t>
      </w:r>
    </w:p>
    <w:p w14:paraId="3A40D950" w14:textId="77777777" w:rsidR="00092307" w:rsidRDefault="00092307" w:rsidP="008B4F03">
      <w:pPr>
        <w:pStyle w:val="Listeafsnit"/>
        <w:numPr>
          <w:ilvl w:val="0"/>
          <w:numId w:val="37"/>
        </w:numPr>
        <w:rPr>
          <w:sz w:val="24"/>
          <w:szCs w:val="22"/>
          <w:lang w:val="da-DK"/>
        </w:rPr>
      </w:pPr>
      <w:r w:rsidRPr="00092307">
        <w:rPr>
          <w:sz w:val="24"/>
          <w:szCs w:val="22"/>
          <w:lang w:val="da-DK"/>
        </w:rPr>
        <w:t>At mænd</w:t>
      </w:r>
      <w:r w:rsidR="004D5512" w:rsidRPr="00092307">
        <w:rPr>
          <w:sz w:val="24"/>
          <w:szCs w:val="22"/>
          <w:lang w:val="da-DK"/>
        </w:rPr>
        <w:t xml:space="preserve"> generelt </w:t>
      </w:r>
      <w:r w:rsidRPr="00092307">
        <w:rPr>
          <w:sz w:val="24"/>
          <w:szCs w:val="22"/>
          <w:lang w:val="da-DK"/>
        </w:rPr>
        <w:t xml:space="preserve">er </w:t>
      </w:r>
      <w:r w:rsidR="004D5512" w:rsidRPr="00092307">
        <w:rPr>
          <w:sz w:val="24"/>
          <w:szCs w:val="22"/>
          <w:lang w:val="da-DK"/>
        </w:rPr>
        <w:t>vanskeligere at nå end kvinder.</w:t>
      </w:r>
    </w:p>
    <w:p w14:paraId="1F9D9D1A" w14:textId="5227BC86" w:rsidR="00092307" w:rsidRPr="00092307" w:rsidRDefault="00092307" w:rsidP="008B4F03">
      <w:pPr>
        <w:pStyle w:val="Listeafsnit"/>
        <w:numPr>
          <w:ilvl w:val="0"/>
          <w:numId w:val="37"/>
        </w:numPr>
        <w:rPr>
          <w:sz w:val="24"/>
          <w:szCs w:val="22"/>
          <w:lang w:val="da-DK"/>
        </w:rPr>
      </w:pPr>
      <w:r w:rsidRPr="00092307">
        <w:rPr>
          <w:sz w:val="24"/>
          <w:szCs w:val="22"/>
          <w:lang w:val="da-DK"/>
        </w:rPr>
        <w:t>At æ</w:t>
      </w:r>
      <w:r w:rsidR="004D5512" w:rsidRPr="00092307">
        <w:rPr>
          <w:sz w:val="24"/>
          <w:szCs w:val="22"/>
          <w:lang w:val="da-DK"/>
        </w:rPr>
        <w:t xml:space="preserve">ldre immigranter ofte </w:t>
      </w:r>
      <w:r w:rsidRPr="00092307">
        <w:rPr>
          <w:sz w:val="24"/>
          <w:szCs w:val="22"/>
          <w:lang w:val="da-DK"/>
        </w:rPr>
        <w:t xml:space="preserve">vil </w:t>
      </w:r>
      <w:r w:rsidR="004D5512" w:rsidRPr="00092307">
        <w:rPr>
          <w:sz w:val="24"/>
          <w:szCs w:val="22"/>
          <w:lang w:val="da-DK"/>
        </w:rPr>
        <w:t xml:space="preserve">være overrepræsenterede i </w:t>
      </w:r>
      <w:r w:rsidRPr="00092307">
        <w:rPr>
          <w:sz w:val="24"/>
          <w:szCs w:val="22"/>
          <w:lang w:val="da-DK"/>
        </w:rPr>
        <w:t xml:space="preserve">forhold til alle punkter. </w:t>
      </w:r>
    </w:p>
    <w:p w14:paraId="3653FAC0" w14:textId="6B127D0E" w:rsidR="00307D9E" w:rsidRPr="001A6BED" w:rsidRDefault="00307D9E" w:rsidP="00307D9E">
      <w:pPr>
        <w:rPr>
          <w:sz w:val="24"/>
          <w:szCs w:val="22"/>
          <w:lang w:val="da-DK"/>
        </w:rPr>
      </w:pPr>
      <w:r w:rsidRPr="001A6BED">
        <w:rPr>
          <w:sz w:val="24"/>
          <w:szCs w:val="22"/>
          <w:lang w:val="da-DK"/>
        </w:rPr>
        <w:t>Hvis slutbetaler</w:t>
      </w:r>
      <w:r w:rsidR="008B7E2D">
        <w:rPr>
          <w:sz w:val="24"/>
          <w:szCs w:val="22"/>
          <w:lang w:val="da-DK"/>
        </w:rPr>
        <w:t>n</w:t>
      </w:r>
      <w:r w:rsidRPr="001A6BED">
        <w:rPr>
          <w:sz w:val="24"/>
          <w:szCs w:val="22"/>
          <w:lang w:val="da-DK"/>
        </w:rPr>
        <w:t xml:space="preserve">e af </w:t>
      </w:r>
      <w:r w:rsidR="00092307">
        <w:rPr>
          <w:sz w:val="24"/>
          <w:szCs w:val="22"/>
          <w:lang w:val="da-DK"/>
        </w:rPr>
        <w:t xml:space="preserve">den senere efterspurgte </w:t>
      </w:r>
      <w:r w:rsidRPr="001A6BED">
        <w:rPr>
          <w:sz w:val="24"/>
          <w:szCs w:val="22"/>
          <w:lang w:val="da-DK"/>
        </w:rPr>
        <w:t>pleje</w:t>
      </w:r>
      <w:r w:rsidR="00092307">
        <w:rPr>
          <w:sz w:val="24"/>
          <w:szCs w:val="22"/>
          <w:lang w:val="da-DK"/>
        </w:rPr>
        <w:t xml:space="preserve"> og omsorg</w:t>
      </w:r>
      <w:r w:rsidRPr="001A6BED">
        <w:rPr>
          <w:sz w:val="24"/>
          <w:szCs w:val="22"/>
          <w:lang w:val="da-DK"/>
        </w:rPr>
        <w:t xml:space="preserve"> ønsker at nå ud til denne gruppe, skal kurset </w:t>
      </w:r>
      <w:r w:rsidR="00D631E3">
        <w:rPr>
          <w:sz w:val="24"/>
          <w:szCs w:val="22"/>
          <w:lang w:val="da-DK"/>
        </w:rPr>
        <w:t xml:space="preserve">være så billigt som muligt. </w:t>
      </w:r>
      <w:r w:rsidRPr="001A6BED">
        <w:rPr>
          <w:sz w:val="24"/>
          <w:szCs w:val="22"/>
          <w:lang w:val="da-DK"/>
        </w:rPr>
        <w:t xml:space="preserve">Som vi har </w:t>
      </w:r>
      <w:r w:rsidR="00D631E3">
        <w:rPr>
          <w:sz w:val="24"/>
          <w:szCs w:val="22"/>
          <w:lang w:val="da-DK"/>
        </w:rPr>
        <w:t xml:space="preserve">redegjort for tidligere, </w:t>
      </w:r>
      <w:r w:rsidRPr="001A6BED">
        <w:rPr>
          <w:sz w:val="24"/>
          <w:szCs w:val="22"/>
          <w:lang w:val="da-DK"/>
        </w:rPr>
        <w:t>vil det fra e</w:t>
      </w:r>
      <w:r w:rsidR="00940ED7">
        <w:rPr>
          <w:sz w:val="24"/>
          <w:szCs w:val="22"/>
          <w:lang w:val="da-DK"/>
        </w:rPr>
        <w:t>n</w:t>
      </w:r>
      <w:r w:rsidRPr="001A6BED">
        <w:rPr>
          <w:sz w:val="24"/>
          <w:szCs w:val="22"/>
          <w:lang w:val="da-DK"/>
        </w:rPr>
        <w:t xml:space="preserve"> </w:t>
      </w:r>
      <w:r w:rsidR="00D631E3">
        <w:rPr>
          <w:sz w:val="24"/>
          <w:szCs w:val="22"/>
          <w:lang w:val="da-DK"/>
        </w:rPr>
        <w:t>cost-benefit tilgang især være denne gruppe</w:t>
      </w:r>
      <w:r w:rsidR="00940ED7">
        <w:rPr>
          <w:sz w:val="24"/>
          <w:szCs w:val="22"/>
          <w:lang w:val="da-DK"/>
        </w:rPr>
        <w:t>,</w:t>
      </w:r>
      <w:r w:rsidR="00D631E3">
        <w:rPr>
          <w:sz w:val="24"/>
          <w:szCs w:val="22"/>
          <w:lang w:val="da-DK"/>
        </w:rPr>
        <w:t xml:space="preserve"> der gør det til e</w:t>
      </w:r>
      <w:r w:rsidRPr="001A6BED">
        <w:rPr>
          <w:sz w:val="24"/>
          <w:szCs w:val="22"/>
          <w:lang w:val="da-DK"/>
        </w:rPr>
        <w:t>n god investering at tilbyde kurserne gratis.</w:t>
      </w:r>
    </w:p>
    <w:p w14:paraId="3D533BDE" w14:textId="684208E5" w:rsidR="00D631E3" w:rsidRPr="00D631E3" w:rsidRDefault="00D631E3" w:rsidP="00307D9E">
      <w:pPr>
        <w:rPr>
          <w:b/>
          <w:color w:val="1F3864" w:themeColor="accent1" w:themeShade="80"/>
          <w:sz w:val="24"/>
          <w:szCs w:val="24"/>
          <w:u w:val="single"/>
          <w:lang w:val="da-DK"/>
        </w:rPr>
      </w:pPr>
      <w:r w:rsidRPr="00D631E3">
        <w:rPr>
          <w:b/>
          <w:color w:val="1F3864" w:themeColor="accent1" w:themeShade="80"/>
          <w:sz w:val="24"/>
          <w:szCs w:val="24"/>
          <w:u w:val="single"/>
          <w:lang w:val="da-DK"/>
        </w:rPr>
        <w:t>Gå efter de ældres pårørende.</w:t>
      </w:r>
    </w:p>
    <w:p w14:paraId="3A74EC4C" w14:textId="38DA4CC0" w:rsidR="00D631E3" w:rsidRDefault="00D631E3" w:rsidP="00307D9E">
      <w:pPr>
        <w:rPr>
          <w:color w:val="1F3864" w:themeColor="accent1" w:themeShade="80"/>
          <w:sz w:val="24"/>
          <w:szCs w:val="24"/>
          <w:lang w:val="da-DK"/>
        </w:rPr>
      </w:pPr>
      <w:r>
        <w:rPr>
          <w:color w:val="1F3864" w:themeColor="accent1" w:themeShade="80"/>
          <w:sz w:val="24"/>
          <w:szCs w:val="24"/>
          <w:lang w:val="da-DK"/>
        </w:rPr>
        <w:t>En måde at komme i kontakt med denne gruppe k</w:t>
      </w:r>
      <w:r w:rsidR="0020752E">
        <w:rPr>
          <w:color w:val="1F3864" w:themeColor="accent1" w:themeShade="80"/>
          <w:sz w:val="24"/>
          <w:szCs w:val="24"/>
          <w:lang w:val="da-DK"/>
        </w:rPr>
        <w:t>an</w:t>
      </w:r>
      <w:r>
        <w:rPr>
          <w:color w:val="1F3864" w:themeColor="accent1" w:themeShade="80"/>
          <w:sz w:val="24"/>
          <w:szCs w:val="24"/>
          <w:lang w:val="da-DK"/>
        </w:rPr>
        <w:t xml:space="preserve"> være at </w:t>
      </w:r>
      <w:r w:rsidR="005175AB">
        <w:rPr>
          <w:color w:val="1F3864" w:themeColor="accent1" w:themeShade="80"/>
          <w:sz w:val="24"/>
          <w:szCs w:val="24"/>
          <w:lang w:val="da-DK"/>
        </w:rPr>
        <w:t xml:space="preserve">rette </w:t>
      </w:r>
      <w:r>
        <w:rPr>
          <w:color w:val="1F3864" w:themeColor="accent1" w:themeShade="80"/>
          <w:sz w:val="24"/>
          <w:szCs w:val="24"/>
          <w:lang w:val="da-DK"/>
        </w:rPr>
        <w:t>information</w:t>
      </w:r>
      <w:r w:rsidR="005175AB">
        <w:rPr>
          <w:color w:val="1F3864" w:themeColor="accent1" w:themeShade="80"/>
          <w:sz w:val="24"/>
          <w:szCs w:val="24"/>
          <w:lang w:val="da-DK"/>
        </w:rPr>
        <w:t>en</w:t>
      </w:r>
      <w:r>
        <w:rPr>
          <w:color w:val="1F3864" w:themeColor="accent1" w:themeShade="80"/>
          <w:sz w:val="24"/>
          <w:szCs w:val="24"/>
          <w:lang w:val="da-DK"/>
        </w:rPr>
        <w:t xml:space="preserve"> </w:t>
      </w:r>
      <w:r w:rsidR="005175AB">
        <w:rPr>
          <w:color w:val="1F3864" w:themeColor="accent1" w:themeShade="80"/>
          <w:sz w:val="24"/>
          <w:szCs w:val="24"/>
          <w:lang w:val="da-DK"/>
        </w:rPr>
        <w:t xml:space="preserve">mod </w:t>
      </w:r>
      <w:r>
        <w:rPr>
          <w:color w:val="1F3864" w:themeColor="accent1" w:themeShade="80"/>
          <w:sz w:val="24"/>
          <w:szCs w:val="24"/>
          <w:lang w:val="da-DK"/>
        </w:rPr>
        <w:t>de pågældende ældres familier.</w:t>
      </w:r>
    </w:p>
    <w:p w14:paraId="55DEAE32" w14:textId="5CA1CBEC" w:rsidR="00307D9E" w:rsidRDefault="00307D9E" w:rsidP="00307D9E">
      <w:pPr>
        <w:rPr>
          <w:color w:val="1F3864" w:themeColor="accent1" w:themeShade="80"/>
          <w:sz w:val="24"/>
          <w:szCs w:val="24"/>
          <w:lang w:val="da-DK"/>
        </w:rPr>
      </w:pPr>
      <w:r w:rsidRPr="001A6BED">
        <w:rPr>
          <w:color w:val="1F3864" w:themeColor="accent1" w:themeShade="80"/>
          <w:sz w:val="24"/>
          <w:szCs w:val="24"/>
          <w:lang w:val="da-DK"/>
        </w:rPr>
        <w:t xml:space="preserve">Børn og børnebørn vil gerne have deres forældre eller bedsteforældre så længe som muligt og </w:t>
      </w:r>
      <w:r w:rsidR="00D21EF4">
        <w:rPr>
          <w:color w:val="1F3864" w:themeColor="accent1" w:themeShade="80"/>
          <w:sz w:val="24"/>
          <w:szCs w:val="24"/>
          <w:lang w:val="da-DK"/>
        </w:rPr>
        <w:t xml:space="preserve">vil </w:t>
      </w:r>
      <w:r w:rsidR="00D631E3">
        <w:rPr>
          <w:color w:val="1F3864" w:themeColor="accent1" w:themeShade="80"/>
          <w:sz w:val="24"/>
          <w:szCs w:val="24"/>
          <w:lang w:val="da-DK"/>
        </w:rPr>
        <w:t>gerne be</w:t>
      </w:r>
      <w:r w:rsidRPr="001A6BED">
        <w:rPr>
          <w:color w:val="1F3864" w:themeColor="accent1" w:themeShade="80"/>
          <w:sz w:val="24"/>
          <w:szCs w:val="24"/>
          <w:lang w:val="da-DK"/>
        </w:rPr>
        <w:t>holde dem i den bedste fysiske og mentale tilstand</w:t>
      </w:r>
      <w:r w:rsidR="008B7E2D">
        <w:rPr>
          <w:color w:val="1F3864" w:themeColor="accent1" w:themeShade="80"/>
          <w:sz w:val="24"/>
          <w:szCs w:val="24"/>
          <w:lang w:val="da-DK"/>
        </w:rPr>
        <w:t>.</w:t>
      </w:r>
    </w:p>
    <w:p w14:paraId="1BCAC007" w14:textId="67F0D02E" w:rsidR="00D631E3" w:rsidRDefault="00D631E3" w:rsidP="00307D9E">
      <w:pPr>
        <w:rPr>
          <w:color w:val="1F3864" w:themeColor="accent1" w:themeShade="80"/>
          <w:sz w:val="24"/>
          <w:szCs w:val="24"/>
          <w:lang w:val="da-DK"/>
        </w:rPr>
      </w:pPr>
      <w:r>
        <w:rPr>
          <w:color w:val="1F3864" w:themeColor="accent1" w:themeShade="80"/>
          <w:sz w:val="24"/>
          <w:szCs w:val="24"/>
          <w:lang w:val="da-DK"/>
        </w:rPr>
        <w:t xml:space="preserve">Modsat vil mange seniorer </w:t>
      </w:r>
      <w:r w:rsidRPr="001A6BED">
        <w:rPr>
          <w:color w:val="1F3864" w:themeColor="accent1" w:themeShade="80"/>
          <w:sz w:val="24"/>
          <w:szCs w:val="24"/>
          <w:lang w:val="da-DK"/>
        </w:rPr>
        <w:t>normalt gerne gøre noget</w:t>
      </w:r>
      <w:r>
        <w:rPr>
          <w:color w:val="1F3864" w:themeColor="accent1" w:themeShade="80"/>
          <w:sz w:val="24"/>
          <w:szCs w:val="24"/>
          <w:lang w:val="da-DK"/>
        </w:rPr>
        <w:t xml:space="preserve"> sammen</w:t>
      </w:r>
      <w:r w:rsidRPr="001A6BED">
        <w:rPr>
          <w:color w:val="1F3864" w:themeColor="accent1" w:themeShade="80"/>
          <w:sz w:val="24"/>
          <w:szCs w:val="24"/>
          <w:lang w:val="da-DK"/>
        </w:rPr>
        <w:t xml:space="preserve"> med deres </w:t>
      </w:r>
      <w:r>
        <w:rPr>
          <w:color w:val="1F3864" w:themeColor="accent1" w:themeShade="80"/>
          <w:sz w:val="24"/>
          <w:szCs w:val="24"/>
          <w:lang w:val="da-DK"/>
        </w:rPr>
        <w:t>børn, børnebørn eller oldebørn.</w:t>
      </w:r>
    </w:p>
    <w:p w14:paraId="08879111" w14:textId="292007CA" w:rsidR="00D631E3" w:rsidRDefault="00D631E3" w:rsidP="00307D9E">
      <w:pPr>
        <w:rPr>
          <w:color w:val="1F3864" w:themeColor="accent1" w:themeShade="80"/>
          <w:sz w:val="24"/>
          <w:szCs w:val="24"/>
          <w:lang w:val="da-DK"/>
        </w:rPr>
      </w:pPr>
      <w:r>
        <w:rPr>
          <w:color w:val="1F3864" w:themeColor="accent1" w:themeShade="80"/>
          <w:sz w:val="24"/>
          <w:szCs w:val="24"/>
          <w:lang w:val="da-DK"/>
        </w:rPr>
        <w:t>Det betyder</w:t>
      </w:r>
      <w:r w:rsidR="005175AB">
        <w:rPr>
          <w:color w:val="1F3864" w:themeColor="accent1" w:themeShade="80"/>
          <w:sz w:val="24"/>
          <w:szCs w:val="24"/>
          <w:lang w:val="da-DK"/>
        </w:rPr>
        <w:t>,</w:t>
      </w:r>
      <w:r>
        <w:rPr>
          <w:color w:val="1F3864" w:themeColor="accent1" w:themeShade="80"/>
          <w:sz w:val="24"/>
          <w:szCs w:val="24"/>
          <w:lang w:val="da-DK"/>
        </w:rPr>
        <w:t xml:space="preserve"> at kommende udbydere af disse kurser</w:t>
      </w:r>
      <w:r w:rsidR="00D21EF4">
        <w:rPr>
          <w:color w:val="1F3864" w:themeColor="accent1" w:themeShade="80"/>
          <w:sz w:val="24"/>
          <w:szCs w:val="24"/>
          <w:lang w:val="da-DK"/>
        </w:rPr>
        <w:t xml:space="preserve"> i annoncering og omtale af</w:t>
      </w:r>
      <w:r>
        <w:rPr>
          <w:color w:val="1F3864" w:themeColor="accent1" w:themeShade="80"/>
          <w:sz w:val="24"/>
          <w:szCs w:val="24"/>
          <w:lang w:val="da-DK"/>
        </w:rPr>
        <w:t xml:space="preserve"> kur</w:t>
      </w:r>
      <w:r w:rsidR="00D21EF4">
        <w:rPr>
          <w:color w:val="1F3864" w:themeColor="accent1" w:themeShade="80"/>
          <w:sz w:val="24"/>
          <w:szCs w:val="24"/>
          <w:lang w:val="da-DK"/>
        </w:rPr>
        <w:t xml:space="preserve">serne, </w:t>
      </w:r>
      <w:r w:rsidR="00414E28">
        <w:rPr>
          <w:color w:val="1F3864" w:themeColor="accent1" w:themeShade="80"/>
          <w:sz w:val="24"/>
          <w:szCs w:val="24"/>
          <w:lang w:val="da-DK"/>
        </w:rPr>
        <w:t>kan</w:t>
      </w:r>
      <w:r w:rsidR="00D21EF4">
        <w:rPr>
          <w:color w:val="1F3864" w:themeColor="accent1" w:themeShade="80"/>
          <w:sz w:val="24"/>
          <w:szCs w:val="24"/>
          <w:lang w:val="da-DK"/>
        </w:rPr>
        <w:t xml:space="preserve"> lægge vægt på </w:t>
      </w:r>
      <w:r w:rsidR="00414E28">
        <w:rPr>
          <w:color w:val="1F3864" w:themeColor="accent1" w:themeShade="80"/>
          <w:sz w:val="24"/>
          <w:szCs w:val="24"/>
          <w:lang w:val="da-DK"/>
        </w:rPr>
        <w:t>familie</w:t>
      </w:r>
      <w:r w:rsidR="00D21EF4">
        <w:rPr>
          <w:color w:val="1F3864" w:themeColor="accent1" w:themeShade="80"/>
          <w:sz w:val="24"/>
          <w:szCs w:val="24"/>
          <w:lang w:val="da-DK"/>
        </w:rPr>
        <w:t xml:space="preserve">perspektivet </w:t>
      </w:r>
      <w:r w:rsidR="00414E28">
        <w:rPr>
          <w:color w:val="1F3864" w:themeColor="accent1" w:themeShade="80"/>
          <w:sz w:val="24"/>
          <w:szCs w:val="24"/>
          <w:lang w:val="da-DK"/>
        </w:rPr>
        <w:t xml:space="preserve">- </w:t>
      </w:r>
      <w:r w:rsidR="00D21EF4">
        <w:rPr>
          <w:color w:val="1F3864" w:themeColor="accent1" w:themeShade="80"/>
          <w:sz w:val="24"/>
          <w:szCs w:val="24"/>
          <w:lang w:val="da-DK"/>
        </w:rPr>
        <w:t>at det er noget man gør sammen som familie, 2 og 2 eller 3 og 3 fra samme familier.</w:t>
      </w:r>
    </w:p>
    <w:p w14:paraId="5BB9F4FF" w14:textId="42DFA23F" w:rsidR="00D21EF4" w:rsidRDefault="00D21EF4" w:rsidP="00307D9E">
      <w:pPr>
        <w:rPr>
          <w:color w:val="1F3864" w:themeColor="accent1" w:themeShade="80"/>
          <w:sz w:val="24"/>
          <w:szCs w:val="24"/>
          <w:lang w:val="da-DK"/>
        </w:rPr>
      </w:pPr>
      <w:r>
        <w:rPr>
          <w:color w:val="1F3864" w:themeColor="accent1" w:themeShade="80"/>
          <w:sz w:val="24"/>
          <w:szCs w:val="24"/>
          <w:lang w:val="da-DK"/>
        </w:rPr>
        <w:t>Man kan forestille sig mange kombinationer, men alle baseret på at det er de yngre</w:t>
      </w:r>
      <w:r w:rsidR="00414E28">
        <w:rPr>
          <w:color w:val="1F3864" w:themeColor="accent1" w:themeShade="80"/>
          <w:sz w:val="24"/>
          <w:szCs w:val="24"/>
          <w:lang w:val="da-DK"/>
        </w:rPr>
        <w:t xml:space="preserve"> familiemedlemmers</w:t>
      </w:r>
      <w:r>
        <w:rPr>
          <w:color w:val="1F3864" w:themeColor="accent1" w:themeShade="80"/>
          <w:sz w:val="24"/>
          <w:szCs w:val="24"/>
          <w:lang w:val="da-DK"/>
        </w:rPr>
        <w:t xml:space="preserve"> bevidsthed og motivation</w:t>
      </w:r>
      <w:r w:rsidR="00414E28">
        <w:rPr>
          <w:color w:val="1F3864" w:themeColor="accent1" w:themeShade="80"/>
          <w:sz w:val="24"/>
          <w:szCs w:val="24"/>
          <w:lang w:val="da-DK"/>
        </w:rPr>
        <w:t>,</w:t>
      </w:r>
      <w:r>
        <w:rPr>
          <w:color w:val="1F3864" w:themeColor="accent1" w:themeShade="80"/>
          <w:sz w:val="24"/>
          <w:szCs w:val="24"/>
          <w:lang w:val="da-DK"/>
        </w:rPr>
        <w:t xml:space="preserve"> der motivere</w:t>
      </w:r>
      <w:r w:rsidR="0020752E">
        <w:rPr>
          <w:color w:val="1F3864" w:themeColor="accent1" w:themeShade="80"/>
          <w:sz w:val="24"/>
          <w:szCs w:val="24"/>
          <w:lang w:val="da-DK"/>
        </w:rPr>
        <w:t>r</w:t>
      </w:r>
      <w:r>
        <w:rPr>
          <w:color w:val="1F3864" w:themeColor="accent1" w:themeShade="80"/>
          <w:sz w:val="24"/>
          <w:szCs w:val="24"/>
          <w:lang w:val="da-DK"/>
        </w:rPr>
        <w:t xml:space="preserve"> den ældre til at gå med.</w:t>
      </w:r>
    </w:p>
    <w:p w14:paraId="4E6C876C" w14:textId="5BE0EBF2" w:rsidR="00307D9E" w:rsidRPr="001A6BED" w:rsidRDefault="00307D9E" w:rsidP="008B4F03">
      <w:pPr>
        <w:pStyle w:val="Listeafsnit"/>
        <w:numPr>
          <w:ilvl w:val="0"/>
          <w:numId w:val="16"/>
        </w:numPr>
        <w:rPr>
          <w:color w:val="1F3864" w:themeColor="accent1" w:themeShade="80"/>
          <w:sz w:val="24"/>
          <w:szCs w:val="24"/>
          <w:lang w:val="da-DK"/>
        </w:rPr>
      </w:pPr>
      <w:r w:rsidRPr="001A6BED">
        <w:rPr>
          <w:color w:val="1F3864" w:themeColor="accent1" w:themeShade="80"/>
          <w:sz w:val="24"/>
          <w:szCs w:val="24"/>
          <w:lang w:val="da-DK"/>
        </w:rPr>
        <w:t>Børn i alderen 60 til 70 år og forældre i alderen 80+</w:t>
      </w:r>
    </w:p>
    <w:p w14:paraId="2EA5B926" w14:textId="77777777" w:rsidR="00D21EF4" w:rsidRDefault="00307D9E" w:rsidP="008B4F03">
      <w:pPr>
        <w:pStyle w:val="Listeafsnit"/>
        <w:numPr>
          <w:ilvl w:val="0"/>
          <w:numId w:val="16"/>
        </w:numPr>
        <w:rPr>
          <w:color w:val="1F3864" w:themeColor="accent1" w:themeShade="80"/>
          <w:sz w:val="24"/>
          <w:szCs w:val="24"/>
          <w:lang w:val="da-DK"/>
        </w:rPr>
      </w:pPr>
      <w:r w:rsidRPr="001A6BED">
        <w:rPr>
          <w:color w:val="1F3864" w:themeColor="accent1" w:themeShade="80"/>
          <w:sz w:val="24"/>
          <w:szCs w:val="24"/>
          <w:lang w:val="da-DK"/>
        </w:rPr>
        <w:t>Børn i alderen 55 til 60 år og forældr</w:t>
      </w:r>
      <w:r w:rsidR="008B7E2D">
        <w:rPr>
          <w:color w:val="1F3864" w:themeColor="accent1" w:themeShade="80"/>
          <w:sz w:val="24"/>
          <w:szCs w:val="24"/>
          <w:lang w:val="da-DK"/>
        </w:rPr>
        <w:t>e</w:t>
      </w:r>
      <w:r w:rsidRPr="001A6BED">
        <w:rPr>
          <w:color w:val="1F3864" w:themeColor="accent1" w:themeShade="80"/>
          <w:sz w:val="24"/>
          <w:szCs w:val="24"/>
          <w:lang w:val="da-DK"/>
        </w:rPr>
        <w:t xml:space="preserve"> over 75 år</w:t>
      </w:r>
    </w:p>
    <w:p w14:paraId="335F590F" w14:textId="77777777" w:rsidR="00D21EF4" w:rsidRDefault="00D21EF4" w:rsidP="008B4F03">
      <w:pPr>
        <w:pStyle w:val="Listeafsnit"/>
        <w:numPr>
          <w:ilvl w:val="0"/>
          <w:numId w:val="16"/>
        </w:numPr>
        <w:rPr>
          <w:color w:val="1F3864" w:themeColor="accent1" w:themeShade="80"/>
          <w:sz w:val="24"/>
          <w:szCs w:val="24"/>
          <w:lang w:val="da-DK"/>
        </w:rPr>
      </w:pPr>
      <w:r>
        <w:rPr>
          <w:color w:val="1F3864" w:themeColor="accent1" w:themeShade="80"/>
          <w:sz w:val="24"/>
          <w:szCs w:val="24"/>
          <w:lang w:val="da-DK"/>
        </w:rPr>
        <w:t xml:space="preserve">Barn i alderen 25-30 år, </w:t>
      </w:r>
      <w:r w:rsidR="00307D9E" w:rsidRPr="00D21EF4">
        <w:rPr>
          <w:color w:val="1F3864" w:themeColor="accent1" w:themeShade="80"/>
          <w:sz w:val="24"/>
          <w:szCs w:val="24"/>
          <w:lang w:val="da-DK"/>
        </w:rPr>
        <w:t>forældre i alderen 60+</w:t>
      </w:r>
      <w:r>
        <w:rPr>
          <w:color w:val="1F3864" w:themeColor="accent1" w:themeShade="80"/>
          <w:sz w:val="24"/>
          <w:szCs w:val="24"/>
          <w:lang w:val="da-DK"/>
        </w:rPr>
        <w:t xml:space="preserve"> og bedsteforældre +80</w:t>
      </w:r>
    </w:p>
    <w:p w14:paraId="07BC7B1D" w14:textId="7F7E8272" w:rsidR="00307D9E" w:rsidRPr="00D21EF4" w:rsidRDefault="00307D9E" w:rsidP="008B4F03">
      <w:pPr>
        <w:pStyle w:val="Listeafsnit"/>
        <w:numPr>
          <w:ilvl w:val="0"/>
          <w:numId w:val="16"/>
        </w:numPr>
        <w:rPr>
          <w:color w:val="1F3864" w:themeColor="accent1" w:themeShade="80"/>
          <w:sz w:val="24"/>
          <w:szCs w:val="24"/>
          <w:lang w:val="da-DK"/>
        </w:rPr>
      </w:pPr>
      <w:r w:rsidRPr="00D21EF4">
        <w:rPr>
          <w:color w:val="1F3864" w:themeColor="accent1" w:themeShade="80"/>
          <w:sz w:val="24"/>
          <w:szCs w:val="24"/>
          <w:lang w:val="da-DK"/>
        </w:rPr>
        <w:t>Et barnebarn i alderen 20 til 35 år og bedsteforældre på 75+</w:t>
      </w:r>
    </w:p>
    <w:p w14:paraId="64CBCD97" w14:textId="1A6F821F" w:rsidR="00307D9E" w:rsidRPr="001A6BED" w:rsidRDefault="00307D9E" w:rsidP="00307D9E">
      <w:pPr>
        <w:rPr>
          <w:color w:val="1F3864" w:themeColor="accent1" w:themeShade="80"/>
          <w:sz w:val="24"/>
          <w:szCs w:val="24"/>
          <w:lang w:val="da-DK"/>
        </w:rPr>
      </w:pPr>
      <w:r w:rsidRPr="001A6BED">
        <w:rPr>
          <w:color w:val="1F3864" w:themeColor="accent1" w:themeShade="80"/>
          <w:sz w:val="24"/>
          <w:szCs w:val="24"/>
          <w:lang w:val="da-DK"/>
        </w:rPr>
        <w:t>V</w:t>
      </w:r>
      <w:r w:rsidR="00D21EF4">
        <w:rPr>
          <w:color w:val="1F3864" w:themeColor="accent1" w:themeShade="80"/>
          <w:sz w:val="24"/>
          <w:szCs w:val="24"/>
          <w:lang w:val="da-DK"/>
        </w:rPr>
        <w:t xml:space="preserve">i tror det er muligt for udbydere på denne måde </w:t>
      </w:r>
      <w:r w:rsidRPr="001A6BED">
        <w:rPr>
          <w:color w:val="1F3864" w:themeColor="accent1" w:themeShade="80"/>
          <w:sz w:val="24"/>
          <w:szCs w:val="24"/>
          <w:lang w:val="da-DK"/>
        </w:rPr>
        <w:t xml:space="preserve">at skabe </w:t>
      </w:r>
      <w:r w:rsidR="00D21EF4">
        <w:rPr>
          <w:color w:val="1F3864" w:themeColor="accent1" w:themeShade="80"/>
          <w:sz w:val="24"/>
          <w:szCs w:val="24"/>
          <w:lang w:val="da-DK"/>
        </w:rPr>
        <w:t>et partnerskab i familierne. Et partnerskab</w:t>
      </w:r>
      <w:r w:rsidR="00414E28">
        <w:rPr>
          <w:color w:val="1F3864" w:themeColor="accent1" w:themeShade="80"/>
          <w:sz w:val="24"/>
          <w:szCs w:val="24"/>
          <w:lang w:val="da-DK"/>
        </w:rPr>
        <w:t>,</w:t>
      </w:r>
      <w:r w:rsidR="00D21EF4">
        <w:rPr>
          <w:color w:val="1F3864" w:themeColor="accent1" w:themeShade="80"/>
          <w:sz w:val="24"/>
          <w:szCs w:val="24"/>
          <w:lang w:val="da-DK"/>
        </w:rPr>
        <w:t xml:space="preserve"> der </w:t>
      </w:r>
      <w:r w:rsidR="0020752E">
        <w:rPr>
          <w:color w:val="1F3864" w:themeColor="accent1" w:themeShade="80"/>
          <w:sz w:val="24"/>
          <w:szCs w:val="24"/>
          <w:lang w:val="da-DK"/>
        </w:rPr>
        <w:t>kan</w:t>
      </w:r>
      <w:r w:rsidR="00D21EF4">
        <w:rPr>
          <w:color w:val="1F3864" w:themeColor="accent1" w:themeShade="80"/>
          <w:sz w:val="24"/>
          <w:szCs w:val="24"/>
          <w:lang w:val="da-DK"/>
        </w:rPr>
        <w:t xml:space="preserve"> motivere en del af de</w:t>
      </w:r>
      <w:r w:rsidRPr="001A6BED">
        <w:rPr>
          <w:color w:val="1F3864" w:themeColor="accent1" w:themeShade="80"/>
          <w:sz w:val="24"/>
          <w:szCs w:val="24"/>
          <w:lang w:val="da-DK"/>
        </w:rPr>
        <w:t xml:space="preserve"> seniorer, der er vanskelige at nå.</w:t>
      </w:r>
    </w:p>
    <w:p w14:paraId="77F6883A" w14:textId="458FFAEA" w:rsidR="005A4F68" w:rsidRDefault="00D21EF4" w:rsidP="00307D9E">
      <w:pPr>
        <w:rPr>
          <w:color w:val="1F3864" w:themeColor="accent1" w:themeShade="80"/>
          <w:sz w:val="24"/>
          <w:szCs w:val="24"/>
          <w:lang w:val="da-DK"/>
        </w:rPr>
      </w:pPr>
      <w:r>
        <w:rPr>
          <w:color w:val="1F3864" w:themeColor="accent1" w:themeShade="80"/>
          <w:sz w:val="24"/>
          <w:szCs w:val="24"/>
          <w:lang w:val="da-DK"/>
        </w:rPr>
        <w:t>De</w:t>
      </w:r>
      <w:r w:rsidR="005B4B35">
        <w:rPr>
          <w:color w:val="1F3864" w:themeColor="accent1" w:themeShade="80"/>
          <w:sz w:val="24"/>
          <w:szCs w:val="24"/>
          <w:lang w:val="da-DK"/>
        </w:rPr>
        <w:t>r</w:t>
      </w:r>
      <w:r>
        <w:rPr>
          <w:color w:val="1F3864" w:themeColor="accent1" w:themeShade="80"/>
          <w:sz w:val="24"/>
          <w:szCs w:val="24"/>
          <w:lang w:val="da-DK"/>
        </w:rPr>
        <w:t>udover vil e</w:t>
      </w:r>
      <w:r w:rsidR="00414E28">
        <w:rPr>
          <w:color w:val="1F3864" w:themeColor="accent1" w:themeShade="80"/>
          <w:sz w:val="24"/>
          <w:szCs w:val="24"/>
          <w:lang w:val="da-DK"/>
        </w:rPr>
        <w:t>t</w:t>
      </w:r>
      <w:r>
        <w:rPr>
          <w:color w:val="1F3864" w:themeColor="accent1" w:themeShade="80"/>
          <w:sz w:val="24"/>
          <w:szCs w:val="24"/>
          <w:lang w:val="da-DK"/>
        </w:rPr>
        <w:t xml:space="preserve"> sådan</w:t>
      </w:r>
      <w:r w:rsidR="00414E28">
        <w:rPr>
          <w:color w:val="1F3864" w:themeColor="accent1" w:themeShade="80"/>
          <w:sz w:val="24"/>
          <w:szCs w:val="24"/>
          <w:lang w:val="da-DK"/>
        </w:rPr>
        <w:t>t</w:t>
      </w:r>
      <w:r>
        <w:rPr>
          <w:color w:val="1F3864" w:themeColor="accent1" w:themeShade="80"/>
          <w:sz w:val="24"/>
          <w:szCs w:val="24"/>
          <w:lang w:val="da-DK"/>
        </w:rPr>
        <w:t xml:space="preserve"> partnerskab i familien potentielt kunne skabe andre </w:t>
      </w:r>
      <w:r w:rsidR="00307D9E" w:rsidRPr="001A6BED">
        <w:rPr>
          <w:color w:val="1F3864" w:themeColor="accent1" w:themeShade="80"/>
          <w:sz w:val="24"/>
          <w:szCs w:val="24"/>
          <w:lang w:val="da-DK"/>
        </w:rPr>
        <w:t xml:space="preserve">stærke </w:t>
      </w:r>
      <w:r w:rsidR="005A4F68">
        <w:rPr>
          <w:color w:val="1F3864" w:themeColor="accent1" w:themeShade="80"/>
          <w:sz w:val="24"/>
          <w:szCs w:val="24"/>
          <w:lang w:val="da-DK"/>
        </w:rPr>
        <w:t xml:space="preserve">og </w:t>
      </w:r>
      <w:r w:rsidR="00307D9E" w:rsidRPr="001A6BED">
        <w:rPr>
          <w:color w:val="1F3864" w:themeColor="accent1" w:themeShade="80"/>
          <w:sz w:val="24"/>
          <w:szCs w:val="24"/>
          <w:lang w:val="da-DK"/>
        </w:rPr>
        <w:t>positive effekter</w:t>
      </w:r>
      <w:r w:rsidR="005A4F68">
        <w:rPr>
          <w:color w:val="1F3864" w:themeColor="accent1" w:themeShade="80"/>
          <w:sz w:val="24"/>
          <w:szCs w:val="24"/>
          <w:lang w:val="da-DK"/>
        </w:rPr>
        <w:t>.</w:t>
      </w:r>
    </w:p>
    <w:p w14:paraId="71A8ED04" w14:textId="1B58A8FA" w:rsidR="00307D9E" w:rsidRPr="001A6BED" w:rsidRDefault="00307D9E" w:rsidP="008B4F03">
      <w:pPr>
        <w:pStyle w:val="Listeafsnit"/>
        <w:numPr>
          <w:ilvl w:val="0"/>
          <w:numId w:val="33"/>
        </w:numPr>
        <w:rPr>
          <w:color w:val="1F3864" w:themeColor="accent1" w:themeShade="80"/>
          <w:sz w:val="24"/>
          <w:szCs w:val="24"/>
          <w:lang w:val="da-DK"/>
        </w:rPr>
      </w:pPr>
      <w:r w:rsidRPr="001A6BED">
        <w:rPr>
          <w:color w:val="1F3864" w:themeColor="accent1" w:themeShade="80"/>
          <w:sz w:val="24"/>
          <w:szCs w:val="24"/>
          <w:lang w:val="da-DK"/>
        </w:rPr>
        <w:t>Et bedre udbytte og læringsresultat</w:t>
      </w:r>
      <w:r w:rsidR="005A4F68">
        <w:rPr>
          <w:color w:val="1F3864" w:themeColor="accent1" w:themeShade="80"/>
          <w:sz w:val="24"/>
          <w:szCs w:val="24"/>
          <w:lang w:val="da-DK"/>
        </w:rPr>
        <w:t xml:space="preserve"> for den ældste</w:t>
      </w:r>
      <w:r w:rsidR="00414E28">
        <w:rPr>
          <w:color w:val="1F3864" w:themeColor="accent1" w:themeShade="80"/>
          <w:sz w:val="24"/>
          <w:szCs w:val="24"/>
          <w:lang w:val="da-DK"/>
        </w:rPr>
        <w:t>,</w:t>
      </w:r>
      <w:r w:rsidR="005A4F68">
        <w:rPr>
          <w:color w:val="1F3864" w:themeColor="accent1" w:themeShade="80"/>
          <w:sz w:val="24"/>
          <w:szCs w:val="24"/>
          <w:lang w:val="da-DK"/>
        </w:rPr>
        <w:t xml:space="preserve"> fordi den yngre har hørt det samme.</w:t>
      </w:r>
      <w:r w:rsidRPr="001A6BED">
        <w:rPr>
          <w:color w:val="1F3864" w:themeColor="accent1" w:themeShade="80"/>
          <w:sz w:val="24"/>
          <w:szCs w:val="24"/>
          <w:lang w:val="da-DK"/>
        </w:rPr>
        <w:t xml:space="preserve"> </w:t>
      </w:r>
    </w:p>
    <w:p w14:paraId="7899B487" w14:textId="4572F87E" w:rsidR="00307D9E" w:rsidRPr="001A6BED" w:rsidRDefault="005A4F68" w:rsidP="008B4F03">
      <w:pPr>
        <w:pStyle w:val="Listeafsnit"/>
        <w:numPr>
          <w:ilvl w:val="0"/>
          <w:numId w:val="33"/>
        </w:numPr>
        <w:rPr>
          <w:color w:val="1F3864" w:themeColor="accent1" w:themeShade="80"/>
          <w:sz w:val="24"/>
          <w:szCs w:val="24"/>
          <w:lang w:val="da-DK"/>
        </w:rPr>
      </w:pPr>
      <w:r>
        <w:rPr>
          <w:color w:val="1F3864" w:themeColor="accent1" w:themeShade="80"/>
          <w:sz w:val="24"/>
          <w:szCs w:val="24"/>
          <w:lang w:val="da-DK"/>
        </w:rPr>
        <w:t xml:space="preserve">En større chance for, at </w:t>
      </w:r>
      <w:r w:rsidR="00414E28">
        <w:rPr>
          <w:color w:val="1F3864" w:themeColor="accent1" w:themeShade="80"/>
          <w:sz w:val="24"/>
          <w:szCs w:val="24"/>
          <w:lang w:val="da-DK"/>
        </w:rPr>
        <w:t>kursets</w:t>
      </w:r>
      <w:r>
        <w:rPr>
          <w:color w:val="1F3864" w:themeColor="accent1" w:themeShade="80"/>
          <w:sz w:val="24"/>
          <w:szCs w:val="24"/>
          <w:lang w:val="da-DK"/>
        </w:rPr>
        <w:t xml:space="preserve"> indhold, </w:t>
      </w:r>
      <w:r w:rsidR="00307D9E" w:rsidRPr="001A6BED">
        <w:rPr>
          <w:color w:val="1F3864" w:themeColor="accent1" w:themeShade="80"/>
          <w:sz w:val="24"/>
          <w:szCs w:val="24"/>
          <w:lang w:val="da-DK"/>
        </w:rPr>
        <w:t>perspektiver og</w:t>
      </w:r>
      <w:r>
        <w:rPr>
          <w:color w:val="1F3864" w:themeColor="accent1" w:themeShade="80"/>
          <w:sz w:val="24"/>
          <w:szCs w:val="24"/>
          <w:lang w:val="da-DK"/>
        </w:rPr>
        <w:t xml:space="preserve"> </w:t>
      </w:r>
      <w:r w:rsidR="00307D9E" w:rsidRPr="001A6BED">
        <w:rPr>
          <w:color w:val="1F3864" w:themeColor="accent1" w:themeShade="80"/>
          <w:sz w:val="24"/>
          <w:szCs w:val="24"/>
          <w:lang w:val="da-DK"/>
        </w:rPr>
        <w:t xml:space="preserve">praktiske forslag til </w:t>
      </w:r>
      <w:r>
        <w:rPr>
          <w:color w:val="1F3864" w:themeColor="accent1" w:themeShade="80"/>
          <w:sz w:val="24"/>
          <w:szCs w:val="24"/>
          <w:lang w:val="da-DK"/>
        </w:rPr>
        <w:t>en bedre fastholdelse af fysiske evner og</w:t>
      </w:r>
      <w:r w:rsidR="00307D9E" w:rsidRPr="001A6BED">
        <w:rPr>
          <w:color w:val="1F3864" w:themeColor="accent1" w:themeShade="80"/>
          <w:sz w:val="24"/>
          <w:szCs w:val="24"/>
          <w:lang w:val="da-DK"/>
        </w:rPr>
        <w:t xml:space="preserve"> kompetencer</w:t>
      </w:r>
      <w:r>
        <w:rPr>
          <w:color w:val="1F3864" w:themeColor="accent1" w:themeShade="80"/>
          <w:sz w:val="24"/>
          <w:szCs w:val="24"/>
          <w:lang w:val="da-DK"/>
        </w:rPr>
        <w:t xml:space="preserve"> senere i livet, bliver </w:t>
      </w:r>
      <w:r w:rsidR="00307D9E" w:rsidRPr="001A6BED">
        <w:rPr>
          <w:color w:val="1F3864" w:themeColor="accent1" w:themeShade="80"/>
          <w:sz w:val="24"/>
          <w:szCs w:val="24"/>
          <w:lang w:val="da-DK"/>
        </w:rPr>
        <w:t xml:space="preserve">et </w:t>
      </w:r>
      <w:r>
        <w:rPr>
          <w:color w:val="1F3864" w:themeColor="accent1" w:themeShade="80"/>
          <w:sz w:val="24"/>
          <w:szCs w:val="24"/>
          <w:lang w:val="da-DK"/>
        </w:rPr>
        <w:t xml:space="preserve">tilbagevendende </w:t>
      </w:r>
      <w:r w:rsidR="008B7E2D">
        <w:rPr>
          <w:color w:val="1F3864" w:themeColor="accent1" w:themeShade="80"/>
          <w:sz w:val="24"/>
          <w:szCs w:val="24"/>
          <w:lang w:val="da-DK"/>
        </w:rPr>
        <w:t>samtale</w:t>
      </w:r>
      <w:r w:rsidR="00307D9E" w:rsidRPr="001A6BED">
        <w:rPr>
          <w:color w:val="1F3864" w:themeColor="accent1" w:themeShade="80"/>
          <w:sz w:val="24"/>
          <w:szCs w:val="24"/>
          <w:lang w:val="da-DK"/>
        </w:rPr>
        <w:t>emne i familierne.</w:t>
      </w:r>
    </w:p>
    <w:p w14:paraId="57A0321F" w14:textId="24F831A9" w:rsidR="00307D9E" w:rsidRPr="00414E28" w:rsidRDefault="005B4B35" w:rsidP="00307D9E">
      <w:pPr>
        <w:pStyle w:val="Listeafsnit"/>
        <w:numPr>
          <w:ilvl w:val="0"/>
          <w:numId w:val="33"/>
        </w:numPr>
        <w:rPr>
          <w:color w:val="1F3864" w:themeColor="accent1" w:themeShade="80"/>
          <w:sz w:val="24"/>
          <w:szCs w:val="24"/>
          <w:lang w:val="da-DK"/>
        </w:rPr>
      </w:pPr>
      <w:r>
        <w:rPr>
          <w:color w:val="1F3864" w:themeColor="accent1" w:themeShade="80"/>
          <w:sz w:val="24"/>
          <w:szCs w:val="24"/>
          <w:lang w:val="da-DK"/>
        </w:rPr>
        <w:t>Unge og ældre</w:t>
      </w:r>
      <w:r w:rsidR="005A4F68">
        <w:rPr>
          <w:color w:val="1F3864" w:themeColor="accent1" w:themeShade="80"/>
          <w:sz w:val="24"/>
          <w:szCs w:val="24"/>
          <w:lang w:val="da-DK"/>
        </w:rPr>
        <w:t xml:space="preserve"> i familierne udvikler de nødvendige tiltag sammen og </w:t>
      </w:r>
      <w:r w:rsidR="00307D9E" w:rsidRPr="001A6BED">
        <w:rPr>
          <w:color w:val="1F3864" w:themeColor="accent1" w:themeShade="80"/>
          <w:sz w:val="24"/>
          <w:szCs w:val="24"/>
          <w:lang w:val="da-DK"/>
        </w:rPr>
        <w:t xml:space="preserve">begynder </w:t>
      </w:r>
      <w:r w:rsidR="005A4F68">
        <w:rPr>
          <w:color w:val="1F3864" w:themeColor="accent1" w:themeShade="80"/>
          <w:sz w:val="24"/>
          <w:szCs w:val="24"/>
          <w:lang w:val="da-DK"/>
        </w:rPr>
        <w:t xml:space="preserve">mere systematisk og løbende </w:t>
      </w:r>
      <w:r w:rsidR="00307D9E" w:rsidRPr="001A6BED">
        <w:rPr>
          <w:color w:val="1F3864" w:themeColor="accent1" w:themeShade="80"/>
          <w:sz w:val="24"/>
          <w:szCs w:val="24"/>
          <w:lang w:val="da-DK"/>
        </w:rPr>
        <w:t xml:space="preserve">at </w:t>
      </w:r>
      <w:r w:rsidR="00414E28">
        <w:rPr>
          <w:color w:val="1F3864" w:themeColor="accent1" w:themeShade="80"/>
          <w:sz w:val="24"/>
          <w:szCs w:val="24"/>
          <w:lang w:val="da-DK"/>
        </w:rPr>
        <w:t xml:space="preserve">foretage sig </w:t>
      </w:r>
      <w:r w:rsidR="00307D9E" w:rsidRPr="001A6BED">
        <w:rPr>
          <w:color w:val="1F3864" w:themeColor="accent1" w:themeShade="80"/>
          <w:sz w:val="24"/>
          <w:szCs w:val="24"/>
          <w:lang w:val="da-DK"/>
        </w:rPr>
        <w:t>noget fysisk sammen.</w:t>
      </w:r>
    </w:p>
    <w:p w14:paraId="4601112E" w14:textId="5D84B3D6" w:rsidR="00307D9E" w:rsidRPr="001A6BED" w:rsidRDefault="00307D9E" w:rsidP="008B7E2D">
      <w:pPr>
        <w:rPr>
          <w:color w:val="1F3864" w:themeColor="accent1" w:themeShade="80"/>
          <w:sz w:val="24"/>
          <w:szCs w:val="24"/>
          <w:lang w:val="da-DK"/>
        </w:rPr>
      </w:pPr>
      <w:r w:rsidRPr="001A6BED">
        <w:rPr>
          <w:color w:val="1F3864" w:themeColor="accent1" w:themeShade="80"/>
          <w:sz w:val="24"/>
          <w:szCs w:val="24"/>
          <w:lang w:val="da-DK"/>
        </w:rPr>
        <w:t>Det</w:t>
      </w:r>
      <w:r w:rsidR="005A4F68">
        <w:rPr>
          <w:color w:val="1F3864" w:themeColor="accent1" w:themeShade="80"/>
          <w:sz w:val="24"/>
          <w:szCs w:val="24"/>
          <w:lang w:val="da-DK"/>
        </w:rPr>
        <w:t xml:space="preserve"> er ofte en udfordring for </w:t>
      </w:r>
      <w:r w:rsidR="00066E2B">
        <w:rPr>
          <w:color w:val="1F3864" w:themeColor="accent1" w:themeShade="80"/>
          <w:sz w:val="24"/>
          <w:szCs w:val="24"/>
          <w:lang w:val="da-DK"/>
        </w:rPr>
        <w:t>ældre familiemedlemmer</w:t>
      </w:r>
      <w:r w:rsidRPr="001A6BED">
        <w:rPr>
          <w:color w:val="1F3864" w:themeColor="accent1" w:themeShade="80"/>
          <w:sz w:val="24"/>
          <w:szCs w:val="24"/>
          <w:lang w:val="da-DK"/>
        </w:rPr>
        <w:t xml:space="preserve"> at finde </w:t>
      </w:r>
      <w:r w:rsidR="00066E2B">
        <w:rPr>
          <w:color w:val="1F3864" w:themeColor="accent1" w:themeShade="80"/>
          <w:sz w:val="24"/>
          <w:szCs w:val="24"/>
          <w:lang w:val="da-DK"/>
        </w:rPr>
        <w:t xml:space="preserve">på </w:t>
      </w:r>
      <w:r w:rsidRPr="001A6BED">
        <w:rPr>
          <w:color w:val="1F3864" w:themeColor="accent1" w:themeShade="80"/>
          <w:sz w:val="24"/>
          <w:szCs w:val="24"/>
          <w:lang w:val="da-DK"/>
        </w:rPr>
        <w:t>ønsker til jul</w:t>
      </w:r>
      <w:r w:rsidR="005A4F68">
        <w:rPr>
          <w:color w:val="1F3864" w:themeColor="accent1" w:themeShade="80"/>
          <w:sz w:val="24"/>
          <w:szCs w:val="24"/>
          <w:lang w:val="da-DK"/>
        </w:rPr>
        <w:t xml:space="preserve"> og fødselsdag</w:t>
      </w:r>
      <w:r w:rsidR="00066E2B">
        <w:rPr>
          <w:color w:val="1F3864" w:themeColor="accent1" w:themeShade="80"/>
          <w:sz w:val="24"/>
          <w:szCs w:val="24"/>
          <w:lang w:val="da-DK"/>
        </w:rPr>
        <w:t>e</w:t>
      </w:r>
      <w:r w:rsidR="005A4F68">
        <w:rPr>
          <w:color w:val="1F3864" w:themeColor="accent1" w:themeShade="80"/>
          <w:sz w:val="24"/>
          <w:szCs w:val="24"/>
          <w:lang w:val="da-DK"/>
        </w:rPr>
        <w:t xml:space="preserve">. Vi </w:t>
      </w:r>
      <w:r w:rsidR="00414E28">
        <w:rPr>
          <w:color w:val="1F3864" w:themeColor="accent1" w:themeShade="80"/>
          <w:sz w:val="24"/>
          <w:szCs w:val="24"/>
          <w:lang w:val="da-DK"/>
        </w:rPr>
        <w:t xml:space="preserve">ser </w:t>
      </w:r>
      <w:r w:rsidR="005A4F68">
        <w:rPr>
          <w:color w:val="1F3864" w:themeColor="accent1" w:themeShade="80"/>
          <w:sz w:val="24"/>
          <w:szCs w:val="24"/>
          <w:lang w:val="da-DK"/>
        </w:rPr>
        <w:t xml:space="preserve">et kursus, og især </w:t>
      </w:r>
      <w:r w:rsidR="00414E28">
        <w:rPr>
          <w:color w:val="1F3864" w:themeColor="accent1" w:themeShade="80"/>
          <w:sz w:val="24"/>
          <w:szCs w:val="24"/>
          <w:lang w:val="da-DK"/>
        </w:rPr>
        <w:t xml:space="preserve">det </w:t>
      </w:r>
      <w:r w:rsidR="005A4F68">
        <w:rPr>
          <w:color w:val="1F3864" w:themeColor="accent1" w:themeShade="80"/>
          <w:sz w:val="24"/>
          <w:szCs w:val="24"/>
          <w:lang w:val="da-DK"/>
        </w:rPr>
        <w:t>at gå på kursus sammen med et familiemedlem</w:t>
      </w:r>
      <w:r w:rsidR="00066E2B">
        <w:rPr>
          <w:color w:val="1F3864" w:themeColor="accent1" w:themeShade="80"/>
          <w:sz w:val="24"/>
          <w:szCs w:val="24"/>
          <w:lang w:val="da-DK"/>
        </w:rPr>
        <w:t>,</w:t>
      </w:r>
      <w:r w:rsidR="008B7E2D">
        <w:rPr>
          <w:color w:val="1F3864" w:themeColor="accent1" w:themeShade="80"/>
          <w:sz w:val="24"/>
          <w:szCs w:val="24"/>
          <w:lang w:val="da-DK"/>
        </w:rPr>
        <w:t xml:space="preserve"> </w:t>
      </w:r>
      <w:r w:rsidR="00066E2B">
        <w:rPr>
          <w:color w:val="1F3864" w:themeColor="accent1" w:themeShade="80"/>
          <w:sz w:val="24"/>
          <w:szCs w:val="24"/>
          <w:lang w:val="da-DK"/>
        </w:rPr>
        <w:t xml:space="preserve">som </w:t>
      </w:r>
      <w:r w:rsidRPr="001A6BED">
        <w:rPr>
          <w:color w:val="1F3864" w:themeColor="accent1" w:themeShade="80"/>
          <w:sz w:val="24"/>
          <w:szCs w:val="24"/>
          <w:lang w:val="da-DK"/>
        </w:rPr>
        <w:t xml:space="preserve">en perfekt </w:t>
      </w:r>
      <w:r w:rsidR="00EF5AE0">
        <w:rPr>
          <w:color w:val="1F3864" w:themeColor="accent1" w:themeShade="80"/>
          <w:sz w:val="24"/>
          <w:szCs w:val="24"/>
          <w:lang w:val="da-DK"/>
        </w:rPr>
        <w:t>gave</w:t>
      </w:r>
      <w:r w:rsidR="008B7E2D">
        <w:rPr>
          <w:color w:val="1F3864" w:themeColor="accent1" w:themeShade="80"/>
          <w:sz w:val="24"/>
          <w:szCs w:val="24"/>
          <w:lang w:val="da-DK"/>
        </w:rPr>
        <w:t>.</w:t>
      </w:r>
      <w:r w:rsidR="005A4F68">
        <w:rPr>
          <w:color w:val="1F3864" w:themeColor="accent1" w:themeShade="80"/>
          <w:sz w:val="24"/>
          <w:szCs w:val="24"/>
          <w:lang w:val="da-DK"/>
        </w:rPr>
        <w:t xml:space="preserve"> </w:t>
      </w:r>
      <w:r w:rsidRPr="001A6BED">
        <w:rPr>
          <w:color w:val="1F3864" w:themeColor="accent1" w:themeShade="80"/>
          <w:sz w:val="24"/>
          <w:szCs w:val="24"/>
          <w:lang w:val="da-DK"/>
        </w:rPr>
        <w:t>Vi mener</w:t>
      </w:r>
      <w:r w:rsidR="00414E28">
        <w:rPr>
          <w:color w:val="1F3864" w:themeColor="accent1" w:themeShade="80"/>
          <w:sz w:val="24"/>
          <w:szCs w:val="24"/>
          <w:lang w:val="da-DK"/>
        </w:rPr>
        <w:t xml:space="preserve"> derfor</w:t>
      </w:r>
      <w:r w:rsidRPr="001A6BED">
        <w:rPr>
          <w:color w:val="1F3864" w:themeColor="accent1" w:themeShade="80"/>
          <w:sz w:val="24"/>
          <w:szCs w:val="24"/>
          <w:lang w:val="da-DK"/>
        </w:rPr>
        <w:t xml:space="preserve">, at der er potentiale i at lancere </w:t>
      </w:r>
      <w:r w:rsidR="005A4F68">
        <w:rPr>
          <w:color w:val="1F3864" w:themeColor="accent1" w:themeShade="80"/>
          <w:sz w:val="24"/>
          <w:szCs w:val="24"/>
          <w:lang w:val="da-DK"/>
        </w:rPr>
        <w:t xml:space="preserve">kurserne via et </w:t>
      </w:r>
      <w:r w:rsidR="008B7E2D">
        <w:rPr>
          <w:color w:val="1F3864" w:themeColor="accent1" w:themeShade="80"/>
          <w:sz w:val="24"/>
          <w:szCs w:val="24"/>
          <w:lang w:val="da-DK"/>
        </w:rPr>
        <w:t>gavekort.</w:t>
      </w:r>
    </w:p>
    <w:p w14:paraId="31FCF584" w14:textId="4E627514" w:rsidR="00307D9E" w:rsidRPr="001A6BED" w:rsidRDefault="005A4F68" w:rsidP="00307D9E">
      <w:pPr>
        <w:rPr>
          <w:color w:val="1F3864" w:themeColor="accent1" w:themeShade="80"/>
          <w:sz w:val="24"/>
          <w:szCs w:val="24"/>
          <w:lang w:val="da-DK"/>
        </w:rPr>
      </w:pPr>
      <w:r>
        <w:rPr>
          <w:color w:val="1F3864" w:themeColor="accent1" w:themeShade="80"/>
          <w:sz w:val="24"/>
          <w:szCs w:val="24"/>
          <w:lang w:val="da-DK"/>
        </w:rPr>
        <w:t>Omkostningsniveauerne</w:t>
      </w:r>
      <w:r w:rsidR="00307D9E" w:rsidRPr="001A6BED">
        <w:rPr>
          <w:color w:val="1F3864" w:themeColor="accent1" w:themeShade="80"/>
          <w:sz w:val="24"/>
          <w:szCs w:val="24"/>
          <w:lang w:val="da-DK"/>
        </w:rPr>
        <w:t xml:space="preserve"> for gaver</w:t>
      </w:r>
      <w:r>
        <w:rPr>
          <w:color w:val="1F3864" w:themeColor="accent1" w:themeShade="80"/>
          <w:sz w:val="24"/>
          <w:szCs w:val="24"/>
          <w:lang w:val="da-DK"/>
        </w:rPr>
        <w:t xml:space="preserve"> mellem familiemedlemmer</w:t>
      </w:r>
      <w:r w:rsidR="00307D9E" w:rsidRPr="001A6BED">
        <w:rPr>
          <w:color w:val="1F3864" w:themeColor="accent1" w:themeShade="80"/>
          <w:sz w:val="24"/>
          <w:szCs w:val="24"/>
          <w:lang w:val="da-DK"/>
        </w:rPr>
        <w:t xml:space="preserve"> er </w:t>
      </w:r>
      <w:r>
        <w:rPr>
          <w:color w:val="1F3864" w:themeColor="accent1" w:themeShade="80"/>
          <w:sz w:val="24"/>
          <w:szCs w:val="24"/>
          <w:lang w:val="da-DK"/>
        </w:rPr>
        <w:t xml:space="preserve">sandsynligvis meget forskellige </w:t>
      </w:r>
      <w:r w:rsidR="00307D9E" w:rsidRPr="001A6BED">
        <w:rPr>
          <w:color w:val="1F3864" w:themeColor="accent1" w:themeShade="80"/>
          <w:sz w:val="24"/>
          <w:szCs w:val="24"/>
          <w:lang w:val="da-DK"/>
        </w:rPr>
        <w:t>fra land til land og fra familie til familie.</w:t>
      </w:r>
    </w:p>
    <w:p w14:paraId="37AB0334" w14:textId="72D43335" w:rsidR="005A4F68" w:rsidRDefault="005A4F68" w:rsidP="00307D9E">
      <w:pPr>
        <w:rPr>
          <w:color w:val="1F3864" w:themeColor="accent1" w:themeShade="80"/>
          <w:sz w:val="24"/>
          <w:szCs w:val="24"/>
          <w:lang w:val="da-DK"/>
        </w:rPr>
      </w:pPr>
      <w:r>
        <w:rPr>
          <w:color w:val="1F3864" w:themeColor="accent1" w:themeShade="80"/>
          <w:sz w:val="24"/>
          <w:szCs w:val="24"/>
          <w:lang w:val="da-DK"/>
        </w:rPr>
        <w:t xml:space="preserve">Hvis man tager udgangspunkt i Danmark </w:t>
      </w:r>
      <w:r w:rsidR="005B4B35">
        <w:rPr>
          <w:color w:val="1F3864" w:themeColor="accent1" w:themeShade="80"/>
          <w:sz w:val="24"/>
          <w:szCs w:val="24"/>
          <w:lang w:val="da-DK"/>
        </w:rPr>
        <w:t>kan</w:t>
      </w:r>
      <w:r>
        <w:rPr>
          <w:color w:val="1F3864" w:themeColor="accent1" w:themeShade="80"/>
          <w:sz w:val="24"/>
          <w:szCs w:val="24"/>
          <w:lang w:val="da-DK"/>
        </w:rPr>
        <w:t xml:space="preserve"> et </w:t>
      </w:r>
      <w:r w:rsidR="002D5ED4">
        <w:rPr>
          <w:color w:val="1F3864" w:themeColor="accent1" w:themeShade="80"/>
          <w:sz w:val="24"/>
          <w:szCs w:val="24"/>
          <w:lang w:val="da-DK"/>
        </w:rPr>
        <w:t>kursus</w:t>
      </w:r>
      <w:r w:rsidR="005B4B35">
        <w:rPr>
          <w:color w:val="1F3864" w:themeColor="accent1" w:themeShade="80"/>
          <w:sz w:val="24"/>
          <w:szCs w:val="24"/>
          <w:lang w:val="da-DK"/>
        </w:rPr>
        <w:t xml:space="preserve">, der ikke modtager støtte, </w:t>
      </w:r>
      <w:r w:rsidR="002D5ED4">
        <w:rPr>
          <w:color w:val="1F3864" w:themeColor="accent1" w:themeShade="80"/>
          <w:sz w:val="24"/>
          <w:szCs w:val="24"/>
          <w:lang w:val="da-DK"/>
        </w:rPr>
        <w:t>på 12 til 16 lektioner</w:t>
      </w:r>
      <w:r w:rsidR="005B4B35">
        <w:rPr>
          <w:color w:val="1F3864" w:themeColor="accent1" w:themeShade="80"/>
          <w:sz w:val="24"/>
          <w:szCs w:val="24"/>
          <w:lang w:val="da-DK"/>
        </w:rPr>
        <w:t xml:space="preserve"> gennemføres</w:t>
      </w:r>
    </w:p>
    <w:p w14:paraId="30B4D900" w14:textId="60A8AD88" w:rsidR="002D5ED4" w:rsidRDefault="005B4B35" w:rsidP="008B4F03">
      <w:pPr>
        <w:pStyle w:val="Listeafsnit"/>
        <w:numPr>
          <w:ilvl w:val="0"/>
          <w:numId w:val="38"/>
        </w:numPr>
        <w:rPr>
          <w:color w:val="1F3864" w:themeColor="accent1" w:themeShade="80"/>
          <w:sz w:val="24"/>
          <w:szCs w:val="24"/>
          <w:lang w:val="da-DK"/>
        </w:rPr>
      </w:pPr>
      <w:r>
        <w:rPr>
          <w:color w:val="1F3864" w:themeColor="accent1" w:themeShade="80"/>
          <w:sz w:val="24"/>
          <w:szCs w:val="24"/>
          <w:lang w:val="da-DK"/>
        </w:rPr>
        <w:t>For</w:t>
      </w:r>
      <w:r w:rsidR="002D5ED4">
        <w:rPr>
          <w:color w:val="1F3864" w:themeColor="accent1" w:themeShade="80"/>
          <w:sz w:val="24"/>
          <w:szCs w:val="24"/>
          <w:lang w:val="da-DK"/>
        </w:rPr>
        <w:t xml:space="preserve"> 100 euro til 150 euro</w:t>
      </w:r>
      <w:r>
        <w:rPr>
          <w:color w:val="1F3864" w:themeColor="accent1" w:themeShade="80"/>
          <w:sz w:val="24"/>
          <w:szCs w:val="24"/>
          <w:lang w:val="da-DK"/>
        </w:rPr>
        <w:t xml:space="preserve"> med 16 deltagere</w:t>
      </w:r>
      <w:r w:rsidR="002D5ED4">
        <w:rPr>
          <w:color w:val="1F3864" w:themeColor="accent1" w:themeShade="80"/>
          <w:sz w:val="24"/>
          <w:szCs w:val="24"/>
          <w:lang w:val="da-DK"/>
        </w:rPr>
        <w:t xml:space="preserve"> </w:t>
      </w:r>
    </w:p>
    <w:p w14:paraId="15221B2C" w14:textId="7534A61B" w:rsidR="002D5ED4" w:rsidRDefault="00307D9E" w:rsidP="008B4F03">
      <w:pPr>
        <w:pStyle w:val="Listeafsnit"/>
        <w:numPr>
          <w:ilvl w:val="1"/>
          <w:numId w:val="38"/>
        </w:numPr>
        <w:rPr>
          <w:color w:val="1F3864" w:themeColor="accent1" w:themeShade="80"/>
          <w:sz w:val="24"/>
          <w:szCs w:val="24"/>
          <w:lang w:val="da-DK"/>
        </w:rPr>
      </w:pPr>
      <w:r w:rsidRPr="005A4F68">
        <w:rPr>
          <w:color w:val="1F3864" w:themeColor="accent1" w:themeShade="80"/>
          <w:sz w:val="24"/>
          <w:szCs w:val="24"/>
          <w:lang w:val="da-DK"/>
        </w:rPr>
        <w:t>Det giver en omsætning på 1.600 / 2.400 euro</w:t>
      </w:r>
      <w:r w:rsidR="002D5ED4">
        <w:rPr>
          <w:color w:val="1F3864" w:themeColor="accent1" w:themeShade="80"/>
          <w:sz w:val="24"/>
          <w:szCs w:val="24"/>
          <w:lang w:val="da-DK"/>
        </w:rPr>
        <w:t xml:space="preserve"> per kursus</w:t>
      </w:r>
    </w:p>
    <w:p w14:paraId="7FD55403" w14:textId="77777777" w:rsidR="002D5ED4" w:rsidRDefault="002D5ED4" w:rsidP="002D5ED4">
      <w:pPr>
        <w:pStyle w:val="Listeafsnit"/>
        <w:ind w:left="1490"/>
        <w:rPr>
          <w:color w:val="1F3864" w:themeColor="accent1" w:themeShade="80"/>
          <w:sz w:val="24"/>
          <w:szCs w:val="24"/>
          <w:lang w:val="da-DK"/>
        </w:rPr>
      </w:pPr>
    </w:p>
    <w:p w14:paraId="6430229F" w14:textId="14CBD727" w:rsidR="002D5ED4" w:rsidRDefault="005B4B35" w:rsidP="008B4F03">
      <w:pPr>
        <w:pStyle w:val="Listeafsnit"/>
        <w:numPr>
          <w:ilvl w:val="0"/>
          <w:numId w:val="38"/>
        </w:numPr>
        <w:rPr>
          <w:color w:val="1F3864" w:themeColor="accent1" w:themeShade="80"/>
          <w:sz w:val="24"/>
          <w:szCs w:val="24"/>
          <w:lang w:val="da-DK"/>
        </w:rPr>
      </w:pPr>
      <w:r>
        <w:rPr>
          <w:color w:val="1F3864" w:themeColor="accent1" w:themeShade="80"/>
          <w:sz w:val="24"/>
          <w:szCs w:val="24"/>
          <w:lang w:val="da-DK"/>
        </w:rPr>
        <w:t xml:space="preserve">For </w:t>
      </w:r>
      <w:r w:rsidR="002D5ED4">
        <w:rPr>
          <w:color w:val="1F3864" w:themeColor="accent1" w:themeShade="80"/>
          <w:sz w:val="24"/>
          <w:szCs w:val="24"/>
          <w:lang w:val="da-DK"/>
        </w:rPr>
        <w:t>80 til 100 euro</w:t>
      </w:r>
      <w:r>
        <w:rPr>
          <w:color w:val="1F3864" w:themeColor="accent1" w:themeShade="80"/>
          <w:sz w:val="24"/>
          <w:szCs w:val="24"/>
          <w:lang w:val="da-DK"/>
        </w:rPr>
        <w:t xml:space="preserve"> med 20 deltagere</w:t>
      </w:r>
    </w:p>
    <w:p w14:paraId="4ABEBFB1" w14:textId="6E87DE6A" w:rsidR="002D5ED4" w:rsidRDefault="002D5ED4" w:rsidP="008B4F03">
      <w:pPr>
        <w:pStyle w:val="Listeafsnit"/>
        <w:numPr>
          <w:ilvl w:val="1"/>
          <w:numId w:val="38"/>
        </w:numPr>
        <w:rPr>
          <w:color w:val="1F3864" w:themeColor="accent1" w:themeShade="80"/>
          <w:sz w:val="24"/>
          <w:szCs w:val="24"/>
          <w:lang w:val="da-DK"/>
        </w:rPr>
      </w:pPr>
      <w:r w:rsidRPr="002D5ED4">
        <w:rPr>
          <w:color w:val="1F3864" w:themeColor="accent1" w:themeShade="80"/>
          <w:sz w:val="24"/>
          <w:szCs w:val="24"/>
          <w:lang w:val="da-DK"/>
        </w:rPr>
        <w:t>D</w:t>
      </w:r>
      <w:r>
        <w:rPr>
          <w:color w:val="1F3864" w:themeColor="accent1" w:themeShade="80"/>
          <w:sz w:val="24"/>
          <w:szCs w:val="24"/>
          <w:lang w:val="da-DK"/>
        </w:rPr>
        <w:t>et giver en omsætning</w:t>
      </w:r>
      <w:r w:rsidRPr="002D5ED4">
        <w:rPr>
          <w:color w:val="1F3864" w:themeColor="accent1" w:themeShade="80"/>
          <w:sz w:val="24"/>
          <w:szCs w:val="24"/>
          <w:lang w:val="da-DK"/>
        </w:rPr>
        <w:t xml:space="preserve"> på 1.</w:t>
      </w:r>
      <w:r>
        <w:rPr>
          <w:color w:val="1F3864" w:themeColor="accent1" w:themeShade="80"/>
          <w:sz w:val="24"/>
          <w:szCs w:val="24"/>
          <w:lang w:val="da-DK"/>
        </w:rPr>
        <w:t>60</w:t>
      </w:r>
      <w:r w:rsidRPr="002D5ED4">
        <w:rPr>
          <w:color w:val="1F3864" w:themeColor="accent1" w:themeShade="80"/>
          <w:sz w:val="24"/>
          <w:szCs w:val="24"/>
          <w:lang w:val="da-DK"/>
        </w:rPr>
        <w:t>0 til 2.</w:t>
      </w:r>
      <w:r>
        <w:rPr>
          <w:color w:val="1F3864" w:themeColor="accent1" w:themeShade="80"/>
          <w:sz w:val="24"/>
          <w:szCs w:val="24"/>
          <w:lang w:val="da-DK"/>
        </w:rPr>
        <w:t>0</w:t>
      </w:r>
      <w:r w:rsidRPr="002D5ED4">
        <w:rPr>
          <w:color w:val="1F3864" w:themeColor="accent1" w:themeShade="80"/>
          <w:sz w:val="24"/>
          <w:szCs w:val="24"/>
          <w:lang w:val="da-DK"/>
        </w:rPr>
        <w:t>00 euro per kursus.</w:t>
      </w:r>
      <w:r w:rsidR="00307D9E" w:rsidRPr="002D5ED4">
        <w:rPr>
          <w:color w:val="1F3864" w:themeColor="accent1" w:themeShade="80"/>
          <w:sz w:val="24"/>
          <w:szCs w:val="24"/>
          <w:lang w:val="da-DK"/>
        </w:rPr>
        <w:t xml:space="preserve"> </w:t>
      </w:r>
    </w:p>
    <w:p w14:paraId="19189B0B" w14:textId="5C11609F" w:rsidR="00307D9E" w:rsidRPr="002D5ED4" w:rsidRDefault="002D5ED4" w:rsidP="002D5ED4">
      <w:pPr>
        <w:rPr>
          <w:color w:val="1F3864" w:themeColor="accent1" w:themeShade="80"/>
          <w:sz w:val="24"/>
          <w:szCs w:val="24"/>
          <w:lang w:val="da-DK"/>
        </w:rPr>
      </w:pPr>
      <w:r>
        <w:rPr>
          <w:color w:val="1F3864" w:themeColor="accent1" w:themeShade="80"/>
          <w:sz w:val="24"/>
          <w:szCs w:val="24"/>
          <w:lang w:val="da-DK"/>
        </w:rPr>
        <w:t xml:space="preserve">80 til </w:t>
      </w:r>
      <w:r w:rsidR="00307D9E" w:rsidRPr="002D5ED4">
        <w:rPr>
          <w:color w:val="1F3864" w:themeColor="accent1" w:themeShade="80"/>
          <w:sz w:val="24"/>
          <w:szCs w:val="24"/>
          <w:lang w:val="da-DK"/>
        </w:rPr>
        <w:t xml:space="preserve">150 euro er ikke </w:t>
      </w:r>
      <w:r w:rsidR="005B4B35">
        <w:rPr>
          <w:color w:val="1F3864" w:themeColor="accent1" w:themeShade="80"/>
          <w:sz w:val="24"/>
          <w:szCs w:val="24"/>
          <w:lang w:val="da-DK"/>
        </w:rPr>
        <w:t xml:space="preserve">et </w:t>
      </w:r>
      <w:r w:rsidR="00307D9E" w:rsidRPr="002D5ED4">
        <w:rPr>
          <w:color w:val="1F3864" w:themeColor="accent1" w:themeShade="80"/>
          <w:sz w:val="24"/>
          <w:szCs w:val="24"/>
          <w:lang w:val="da-DK"/>
        </w:rPr>
        <w:t>usædvanlig</w:t>
      </w:r>
      <w:r w:rsidR="005B4B35">
        <w:rPr>
          <w:color w:val="1F3864" w:themeColor="accent1" w:themeShade="80"/>
          <w:sz w:val="24"/>
          <w:szCs w:val="24"/>
          <w:lang w:val="da-DK"/>
        </w:rPr>
        <w:t xml:space="preserve">t beløb for en </w:t>
      </w:r>
      <w:r>
        <w:rPr>
          <w:color w:val="1F3864" w:themeColor="accent1" w:themeShade="80"/>
          <w:sz w:val="24"/>
          <w:szCs w:val="24"/>
          <w:lang w:val="da-DK"/>
        </w:rPr>
        <w:t>familie</w:t>
      </w:r>
      <w:r w:rsidR="00307D9E" w:rsidRPr="002D5ED4">
        <w:rPr>
          <w:color w:val="1F3864" w:themeColor="accent1" w:themeShade="80"/>
          <w:sz w:val="24"/>
          <w:szCs w:val="24"/>
          <w:lang w:val="da-DK"/>
        </w:rPr>
        <w:t>gave i Danmark.</w:t>
      </w:r>
    </w:p>
    <w:p w14:paraId="6000A852" w14:textId="5C1A254C" w:rsidR="00307D9E" w:rsidRPr="001A6BED" w:rsidRDefault="00307D9E" w:rsidP="00307D9E">
      <w:pPr>
        <w:rPr>
          <w:color w:val="1F3864" w:themeColor="accent1" w:themeShade="80"/>
          <w:sz w:val="24"/>
          <w:szCs w:val="24"/>
          <w:lang w:val="da-DK"/>
        </w:rPr>
      </w:pPr>
      <w:r w:rsidRPr="001A6BED">
        <w:rPr>
          <w:color w:val="1F3864" w:themeColor="accent1" w:themeShade="80"/>
          <w:sz w:val="24"/>
          <w:szCs w:val="24"/>
          <w:lang w:val="da-DK"/>
        </w:rPr>
        <w:t>Det kan</w:t>
      </w:r>
      <w:r w:rsidR="002D5ED4">
        <w:rPr>
          <w:color w:val="1F3864" w:themeColor="accent1" w:themeShade="80"/>
          <w:sz w:val="24"/>
          <w:szCs w:val="24"/>
          <w:lang w:val="da-DK"/>
        </w:rPr>
        <w:t xml:space="preserve"> </w:t>
      </w:r>
      <w:r w:rsidR="0020752E">
        <w:rPr>
          <w:color w:val="1F3864" w:themeColor="accent1" w:themeShade="80"/>
          <w:sz w:val="24"/>
          <w:szCs w:val="24"/>
          <w:lang w:val="da-DK"/>
        </w:rPr>
        <w:t>f.eks.</w:t>
      </w:r>
      <w:r w:rsidR="005B4B35">
        <w:rPr>
          <w:color w:val="1F3864" w:themeColor="accent1" w:themeShade="80"/>
          <w:sz w:val="24"/>
          <w:szCs w:val="24"/>
          <w:lang w:val="da-DK"/>
        </w:rPr>
        <w:t xml:space="preserve"> </w:t>
      </w:r>
      <w:r w:rsidR="002D5ED4">
        <w:rPr>
          <w:color w:val="1F3864" w:themeColor="accent1" w:themeShade="80"/>
          <w:sz w:val="24"/>
          <w:szCs w:val="24"/>
          <w:lang w:val="da-DK"/>
        </w:rPr>
        <w:t xml:space="preserve">udbydes som </w:t>
      </w:r>
      <w:r w:rsidRPr="001A6BED">
        <w:rPr>
          <w:color w:val="1F3864" w:themeColor="accent1" w:themeShade="80"/>
          <w:sz w:val="24"/>
          <w:szCs w:val="24"/>
          <w:lang w:val="da-DK"/>
        </w:rPr>
        <w:t>et gavekort me</w:t>
      </w:r>
      <w:r w:rsidR="002D5ED4">
        <w:rPr>
          <w:color w:val="1F3864" w:themeColor="accent1" w:themeShade="80"/>
          <w:sz w:val="24"/>
          <w:szCs w:val="24"/>
          <w:lang w:val="da-DK"/>
        </w:rPr>
        <w:t xml:space="preserve">d en speciel tekst, der </w:t>
      </w:r>
      <w:r w:rsidR="004F7FBD">
        <w:rPr>
          <w:color w:val="1F3864" w:themeColor="accent1" w:themeShade="80"/>
          <w:sz w:val="24"/>
          <w:szCs w:val="24"/>
          <w:lang w:val="da-DK"/>
        </w:rPr>
        <w:t>gives</w:t>
      </w:r>
      <w:r w:rsidR="00B06888">
        <w:rPr>
          <w:color w:val="1F3864" w:themeColor="accent1" w:themeShade="80"/>
          <w:sz w:val="24"/>
          <w:szCs w:val="24"/>
          <w:lang w:val="da-DK"/>
        </w:rPr>
        <w:t xml:space="preserve"> fra ægtefælle til ægtefælle og som noget man gør sammen som ægtefæller.</w:t>
      </w:r>
    </w:p>
    <w:p w14:paraId="14463BE4" w14:textId="29447B7A" w:rsidR="00307D9E" w:rsidRPr="001A6BED" w:rsidRDefault="00307D9E" w:rsidP="00307D9E">
      <w:pPr>
        <w:rPr>
          <w:color w:val="1F3864" w:themeColor="accent1" w:themeShade="80"/>
          <w:sz w:val="24"/>
          <w:szCs w:val="24"/>
          <w:lang w:val="da-DK"/>
        </w:rPr>
      </w:pPr>
      <w:r w:rsidRPr="001A6BED">
        <w:rPr>
          <w:color w:val="1F3864" w:themeColor="accent1" w:themeShade="80"/>
          <w:sz w:val="24"/>
          <w:szCs w:val="24"/>
          <w:lang w:val="da-DK"/>
        </w:rPr>
        <w:t xml:space="preserve"> Det kan være </w:t>
      </w:r>
      <w:r w:rsidR="00B06888">
        <w:rPr>
          <w:color w:val="1F3864" w:themeColor="accent1" w:themeShade="80"/>
          <w:sz w:val="24"/>
          <w:szCs w:val="24"/>
          <w:lang w:val="da-DK"/>
        </w:rPr>
        <w:t xml:space="preserve">i form af et </w:t>
      </w:r>
      <w:r w:rsidRPr="001A6BED">
        <w:rPr>
          <w:color w:val="1F3864" w:themeColor="accent1" w:themeShade="80"/>
          <w:sz w:val="24"/>
          <w:szCs w:val="24"/>
          <w:lang w:val="da-DK"/>
        </w:rPr>
        <w:t>gave</w:t>
      </w:r>
      <w:r w:rsidR="00B06888">
        <w:rPr>
          <w:color w:val="1F3864" w:themeColor="accent1" w:themeShade="80"/>
          <w:sz w:val="24"/>
          <w:szCs w:val="24"/>
          <w:lang w:val="da-DK"/>
        </w:rPr>
        <w:t>kort</w:t>
      </w:r>
      <w:r w:rsidRPr="001A6BED">
        <w:rPr>
          <w:color w:val="1F3864" w:themeColor="accent1" w:themeShade="80"/>
          <w:sz w:val="24"/>
          <w:szCs w:val="24"/>
          <w:lang w:val="da-DK"/>
        </w:rPr>
        <w:t xml:space="preserve">, </w:t>
      </w:r>
      <w:r w:rsidR="004F7FBD">
        <w:rPr>
          <w:color w:val="1F3864" w:themeColor="accent1" w:themeShade="80"/>
          <w:sz w:val="24"/>
          <w:szCs w:val="24"/>
          <w:lang w:val="da-DK"/>
        </w:rPr>
        <w:t>der</w:t>
      </w:r>
      <w:r w:rsidRPr="001A6BED">
        <w:rPr>
          <w:color w:val="1F3864" w:themeColor="accent1" w:themeShade="80"/>
          <w:sz w:val="24"/>
          <w:szCs w:val="24"/>
          <w:lang w:val="da-DK"/>
        </w:rPr>
        <w:t xml:space="preserve"> </w:t>
      </w:r>
      <w:r w:rsidR="004F7FBD">
        <w:rPr>
          <w:color w:val="1F3864" w:themeColor="accent1" w:themeShade="80"/>
          <w:sz w:val="24"/>
          <w:szCs w:val="24"/>
          <w:lang w:val="da-DK"/>
        </w:rPr>
        <w:t>gives</w:t>
      </w:r>
      <w:r w:rsidRPr="001A6BED">
        <w:rPr>
          <w:color w:val="1F3864" w:themeColor="accent1" w:themeShade="80"/>
          <w:sz w:val="24"/>
          <w:szCs w:val="24"/>
          <w:lang w:val="da-DK"/>
        </w:rPr>
        <w:t xml:space="preserve"> fra børn til forældre.</w:t>
      </w:r>
    </w:p>
    <w:p w14:paraId="65745518" w14:textId="71A16897" w:rsidR="00307D9E" w:rsidRDefault="00307D9E" w:rsidP="008B4F03">
      <w:pPr>
        <w:pStyle w:val="Listeafsnit"/>
        <w:numPr>
          <w:ilvl w:val="1"/>
          <w:numId w:val="17"/>
        </w:numPr>
        <w:rPr>
          <w:color w:val="1F3864" w:themeColor="accent1" w:themeShade="80"/>
          <w:sz w:val="24"/>
          <w:szCs w:val="24"/>
          <w:lang w:val="da-DK"/>
        </w:rPr>
      </w:pPr>
      <w:r w:rsidRPr="001A6BED">
        <w:rPr>
          <w:color w:val="1F3864" w:themeColor="accent1" w:themeShade="80"/>
          <w:sz w:val="24"/>
          <w:szCs w:val="24"/>
          <w:lang w:val="da-DK"/>
        </w:rPr>
        <w:t xml:space="preserve">2 børn, der betaler </w:t>
      </w:r>
      <w:r w:rsidR="00B06888">
        <w:rPr>
          <w:color w:val="1F3864" w:themeColor="accent1" w:themeShade="80"/>
          <w:sz w:val="24"/>
          <w:szCs w:val="24"/>
          <w:lang w:val="da-DK"/>
        </w:rPr>
        <w:t xml:space="preserve">50 - </w:t>
      </w:r>
      <w:r w:rsidRPr="001A6BED">
        <w:rPr>
          <w:color w:val="1F3864" w:themeColor="accent1" w:themeShade="80"/>
          <w:sz w:val="24"/>
          <w:szCs w:val="24"/>
          <w:lang w:val="da-DK"/>
        </w:rPr>
        <w:t xml:space="preserve">75 euro hver = </w:t>
      </w:r>
      <w:r w:rsidR="00B06888">
        <w:rPr>
          <w:color w:val="1F3864" w:themeColor="accent1" w:themeShade="80"/>
          <w:sz w:val="24"/>
          <w:szCs w:val="24"/>
          <w:lang w:val="da-DK"/>
        </w:rPr>
        <w:t xml:space="preserve">100 - </w:t>
      </w:r>
      <w:r w:rsidRPr="001A6BED">
        <w:rPr>
          <w:color w:val="1F3864" w:themeColor="accent1" w:themeShade="80"/>
          <w:sz w:val="24"/>
          <w:szCs w:val="24"/>
          <w:lang w:val="da-DK"/>
        </w:rPr>
        <w:t>150 euro</w:t>
      </w:r>
    </w:p>
    <w:p w14:paraId="58FBFDF2" w14:textId="22832A48" w:rsidR="002D5ED4" w:rsidRPr="001A6BED" w:rsidRDefault="002D5ED4" w:rsidP="008B4F03">
      <w:pPr>
        <w:pStyle w:val="Listeafsnit"/>
        <w:numPr>
          <w:ilvl w:val="1"/>
          <w:numId w:val="17"/>
        </w:numPr>
        <w:rPr>
          <w:color w:val="1F3864" w:themeColor="accent1" w:themeShade="80"/>
          <w:sz w:val="24"/>
          <w:szCs w:val="24"/>
          <w:lang w:val="da-DK"/>
        </w:rPr>
      </w:pPr>
      <w:r>
        <w:rPr>
          <w:color w:val="1F3864" w:themeColor="accent1" w:themeShade="80"/>
          <w:sz w:val="24"/>
          <w:szCs w:val="24"/>
          <w:lang w:val="da-DK"/>
        </w:rPr>
        <w:t xml:space="preserve">3 børn der betaler </w:t>
      </w:r>
      <w:r w:rsidR="00B06888">
        <w:rPr>
          <w:color w:val="1F3864" w:themeColor="accent1" w:themeShade="80"/>
          <w:sz w:val="24"/>
          <w:szCs w:val="24"/>
          <w:lang w:val="da-DK"/>
        </w:rPr>
        <w:t xml:space="preserve">35 - </w:t>
      </w:r>
      <w:r>
        <w:rPr>
          <w:color w:val="1F3864" w:themeColor="accent1" w:themeShade="80"/>
          <w:sz w:val="24"/>
          <w:szCs w:val="24"/>
          <w:lang w:val="da-DK"/>
        </w:rPr>
        <w:t xml:space="preserve">50 euro hver = </w:t>
      </w:r>
      <w:r w:rsidR="00B06888">
        <w:rPr>
          <w:color w:val="1F3864" w:themeColor="accent1" w:themeShade="80"/>
          <w:sz w:val="24"/>
          <w:szCs w:val="24"/>
          <w:lang w:val="da-DK"/>
        </w:rPr>
        <w:t xml:space="preserve">100 - </w:t>
      </w:r>
      <w:r>
        <w:rPr>
          <w:color w:val="1F3864" w:themeColor="accent1" w:themeShade="80"/>
          <w:sz w:val="24"/>
          <w:szCs w:val="24"/>
          <w:lang w:val="da-DK"/>
        </w:rPr>
        <w:t>150 euro</w:t>
      </w:r>
    </w:p>
    <w:p w14:paraId="3AF16D8F" w14:textId="6B6FF98C" w:rsidR="00307D9E" w:rsidRPr="001A6BED" w:rsidRDefault="00307D9E" w:rsidP="00307D9E">
      <w:pPr>
        <w:rPr>
          <w:color w:val="1F3864" w:themeColor="accent1" w:themeShade="80"/>
          <w:sz w:val="24"/>
          <w:szCs w:val="24"/>
          <w:lang w:val="da-DK"/>
        </w:rPr>
      </w:pPr>
      <w:r w:rsidRPr="001A6BED">
        <w:rPr>
          <w:color w:val="1F3864" w:themeColor="accent1" w:themeShade="80"/>
          <w:sz w:val="24"/>
          <w:szCs w:val="24"/>
          <w:lang w:val="da-DK"/>
        </w:rPr>
        <w:t xml:space="preserve"> Et gavekort der </w:t>
      </w:r>
      <w:r w:rsidR="004F7FBD">
        <w:rPr>
          <w:color w:val="1F3864" w:themeColor="accent1" w:themeShade="80"/>
          <w:sz w:val="24"/>
          <w:szCs w:val="24"/>
          <w:lang w:val="da-DK"/>
        </w:rPr>
        <w:t>gives</w:t>
      </w:r>
      <w:r w:rsidRPr="001A6BED">
        <w:rPr>
          <w:color w:val="1F3864" w:themeColor="accent1" w:themeShade="80"/>
          <w:sz w:val="24"/>
          <w:szCs w:val="24"/>
          <w:lang w:val="da-DK"/>
        </w:rPr>
        <w:t xml:space="preserve"> fra børnebørn til bedsteforældre.</w:t>
      </w:r>
    </w:p>
    <w:p w14:paraId="0E16086E" w14:textId="2964D722" w:rsidR="002D5ED4" w:rsidRDefault="002D5ED4" w:rsidP="008B4F03">
      <w:pPr>
        <w:pStyle w:val="Listeafsnit"/>
        <w:numPr>
          <w:ilvl w:val="1"/>
          <w:numId w:val="17"/>
        </w:numPr>
        <w:rPr>
          <w:color w:val="1F3864" w:themeColor="accent1" w:themeShade="80"/>
          <w:sz w:val="24"/>
          <w:szCs w:val="24"/>
          <w:lang w:val="da-DK"/>
        </w:rPr>
      </w:pPr>
      <w:r>
        <w:rPr>
          <w:color w:val="1F3864" w:themeColor="accent1" w:themeShade="80"/>
          <w:sz w:val="24"/>
          <w:szCs w:val="24"/>
          <w:lang w:val="da-DK"/>
        </w:rPr>
        <w:t xml:space="preserve">5 </w:t>
      </w:r>
      <w:r w:rsidR="00307D9E" w:rsidRPr="001A6BED">
        <w:rPr>
          <w:color w:val="1F3864" w:themeColor="accent1" w:themeShade="80"/>
          <w:sz w:val="24"/>
          <w:szCs w:val="24"/>
          <w:lang w:val="da-DK"/>
        </w:rPr>
        <w:t>børnebørn</w:t>
      </w:r>
      <w:r w:rsidR="00E906F7">
        <w:rPr>
          <w:color w:val="1F3864" w:themeColor="accent1" w:themeShade="80"/>
          <w:sz w:val="24"/>
          <w:szCs w:val="24"/>
          <w:lang w:val="da-DK"/>
        </w:rPr>
        <w:t>,</w:t>
      </w:r>
      <w:r w:rsidR="00307D9E" w:rsidRPr="001A6BED">
        <w:rPr>
          <w:color w:val="1F3864" w:themeColor="accent1" w:themeShade="80"/>
          <w:sz w:val="24"/>
          <w:szCs w:val="24"/>
          <w:lang w:val="da-DK"/>
        </w:rPr>
        <w:t xml:space="preserve"> der </w:t>
      </w:r>
      <w:r>
        <w:rPr>
          <w:color w:val="1F3864" w:themeColor="accent1" w:themeShade="80"/>
          <w:sz w:val="24"/>
          <w:szCs w:val="24"/>
          <w:lang w:val="da-DK"/>
        </w:rPr>
        <w:t xml:space="preserve">hver betaler </w:t>
      </w:r>
      <w:r w:rsidR="00B06888">
        <w:rPr>
          <w:color w:val="1F3864" w:themeColor="accent1" w:themeShade="80"/>
          <w:sz w:val="24"/>
          <w:szCs w:val="24"/>
          <w:lang w:val="da-DK"/>
        </w:rPr>
        <w:t xml:space="preserve">20 - </w:t>
      </w:r>
      <w:r>
        <w:rPr>
          <w:color w:val="1F3864" w:themeColor="accent1" w:themeShade="80"/>
          <w:sz w:val="24"/>
          <w:szCs w:val="24"/>
          <w:lang w:val="da-DK"/>
        </w:rPr>
        <w:t>30</w:t>
      </w:r>
      <w:r w:rsidR="00307D9E" w:rsidRPr="001A6BED">
        <w:rPr>
          <w:color w:val="1F3864" w:themeColor="accent1" w:themeShade="80"/>
          <w:sz w:val="24"/>
          <w:szCs w:val="24"/>
          <w:lang w:val="da-DK"/>
        </w:rPr>
        <w:t xml:space="preserve"> euro </w:t>
      </w:r>
    </w:p>
    <w:p w14:paraId="33318C35" w14:textId="1574EC10" w:rsidR="002D5ED4" w:rsidRDefault="002D5ED4" w:rsidP="008B4F03">
      <w:pPr>
        <w:pStyle w:val="Listeafsnit"/>
        <w:numPr>
          <w:ilvl w:val="1"/>
          <w:numId w:val="17"/>
        </w:numPr>
        <w:rPr>
          <w:color w:val="1F3864" w:themeColor="accent1" w:themeShade="80"/>
          <w:sz w:val="24"/>
          <w:szCs w:val="24"/>
          <w:lang w:val="da-DK"/>
        </w:rPr>
      </w:pPr>
      <w:r>
        <w:rPr>
          <w:color w:val="1F3864" w:themeColor="accent1" w:themeShade="80"/>
          <w:sz w:val="24"/>
          <w:szCs w:val="24"/>
          <w:lang w:val="da-DK"/>
        </w:rPr>
        <w:t xml:space="preserve">10 børnebørn der hver betaler </w:t>
      </w:r>
      <w:r w:rsidR="00B06888">
        <w:rPr>
          <w:color w:val="1F3864" w:themeColor="accent1" w:themeShade="80"/>
          <w:sz w:val="24"/>
          <w:szCs w:val="24"/>
          <w:lang w:val="da-DK"/>
        </w:rPr>
        <w:t xml:space="preserve">10 - </w:t>
      </w:r>
      <w:r>
        <w:rPr>
          <w:color w:val="1F3864" w:themeColor="accent1" w:themeShade="80"/>
          <w:sz w:val="24"/>
          <w:szCs w:val="24"/>
          <w:lang w:val="da-DK"/>
        </w:rPr>
        <w:t xml:space="preserve">15 euro </w:t>
      </w:r>
    </w:p>
    <w:p w14:paraId="64224336" w14:textId="2E1FB86E" w:rsidR="00307D9E" w:rsidRPr="001A6BED" w:rsidRDefault="00307D9E" w:rsidP="00307D9E">
      <w:pPr>
        <w:rPr>
          <w:color w:val="1F3864" w:themeColor="accent1" w:themeShade="80"/>
          <w:sz w:val="24"/>
          <w:szCs w:val="24"/>
          <w:lang w:val="da-DK"/>
        </w:rPr>
      </w:pPr>
      <w:r w:rsidRPr="001A6BED">
        <w:rPr>
          <w:color w:val="1F3864" w:themeColor="accent1" w:themeShade="80"/>
          <w:sz w:val="24"/>
          <w:szCs w:val="24"/>
          <w:lang w:val="da-DK"/>
        </w:rPr>
        <w:t xml:space="preserve"> Et gavekort, der </w:t>
      </w:r>
      <w:r w:rsidR="004F7FBD">
        <w:rPr>
          <w:color w:val="1F3864" w:themeColor="accent1" w:themeShade="80"/>
          <w:sz w:val="24"/>
          <w:szCs w:val="24"/>
          <w:lang w:val="da-DK"/>
        </w:rPr>
        <w:t>gives</w:t>
      </w:r>
      <w:r w:rsidRPr="001A6BED">
        <w:rPr>
          <w:color w:val="1F3864" w:themeColor="accent1" w:themeShade="80"/>
          <w:sz w:val="24"/>
          <w:szCs w:val="24"/>
          <w:lang w:val="da-DK"/>
        </w:rPr>
        <w:t xml:space="preserve"> </w:t>
      </w:r>
      <w:r w:rsidR="00E906F7">
        <w:rPr>
          <w:color w:val="1F3864" w:themeColor="accent1" w:themeShade="80"/>
          <w:sz w:val="24"/>
          <w:szCs w:val="24"/>
          <w:lang w:val="da-DK"/>
        </w:rPr>
        <w:t>mellem</w:t>
      </w:r>
      <w:r w:rsidRPr="001A6BED">
        <w:rPr>
          <w:color w:val="1F3864" w:themeColor="accent1" w:themeShade="80"/>
          <w:sz w:val="24"/>
          <w:szCs w:val="24"/>
          <w:lang w:val="da-DK"/>
        </w:rPr>
        <w:t xml:space="preserve"> venner.</w:t>
      </w:r>
    </w:p>
    <w:p w14:paraId="2AA8ADB5" w14:textId="77777777" w:rsidR="00B06888" w:rsidRDefault="00307D9E" w:rsidP="008B4F03">
      <w:pPr>
        <w:pStyle w:val="Listeafsnit"/>
        <w:numPr>
          <w:ilvl w:val="1"/>
          <w:numId w:val="17"/>
        </w:numPr>
        <w:rPr>
          <w:color w:val="1F3864" w:themeColor="accent1" w:themeShade="80"/>
          <w:sz w:val="24"/>
          <w:szCs w:val="24"/>
          <w:lang w:val="da-DK"/>
        </w:rPr>
      </w:pPr>
      <w:r w:rsidRPr="001A6BED">
        <w:rPr>
          <w:color w:val="1F3864" w:themeColor="accent1" w:themeShade="80"/>
          <w:sz w:val="24"/>
          <w:szCs w:val="24"/>
          <w:lang w:val="da-DK"/>
        </w:rPr>
        <w:t xml:space="preserve">5 venner, der betaler </w:t>
      </w:r>
      <w:r w:rsidR="00B06888">
        <w:rPr>
          <w:color w:val="1F3864" w:themeColor="accent1" w:themeShade="80"/>
          <w:sz w:val="24"/>
          <w:szCs w:val="24"/>
          <w:lang w:val="da-DK"/>
        </w:rPr>
        <w:t xml:space="preserve">20 - </w:t>
      </w:r>
      <w:r w:rsidRPr="001A6BED">
        <w:rPr>
          <w:color w:val="1F3864" w:themeColor="accent1" w:themeShade="80"/>
          <w:sz w:val="24"/>
          <w:szCs w:val="24"/>
          <w:lang w:val="da-DK"/>
        </w:rPr>
        <w:t xml:space="preserve">30 euro = 150 euro </w:t>
      </w:r>
    </w:p>
    <w:p w14:paraId="45F7D2B2" w14:textId="77777777" w:rsidR="00B06888" w:rsidRDefault="00B06888" w:rsidP="00307D9E">
      <w:pPr>
        <w:rPr>
          <w:color w:val="1F3864" w:themeColor="accent1" w:themeShade="80"/>
          <w:sz w:val="24"/>
          <w:szCs w:val="24"/>
          <w:lang w:val="da-DK"/>
        </w:rPr>
      </w:pPr>
    </w:p>
    <w:p w14:paraId="6AA0CCB6" w14:textId="77777777" w:rsidR="00B06888" w:rsidRDefault="00307D9E" w:rsidP="00307D9E">
      <w:pPr>
        <w:rPr>
          <w:color w:val="1F3864" w:themeColor="accent1" w:themeShade="80"/>
          <w:sz w:val="24"/>
          <w:szCs w:val="24"/>
          <w:lang w:val="da-DK"/>
        </w:rPr>
      </w:pPr>
      <w:r w:rsidRPr="001A6BED">
        <w:rPr>
          <w:color w:val="1F3864" w:themeColor="accent1" w:themeShade="80"/>
          <w:sz w:val="24"/>
          <w:szCs w:val="24"/>
          <w:lang w:val="da-DK"/>
        </w:rPr>
        <w:t>Vi foreslår, at udbyder</w:t>
      </w:r>
      <w:r w:rsidR="004F7FBD">
        <w:rPr>
          <w:color w:val="1F3864" w:themeColor="accent1" w:themeShade="80"/>
          <w:sz w:val="24"/>
          <w:szCs w:val="24"/>
          <w:lang w:val="da-DK"/>
        </w:rPr>
        <w:t>en</w:t>
      </w:r>
      <w:r w:rsidRPr="001A6BED">
        <w:rPr>
          <w:color w:val="1F3864" w:themeColor="accent1" w:themeShade="80"/>
          <w:sz w:val="24"/>
          <w:szCs w:val="24"/>
          <w:lang w:val="da-DK"/>
        </w:rPr>
        <w:t xml:space="preserve"> </w:t>
      </w:r>
      <w:r w:rsidR="00B06888">
        <w:rPr>
          <w:color w:val="1F3864" w:themeColor="accent1" w:themeShade="80"/>
          <w:sz w:val="24"/>
          <w:szCs w:val="24"/>
          <w:lang w:val="da-DK"/>
        </w:rPr>
        <w:t>overvejer det økonomiske råderum til:</w:t>
      </w:r>
    </w:p>
    <w:p w14:paraId="64F204ED" w14:textId="520004DD" w:rsidR="00307D9E" w:rsidRDefault="00B06888" w:rsidP="008B4F03">
      <w:pPr>
        <w:pStyle w:val="Listeafsnit"/>
        <w:numPr>
          <w:ilvl w:val="0"/>
          <w:numId w:val="39"/>
        </w:numPr>
        <w:rPr>
          <w:color w:val="1F3864" w:themeColor="accent1" w:themeShade="80"/>
          <w:sz w:val="24"/>
          <w:szCs w:val="24"/>
          <w:lang w:val="da-DK"/>
        </w:rPr>
      </w:pPr>
      <w:r w:rsidRPr="00B06888">
        <w:rPr>
          <w:color w:val="1F3864" w:themeColor="accent1" w:themeShade="80"/>
          <w:sz w:val="24"/>
          <w:szCs w:val="24"/>
          <w:lang w:val="da-DK"/>
        </w:rPr>
        <w:t xml:space="preserve">at lade gavekortet dække 2 personers deltagelse, hvis </w:t>
      </w:r>
      <w:r>
        <w:rPr>
          <w:color w:val="1F3864" w:themeColor="accent1" w:themeShade="80"/>
          <w:sz w:val="24"/>
          <w:szCs w:val="24"/>
          <w:lang w:val="da-DK"/>
        </w:rPr>
        <w:t>den ene deltager er udenfor målgruppen.</w:t>
      </w:r>
    </w:p>
    <w:p w14:paraId="65C761C8" w14:textId="54B60000" w:rsidR="00B06888" w:rsidRDefault="005B4B35" w:rsidP="008B4F03">
      <w:pPr>
        <w:pStyle w:val="Listeafsnit"/>
        <w:numPr>
          <w:ilvl w:val="0"/>
          <w:numId w:val="39"/>
        </w:numPr>
        <w:rPr>
          <w:color w:val="1F3864" w:themeColor="accent1" w:themeShade="80"/>
          <w:sz w:val="24"/>
          <w:szCs w:val="24"/>
          <w:lang w:val="da-DK"/>
        </w:rPr>
      </w:pPr>
      <w:r>
        <w:rPr>
          <w:color w:val="1F3864" w:themeColor="accent1" w:themeShade="80"/>
          <w:sz w:val="24"/>
          <w:szCs w:val="24"/>
          <w:lang w:val="da-DK"/>
        </w:rPr>
        <w:t>a</w:t>
      </w:r>
      <w:r w:rsidR="00B06888">
        <w:rPr>
          <w:color w:val="1F3864" w:themeColor="accent1" w:themeShade="80"/>
          <w:sz w:val="24"/>
          <w:szCs w:val="24"/>
          <w:lang w:val="da-DK"/>
        </w:rPr>
        <w:t>t deltagerprisen for deltager n</w:t>
      </w:r>
      <w:r>
        <w:rPr>
          <w:color w:val="1F3864" w:themeColor="accent1" w:themeShade="80"/>
          <w:sz w:val="24"/>
          <w:szCs w:val="24"/>
          <w:lang w:val="da-DK"/>
        </w:rPr>
        <w:t>ummer 2 udløser en rabat.</w:t>
      </w:r>
    </w:p>
    <w:p w14:paraId="2CEE45CC" w14:textId="410E4BAC" w:rsidR="00B06888" w:rsidRDefault="00B06888" w:rsidP="00B06888">
      <w:pPr>
        <w:rPr>
          <w:color w:val="1F3864" w:themeColor="accent1" w:themeShade="80"/>
          <w:sz w:val="24"/>
          <w:szCs w:val="24"/>
          <w:lang w:val="da-DK"/>
        </w:rPr>
      </w:pPr>
      <w:r>
        <w:rPr>
          <w:color w:val="1F3864" w:themeColor="accent1" w:themeShade="80"/>
          <w:sz w:val="24"/>
          <w:szCs w:val="24"/>
          <w:lang w:val="da-DK"/>
        </w:rPr>
        <w:t xml:space="preserve">At praktisere denne tilgang vil enten øge antallet af kursister </w:t>
      </w:r>
      <w:r w:rsidRPr="001A6BED">
        <w:rPr>
          <w:color w:val="1F3864" w:themeColor="accent1" w:themeShade="80"/>
          <w:sz w:val="24"/>
          <w:szCs w:val="24"/>
          <w:lang w:val="da-DK"/>
        </w:rPr>
        <w:t xml:space="preserve">pr. </w:t>
      </w:r>
      <w:r>
        <w:rPr>
          <w:color w:val="1F3864" w:themeColor="accent1" w:themeShade="80"/>
          <w:sz w:val="24"/>
          <w:szCs w:val="24"/>
          <w:lang w:val="da-DK"/>
        </w:rPr>
        <w:t>klasse eller reducere antallet af fuldt betalende kursister.</w:t>
      </w:r>
      <w:r w:rsidRPr="001A6BED">
        <w:rPr>
          <w:color w:val="1F3864" w:themeColor="accent1" w:themeShade="80"/>
          <w:sz w:val="24"/>
          <w:szCs w:val="24"/>
          <w:lang w:val="da-DK"/>
        </w:rPr>
        <w:t xml:space="preserve"> </w:t>
      </w:r>
      <w:r>
        <w:rPr>
          <w:color w:val="1F3864" w:themeColor="accent1" w:themeShade="80"/>
          <w:sz w:val="24"/>
          <w:szCs w:val="24"/>
          <w:lang w:val="da-DK"/>
        </w:rPr>
        <w:t>I forhold til det første så kan vi oplyse at der blev gennemført testkurer med 24 deltagere uden problemer.</w:t>
      </w:r>
    </w:p>
    <w:p w14:paraId="33B3D6E2" w14:textId="7E2F9F8B" w:rsidR="00307D9E" w:rsidRPr="001A6BED" w:rsidRDefault="00B06888" w:rsidP="00307D9E">
      <w:pPr>
        <w:rPr>
          <w:color w:val="1F3864" w:themeColor="accent1" w:themeShade="80"/>
          <w:sz w:val="24"/>
          <w:szCs w:val="24"/>
          <w:lang w:val="da-DK"/>
        </w:rPr>
      </w:pPr>
      <w:r>
        <w:rPr>
          <w:color w:val="1F3864" w:themeColor="accent1" w:themeShade="80"/>
          <w:sz w:val="24"/>
          <w:szCs w:val="24"/>
          <w:lang w:val="da-DK"/>
        </w:rPr>
        <w:t xml:space="preserve">Vi kan og skal selvfølgelig ikke afgøre hverken form eller prisniveau i forhold til det enkelte land eller </w:t>
      </w:r>
      <w:r w:rsidR="005B4B35">
        <w:rPr>
          <w:color w:val="1F3864" w:themeColor="accent1" w:themeShade="80"/>
          <w:sz w:val="24"/>
          <w:szCs w:val="24"/>
          <w:lang w:val="da-DK"/>
        </w:rPr>
        <w:t xml:space="preserve">den enkelte </w:t>
      </w:r>
      <w:r>
        <w:rPr>
          <w:color w:val="1F3864" w:themeColor="accent1" w:themeShade="80"/>
          <w:sz w:val="24"/>
          <w:szCs w:val="24"/>
          <w:lang w:val="da-DK"/>
        </w:rPr>
        <w:t xml:space="preserve">udbyder, </w:t>
      </w:r>
      <w:r w:rsidR="005B4B35">
        <w:rPr>
          <w:color w:val="1F3864" w:themeColor="accent1" w:themeShade="80"/>
          <w:sz w:val="24"/>
          <w:szCs w:val="24"/>
          <w:lang w:val="da-DK"/>
        </w:rPr>
        <w:t xml:space="preserve">men </w:t>
      </w:r>
      <w:r>
        <w:rPr>
          <w:color w:val="1F3864" w:themeColor="accent1" w:themeShade="80"/>
          <w:sz w:val="24"/>
          <w:szCs w:val="24"/>
          <w:lang w:val="da-DK"/>
        </w:rPr>
        <w:t>blot gøre opmærksom på modellen. Vi er overbeviste om</w:t>
      </w:r>
      <w:r w:rsidR="005B4B35">
        <w:rPr>
          <w:color w:val="1F3864" w:themeColor="accent1" w:themeShade="80"/>
          <w:sz w:val="24"/>
          <w:szCs w:val="24"/>
          <w:lang w:val="da-DK"/>
        </w:rPr>
        <w:t>,</w:t>
      </w:r>
      <w:r>
        <w:rPr>
          <w:color w:val="1F3864" w:themeColor="accent1" w:themeShade="80"/>
          <w:sz w:val="24"/>
          <w:szCs w:val="24"/>
          <w:lang w:val="da-DK"/>
        </w:rPr>
        <w:t xml:space="preserve"> at modellen </w:t>
      </w:r>
      <w:r w:rsidR="005B4B35">
        <w:rPr>
          <w:color w:val="1F3864" w:themeColor="accent1" w:themeShade="80"/>
          <w:sz w:val="24"/>
          <w:szCs w:val="24"/>
          <w:lang w:val="da-DK"/>
        </w:rPr>
        <w:t xml:space="preserve">kan </w:t>
      </w:r>
      <w:r w:rsidR="00307D9E" w:rsidRPr="001A6BED">
        <w:rPr>
          <w:color w:val="1F3864" w:themeColor="accent1" w:themeShade="80"/>
          <w:sz w:val="24"/>
          <w:szCs w:val="24"/>
          <w:lang w:val="da-DK"/>
        </w:rPr>
        <w:t xml:space="preserve">motivere mange seniorer til at gennemføre </w:t>
      </w:r>
      <w:r w:rsidR="004F7FBD">
        <w:rPr>
          <w:color w:val="1F3864" w:themeColor="accent1" w:themeShade="80"/>
          <w:sz w:val="24"/>
          <w:szCs w:val="24"/>
          <w:lang w:val="da-DK"/>
        </w:rPr>
        <w:t>kurset</w:t>
      </w:r>
      <w:r w:rsidR="00307D9E" w:rsidRPr="001A6BED">
        <w:rPr>
          <w:color w:val="1F3864" w:themeColor="accent1" w:themeShade="80"/>
          <w:sz w:val="24"/>
          <w:szCs w:val="24"/>
          <w:lang w:val="da-DK"/>
        </w:rPr>
        <w:t xml:space="preserve"> sammen med et yngre familiemedl</w:t>
      </w:r>
      <w:r w:rsidR="006F1805">
        <w:rPr>
          <w:color w:val="1F3864" w:themeColor="accent1" w:themeShade="80"/>
          <w:sz w:val="24"/>
          <w:szCs w:val="24"/>
          <w:lang w:val="da-DK"/>
        </w:rPr>
        <w:t>em. Den vigtigste del af denne</w:t>
      </w:r>
      <w:r w:rsidR="00307D9E" w:rsidRPr="001A6BED">
        <w:rPr>
          <w:color w:val="1F3864" w:themeColor="accent1" w:themeShade="80"/>
          <w:sz w:val="24"/>
          <w:szCs w:val="24"/>
          <w:lang w:val="da-DK"/>
        </w:rPr>
        <w:t xml:space="preserve"> gave</w:t>
      </w:r>
      <w:r w:rsidR="006F1805">
        <w:rPr>
          <w:color w:val="1F3864" w:themeColor="accent1" w:themeShade="80"/>
          <w:sz w:val="24"/>
          <w:szCs w:val="24"/>
          <w:lang w:val="da-DK"/>
        </w:rPr>
        <w:t xml:space="preserve"> for modtageren</w:t>
      </w:r>
      <w:r w:rsidR="004560D5">
        <w:rPr>
          <w:color w:val="1F3864" w:themeColor="accent1" w:themeShade="80"/>
          <w:sz w:val="24"/>
          <w:szCs w:val="24"/>
          <w:lang w:val="da-DK"/>
        </w:rPr>
        <w:t>,</w:t>
      </w:r>
      <w:r w:rsidR="00307D9E" w:rsidRPr="001A6BED">
        <w:rPr>
          <w:color w:val="1F3864" w:themeColor="accent1" w:themeShade="80"/>
          <w:sz w:val="24"/>
          <w:szCs w:val="24"/>
          <w:lang w:val="da-DK"/>
        </w:rPr>
        <w:t xml:space="preserve"> vil sandsynligvis være fornøjelsen ved at gøre det sammen med et barnebarn.</w:t>
      </w:r>
    </w:p>
    <w:p w14:paraId="773082AB" w14:textId="6EAC4F87" w:rsidR="00307D9E" w:rsidRPr="001A6BED" w:rsidRDefault="00307D9E" w:rsidP="00307D9E">
      <w:pPr>
        <w:rPr>
          <w:color w:val="1F3864" w:themeColor="accent1" w:themeShade="80"/>
          <w:sz w:val="24"/>
          <w:szCs w:val="24"/>
          <w:lang w:val="da-DK"/>
        </w:rPr>
      </w:pPr>
      <w:r w:rsidRPr="001A6BED">
        <w:rPr>
          <w:color w:val="1F3864" w:themeColor="accent1" w:themeShade="80"/>
          <w:sz w:val="24"/>
          <w:szCs w:val="24"/>
          <w:lang w:val="da-DK"/>
        </w:rPr>
        <w:t xml:space="preserve">At </w:t>
      </w:r>
      <w:r w:rsidR="006F1805">
        <w:rPr>
          <w:color w:val="1F3864" w:themeColor="accent1" w:themeShade="80"/>
          <w:sz w:val="24"/>
          <w:szCs w:val="24"/>
          <w:lang w:val="da-DK"/>
        </w:rPr>
        <w:t>gå efter at inddrage</w:t>
      </w:r>
      <w:r w:rsidRPr="001A6BED">
        <w:rPr>
          <w:color w:val="1F3864" w:themeColor="accent1" w:themeShade="80"/>
          <w:sz w:val="24"/>
          <w:szCs w:val="24"/>
          <w:lang w:val="da-DK"/>
        </w:rPr>
        <w:t xml:space="preserve"> yngre familie</w:t>
      </w:r>
      <w:r w:rsidR="004F7FBD">
        <w:rPr>
          <w:color w:val="1F3864" w:themeColor="accent1" w:themeShade="80"/>
          <w:sz w:val="24"/>
          <w:szCs w:val="24"/>
          <w:lang w:val="da-DK"/>
        </w:rPr>
        <w:t>medlemmer</w:t>
      </w:r>
      <w:r w:rsidR="006F1805">
        <w:rPr>
          <w:color w:val="1F3864" w:themeColor="accent1" w:themeShade="80"/>
          <w:sz w:val="24"/>
          <w:szCs w:val="24"/>
          <w:lang w:val="da-DK"/>
        </w:rPr>
        <w:t xml:space="preserve"> kræve </w:t>
      </w:r>
      <w:r w:rsidR="005B4B35">
        <w:rPr>
          <w:color w:val="1F3864" w:themeColor="accent1" w:themeShade="80"/>
          <w:sz w:val="24"/>
          <w:szCs w:val="24"/>
          <w:lang w:val="da-DK"/>
        </w:rPr>
        <w:t>overvejelser over kursets tidsmæssige placering.</w:t>
      </w:r>
      <w:r w:rsidR="006F1805">
        <w:rPr>
          <w:color w:val="1F3864" w:themeColor="accent1" w:themeShade="80"/>
          <w:sz w:val="24"/>
          <w:szCs w:val="24"/>
          <w:lang w:val="da-DK"/>
        </w:rPr>
        <w:t xml:space="preserve"> </w:t>
      </w:r>
      <w:r w:rsidR="005B4B35">
        <w:rPr>
          <w:color w:val="1F3864" w:themeColor="accent1" w:themeShade="80"/>
          <w:sz w:val="24"/>
          <w:szCs w:val="24"/>
          <w:lang w:val="da-DK"/>
        </w:rPr>
        <w:t>H</w:t>
      </w:r>
      <w:r w:rsidR="006F1805">
        <w:rPr>
          <w:color w:val="1F3864" w:themeColor="accent1" w:themeShade="80"/>
          <w:sz w:val="24"/>
          <w:szCs w:val="24"/>
          <w:lang w:val="da-DK"/>
        </w:rPr>
        <w:t>vornår</w:t>
      </w:r>
      <w:r w:rsidR="004F7FBD">
        <w:rPr>
          <w:color w:val="1F3864" w:themeColor="accent1" w:themeShade="80"/>
          <w:sz w:val="24"/>
          <w:szCs w:val="24"/>
          <w:lang w:val="da-DK"/>
        </w:rPr>
        <w:t xml:space="preserve"> </w:t>
      </w:r>
      <w:r w:rsidR="005B4B35">
        <w:rPr>
          <w:color w:val="1F3864" w:themeColor="accent1" w:themeShade="80"/>
          <w:sz w:val="24"/>
          <w:szCs w:val="24"/>
          <w:lang w:val="da-DK"/>
        </w:rPr>
        <w:t xml:space="preserve">har </w:t>
      </w:r>
      <w:r w:rsidR="004F7FBD">
        <w:rPr>
          <w:color w:val="1F3864" w:themeColor="accent1" w:themeShade="80"/>
          <w:sz w:val="24"/>
          <w:szCs w:val="24"/>
          <w:lang w:val="da-DK"/>
        </w:rPr>
        <w:t>yngr</w:t>
      </w:r>
      <w:r w:rsidRPr="001A6BED">
        <w:rPr>
          <w:color w:val="1F3864" w:themeColor="accent1" w:themeShade="80"/>
          <w:sz w:val="24"/>
          <w:szCs w:val="24"/>
          <w:lang w:val="da-DK"/>
        </w:rPr>
        <w:t xml:space="preserve">e familiemedlemmer </w:t>
      </w:r>
      <w:r w:rsidR="006F1805">
        <w:rPr>
          <w:color w:val="1F3864" w:themeColor="accent1" w:themeShade="80"/>
          <w:sz w:val="24"/>
          <w:szCs w:val="24"/>
          <w:lang w:val="da-DK"/>
        </w:rPr>
        <w:t xml:space="preserve">bedst </w:t>
      </w:r>
      <w:r w:rsidR="004F7FBD">
        <w:rPr>
          <w:color w:val="1F3864" w:themeColor="accent1" w:themeShade="80"/>
          <w:sz w:val="24"/>
          <w:szCs w:val="24"/>
          <w:lang w:val="da-DK"/>
        </w:rPr>
        <w:t>tid til at deltage i kurserne?</w:t>
      </w:r>
      <w:r w:rsidR="006F1805">
        <w:rPr>
          <w:color w:val="1F3864" w:themeColor="accent1" w:themeShade="80"/>
          <w:sz w:val="24"/>
          <w:szCs w:val="24"/>
          <w:lang w:val="da-DK"/>
        </w:rPr>
        <w:t xml:space="preserve"> </w:t>
      </w:r>
      <w:r w:rsidR="006F1805" w:rsidRPr="006F1805">
        <w:rPr>
          <w:color w:val="1F3864" w:themeColor="accent1" w:themeShade="80"/>
          <w:sz w:val="24"/>
          <w:szCs w:val="24"/>
          <w:lang w:val="da-DK"/>
        </w:rPr>
        <w:t xml:space="preserve"> </w:t>
      </w:r>
      <w:r w:rsidR="006F1805">
        <w:rPr>
          <w:color w:val="1F3864" w:themeColor="accent1" w:themeShade="80"/>
          <w:sz w:val="24"/>
          <w:szCs w:val="24"/>
          <w:lang w:val="da-DK"/>
        </w:rPr>
        <w:t>Modeller</w:t>
      </w:r>
      <w:r w:rsidR="0020752E">
        <w:rPr>
          <w:color w:val="1F3864" w:themeColor="accent1" w:themeShade="80"/>
          <w:sz w:val="24"/>
          <w:szCs w:val="24"/>
          <w:lang w:val="da-DK"/>
        </w:rPr>
        <w:t>, der tager højde for dette, er</w:t>
      </w:r>
      <w:r w:rsidRPr="001A6BED">
        <w:rPr>
          <w:color w:val="1F3864" w:themeColor="accent1" w:themeShade="80"/>
          <w:sz w:val="24"/>
          <w:szCs w:val="24"/>
          <w:lang w:val="da-DK"/>
        </w:rPr>
        <w:t>:</w:t>
      </w:r>
    </w:p>
    <w:p w14:paraId="1B11CA24" w14:textId="74623924" w:rsidR="00307D9E" w:rsidRPr="006F1805" w:rsidRDefault="0020752E" w:rsidP="008B4F03">
      <w:pPr>
        <w:pStyle w:val="Listeafsnit"/>
        <w:numPr>
          <w:ilvl w:val="0"/>
          <w:numId w:val="40"/>
        </w:numPr>
        <w:rPr>
          <w:color w:val="44546A" w:themeColor="text2"/>
          <w:sz w:val="24"/>
          <w:szCs w:val="24"/>
          <w:lang w:val="da-DK"/>
        </w:rPr>
      </w:pPr>
      <w:r>
        <w:rPr>
          <w:color w:val="1F3864" w:themeColor="accent1" w:themeShade="80"/>
          <w:sz w:val="24"/>
          <w:szCs w:val="24"/>
          <w:lang w:val="da-DK"/>
        </w:rPr>
        <w:t xml:space="preserve">Udbyd </w:t>
      </w:r>
      <w:r w:rsidR="006F1805" w:rsidRPr="006F1805">
        <w:rPr>
          <w:color w:val="1F3864" w:themeColor="accent1" w:themeShade="80"/>
          <w:sz w:val="24"/>
          <w:szCs w:val="24"/>
          <w:lang w:val="da-DK"/>
        </w:rPr>
        <w:t>kurset sidst på eftermiddagen</w:t>
      </w:r>
      <w:r w:rsidR="00307D9E" w:rsidRPr="006F1805">
        <w:rPr>
          <w:color w:val="1F3864" w:themeColor="accent1" w:themeShade="80"/>
          <w:sz w:val="24"/>
          <w:szCs w:val="24"/>
          <w:lang w:val="da-DK"/>
        </w:rPr>
        <w:t xml:space="preserve"> (efter normal skoletid) 16.00 - 20.00 x 4 dage, inklusiv fælles </w:t>
      </w:r>
      <w:r w:rsidR="006F1805" w:rsidRPr="006F1805">
        <w:rPr>
          <w:color w:val="1F3864" w:themeColor="accent1" w:themeShade="80"/>
          <w:sz w:val="24"/>
          <w:szCs w:val="24"/>
          <w:lang w:val="da-DK"/>
        </w:rPr>
        <w:t>aftenspisning</w:t>
      </w:r>
      <w:r w:rsidR="00307D9E" w:rsidRPr="006F1805">
        <w:rPr>
          <w:color w:val="1F3864" w:themeColor="accent1" w:themeShade="80"/>
          <w:sz w:val="24"/>
          <w:szCs w:val="24"/>
          <w:lang w:val="da-DK"/>
        </w:rPr>
        <w:t xml:space="preserve"> (</w:t>
      </w:r>
      <w:r>
        <w:rPr>
          <w:color w:val="1F3864" w:themeColor="accent1" w:themeShade="80"/>
          <w:sz w:val="24"/>
          <w:szCs w:val="24"/>
          <w:lang w:val="da-DK"/>
        </w:rPr>
        <w:t>evt.</w:t>
      </w:r>
      <w:r w:rsidR="006F1805" w:rsidRPr="006F1805">
        <w:rPr>
          <w:color w:val="1F3864" w:themeColor="accent1" w:themeShade="80"/>
          <w:sz w:val="24"/>
          <w:szCs w:val="24"/>
          <w:lang w:val="da-DK"/>
        </w:rPr>
        <w:t xml:space="preserve"> indregne</w:t>
      </w:r>
      <w:r>
        <w:rPr>
          <w:color w:val="1F3864" w:themeColor="accent1" w:themeShade="80"/>
          <w:sz w:val="24"/>
          <w:szCs w:val="24"/>
          <w:lang w:val="da-DK"/>
        </w:rPr>
        <w:t>t</w:t>
      </w:r>
      <w:r w:rsidR="006F1805" w:rsidRPr="006F1805">
        <w:rPr>
          <w:color w:val="1F3864" w:themeColor="accent1" w:themeShade="80"/>
          <w:sz w:val="24"/>
          <w:szCs w:val="24"/>
          <w:lang w:val="da-DK"/>
        </w:rPr>
        <w:t xml:space="preserve"> i </w:t>
      </w:r>
      <w:r w:rsidR="00307D9E" w:rsidRPr="006F1805">
        <w:rPr>
          <w:color w:val="1F3864" w:themeColor="accent1" w:themeShade="80"/>
          <w:sz w:val="24"/>
          <w:szCs w:val="24"/>
          <w:lang w:val="da-DK"/>
        </w:rPr>
        <w:t>prisen)</w:t>
      </w:r>
    </w:p>
    <w:p w14:paraId="05B4C60D" w14:textId="77777777" w:rsidR="006F1805" w:rsidRPr="006F1805" w:rsidRDefault="006F1805" w:rsidP="006F1805">
      <w:pPr>
        <w:pStyle w:val="Listeafsnit"/>
        <w:rPr>
          <w:color w:val="44546A" w:themeColor="text2"/>
          <w:sz w:val="24"/>
          <w:szCs w:val="24"/>
          <w:lang w:val="da-DK"/>
        </w:rPr>
      </w:pPr>
    </w:p>
    <w:p w14:paraId="14848FD6" w14:textId="4F08E8F1" w:rsidR="00307D9E" w:rsidRPr="006F1805" w:rsidRDefault="0020752E" w:rsidP="008B4F03">
      <w:pPr>
        <w:pStyle w:val="Listeafsnit"/>
        <w:numPr>
          <w:ilvl w:val="0"/>
          <w:numId w:val="40"/>
        </w:numPr>
        <w:rPr>
          <w:color w:val="44546A" w:themeColor="text2"/>
          <w:sz w:val="24"/>
          <w:szCs w:val="24"/>
          <w:lang w:val="da-DK"/>
        </w:rPr>
      </w:pPr>
      <w:r>
        <w:rPr>
          <w:color w:val="44546A" w:themeColor="text2"/>
          <w:sz w:val="24"/>
          <w:szCs w:val="24"/>
          <w:lang w:val="da-DK"/>
        </w:rPr>
        <w:t xml:space="preserve">Udbyd kurset </w:t>
      </w:r>
      <w:r w:rsidR="006F1805" w:rsidRPr="006F1805">
        <w:rPr>
          <w:color w:val="44546A" w:themeColor="text2"/>
          <w:sz w:val="24"/>
          <w:szCs w:val="24"/>
          <w:lang w:val="da-DK"/>
        </w:rPr>
        <w:t>som et weekendkursus</w:t>
      </w:r>
      <w:r w:rsidR="004560D5" w:rsidRPr="006F1805">
        <w:rPr>
          <w:color w:val="44546A" w:themeColor="text2"/>
          <w:sz w:val="24"/>
          <w:szCs w:val="24"/>
          <w:lang w:val="da-DK"/>
        </w:rPr>
        <w:t xml:space="preserve"> på 2 x 8 timer inklusiv frokost</w:t>
      </w:r>
      <w:r w:rsidR="006F1805" w:rsidRPr="006F1805">
        <w:rPr>
          <w:color w:val="44546A" w:themeColor="text2"/>
          <w:sz w:val="24"/>
          <w:szCs w:val="24"/>
          <w:lang w:val="da-DK"/>
        </w:rPr>
        <w:t>. At inddrage aftensmad eller frokost k</w:t>
      </w:r>
      <w:r>
        <w:rPr>
          <w:color w:val="44546A" w:themeColor="text2"/>
          <w:sz w:val="24"/>
          <w:szCs w:val="24"/>
          <w:lang w:val="da-DK"/>
        </w:rPr>
        <w:t>an</w:t>
      </w:r>
      <w:r w:rsidR="006F1805" w:rsidRPr="006F1805">
        <w:rPr>
          <w:color w:val="44546A" w:themeColor="text2"/>
          <w:sz w:val="24"/>
          <w:szCs w:val="24"/>
          <w:lang w:val="da-DK"/>
        </w:rPr>
        <w:t xml:space="preserve"> være indgang til modulet om </w:t>
      </w:r>
      <w:r w:rsidR="004560D5" w:rsidRPr="006F1805">
        <w:rPr>
          <w:color w:val="44546A" w:themeColor="text2"/>
          <w:sz w:val="24"/>
          <w:szCs w:val="24"/>
          <w:lang w:val="da-DK"/>
        </w:rPr>
        <w:t xml:space="preserve">ernæring. </w:t>
      </w:r>
    </w:p>
    <w:p w14:paraId="0CC514C2" w14:textId="552CCA0B" w:rsidR="006F1805" w:rsidRPr="004560D5" w:rsidRDefault="0020752E" w:rsidP="00307D9E">
      <w:pPr>
        <w:rPr>
          <w:color w:val="44546A" w:themeColor="text2"/>
          <w:sz w:val="24"/>
          <w:szCs w:val="24"/>
          <w:lang w:val="da-DK"/>
        </w:rPr>
      </w:pPr>
      <w:r>
        <w:rPr>
          <w:color w:val="44546A" w:themeColor="text2"/>
          <w:sz w:val="24"/>
          <w:szCs w:val="24"/>
          <w:lang w:val="da-DK"/>
        </w:rPr>
        <w:t>M</w:t>
      </w:r>
      <w:r w:rsidR="006F1805">
        <w:rPr>
          <w:color w:val="44546A" w:themeColor="text2"/>
          <w:sz w:val="24"/>
          <w:szCs w:val="24"/>
          <w:lang w:val="da-DK"/>
        </w:rPr>
        <w:t>iddag eller frokost</w:t>
      </w:r>
      <w:r>
        <w:rPr>
          <w:color w:val="44546A" w:themeColor="text2"/>
          <w:sz w:val="24"/>
          <w:szCs w:val="24"/>
          <w:lang w:val="da-DK"/>
        </w:rPr>
        <w:t xml:space="preserve"> </w:t>
      </w:r>
      <w:r w:rsidR="006F1805">
        <w:rPr>
          <w:color w:val="44546A" w:themeColor="text2"/>
          <w:sz w:val="24"/>
          <w:szCs w:val="24"/>
          <w:lang w:val="da-DK"/>
        </w:rPr>
        <w:t>skal</w:t>
      </w:r>
      <w:r>
        <w:rPr>
          <w:color w:val="44546A" w:themeColor="text2"/>
          <w:sz w:val="24"/>
          <w:szCs w:val="24"/>
          <w:lang w:val="da-DK"/>
        </w:rPr>
        <w:t xml:space="preserve"> </w:t>
      </w:r>
      <w:r w:rsidR="006F1805">
        <w:rPr>
          <w:color w:val="44546A" w:themeColor="text2"/>
          <w:sz w:val="24"/>
          <w:szCs w:val="24"/>
          <w:lang w:val="da-DK"/>
        </w:rPr>
        <w:t>selvfølgelig indregnes i prisen.</w:t>
      </w:r>
    </w:p>
    <w:p w14:paraId="36BDA9CF" w14:textId="425C1A1C" w:rsidR="006F1805" w:rsidRPr="0020752E" w:rsidRDefault="006F1805" w:rsidP="00307D9E">
      <w:pPr>
        <w:rPr>
          <w:color w:val="FF0000"/>
          <w:sz w:val="24"/>
          <w:szCs w:val="24"/>
          <w:lang w:val="da-DK"/>
        </w:rPr>
      </w:pPr>
      <w:r>
        <w:rPr>
          <w:color w:val="1F3864" w:themeColor="accent1" w:themeShade="80"/>
          <w:sz w:val="24"/>
          <w:szCs w:val="24"/>
          <w:lang w:val="da-DK"/>
        </w:rPr>
        <w:t xml:space="preserve">Et initiativ som det </w:t>
      </w:r>
      <w:r w:rsidR="0020752E">
        <w:rPr>
          <w:color w:val="1F3864" w:themeColor="accent1" w:themeShade="80"/>
          <w:sz w:val="24"/>
          <w:szCs w:val="24"/>
          <w:lang w:val="da-DK"/>
        </w:rPr>
        <w:t xml:space="preserve">beskrevne kan </w:t>
      </w:r>
      <w:r>
        <w:rPr>
          <w:color w:val="1F3864" w:themeColor="accent1" w:themeShade="80"/>
          <w:sz w:val="24"/>
          <w:szCs w:val="24"/>
          <w:lang w:val="da-DK"/>
        </w:rPr>
        <w:t xml:space="preserve">også etableres som </w:t>
      </w:r>
      <w:r w:rsidR="00307D9E" w:rsidRPr="001A6BED">
        <w:rPr>
          <w:color w:val="1F3864" w:themeColor="accent1" w:themeShade="80"/>
          <w:sz w:val="24"/>
          <w:szCs w:val="24"/>
          <w:lang w:val="da-DK"/>
        </w:rPr>
        <w:t xml:space="preserve">et </w:t>
      </w:r>
      <w:r w:rsidR="004F7FBD">
        <w:rPr>
          <w:color w:val="1F3864" w:themeColor="accent1" w:themeShade="80"/>
          <w:sz w:val="24"/>
          <w:szCs w:val="24"/>
          <w:lang w:val="da-DK"/>
        </w:rPr>
        <w:t>samarbejde</w:t>
      </w:r>
      <w:r w:rsidR="00307D9E" w:rsidRPr="001A6BED">
        <w:rPr>
          <w:color w:val="1F3864" w:themeColor="accent1" w:themeShade="80"/>
          <w:sz w:val="24"/>
          <w:szCs w:val="24"/>
          <w:lang w:val="da-DK"/>
        </w:rPr>
        <w:t xml:space="preserve"> mellem en privat kommerciel oper</w:t>
      </w:r>
      <w:r>
        <w:rPr>
          <w:color w:val="1F3864" w:themeColor="accent1" w:themeShade="80"/>
          <w:sz w:val="24"/>
          <w:szCs w:val="24"/>
          <w:lang w:val="da-DK"/>
        </w:rPr>
        <w:t xml:space="preserve">atør og </w:t>
      </w:r>
      <w:r w:rsidRPr="00643B12">
        <w:rPr>
          <w:sz w:val="24"/>
          <w:szCs w:val="24"/>
          <w:lang w:val="da-DK"/>
        </w:rPr>
        <w:t>slutbetaleren af ​​den efterspurgte</w:t>
      </w:r>
      <w:r w:rsidR="00307D9E" w:rsidRPr="00643B12">
        <w:rPr>
          <w:sz w:val="24"/>
          <w:szCs w:val="24"/>
          <w:lang w:val="da-DK"/>
        </w:rPr>
        <w:t xml:space="preserve"> pleje</w:t>
      </w:r>
      <w:r w:rsidRPr="00643B12">
        <w:rPr>
          <w:sz w:val="24"/>
          <w:szCs w:val="24"/>
          <w:lang w:val="da-DK"/>
        </w:rPr>
        <w:t xml:space="preserve"> og omsorg</w:t>
      </w:r>
      <w:r w:rsidR="00307D9E" w:rsidRPr="00643B12">
        <w:rPr>
          <w:sz w:val="24"/>
          <w:szCs w:val="24"/>
          <w:lang w:val="da-DK"/>
        </w:rPr>
        <w:t xml:space="preserve"> senere i livet. </w:t>
      </w:r>
    </w:p>
    <w:p w14:paraId="4C631550" w14:textId="586A3968" w:rsidR="00307D9E" w:rsidRPr="001A6BED" w:rsidRDefault="00307D9E" w:rsidP="00307D9E">
      <w:pPr>
        <w:rPr>
          <w:color w:val="1F3864" w:themeColor="accent1" w:themeShade="80"/>
          <w:sz w:val="24"/>
          <w:szCs w:val="24"/>
          <w:lang w:val="da-DK"/>
        </w:rPr>
      </w:pPr>
      <w:r w:rsidRPr="001A6BED">
        <w:rPr>
          <w:color w:val="1F3864" w:themeColor="accent1" w:themeShade="80"/>
          <w:sz w:val="24"/>
          <w:szCs w:val="24"/>
          <w:lang w:val="da-DK"/>
        </w:rPr>
        <w:t>Modellen k</w:t>
      </w:r>
      <w:r w:rsidR="0020752E">
        <w:rPr>
          <w:color w:val="1F3864" w:themeColor="accent1" w:themeShade="80"/>
          <w:sz w:val="24"/>
          <w:szCs w:val="24"/>
          <w:lang w:val="da-DK"/>
        </w:rPr>
        <w:t>an</w:t>
      </w:r>
      <w:r w:rsidRPr="001A6BED">
        <w:rPr>
          <w:color w:val="1F3864" w:themeColor="accent1" w:themeShade="80"/>
          <w:sz w:val="24"/>
          <w:szCs w:val="24"/>
          <w:lang w:val="da-DK"/>
        </w:rPr>
        <w:t xml:space="preserve"> understøttes økonomisk af slutbetaleren for at begrænse omkostningerne ved et gavekort.</w:t>
      </w:r>
    </w:p>
    <w:p w14:paraId="103589F6" w14:textId="340EA009" w:rsidR="00307D9E" w:rsidRDefault="006F1805" w:rsidP="00307D9E">
      <w:pPr>
        <w:rPr>
          <w:color w:val="1F3864" w:themeColor="accent1" w:themeShade="80"/>
          <w:sz w:val="24"/>
          <w:szCs w:val="24"/>
          <w:lang w:val="da-DK"/>
        </w:rPr>
      </w:pPr>
      <w:r>
        <w:rPr>
          <w:color w:val="1F3864" w:themeColor="accent1" w:themeShade="80"/>
          <w:sz w:val="24"/>
          <w:szCs w:val="24"/>
          <w:lang w:val="da-DK"/>
        </w:rPr>
        <w:t>En kommende udbyder k</w:t>
      </w:r>
      <w:r w:rsidR="0020752E">
        <w:rPr>
          <w:color w:val="1F3864" w:themeColor="accent1" w:themeShade="80"/>
          <w:sz w:val="24"/>
          <w:szCs w:val="24"/>
          <w:lang w:val="da-DK"/>
        </w:rPr>
        <w:t>an</w:t>
      </w:r>
      <w:r>
        <w:rPr>
          <w:color w:val="1F3864" w:themeColor="accent1" w:themeShade="80"/>
          <w:sz w:val="24"/>
          <w:szCs w:val="24"/>
          <w:lang w:val="da-DK"/>
        </w:rPr>
        <w:t xml:space="preserve"> også overveje </w:t>
      </w:r>
      <w:r w:rsidR="004F7FBD">
        <w:rPr>
          <w:color w:val="1F3864" w:themeColor="accent1" w:themeShade="80"/>
          <w:sz w:val="24"/>
          <w:szCs w:val="24"/>
          <w:lang w:val="da-DK"/>
        </w:rPr>
        <w:t>mulighed</w:t>
      </w:r>
      <w:r w:rsidR="00027F7B">
        <w:rPr>
          <w:color w:val="1F3864" w:themeColor="accent1" w:themeShade="80"/>
          <w:sz w:val="24"/>
          <w:szCs w:val="24"/>
          <w:lang w:val="da-DK"/>
        </w:rPr>
        <w:t xml:space="preserve">en for </w:t>
      </w:r>
      <w:r w:rsidR="004F7FBD">
        <w:rPr>
          <w:color w:val="1F3864" w:themeColor="accent1" w:themeShade="80"/>
          <w:sz w:val="24"/>
          <w:szCs w:val="24"/>
          <w:lang w:val="da-DK"/>
        </w:rPr>
        <w:t xml:space="preserve">at finde 1-2 </w:t>
      </w:r>
      <w:r w:rsidR="00027F7B">
        <w:rPr>
          <w:color w:val="1F3864" w:themeColor="accent1" w:themeShade="80"/>
          <w:sz w:val="24"/>
          <w:szCs w:val="24"/>
          <w:lang w:val="da-DK"/>
        </w:rPr>
        <w:t>lokale sponsorer</w:t>
      </w:r>
      <w:r w:rsidR="0020752E">
        <w:rPr>
          <w:color w:val="1F3864" w:themeColor="accent1" w:themeShade="80"/>
          <w:sz w:val="24"/>
          <w:szCs w:val="24"/>
          <w:lang w:val="da-DK"/>
        </w:rPr>
        <w:t>,</w:t>
      </w:r>
      <w:r w:rsidR="00027F7B">
        <w:rPr>
          <w:color w:val="1F3864" w:themeColor="accent1" w:themeShade="80"/>
          <w:sz w:val="24"/>
          <w:szCs w:val="24"/>
          <w:lang w:val="da-DK"/>
        </w:rPr>
        <w:t xml:space="preserve"> der vil støtte initiativet mod </w:t>
      </w:r>
      <w:r w:rsidR="0020752E">
        <w:rPr>
          <w:color w:val="1F3864" w:themeColor="accent1" w:themeShade="80"/>
          <w:sz w:val="24"/>
          <w:szCs w:val="24"/>
          <w:lang w:val="da-DK"/>
        </w:rPr>
        <w:t xml:space="preserve">PR for de </w:t>
      </w:r>
      <w:r w:rsidR="00027F7B">
        <w:rPr>
          <w:color w:val="1F3864" w:themeColor="accent1" w:themeShade="80"/>
          <w:sz w:val="24"/>
          <w:szCs w:val="24"/>
          <w:lang w:val="da-DK"/>
        </w:rPr>
        <w:t>pågældende spons</w:t>
      </w:r>
      <w:r w:rsidR="0020752E">
        <w:rPr>
          <w:color w:val="1F3864" w:themeColor="accent1" w:themeShade="80"/>
          <w:sz w:val="24"/>
          <w:szCs w:val="24"/>
          <w:lang w:val="da-DK"/>
        </w:rPr>
        <w:t>orer.</w:t>
      </w:r>
    </w:p>
    <w:p w14:paraId="2746C262" w14:textId="15225976" w:rsidR="00027F7B" w:rsidRPr="001A6BED" w:rsidRDefault="00027F7B" w:rsidP="00307D9E">
      <w:pPr>
        <w:rPr>
          <w:color w:val="1F3864" w:themeColor="accent1" w:themeShade="80"/>
          <w:sz w:val="24"/>
          <w:szCs w:val="24"/>
          <w:lang w:val="da-DK"/>
        </w:rPr>
      </w:pPr>
      <w:r>
        <w:rPr>
          <w:color w:val="1F3864" w:themeColor="accent1" w:themeShade="80"/>
          <w:sz w:val="24"/>
          <w:szCs w:val="24"/>
          <w:lang w:val="da-DK"/>
        </w:rPr>
        <w:t>Forslag til start og lancering</w:t>
      </w:r>
      <w:r w:rsidR="00643B12">
        <w:rPr>
          <w:color w:val="1F3864" w:themeColor="accent1" w:themeShade="80"/>
          <w:sz w:val="24"/>
          <w:szCs w:val="24"/>
          <w:lang w:val="da-DK"/>
        </w:rPr>
        <w:t>:</w:t>
      </w:r>
    </w:p>
    <w:p w14:paraId="51F7EBE5" w14:textId="321AE353" w:rsidR="00307D9E" w:rsidRPr="001A6BED" w:rsidRDefault="00027F7B" w:rsidP="008B4F03">
      <w:pPr>
        <w:pStyle w:val="Listeafsnit"/>
        <w:numPr>
          <w:ilvl w:val="1"/>
          <w:numId w:val="34"/>
        </w:numPr>
        <w:rPr>
          <w:color w:val="1F3864" w:themeColor="accent1" w:themeShade="80"/>
          <w:sz w:val="24"/>
          <w:szCs w:val="24"/>
          <w:lang w:val="da-DK"/>
        </w:rPr>
      </w:pPr>
      <w:r>
        <w:rPr>
          <w:color w:val="1F3864" w:themeColor="accent1" w:themeShade="80"/>
          <w:sz w:val="24"/>
          <w:szCs w:val="24"/>
          <w:lang w:val="da-DK"/>
        </w:rPr>
        <w:t>Skriv en pressemeddelelse, der lancere</w:t>
      </w:r>
      <w:r w:rsidR="0020752E">
        <w:rPr>
          <w:color w:val="1F3864" w:themeColor="accent1" w:themeShade="80"/>
          <w:sz w:val="24"/>
          <w:szCs w:val="24"/>
          <w:lang w:val="da-DK"/>
        </w:rPr>
        <w:t>r</w:t>
      </w:r>
      <w:r>
        <w:rPr>
          <w:color w:val="1F3864" w:themeColor="accent1" w:themeShade="80"/>
          <w:sz w:val="24"/>
          <w:szCs w:val="24"/>
          <w:lang w:val="da-DK"/>
        </w:rPr>
        <w:t xml:space="preserve"> ideen om ”årets senior gave”</w:t>
      </w:r>
    </w:p>
    <w:p w14:paraId="2F218C21" w14:textId="459A9EBC" w:rsidR="00307D9E" w:rsidRPr="001A6BED" w:rsidRDefault="00307D9E" w:rsidP="008B4F03">
      <w:pPr>
        <w:pStyle w:val="Listeafsnit"/>
        <w:numPr>
          <w:ilvl w:val="1"/>
          <w:numId w:val="34"/>
        </w:numPr>
        <w:rPr>
          <w:color w:val="1F3864" w:themeColor="accent1" w:themeShade="80"/>
          <w:sz w:val="24"/>
          <w:szCs w:val="24"/>
          <w:lang w:val="da-DK"/>
        </w:rPr>
      </w:pPr>
      <w:r w:rsidRPr="001A6BED">
        <w:rPr>
          <w:color w:val="1F3864" w:themeColor="accent1" w:themeShade="80"/>
          <w:sz w:val="24"/>
          <w:szCs w:val="24"/>
          <w:lang w:val="da-DK"/>
        </w:rPr>
        <w:t>Skriv en lille artikel</w:t>
      </w:r>
      <w:r w:rsidR="00027F7B">
        <w:rPr>
          <w:color w:val="1F3864" w:themeColor="accent1" w:themeShade="80"/>
          <w:sz w:val="24"/>
          <w:szCs w:val="24"/>
          <w:lang w:val="da-DK"/>
        </w:rPr>
        <w:t xml:space="preserve"> der præsenterer seniorers behov for og potentielle udbytte af kursusdeltagelse t</w:t>
      </w:r>
      <w:r w:rsidR="004560D5" w:rsidRPr="001A6BED">
        <w:rPr>
          <w:color w:val="1F3864" w:themeColor="accent1" w:themeShade="80"/>
          <w:sz w:val="24"/>
          <w:szCs w:val="24"/>
          <w:lang w:val="da-DK"/>
        </w:rPr>
        <w:t>il den lokale avis</w:t>
      </w:r>
      <w:r w:rsidRPr="001A6BED">
        <w:rPr>
          <w:color w:val="1F3864" w:themeColor="accent1" w:themeShade="80"/>
          <w:sz w:val="24"/>
          <w:szCs w:val="24"/>
          <w:lang w:val="da-DK"/>
        </w:rPr>
        <w:t>.</w:t>
      </w:r>
    </w:p>
    <w:p w14:paraId="3509A2F5" w14:textId="088E9C97" w:rsidR="00307D9E" w:rsidRPr="001A6BED" w:rsidRDefault="00307D9E" w:rsidP="008B4F03">
      <w:pPr>
        <w:pStyle w:val="Listeafsnit"/>
        <w:numPr>
          <w:ilvl w:val="1"/>
          <w:numId w:val="34"/>
        </w:numPr>
        <w:rPr>
          <w:color w:val="1F3864" w:themeColor="accent1" w:themeShade="80"/>
          <w:sz w:val="24"/>
          <w:szCs w:val="24"/>
          <w:lang w:val="da-DK"/>
        </w:rPr>
      </w:pPr>
      <w:r w:rsidRPr="001A6BED">
        <w:rPr>
          <w:color w:val="1F3864" w:themeColor="accent1" w:themeShade="80"/>
          <w:sz w:val="24"/>
          <w:szCs w:val="24"/>
          <w:lang w:val="da-DK"/>
        </w:rPr>
        <w:t xml:space="preserve">Lav en </w:t>
      </w:r>
      <w:r w:rsidR="0020752E">
        <w:rPr>
          <w:color w:val="1F3864" w:themeColor="accent1" w:themeShade="80"/>
          <w:sz w:val="24"/>
          <w:szCs w:val="24"/>
          <w:lang w:val="da-DK"/>
        </w:rPr>
        <w:t>annonce</w:t>
      </w:r>
      <w:r w:rsidRPr="001A6BED">
        <w:rPr>
          <w:color w:val="1F3864" w:themeColor="accent1" w:themeShade="80"/>
          <w:sz w:val="24"/>
          <w:szCs w:val="24"/>
          <w:lang w:val="da-DK"/>
        </w:rPr>
        <w:t xml:space="preserve">, der </w:t>
      </w:r>
      <w:r w:rsidR="00027F7B">
        <w:rPr>
          <w:color w:val="1F3864" w:themeColor="accent1" w:themeShade="80"/>
          <w:sz w:val="24"/>
          <w:szCs w:val="24"/>
          <w:lang w:val="da-DK"/>
        </w:rPr>
        <w:t xml:space="preserve">beskriver behovet kort og </w:t>
      </w:r>
      <w:r w:rsidRPr="001A6BED">
        <w:rPr>
          <w:color w:val="1F3864" w:themeColor="accent1" w:themeShade="80"/>
          <w:sz w:val="24"/>
          <w:szCs w:val="24"/>
          <w:lang w:val="da-DK"/>
        </w:rPr>
        <w:t xml:space="preserve">præsenterer </w:t>
      </w:r>
      <w:r w:rsidR="00027F7B">
        <w:rPr>
          <w:color w:val="1F3864" w:themeColor="accent1" w:themeShade="80"/>
          <w:sz w:val="24"/>
          <w:szCs w:val="24"/>
          <w:lang w:val="da-DK"/>
        </w:rPr>
        <w:t>”årets senior gave”</w:t>
      </w:r>
    </w:p>
    <w:p w14:paraId="1516A6B0" w14:textId="3DED3C2F" w:rsidR="0020752E" w:rsidRPr="0020752E" w:rsidRDefault="00307D9E" w:rsidP="0020752E">
      <w:pPr>
        <w:pStyle w:val="Listeafsnit"/>
        <w:numPr>
          <w:ilvl w:val="1"/>
          <w:numId w:val="34"/>
        </w:numPr>
        <w:rPr>
          <w:color w:val="1F3864" w:themeColor="accent1" w:themeShade="80"/>
          <w:sz w:val="24"/>
          <w:szCs w:val="24"/>
          <w:lang w:val="da-DK"/>
        </w:rPr>
      </w:pPr>
      <w:r w:rsidRPr="001A6BED">
        <w:rPr>
          <w:color w:val="1F3864" w:themeColor="accent1" w:themeShade="80"/>
          <w:sz w:val="24"/>
          <w:szCs w:val="24"/>
          <w:lang w:val="da-DK"/>
        </w:rPr>
        <w:t>Placer brochurer</w:t>
      </w:r>
      <w:r w:rsidR="00027F7B">
        <w:rPr>
          <w:color w:val="1F3864" w:themeColor="accent1" w:themeShade="80"/>
          <w:sz w:val="24"/>
          <w:szCs w:val="24"/>
          <w:lang w:val="da-DK"/>
        </w:rPr>
        <w:t>, opsæt plakater</w:t>
      </w:r>
      <w:r w:rsidRPr="001A6BED">
        <w:rPr>
          <w:color w:val="1F3864" w:themeColor="accent1" w:themeShade="80"/>
          <w:sz w:val="24"/>
          <w:szCs w:val="24"/>
          <w:lang w:val="da-DK"/>
        </w:rPr>
        <w:t xml:space="preserve"> </w:t>
      </w:r>
      <w:r w:rsidR="00027F7B">
        <w:rPr>
          <w:color w:val="1F3864" w:themeColor="accent1" w:themeShade="80"/>
          <w:sz w:val="24"/>
          <w:szCs w:val="24"/>
          <w:lang w:val="da-DK"/>
        </w:rPr>
        <w:t xml:space="preserve">med samme præsentation </w:t>
      </w:r>
      <w:r w:rsidRPr="001A6BED">
        <w:rPr>
          <w:color w:val="1F3864" w:themeColor="accent1" w:themeShade="80"/>
          <w:sz w:val="24"/>
          <w:szCs w:val="24"/>
          <w:lang w:val="da-DK"/>
        </w:rPr>
        <w:t xml:space="preserve">på relevante steder som </w:t>
      </w:r>
      <w:r w:rsidR="004F7FBD" w:rsidRPr="001A6BED">
        <w:rPr>
          <w:color w:val="1F3864" w:themeColor="accent1" w:themeShade="80"/>
          <w:sz w:val="24"/>
          <w:szCs w:val="24"/>
          <w:lang w:val="da-DK"/>
        </w:rPr>
        <w:t>f.eks.</w:t>
      </w:r>
      <w:r w:rsidRPr="001A6BED">
        <w:rPr>
          <w:color w:val="1F3864" w:themeColor="accent1" w:themeShade="80"/>
          <w:sz w:val="24"/>
          <w:szCs w:val="24"/>
          <w:lang w:val="da-DK"/>
        </w:rPr>
        <w:t xml:space="preserve"> </w:t>
      </w:r>
    </w:p>
    <w:p w14:paraId="4837868C" w14:textId="57FA2D7B" w:rsidR="004B70A3" w:rsidRPr="004B70A3" w:rsidRDefault="00307D9E" w:rsidP="0020752E">
      <w:pPr>
        <w:pStyle w:val="Listeafsnit"/>
        <w:numPr>
          <w:ilvl w:val="1"/>
          <w:numId w:val="17"/>
        </w:numPr>
        <w:rPr>
          <w:color w:val="1F3864" w:themeColor="accent1" w:themeShade="80"/>
          <w:sz w:val="24"/>
          <w:szCs w:val="24"/>
          <w:lang w:val="da-DK"/>
        </w:rPr>
      </w:pPr>
      <w:r w:rsidRPr="0020752E">
        <w:rPr>
          <w:color w:val="1F3864" w:themeColor="accent1" w:themeShade="80"/>
          <w:sz w:val="24"/>
          <w:szCs w:val="24"/>
          <w:lang w:val="da-DK"/>
        </w:rPr>
        <w:t>Apoteker, praktiserende læger, gavebutikker</w:t>
      </w:r>
      <w:r w:rsidR="004B70A3">
        <w:rPr>
          <w:color w:val="1F3864" w:themeColor="accent1" w:themeShade="80"/>
          <w:sz w:val="24"/>
          <w:szCs w:val="24"/>
          <w:lang w:val="da-DK"/>
        </w:rPr>
        <w:t xml:space="preserve"> (gebyr for salg af gavekort til forretninger må påregnes) </w:t>
      </w:r>
      <w:r w:rsidRPr="0020752E">
        <w:rPr>
          <w:color w:val="1F3864" w:themeColor="accent1" w:themeShade="80"/>
          <w:sz w:val="24"/>
          <w:szCs w:val="24"/>
          <w:lang w:val="da-DK"/>
        </w:rPr>
        <w:t xml:space="preserve"> </w:t>
      </w:r>
    </w:p>
    <w:p w14:paraId="769BF36E" w14:textId="772CFCCF" w:rsidR="00307D9E" w:rsidRPr="0020752E" w:rsidRDefault="00027F7B" w:rsidP="0020752E">
      <w:pPr>
        <w:pStyle w:val="Listeafsnit"/>
        <w:numPr>
          <w:ilvl w:val="1"/>
          <w:numId w:val="17"/>
        </w:numPr>
        <w:rPr>
          <w:color w:val="1F3864" w:themeColor="accent1" w:themeShade="80"/>
          <w:sz w:val="24"/>
          <w:szCs w:val="24"/>
          <w:lang w:val="da-DK"/>
        </w:rPr>
      </w:pPr>
      <w:r w:rsidRPr="0020752E">
        <w:rPr>
          <w:color w:val="FF0000"/>
          <w:sz w:val="24"/>
          <w:szCs w:val="24"/>
          <w:lang w:val="da-DK"/>
        </w:rPr>
        <w:t xml:space="preserve"> </w:t>
      </w:r>
      <w:r w:rsidR="004B70A3">
        <w:rPr>
          <w:color w:val="1F3864" w:themeColor="accent1" w:themeShade="80"/>
          <w:sz w:val="24"/>
          <w:szCs w:val="24"/>
          <w:lang w:val="da-DK"/>
        </w:rPr>
        <w:t>V</w:t>
      </w:r>
      <w:r w:rsidRPr="0020752E">
        <w:rPr>
          <w:color w:val="1F3864" w:themeColor="accent1" w:themeShade="80"/>
          <w:sz w:val="24"/>
          <w:szCs w:val="24"/>
          <w:lang w:val="da-DK"/>
        </w:rPr>
        <w:t>irksomheder</w:t>
      </w:r>
    </w:p>
    <w:p w14:paraId="57D6C58F" w14:textId="2FF567E5" w:rsidR="00307D9E" w:rsidRPr="0020752E" w:rsidRDefault="00027F7B" w:rsidP="0020752E">
      <w:pPr>
        <w:pStyle w:val="Listeafsnit"/>
        <w:numPr>
          <w:ilvl w:val="1"/>
          <w:numId w:val="17"/>
        </w:numPr>
        <w:rPr>
          <w:color w:val="1F3864" w:themeColor="accent1" w:themeShade="80"/>
          <w:sz w:val="24"/>
          <w:szCs w:val="24"/>
          <w:lang w:val="da-DK"/>
        </w:rPr>
      </w:pPr>
      <w:r w:rsidRPr="0020752E">
        <w:rPr>
          <w:color w:val="1F3864" w:themeColor="accent1" w:themeShade="80"/>
          <w:sz w:val="24"/>
          <w:szCs w:val="24"/>
          <w:lang w:val="da-DK"/>
        </w:rPr>
        <w:t>U</w:t>
      </w:r>
      <w:r w:rsidR="00307D9E" w:rsidRPr="0020752E">
        <w:rPr>
          <w:color w:val="1F3864" w:themeColor="accent1" w:themeShade="80"/>
          <w:sz w:val="24"/>
          <w:szCs w:val="24"/>
          <w:lang w:val="da-DK"/>
        </w:rPr>
        <w:t>ddannelsesinstitutioner.</w:t>
      </w:r>
    </w:p>
    <w:p w14:paraId="374AD6B2" w14:textId="77777777" w:rsidR="00027F7B" w:rsidRPr="00027F7B" w:rsidRDefault="00027F7B" w:rsidP="00027F7B">
      <w:pPr>
        <w:ind w:left="1980"/>
        <w:rPr>
          <w:color w:val="1F3864" w:themeColor="accent1" w:themeShade="80"/>
          <w:sz w:val="24"/>
          <w:szCs w:val="24"/>
          <w:lang w:val="da-DK"/>
        </w:rPr>
      </w:pPr>
    </w:p>
    <w:p w14:paraId="6565EFDD" w14:textId="77777777" w:rsidR="006C39C6" w:rsidRPr="001A6BED" w:rsidRDefault="006C39C6" w:rsidP="006C39C6">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ind w:left="-709"/>
        <w:outlineLvl w:val="1"/>
        <w:rPr>
          <w:caps/>
          <w:color w:val="1F3864" w:themeColor="accent1" w:themeShade="80"/>
          <w:spacing w:val="15"/>
          <w:sz w:val="36"/>
          <w:szCs w:val="36"/>
          <w:lang w:val="da-DK"/>
        </w:rPr>
      </w:pPr>
      <w:bookmarkStart w:id="19" w:name="_Toc17186968"/>
      <w:r w:rsidRPr="001A6BED">
        <w:rPr>
          <w:caps/>
          <w:color w:val="1F3864" w:themeColor="accent1" w:themeShade="80"/>
          <w:spacing w:val="15"/>
          <w:sz w:val="36"/>
          <w:szCs w:val="36"/>
          <w:lang w:val="da-DK"/>
        </w:rPr>
        <w:t xml:space="preserve">5.7    </w:t>
      </w:r>
      <w:bookmarkEnd w:id="19"/>
      <w:r w:rsidR="00307D9E" w:rsidRPr="001A6BED">
        <w:rPr>
          <w:caps/>
          <w:color w:val="1F3864" w:themeColor="accent1" w:themeShade="80"/>
          <w:spacing w:val="15"/>
          <w:sz w:val="36"/>
          <w:szCs w:val="36"/>
          <w:lang w:val="da-DK"/>
        </w:rPr>
        <w:t xml:space="preserve">gå efter firmaer </w:t>
      </w:r>
    </w:p>
    <w:p w14:paraId="12AFE73A" w14:textId="77777777" w:rsidR="006C39C6" w:rsidRPr="001A6BED" w:rsidRDefault="006C39C6" w:rsidP="006C39C6">
      <w:pPr>
        <w:rPr>
          <w:color w:val="1F3864" w:themeColor="accent1" w:themeShade="80"/>
          <w:sz w:val="24"/>
          <w:szCs w:val="24"/>
          <w:lang w:val="da-DK"/>
        </w:rPr>
      </w:pPr>
    </w:p>
    <w:p w14:paraId="01464BCE" w14:textId="1646E29D" w:rsidR="00F52CEF" w:rsidRPr="001A6BED" w:rsidRDefault="008B4F03" w:rsidP="00F52CEF">
      <w:pPr>
        <w:rPr>
          <w:color w:val="1F3864" w:themeColor="accent1" w:themeShade="80"/>
          <w:sz w:val="24"/>
          <w:szCs w:val="24"/>
          <w:lang w:val="da-DK"/>
        </w:rPr>
      </w:pPr>
      <w:r>
        <w:rPr>
          <w:color w:val="1F3864" w:themeColor="accent1" w:themeShade="80"/>
          <w:sz w:val="24"/>
          <w:szCs w:val="24"/>
          <w:lang w:val="da-DK"/>
        </w:rPr>
        <w:t>I</w:t>
      </w:r>
      <w:r w:rsidR="00027F7B">
        <w:rPr>
          <w:color w:val="1F3864" w:themeColor="accent1" w:themeShade="80"/>
          <w:sz w:val="24"/>
          <w:szCs w:val="24"/>
          <w:lang w:val="da-DK"/>
        </w:rPr>
        <w:t>de</w:t>
      </w:r>
      <w:r>
        <w:rPr>
          <w:color w:val="1F3864" w:themeColor="accent1" w:themeShade="80"/>
          <w:sz w:val="24"/>
          <w:szCs w:val="24"/>
          <w:lang w:val="da-DK"/>
        </w:rPr>
        <w:t>en</w:t>
      </w:r>
      <w:r w:rsidR="00027F7B">
        <w:rPr>
          <w:color w:val="1F3864" w:themeColor="accent1" w:themeShade="80"/>
          <w:sz w:val="24"/>
          <w:szCs w:val="24"/>
          <w:lang w:val="da-DK"/>
        </w:rPr>
        <w:t xml:space="preserve"> med</w:t>
      </w:r>
      <w:r w:rsidR="00F52CEF" w:rsidRPr="001A6BED">
        <w:rPr>
          <w:color w:val="1F3864" w:themeColor="accent1" w:themeShade="80"/>
          <w:sz w:val="24"/>
          <w:szCs w:val="24"/>
          <w:lang w:val="da-DK"/>
        </w:rPr>
        <w:t xml:space="preserve"> at gøre kurset til en gave </w:t>
      </w:r>
      <w:r>
        <w:rPr>
          <w:color w:val="1F3864" w:themeColor="accent1" w:themeShade="80"/>
          <w:sz w:val="24"/>
          <w:szCs w:val="24"/>
          <w:lang w:val="da-DK"/>
        </w:rPr>
        <w:t>foreslå</w:t>
      </w:r>
      <w:r w:rsidR="0020752E">
        <w:rPr>
          <w:color w:val="1F3864" w:themeColor="accent1" w:themeShade="80"/>
          <w:sz w:val="24"/>
          <w:szCs w:val="24"/>
          <w:lang w:val="da-DK"/>
        </w:rPr>
        <w:t>r vi også</w:t>
      </w:r>
      <w:r>
        <w:rPr>
          <w:color w:val="1F3864" w:themeColor="accent1" w:themeShade="80"/>
          <w:sz w:val="24"/>
          <w:szCs w:val="24"/>
          <w:lang w:val="da-DK"/>
        </w:rPr>
        <w:t xml:space="preserve"> </w:t>
      </w:r>
      <w:r w:rsidR="00F52CEF" w:rsidRPr="001A6BED">
        <w:rPr>
          <w:color w:val="1F3864" w:themeColor="accent1" w:themeShade="80"/>
          <w:sz w:val="24"/>
          <w:szCs w:val="24"/>
          <w:lang w:val="da-DK"/>
        </w:rPr>
        <w:t xml:space="preserve">til virksomheder, </w:t>
      </w:r>
      <w:r w:rsidR="00387518">
        <w:rPr>
          <w:color w:val="1F3864" w:themeColor="accent1" w:themeShade="80"/>
          <w:sz w:val="24"/>
          <w:szCs w:val="24"/>
          <w:lang w:val="da-DK"/>
        </w:rPr>
        <w:t>som en</w:t>
      </w:r>
      <w:r w:rsidR="00027F7B">
        <w:rPr>
          <w:color w:val="1F3864" w:themeColor="accent1" w:themeShade="80"/>
          <w:sz w:val="24"/>
          <w:szCs w:val="24"/>
          <w:lang w:val="da-DK"/>
        </w:rPr>
        <w:t xml:space="preserve"> del af virksomhedens</w:t>
      </w:r>
      <w:r w:rsidR="00387518">
        <w:rPr>
          <w:color w:val="1F3864" w:themeColor="accent1" w:themeShade="80"/>
          <w:sz w:val="24"/>
          <w:szCs w:val="24"/>
          <w:lang w:val="da-DK"/>
        </w:rPr>
        <w:t xml:space="preserve"> </w:t>
      </w:r>
      <w:r w:rsidR="00661441">
        <w:rPr>
          <w:color w:val="1F3864" w:themeColor="accent1" w:themeShade="80"/>
          <w:sz w:val="24"/>
          <w:szCs w:val="24"/>
          <w:lang w:val="da-DK"/>
        </w:rPr>
        <w:t>afskeds</w:t>
      </w:r>
      <w:r w:rsidR="00027F7B">
        <w:rPr>
          <w:color w:val="1F3864" w:themeColor="accent1" w:themeShade="80"/>
          <w:sz w:val="24"/>
          <w:szCs w:val="24"/>
          <w:lang w:val="da-DK"/>
        </w:rPr>
        <w:t xml:space="preserve">gave til </w:t>
      </w:r>
      <w:r w:rsidR="00E41683">
        <w:rPr>
          <w:color w:val="1F3864" w:themeColor="accent1" w:themeShade="80"/>
          <w:sz w:val="24"/>
          <w:szCs w:val="24"/>
          <w:lang w:val="da-DK"/>
        </w:rPr>
        <w:t>medarbejdere,</w:t>
      </w:r>
      <w:r w:rsidR="00027F7B">
        <w:rPr>
          <w:color w:val="1F3864" w:themeColor="accent1" w:themeShade="80"/>
          <w:sz w:val="24"/>
          <w:szCs w:val="24"/>
          <w:lang w:val="da-DK"/>
        </w:rPr>
        <w:t xml:space="preserve"> der er på vej </w:t>
      </w:r>
      <w:r w:rsidR="00387518">
        <w:rPr>
          <w:color w:val="1F3864" w:themeColor="accent1" w:themeShade="80"/>
          <w:sz w:val="24"/>
          <w:szCs w:val="24"/>
          <w:lang w:val="da-DK"/>
        </w:rPr>
        <w:t>på pension</w:t>
      </w:r>
      <w:r w:rsidR="00F52CEF" w:rsidRPr="001A6BED">
        <w:rPr>
          <w:color w:val="1F3864" w:themeColor="accent1" w:themeShade="80"/>
          <w:sz w:val="24"/>
          <w:szCs w:val="24"/>
          <w:lang w:val="da-DK"/>
        </w:rPr>
        <w:t>.</w:t>
      </w:r>
    </w:p>
    <w:p w14:paraId="488ADECC" w14:textId="21CA872A" w:rsidR="00027F7B" w:rsidRDefault="00F52CEF" w:rsidP="00F52CEF">
      <w:pPr>
        <w:rPr>
          <w:color w:val="1F3864" w:themeColor="accent1" w:themeShade="80"/>
          <w:sz w:val="24"/>
          <w:szCs w:val="24"/>
          <w:lang w:val="da-DK"/>
        </w:rPr>
      </w:pPr>
      <w:r w:rsidRPr="001A6BED">
        <w:rPr>
          <w:color w:val="1F3864" w:themeColor="accent1" w:themeShade="80"/>
          <w:sz w:val="24"/>
          <w:szCs w:val="24"/>
          <w:lang w:val="da-DK"/>
        </w:rPr>
        <w:t xml:space="preserve">Vi </w:t>
      </w:r>
      <w:r w:rsidR="00E41683">
        <w:rPr>
          <w:color w:val="1F3864" w:themeColor="accent1" w:themeShade="80"/>
          <w:sz w:val="24"/>
          <w:szCs w:val="24"/>
          <w:lang w:val="da-DK"/>
        </w:rPr>
        <w:t xml:space="preserve">forslår, at </w:t>
      </w:r>
      <w:r w:rsidRPr="001A6BED">
        <w:rPr>
          <w:color w:val="1F3864" w:themeColor="accent1" w:themeShade="80"/>
          <w:sz w:val="24"/>
          <w:szCs w:val="24"/>
          <w:lang w:val="da-DK"/>
        </w:rPr>
        <w:t xml:space="preserve">potentielle </w:t>
      </w:r>
      <w:r w:rsidR="00027F7B">
        <w:rPr>
          <w:color w:val="1F3864" w:themeColor="accent1" w:themeShade="80"/>
          <w:sz w:val="24"/>
          <w:szCs w:val="24"/>
          <w:lang w:val="da-DK"/>
        </w:rPr>
        <w:t xml:space="preserve">kommende </w:t>
      </w:r>
      <w:r w:rsidRPr="001A6BED">
        <w:rPr>
          <w:color w:val="1F3864" w:themeColor="accent1" w:themeShade="80"/>
          <w:sz w:val="24"/>
          <w:szCs w:val="24"/>
          <w:lang w:val="da-DK"/>
        </w:rPr>
        <w:t>udbydere</w:t>
      </w:r>
      <w:r w:rsidR="00E41683" w:rsidRPr="00E41683">
        <w:rPr>
          <w:color w:val="1F3864" w:themeColor="accent1" w:themeShade="80"/>
          <w:sz w:val="24"/>
          <w:szCs w:val="24"/>
          <w:lang w:val="da-DK"/>
        </w:rPr>
        <w:t xml:space="preserve"> </w:t>
      </w:r>
      <w:r w:rsidR="00E41683">
        <w:rPr>
          <w:color w:val="1F3864" w:themeColor="accent1" w:themeShade="80"/>
          <w:sz w:val="24"/>
          <w:szCs w:val="24"/>
          <w:lang w:val="da-DK"/>
        </w:rPr>
        <w:t xml:space="preserve">afdækker virksomhedernes interesse i at deltage i en sådan konstruktion ved at: </w:t>
      </w:r>
    </w:p>
    <w:p w14:paraId="1C66B0D8" w14:textId="5525D05F" w:rsidR="00027F7B" w:rsidRDefault="00027F7B" w:rsidP="008B4F03">
      <w:pPr>
        <w:pStyle w:val="Listeafsnit"/>
        <w:numPr>
          <w:ilvl w:val="0"/>
          <w:numId w:val="41"/>
        </w:numPr>
        <w:rPr>
          <w:color w:val="1F3864" w:themeColor="accent1" w:themeShade="80"/>
          <w:sz w:val="24"/>
          <w:szCs w:val="24"/>
          <w:lang w:val="da-DK"/>
        </w:rPr>
      </w:pPr>
      <w:r w:rsidRPr="00027F7B">
        <w:rPr>
          <w:color w:val="1F3864" w:themeColor="accent1" w:themeShade="80"/>
          <w:sz w:val="24"/>
          <w:szCs w:val="24"/>
          <w:lang w:val="da-DK"/>
        </w:rPr>
        <w:t xml:space="preserve">at invitere </w:t>
      </w:r>
      <w:r w:rsidR="00E41683">
        <w:rPr>
          <w:color w:val="1F3864" w:themeColor="accent1" w:themeShade="80"/>
          <w:sz w:val="24"/>
          <w:szCs w:val="24"/>
          <w:lang w:val="da-DK"/>
        </w:rPr>
        <w:t>sig</w:t>
      </w:r>
      <w:r w:rsidRPr="00027F7B">
        <w:rPr>
          <w:color w:val="1F3864" w:themeColor="accent1" w:themeShade="80"/>
          <w:sz w:val="24"/>
          <w:szCs w:val="24"/>
          <w:lang w:val="da-DK"/>
        </w:rPr>
        <w:t xml:space="preserve"> selv til en samtale med de centrale personer i lokale og regionale virksomheder</w:t>
      </w:r>
    </w:p>
    <w:p w14:paraId="5B7A7DB6" w14:textId="26B7A647" w:rsidR="00027F7B" w:rsidRDefault="00F52CEF" w:rsidP="008B4F03">
      <w:pPr>
        <w:pStyle w:val="Listeafsnit"/>
        <w:numPr>
          <w:ilvl w:val="0"/>
          <w:numId w:val="41"/>
        </w:numPr>
        <w:rPr>
          <w:color w:val="1F3864" w:themeColor="accent1" w:themeShade="80"/>
          <w:sz w:val="24"/>
          <w:szCs w:val="24"/>
          <w:lang w:val="da-DK"/>
        </w:rPr>
      </w:pPr>
      <w:r w:rsidRPr="00027F7B">
        <w:rPr>
          <w:color w:val="1F3864" w:themeColor="accent1" w:themeShade="80"/>
          <w:sz w:val="24"/>
          <w:szCs w:val="24"/>
          <w:lang w:val="da-DK"/>
        </w:rPr>
        <w:t xml:space="preserve">at foretage en </w:t>
      </w:r>
      <w:r w:rsidR="00027F7B">
        <w:rPr>
          <w:color w:val="1F3864" w:themeColor="accent1" w:themeShade="80"/>
          <w:sz w:val="24"/>
          <w:szCs w:val="24"/>
          <w:lang w:val="da-DK"/>
        </w:rPr>
        <w:t xml:space="preserve">lille </w:t>
      </w:r>
      <w:r w:rsidRPr="00027F7B">
        <w:rPr>
          <w:color w:val="1F3864" w:themeColor="accent1" w:themeShade="80"/>
          <w:sz w:val="24"/>
          <w:szCs w:val="24"/>
          <w:lang w:val="da-DK"/>
        </w:rPr>
        <w:t xml:space="preserve">undersøgelse </w:t>
      </w:r>
      <w:r w:rsidR="00027F7B">
        <w:rPr>
          <w:color w:val="1F3864" w:themeColor="accent1" w:themeShade="80"/>
          <w:sz w:val="24"/>
          <w:szCs w:val="24"/>
          <w:lang w:val="da-DK"/>
        </w:rPr>
        <w:t>eventuel i form af et lille spørgeskema</w:t>
      </w:r>
    </w:p>
    <w:p w14:paraId="462E8AB2" w14:textId="7B645388" w:rsidR="00F52CEF" w:rsidRDefault="00F52CEF" w:rsidP="00F52CEF">
      <w:pPr>
        <w:rPr>
          <w:color w:val="1F3864" w:themeColor="accent1" w:themeShade="80"/>
          <w:sz w:val="24"/>
          <w:szCs w:val="24"/>
          <w:lang w:val="da-DK"/>
        </w:rPr>
      </w:pPr>
      <w:r w:rsidRPr="001A6BED">
        <w:rPr>
          <w:color w:val="1F3864" w:themeColor="accent1" w:themeShade="80"/>
          <w:sz w:val="24"/>
          <w:szCs w:val="24"/>
          <w:lang w:val="da-DK"/>
        </w:rPr>
        <w:t xml:space="preserve">Før disse møder </w:t>
      </w:r>
      <w:r w:rsidR="008B723A">
        <w:rPr>
          <w:color w:val="1F3864" w:themeColor="accent1" w:themeShade="80"/>
          <w:sz w:val="24"/>
          <w:szCs w:val="24"/>
          <w:lang w:val="da-DK"/>
        </w:rPr>
        <w:t>skal der produ</w:t>
      </w:r>
      <w:r w:rsidR="00A34193">
        <w:rPr>
          <w:color w:val="1F3864" w:themeColor="accent1" w:themeShade="80"/>
          <w:sz w:val="24"/>
          <w:szCs w:val="24"/>
          <w:lang w:val="da-DK"/>
        </w:rPr>
        <w:t xml:space="preserve">ceres materiale af høj kvalitet, der forklarer perspektivet i at </w:t>
      </w:r>
      <w:r w:rsidR="00E41683">
        <w:rPr>
          <w:color w:val="1F3864" w:themeColor="accent1" w:themeShade="80"/>
          <w:sz w:val="24"/>
          <w:szCs w:val="24"/>
          <w:lang w:val="da-DK"/>
        </w:rPr>
        <w:t xml:space="preserve">virksomhedens </w:t>
      </w:r>
      <w:r w:rsidR="00A34193">
        <w:rPr>
          <w:color w:val="1F3864" w:themeColor="accent1" w:themeShade="80"/>
          <w:sz w:val="24"/>
          <w:szCs w:val="24"/>
          <w:lang w:val="da-DK"/>
        </w:rPr>
        <w:t xml:space="preserve">medarbejder går vidende og kompetent ind i seniorlivet. </w:t>
      </w:r>
      <w:r w:rsidR="00E41683">
        <w:rPr>
          <w:color w:val="1F3864" w:themeColor="accent1" w:themeShade="80"/>
          <w:sz w:val="24"/>
          <w:szCs w:val="24"/>
          <w:lang w:val="da-DK"/>
        </w:rPr>
        <w:t>K</w:t>
      </w:r>
      <w:r w:rsidR="00A34193">
        <w:rPr>
          <w:color w:val="1F3864" w:themeColor="accent1" w:themeShade="80"/>
          <w:sz w:val="24"/>
          <w:szCs w:val="24"/>
          <w:lang w:val="da-DK"/>
        </w:rPr>
        <w:t>oncept</w:t>
      </w:r>
      <w:r w:rsidR="00E41683">
        <w:rPr>
          <w:color w:val="1F3864" w:themeColor="accent1" w:themeShade="80"/>
          <w:sz w:val="24"/>
          <w:szCs w:val="24"/>
          <w:lang w:val="da-DK"/>
        </w:rPr>
        <w:t>-</w:t>
      </w:r>
      <w:r w:rsidR="00A34193">
        <w:rPr>
          <w:color w:val="1F3864" w:themeColor="accent1" w:themeShade="80"/>
          <w:sz w:val="24"/>
          <w:szCs w:val="24"/>
          <w:lang w:val="da-DK"/>
        </w:rPr>
        <w:t xml:space="preserve"> beskrivelse</w:t>
      </w:r>
      <w:r w:rsidR="00E41683">
        <w:rPr>
          <w:color w:val="1F3864" w:themeColor="accent1" w:themeShade="80"/>
          <w:sz w:val="24"/>
          <w:szCs w:val="24"/>
          <w:lang w:val="da-DK"/>
        </w:rPr>
        <w:t>n,</w:t>
      </w:r>
      <w:r w:rsidR="00A34193">
        <w:rPr>
          <w:color w:val="1F3864" w:themeColor="accent1" w:themeShade="80"/>
          <w:sz w:val="24"/>
          <w:szCs w:val="24"/>
          <w:lang w:val="da-DK"/>
        </w:rPr>
        <w:t xml:space="preserve"> der er udfærdiget af dette projekt og som kan findes på projektets hjemmeside, </w:t>
      </w:r>
      <w:r w:rsidR="00E41683">
        <w:rPr>
          <w:color w:val="1F3864" w:themeColor="accent1" w:themeShade="80"/>
          <w:sz w:val="24"/>
          <w:szCs w:val="24"/>
          <w:lang w:val="da-DK"/>
        </w:rPr>
        <w:t xml:space="preserve">er </w:t>
      </w:r>
      <w:r w:rsidR="00A34193">
        <w:rPr>
          <w:color w:val="1F3864" w:themeColor="accent1" w:themeShade="80"/>
          <w:sz w:val="24"/>
          <w:szCs w:val="24"/>
          <w:lang w:val="da-DK"/>
        </w:rPr>
        <w:t xml:space="preserve">et godt </w:t>
      </w:r>
      <w:r w:rsidR="00E41683">
        <w:rPr>
          <w:color w:val="1F3864" w:themeColor="accent1" w:themeShade="80"/>
          <w:sz w:val="24"/>
          <w:szCs w:val="24"/>
          <w:lang w:val="da-DK"/>
        </w:rPr>
        <w:t>udgangspunkt</w:t>
      </w:r>
      <w:r w:rsidR="00A34193">
        <w:rPr>
          <w:color w:val="1F3864" w:themeColor="accent1" w:themeShade="80"/>
          <w:sz w:val="24"/>
          <w:szCs w:val="24"/>
          <w:lang w:val="da-DK"/>
        </w:rPr>
        <w:t xml:space="preserve"> for en lokal </w:t>
      </w:r>
      <w:r w:rsidR="00E41683">
        <w:rPr>
          <w:color w:val="1F3864" w:themeColor="accent1" w:themeShade="80"/>
          <w:sz w:val="24"/>
          <w:szCs w:val="24"/>
          <w:lang w:val="da-DK"/>
        </w:rPr>
        <w:t>udformning</w:t>
      </w:r>
      <w:r w:rsidR="00A34193">
        <w:rPr>
          <w:color w:val="1F3864" w:themeColor="accent1" w:themeShade="80"/>
          <w:sz w:val="24"/>
          <w:szCs w:val="24"/>
          <w:lang w:val="da-DK"/>
        </w:rPr>
        <w:t xml:space="preserve"> af </w:t>
      </w:r>
      <w:r w:rsidR="00E41683">
        <w:rPr>
          <w:color w:val="1F3864" w:themeColor="accent1" w:themeShade="80"/>
          <w:sz w:val="24"/>
          <w:szCs w:val="24"/>
          <w:lang w:val="da-DK"/>
        </w:rPr>
        <w:t xml:space="preserve">et </w:t>
      </w:r>
      <w:r w:rsidR="00A34193">
        <w:rPr>
          <w:color w:val="1F3864" w:themeColor="accent1" w:themeShade="80"/>
          <w:sz w:val="24"/>
          <w:szCs w:val="24"/>
          <w:lang w:val="da-DK"/>
        </w:rPr>
        <w:t>info-materiale.</w:t>
      </w:r>
    </w:p>
    <w:p w14:paraId="582D6FD2" w14:textId="77777777" w:rsidR="00A34193" w:rsidRDefault="00790AC9" w:rsidP="004560D5">
      <w:pPr>
        <w:rPr>
          <w:color w:val="1F3864" w:themeColor="accent1" w:themeShade="80"/>
          <w:sz w:val="24"/>
          <w:szCs w:val="24"/>
          <w:lang w:val="da-DK"/>
        </w:rPr>
      </w:pPr>
      <w:r>
        <w:rPr>
          <w:color w:val="1F3864" w:themeColor="accent1" w:themeShade="80"/>
          <w:sz w:val="24"/>
          <w:szCs w:val="24"/>
          <w:lang w:val="da-DK"/>
        </w:rPr>
        <w:t>V</w:t>
      </w:r>
      <w:r w:rsidR="006F048A">
        <w:rPr>
          <w:color w:val="1F3864" w:themeColor="accent1" w:themeShade="80"/>
          <w:sz w:val="24"/>
          <w:szCs w:val="24"/>
          <w:lang w:val="da-DK"/>
        </w:rPr>
        <w:t xml:space="preserve">irksomheder </w:t>
      </w:r>
      <w:r>
        <w:rPr>
          <w:color w:val="1F3864" w:themeColor="accent1" w:themeShade="80"/>
          <w:sz w:val="24"/>
          <w:szCs w:val="24"/>
          <w:lang w:val="da-DK"/>
        </w:rPr>
        <w:t xml:space="preserve">og lande </w:t>
      </w:r>
      <w:r w:rsidR="006F048A">
        <w:rPr>
          <w:color w:val="1F3864" w:themeColor="accent1" w:themeShade="80"/>
          <w:sz w:val="24"/>
          <w:szCs w:val="24"/>
          <w:lang w:val="da-DK"/>
        </w:rPr>
        <w:t xml:space="preserve">har forskellige </w:t>
      </w:r>
      <w:r>
        <w:rPr>
          <w:color w:val="1F3864" w:themeColor="accent1" w:themeShade="80"/>
          <w:sz w:val="24"/>
          <w:szCs w:val="24"/>
          <w:lang w:val="da-DK"/>
        </w:rPr>
        <w:t xml:space="preserve">niveauer for gaver til fratrædende medarbejdere. </w:t>
      </w:r>
    </w:p>
    <w:p w14:paraId="42D4CE26" w14:textId="6A7F969F" w:rsidR="00F52CEF" w:rsidRPr="001A6BED" w:rsidRDefault="00A34193" w:rsidP="004560D5">
      <w:pPr>
        <w:rPr>
          <w:color w:val="1F3864" w:themeColor="accent1" w:themeShade="80"/>
          <w:sz w:val="24"/>
          <w:szCs w:val="24"/>
          <w:lang w:val="da-DK"/>
        </w:rPr>
      </w:pPr>
      <w:r>
        <w:rPr>
          <w:color w:val="1F3864" w:themeColor="accent1" w:themeShade="80"/>
          <w:sz w:val="24"/>
          <w:szCs w:val="24"/>
          <w:lang w:val="da-DK"/>
        </w:rPr>
        <w:t>Hvis vi igen tage</w:t>
      </w:r>
      <w:r w:rsidR="00E41683">
        <w:rPr>
          <w:color w:val="1F3864" w:themeColor="accent1" w:themeShade="80"/>
          <w:sz w:val="24"/>
          <w:szCs w:val="24"/>
          <w:lang w:val="da-DK"/>
        </w:rPr>
        <w:t>r</w:t>
      </w:r>
      <w:r>
        <w:rPr>
          <w:color w:val="1F3864" w:themeColor="accent1" w:themeShade="80"/>
          <w:sz w:val="24"/>
          <w:szCs w:val="24"/>
          <w:lang w:val="da-DK"/>
        </w:rPr>
        <w:t xml:space="preserve"> afsæt i Danmark, så </w:t>
      </w:r>
      <w:r w:rsidR="00E41683">
        <w:rPr>
          <w:color w:val="1F3864" w:themeColor="accent1" w:themeShade="80"/>
          <w:sz w:val="24"/>
          <w:szCs w:val="24"/>
          <w:lang w:val="da-DK"/>
        </w:rPr>
        <w:t xml:space="preserve">betragter de fleste </w:t>
      </w:r>
      <w:r>
        <w:rPr>
          <w:color w:val="1F3864" w:themeColor="accent1" w:themeShade="80"/>
          <w:sz w:val="24"/>
          <w:szCs w:val="24"/>
          <w:lang w:val="da-DK"/>
        </w:rPr>
        <w:t xml:space="preserve">virksomheder </w:t>
      </w:r>
      <w:r w:rsidR="00F52CEF" w:rsidRPr="001A6BED">
        <w:rPr>
          <w:color w:val="1F3864" w:themeColor="accent1" w:themeShade="80"/>
          <w:sz w:val="24"/>
          <w:szCs w:val="24"/>
          <w:lang w:val="da-DK"/>
        </w:rPr>
        <w:t xml:space="preserve">en gave </w:t>
      </w:r>
      <w:r>
        <w:rPr>
          <w:color w:val="1F3864" w:themeColor="accent1" w:themeShade="80"/>
          <w:sz w:val="24"/>
          <w:szCs w:val="24"/>
          <w:lang w:val="da-DK"/>
        </w:rPr>
        <w:t xml:space="preserve">til </w:t>
      </w:r>
      <w:r w:rsidR="00E41683">
        <w:rPr>
          <w:color w:val="1F3864" w:themeColor="accent1" w:themeShade="80"/>
          <w:sz w:val="24"/>
          <w:szCs w:val="24"/>
          <w:lang w:val="da-DK"/>
        </w:rPr>
        <w:t xml:space="preserve">100-150 euro til </w:t>
      </w:r>
      <w:r>
        <w:rPr>
          <w:color w:val="1F3864" w:themeColor="accent1" w:themeShade="80"/>
          <w:sz w:val="24"/>
          <w:szCs w:val="24"/>
          <w:lang w:val="da-DK"/>
        </w:rPr>
        <w:t>en medarbejder</w:t>
      </w:r>
      <w:r w:rsidR="00E41683">
        <w:rPr>
          <w:color w:val="1F3864" w:themeColor="accent1" w:themeShade="80"/>
          <w:sz w:val="24"/>
          <w:szCs w:val="24"/>
          <w:lang w:val="da-DK"/>
        </w:rPr>
        <w:t xml:space="preserve">, </w:t>
      </w:r>
      <w:r>
        <w:rPr>
          <w:color w:val="1F3864" w:themeColor="accent1" w:themeShade="80"/>
          <w:sz w:val="24"/>
          <w:szCs w:val="24"/>
          <w:lang w:val="da-DK"/>
        </w:rPr>
        <w:t>som</w:t>
      </w:r>
      <w:r w:rsidR="00E41683">
        <w:rPr>
          <w:color w:val="1F3864" w:themeColor="accent1" w:themeShade="80"/>
          <w:sz w:val="24"/>
          <w:szCs w:val="24"/>
          <w:lang w:val="da-DK"/>
        </w:rPr>
        <w:t xml:space="preserve"> </w:t>
      </w:r>
      <w:r>
        <w:rPr>
          <w:color w:val="1F3864" w:themeColor="accent1" w:themeShade="80"/>
          <w:sz w:val="24"/>
          <w:szCs w:val="24"/>
          <w:lang w:val="da-DK"/>
        </w:rPr>
        <w:t>overkommelig</w:t>
      </w:r>
      <w:r w:rsidR="00E41683">
        <w:rPr>
          <w:color w:val="1F3864" w:themeColor="accent1" w:themeShade="80"/>
          <w:sz w:val="24"/>
          <w:szCs w:val="24"/>
          <w:lang w:val="da-DK"/>
        </w:rPr>
        <w:t xml:space="preserve"> og passende.</w:t>
      </w:r>
    </w:p>
    <w:p w14:paraId="319F31D5" w14:textId="64D51DC5" w:rsidR="00A34193" w:rsidRDefault="00F52CEF" w:rsidP="008B4F03">
      <w:pPr>
        <w:pStyle w:val="Listeafsnit"/>
        <w:numPr>
          <w:ilvl w:val="0"/>
          <w:numId w:val="42"/>
        </w:numPr>
        <w:rPr>
          <w:color w:val="1F3864" w:themeColor="accent1" w:themeShade="80"/>
          <w:sz w:val="24"/>
          <w:szCs w:val="24"/>
          <w:lang w:val="da-DK"/>
        </w:rPr>
      </w:pPr>
      <w:r w:rsidRPr="00A34193">
        <w:rPr>
          <w:color w:val="1F3864" w:themeColor="accent1" w:themeShade="80"/>
          <w:sz w:val="24"/>
          <w:szCs w:val="24"/>
          <w:lang w:val="da-DK"/>
        </w:rPr>
        <w:t xml:space="preserve">Trin 1: Lav </w:t>
      </w:r>
      <w:r w:rsidR="00E41683">
        <w:rPr>
          <w:color w:val="1F3864" w:themeColor="accent1" w:themeShade="80"/>
          <w:sz w:val="24"/>
          <w:szCs w:val="24"/>
          <w:lang w:val="da-DK"/>
        </w:rPr>
        <w:t>præsentationsmaterialet</w:t>
      </w:r>
    </w:p>
    <w:p w14:paraId="47FB2CBF" w14:textId="2513502A" w:rsidR="00A34193" w:rsidRDefault="00F52CEF" w:rsidP="008B4F03">
      <w:pPr>
        <w:pStyle w:val="Listeafsnit"/>
        <w:numPr>
          <w:ilvl w:val="0"/>
          <w:numId w:val="42"/>
        </w:numPr>
        <w:rPr>
          <w:color w:val="1F3864" w:themeColor="accent1" w:themeShade="80"/>
          <w:sz w:val="24"/>
          <w:szCs w:val="24"/>
          <w:lang w:val="da-DK"/>
        </w:rPr>
      </w:pPr>
      <w:r w:rsidRPr="00A34193">
        <w:rPr>
          <w:color w:val="1F3864" w:themeColor="accent1" w:themeShade="80"/>
          <w:sz w:val="24"/>
          <w:szCs w:val="24"/>
          <w:lang w:val="da-DK"/>
        </w:rPr>
        <w:t xml:space="preserve">Trin 2: Identificer de 5 til 10 største virksomheder i lokalområdet. </w:t>
      </w:r>
      <w:r w:rsidR="00E41683">
        <w:rPr>
          <w:color w:val="1F3864" w:themeColor="accent1" w:themeShade="80"/>
          <w:sz w:val="24"/>
          <w:szCs w:val="24"/>
          <w:lang w:val="da-DK"/>
        </w:rPr>
        <w:t>Kontakt først det</w:t>
      </w:r>
      <w:r w:rsidR="00A34193" w:rsidRPr="00A34193">
        <w:rPr>
          <w:color w:val="1F3864" w:themeColor="accent1" w:themeShade="80"/>
          <w:sz w:val="24"/>
          <w:szCs w:val="24"/>
          <w:lang w:val="da-DK"/>
        </w:rPr>
        <w:t xml:space="preserve"> firma/den person</w:t>
      </w:r>
      <w:r w:rsidR="00E41683">
        <w:rPr>
          <w:color w:val="1F3864" w:themeColor="accent1" w:themeShade="80"/>
          <w:sz w:val="24"/>
          <w:szCs w:val="24"/>
          <w:lang w:val="da-DK"/>
        </w:rPr>
        <w:t>,</w:t>
      </w:r>
      <w:r w:rsidR="00A34193" w:rsidRPr="00A34193">
        <w:rPr>
          <w:color w:val="1F3864" w:themeColor="accent1" w:themeShade="80"/>
          <w:sz w:val="24"/>
          <w:szCs w:val="24"/>
          <w:lang w:val="da-DK"/>
        </w:rPr>
        <w:t xml:space="preserve"> du</w:t>
      </w:r>
      <w:r w:rsidR="0067477A" w:rsidRPr="00A34193">
        <w:rPr>
          <w:color w:val="1F3864" w:themeColor="accent1" w:themeShade="80"/>
          <w:sz w:val="24"/>
          <w:szCs w:val="24"/>
          <w:lang w:val="da-DK"/>
        </w:rPr>
        <w:t xml:space="preserve"> </w:t>
      </w:r>
      <w:r w:rsidR="00E41683">
        <w:rPr>
          <w:color w:val="1F3864" w:themeColor="accent1" w:themeShade="80"/>
          <w:sz w:val="24"/>
          <w:szCs w:val="24"/>
          <w:lang w:val="da-DK"/>
        </w:rPr>
        <w:t>vurderer til bedst at</w:t>
      </w:r>
      <w:r w:rsidR="00A34193" w:rsidRPr="00A34193">
        <w:rPr>
          <w:color w:val="1F3864" w:themeColor="accent1" w:themeShade="80"/>
          <w:sz w:val="24"/>
          <w:szCs w:val="24"/>
          <w:lang w:val="da-DK"/>
        </w:rPr>
        <w:t xml:space="preserve"> kunne se perspektivet i at give medarbejder</w:t>
      </w:r>
      <w:r w:rsidR="00E41683">
        <w:rPr>
          <w:color w:val="1F3864" w:themeColor="accent1" w:themeShade="80"/>
          <w:sz w:val="24"/>
          <w:szCs w:val="24"/>
          <w:lang w:val="da-DK"/>
        </w:rPr>
        <w:t>ne</w:t>
      </w:r>
      <w:r w:rsidR="00A34193" w:rsidRPr="00A34193">
        <w:rPr>
          <w:color w:val="1F3864" w:themeColor="accent1" w:themeShade="80"/>
          <w:sz w:val="24"/>
          <w:szCs w:val="24"/>
          <w:lang w:val="da-DK"/>
        </w:rPr>
        <w:t xml:space="preserve"> et godt afsæt for det næste livsafsnit. </w:t>
      </w:r>
      <w:r w:rsidRPr="00A34193">
        <w:rPr>
          <w:color w:val="1F3864" w:themeColor="accent1" w:themeShade="80"/>
          <w:sz w:val="24"/>
          <w:szCs w:val="24"/>
          <w:lang w:val="da-DK"/>
        </w:rPr>
        <w:t xml:space="preserve"> </w:t>
      </w:r>
      <w:r w:rsidR="00A34193" w:rsidRPr="00A34193">
        <w:rPr>
          <w:color w:val="1F3864" w:themeColor="accent1" w:themeShade="80"/>
          <w:sz w:val="24"/>
          <w:szCs w:val="24"/>
          <w:lang w:val="da-DK"/>
        </w:rPr>
        <w:t xml:space="preserve">På </w:t>
      </w:r>
      <w:r w:rsidRPr="00A34193">
        <w:rPr>
          <w:color w:val="1F3864" w:themeColor="accent1" w:themeShade="80"/>
          <w:sz w:val="24"/>
          <w:szCs w:val="24"/>
          <w:lang w:val="da-DK"/>
        </w:rPr>
        <w:t xml:space="preserve">den måde </w:t>
      </w:r>
      <w:r w:rsidR="00A34193" w:rsidRPr="00A34193">
        <w:rPr>
          <w:color w:val="1F3864" w:themeColor="accent1" w:themeShade="80"/>
          <w:sz w:val="24"/>
          <w:szCs w:val="24"/>
          <w:lang w:val="da-DK"/>
        </w:rPr>
        <w:t xml:space="preserve">skaber </w:t>
      </w:r>
      <w:r w:rsidRPr="00A34193">
        <w:rPr>
          <w:color w:val="1F3864" w:themeColor="accent1" w:themeShade="80"/>
          <w:sz w:val="24"/>
          <w:szCs w:val="24"/>
          <w:lang w:val="da-DK"/>
        </w:rPr>
        <w:t xml:space="preserve">du </w:t>
      </w:r>
      <w:r w:rsidR="00A34193" w:rsidRPr="00A34193">
        <w:rPr>
          <w:color w:val="1F3864" w:themeColor="accent1" w:themeShade="80"/>
          <w:sz w:val="24"/>
          <w:szCs w:val="24"/>
          <w:lang w:val="da-DK"/>
        </w:rPr>
        <w:t>dig en positiv</w:t>
      </w:r>
      <w:r w:rsidRPr="00A34193">
        <w:rPr>
          <w:color w:val="1F3864" w:themeColor="accent1" w:themeShade="80"/>
          <w:sz w:val="24"/>
          <w:szCs w:val="24"/>
          <w:lang w:val="da-DK"/>
        </w:rPr>
        <w:t xml:space="preserve"> reference </w:t>
      </w:r>
      <w:r w:rsidR="00A34193" w:rsidRPr="00A34193">
        <w:rPr>
          <w:color w:val="1F3864" w:themeColor="accent1" w:themeShade="80"/>
          <w:sz w:val="24"/>
          <w:szCs w:val="24"/>
          <w:lang w:val="da-DK"/>
        </w:rPr>
        <w:t xml:space="preserve">til de </w:t>
      </w:r>
      <w:r w:rsidRPr="00A34193">
        <w:rPr>
          <w:color w:val="1F3864" w:themeColor="accent1" w:themeShade="80"/>
          <w:sz w:val="24"/>
          <w:szCs w:val="24"/>
          <w:lang w:val="da-DK"/>
        </w:rPr>
        <w:t>fremtidige møder.</w:t>
      </w:r>
    </w:p>
    <w:p w14:paraId="31D866C7" w14:textId="48DD41C2" w:rsidR="00A34193" w:rsidRDefault="00F52CEF" w:rsidP="008B4F03">
      <w:pPr>
        <w:pStyle w:val="Listeafsnit"/>
        <w:numPr>
          <w:ilvl w:val="0"/>
          <w:numId w:val="42"/>
        </w:numPr>
        <w:rPr>
          <w:color w:val="1F3864" w:themeColor="accent1" w:themeShade="80"/>
          <w:sz w:val="24"/>
          <w:szCs w:val="24"/>
          <w:lang w:val="da-DK"/>
        </w:rPr>
      </w:pPr>
      <w:r w:rsidRPr="00A34193">
        <w:rPr>
          <w:color w:val="1F3864" w:themeColor="accent1" w:themeShade="80"/>
          <w:sz w:val="24"/>
          <w:szCs w:val="24"/>
          <w:lang w:val="da-DK"/>
        </w:rPr>
        <w:t xml:space="preserve">Trin 3: </w:t>
      </w:r>
      <w:r w:rsidR="008B4F03">
        <w:rPr>
          <w:color w:val="1F3864" w:themeColor="accent1" w:themeShade="80"/>
          <w:sz w:val="24"/>
          <w:szCs w:val="24"/>
          <w:lang w:val="da-DK"/>
        </w:rPr>
        <w:t>Alternativt</w:t>
      </w:r>
      <w:r w:rsidR="00E41683">
        <w:rPr>
          <w:color w:val="1F3864" w:themeColor="accent1" w:themeShade="80"/>
          <w:sz w:val="24"/>
          <w:szCs w:val="24"/>
          <w:lang w:val="da-DK"/>
        </w:rPr>
        <w:t xml:space="preserve"> - i</w:t>
      </w:r>
      <w:r w:rsidR="008B4F03">
        <w:rPr>
          <w:color w:val="1F3864" w:themeColor="accent1" w:themeShade="80"/>
          <w:sz w:val="24"/>
          <w:szCs w:val="24"/>
          <w:lang w:val="da-DK"/>
        </w:rPr>
        <w:t>nviter relevante virksomhed</w:t>
      </w:r>
      <w:r w:rsidR="00E41683">
        <w:rPr>
          <w:color w:val="1F3864" w:themeColor="accent1" w:themeShade="80"/>
          <w:sz w:val="24"/>
          <w:szCs w:val="24"/>
          <w:lang w:val="da-DK"/>
        </w:rPr>
        <w:t>er</w:t>
      </w:r>
      <w:r w:rsidRPr="00A34193">
        <w:rPr>
          <w:color w:val="1F3864" w:themeColor="accent1" w:themeShade="80"/>
          <w:sz w:val="24"/>
          <w:szCs w:val="24"/>
          <w:lang w:val="da-DK"/>
        </w:rPr>
        <w:t xml:space="preserve"> til et introduktionsmøde</w:t>
      </w:r>
      <w:r w:rsidR="008B4F03">
        <w:rPr>
          <w:color w:val="1F3864" w:themeColor="accent1" w:themeShade="80"/>
          <w:sz w:val="24"/>
          <w:szCs w:val="24"/>
          <w:lang w:val="da-DK"/>
        </w:rPr>
        <w:t xml:space="preserve"> </w:t>
      </w:r>
    </w:p>
    <w:p w14:paraId="7DB66F34" w14:textId="4D639C85" w:rsidR="006C39C6" w:rsidRDefault="00F52CEF" w:rsidP="008B4F03">
      <w:pPr>
        <w:pStyle w:val="Listeafsnit"/>
        <w:numPr>
          <w:ilvl w:val="0"/>
          <w:numId w:val="42"/>
        </w:numPr>
        <w:rPr>
          <w:color w:val="1F3864" w:themeColor="accent1" w:themeShade="80"/>
          <w:sz w:val="24"/>
          <w:szCs w:val="24"/>
          <w:lang w:val="da-DK"/>
        </w:rPr>
      </w:pPr>
      <w:r w:rsidRPr="00A34193">
        <w:rPr>
          <w:color w:val="1F3864" w:themeColor="accent1" w:themeShade="80"/>
          <w:sz w:val="24"/>
          <w:szCs w:val="24"/>
          <w:lang w:val="da-DK"/>
        </w:rPr>
        <w:t xml:space="preserve">Trin 4: Informer om </w:t>
      </w:r>
      <w:r w:rsidR="008B4F03">
        <w:rPr>
          <w:color w:val="1F3864" w:themeColor="accent1" w:themeShade="80"/>
          <w:sz w:val="24"/>
          <w:szCs w:val="24"/>
          <w:lang w:val="da-DK"/>
        </w:rPr>
        <w:t xml:space="preserve">ideen og </w:t>
      </w:r>
      <w:r w:rsidR="0067477A" w:rsidRPr="00A34193">
        <w:rPr>
          <w:color w:val="1F3864" w:themeColor="accent1" w:themeShade="80"/>
          <w:sz w:val="24"/>
          <w:szCs w:val="24"/>
          <w:lang w:val="da-DK"/>
        </w:rPr>
        <w:t xml:space="preserve">projektet </w:t>
      </w:r>
    </w:p>
    <w:p w14:paraId="01788AA3" w14:textId="77777777" w:rsidR="008B4F03" w:rsidRPr="008B4F03" w:rsidRDefault="008B4F03" w:rsidP="008B4F03">
      <w:pPr>
        <w:rPr>
          <w:color w:val="1F3864" w:themeColor="accent1" w:themeShade="80"/>
          <w:sz w:val="24"/>
          <w:szCs w:val="24"/>
          <w:lang w:val="da-DK"/>
        </w:rPr>
      </w:pPr>
    </w:p>
    <w:p w14:paraId="5AD52655" w14:textId="00D3CC21" w:rsidR="006C39C6" w:rsidRPr="001A6BED" w:rsidRDefault="008B4F03" w:rsidP="00F52CEF">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ind w:left="-851"/>
        <w:outlineLvl w:val="1"/>
        <w:rPr>
          <w:i/>
          <w:color w:val="1F3864" w:themeColor="accent1" w:themeShade="80"/>
          <w:sz w:val="24"/>
          <w:szCs w:val="24"/>
          <w:lang w:val="da-DK"/>
        </w:rPr>
      </w:pPr>
      <w:bookmarkStart w:id="20" w:name="_Toc17186969"/>
      <w:r>
        <w:rPr>
          <w:caps/>
          <w:color w:val="1F3864" w:themeColor="accent1" w:themeShade="80"/>
          <w:spacing w:val="15"/>
          <w:sz w:val="36"/>
          <w:szCs w:val="36"/>
          <w:lang w:val="da-DK"/>
        </w:rPr>
        <w:t xml:space="preserve">     </w:t>
      </w:r>
      <w:r w:rsidR="006C39C6" w:rsidRPr="001A6BED">
        <w:rPr>
          <w:caps/>
          <w:color w:val="1F3864" w:themeColor="accent1" w:themeShade="80"/>
          <w:spacing w:val="15"/>
          <w:sz w:val="36"/>
          <w:szCs w:val="36"/>
          <w:lang w:val="da-DK"/>
        </w:rPr>
        <w:t>5.8 G</w:t>
      </w:r>
      <w:r w:rsidR="00F52CEF" w:rsidRPr="001A6BED">
        <w:rPr>
          <w:caps/>
          <w:color w:val="1F3864" w:themeColor="accent1" w:themeShade="80"/>
          <w:spacing w:val="15"/>
          <w:sz w:val="36"/>
          <w:szCs w:val="36"/>
          <w:lang w:val="da-DK"/>
        </w:rPr>
        <w:t xml:space="preserve">å efter børn og unge </w:t>
      </w:r>
      <w:bookmarkEnd w:id="20"/>
    </w:p>
    <w:p w14:paraId="3E2C823D" w14:textId="77777777" w:rsidR="006C39C6" w:rsidRPr="001A6BED" w:rsidRDefault="006C39C6" w:rsidP="006C39C6">
      <w:pPr>
        <w:spacing w:before="0" w:after="0"/>
        <w:jc w:val="center"/>
        <w:rPr>
          <w:i/>
          <w:color w:val="1F3864" w:themeColor="accent1" w:themeShade="80"/>
          <w:sz w:val="24"/>
          <w:szCs w:val="24"/>
          <w:lang w:val="da-DK"/>
        </w:rPr>
      </w:pPr>
    </w:p>
    <w:p w14:paraId="20F32A41" w14:textId="77777777" w:rsidR="008B4F03" w:rsidRDefault="009B13D3" w:rsidP="009B13D3">
      <w:pPr>
        <w:spacing w:before="0" w:after="0"/>
        <w:jc w:val="center"/>
        <w:rPr>
          <w:i/>
          <w:color w:val="1F3864" w:themeColor="accent1" w:themeShade="80"/>
          <w:sz w:val="24"/>
          <w:szCs w:val="24"/>
          <w:lang w:val="da-DK"/>
        </w:rPr>
      </w:pPr>
      <w:r w:rsidRPr="001A6BED">
        <w:rPr>
          <w:i/>
          <w:color w:val="1F3864" w:themeColor="accent1" w:themeShade="80"/>
          <w:sz w:val="24"/>
          <w:szCs w:val="24"/>
          <w:lang w:val="da-DK"/>
        </w:rPr>
        <w:t>Hvis andre ændrer deres syn på os,</w:t>
      </w:r>
    </w:p>
    <w:p w14:paraId="4C8D4590" w14:textId="64CBDA68" w:rsidR="006C39C6" w:rsidRPr="001A6BED" w:rsidRDefault="009B13D3" w:rsidP="009B13D3">
      <w:pPr>
        <w:spacing w:before="0" w:after="0"/>
        <w:jc w:val="center"/>
        <w:rPr>
          <w:i/>
          <w:color w:val="1F3864" w:themeColor="accent1" w:themeShade="80"/>
          <w:sz w:val="24"/>
          <w:szCs w:val="24"/>
          <w:lang w:val="da-DK"/>
        </w:rPr>
      </w:pPr>
      <w:r w:rsidRPr="001A6BED">
        <w:rPr>
          <w:i/>
          <w:color w:val="1F3864" w:themeColor="accent1" w:themeShade="80"/>
          <w:sz w:val="24"/>
          <w:szCs w:val="24"/>
          <w:lang w:val="da-DK"/>
        </w:rPr>
        <w:t xml:space="preserve"> begynder vi også a</w:t>
      </w:r>
      <w:r w:rsidR="00B32D4B">
        <w:rPr>
          <w:i/>
          <w:color w:val="1F3864" w:themeColor="accent1" w:themeShade="80"/>
          <w:sz w:val="24"/>
          <w:szCs w:val="24"/>
          <w:lang w:val="da-DK"/>
        </w:rPr>
        <w:t>n</w:t>
      </w:r>
      <w:r w:rsidRPr="001A6BED">
        <w:rPr>
          <w:i/>
          <w:color w:val="1F3864" w:themeColor="accent1" w:themeShade="80"/>
          <w:sz w:val="24"/>
          <w:szCs w:val="24"/>
          <w:lang w:val="da-DK"/>
        </w:rPr>
        <w:t>dre vores syn på os selv</w:t>
      </w:r>
      <w:r w:rsidR="0067477A">
        <w:rPr>
          <w:i/>
          <w:color w:val="1F3864" w:themeColor="accent1" w:themeShade="80"/>
          <w:sz w:val="24"/>
          <w:szCs w:val="24"/>
          <w:lang w:val="da-DK"/>
        </w:rPr>
        <w:t>.</w:t>
      </w:r>
      <w:r w:rsidRPr="001A6BED">
        <w:rPr>
          <w:i/>
          <w:color w:val="1F3864" w:themeColor="accent1" w:themeShade="80"/>
          <w:sz w:val="24"/>
          <w:szCs w:val="24"/>
          <w:lang w:val="da-DK"/>
        </w:rPr>
        <w:t xml:space="preserve"> </w:t>
      </w:r>
    </w:p>
    <w:p w14:paraId="59BB15D0" w14:textId="77777777" w:rsidR="008B4F03" w:rsidRDefault="008B4F03" w:rsidP="009B13D3">
      <w:pPr>
        <w:jc w:val="both"/>
        <w:rPr>
          <w:color w:val="1F3864" w:themeColor="accent1" w:themeShade="80"/>
          <w:sz w:val="24"/>
          <w:szCs w:val="24"/>
          <w:lang w:val="da-DK"/>
        </w:rPr>
      </w:pPr>
    </w:p>
    <w:p w14:paraId="62B27243" w14:textId="64862315" w:rsidR="009B13D3" w:rsidRPr="001A6BED" w:rsidRDefault="009B13D3" w:rsidP="009B13D3">
      <w:pPr>
        <w:jc w:val="both"/>
        <w:rPr>
          <w:color w:val="1F3864" w:themeColor="accent1" w:themeShade="80"/>
          <w:sz w:val="24"/>
          <w:szCs w:val="24"/>
          <w:lang w:val="da-DK"/>
        </w:rPr>
      </w:pPr>
      <w:r w:rsidRPr="001A6BED">
        <w:rPr>
          <w:color w:val="1F3864" w:themeColor="accent1" w:themeShade="80"/>
          <w:sz w:val="24"/>
          <w:szCs w:val="24"/>
          <w:lang w:val="da-DK"/>
        </w:rPr>
        <w:t xml:space="preserve">På længere sigt foreslår vi, at de offentlige myndigheder </w:t>
      </w:r>
      <w:r w:rsidR="00B32D4B">
        <w:rPr>
          <w:color w:val="1F3864" w:themeColor="accent1" w:themeShade="80"/>
          <w:sz w:val="24"/>
          <w:szCs w:val="24"/>
          <w:lang w:val="da-DK"/>
        </w:rPr>
        <w:t>formulerer</w:t>
      </w:r>
    </w:p>
    <w:p w14:paraId="72D66315" w14:textId="60022D93" w:rsidR="009B13D3" w:rsidRPr="00B32D4B" w:rsidRDefault="00B32D4B" w:rsidP="00B32D4B">
      <w:pPr>
        <w:ind w:left="1304"/>
        <w:jc w:val="both"/>
        <w:rPr>
          <w:i/>
          <w:iCs/>
          <w:color w:val="1F3864" w:themeColor="accent1" w:themeShade="80"/>
          <w:sz w:val="24"/>
          <w:szCs w:val="24"/>
          <w:lang w:val="da-DK"/>
        </w:rPr>
      </w:pPr>
      <w:r>
        <w:rPr>
          <w:i/>
          <w:iCs/>
          <w:color w:val="1F3864" w:themeColor="accent1" w:themeShade="80"/>
          <w:sz w:val="24"/>
          <w:szCs w:val="24"/>
          <w:lang w:val="da-DK"/>
        </w:rPr>
        <w:t xml:space="preserve">                  </w:t>
      </w:r>
      <w:r w:rsidR="009B13D3" w:rsidRPr="00B32D4B">
        <w:rPr>
          <w:i/>
          <w:iCs/>
          <w:color w:val="1F3864" w:themeColor="accent1" w:themeShade="80"/>
          <w:sz w:val="24"/>
          <w:szCs w:val="24"/>
          <w:lang w:val="da-DK"/>
        </w:rPr>
        <w:t xml:space="preserve">”En ny fælles forståelse </w:t>
      </w:r>
      <w:r w:rsidR="004560D5" w:rsidRPr="00B32D4B">
        <w:rPr>
          <w:i/>
          <w:iCs/>
          <w:color w:val="1F3864" w:themeColor="accent1" w:themeShade="80"/>
          <w:sz w:val="24"/>
          <w:szCs w:val="24"/>
          <w:lang w:val="da-DK"/>
        </w:rPr>
        <w:t>af</w:t>
      </w:r>
      <w:r w:rsidR="009B13D3" w:rsidRPr="00B32D4B">
        <w:rPr>
          <w:i/>
          <w:iCs/>
          <w:color w:val="1F3864" w:themeColor="accent1" w:themeShade="80"/>
          <w:sz w:val="24"/>
          <w:szCs w:val="24"/>
          <w:lang w:val="da-DK"/>
        </w:rPr>
        <w:t xml:space="preserve"> aldringsperioden.”</w:t>
      </w:r>
    </w:p>
    <w:p w14:paraId="25A4084E" w14:textId="77777777" w:rsidR="009B13D3" w:rsidRPr="001A6BED" w:rsidRDefault="009B13D3" w:rsidP="009B13D3">
      <w:pPr>
        <w:jc w:val="both"/>
        <w:rPr>
          <w:color w:val="1F3864" w:themeColor="accent1" w:themeShade="80"/>
          <w:sz w:val="24"/>
          <w:szCs w:val="24"/>
          <w:lang w:val="da-DK"/>
        </w:rPr>
      </w:pPr>
      <w:r w:rsidRPr="001A6BED">
        <w:rPr>
          <w:color w:val="1F3864" w:themeColor="accent1" w:themeShade="80"/>
          <w:sz w:val="24"/>
          <w:szCs w:val="24"/>
          <w:lang w:val="da-DK"/>
        </w:rPr>
        <w:t>Vi må spørge os selv, hvorfor flertallet af børn og unge, når de bliver bedt om at beskrive</w:t>
      </w:r>
    </w:p>
    <w:p w14:paraId="20DF4C90" w14:textId="3196FAD3" w:rsidR="009B13D3" w:rsidRPr="00B32D4B" w:rsidRDefault="009B13D3" w:rsidP="008B4F03">
      <w:pPr>
        <w:pStyle w:val="Listeafsnit"/>
        <w:numPr>
          <w:ilvl w:val="0"/>
          <w:numId w:val="32"/>
        </w:numPr>
        <w:jc w:val="both"/>
        <w:rPr>
          <w:i/>
          <w:iCs/>
          <w:color w:val="1F3864" w:themeColor="accent1" w:themeShade="80"/>
          <w:sz w:val="24"/>
          <w:szCs w:val="24"/>
          <w:lang w:val="da-DK"/>
        </w:rPr>
      </w:pPr>
      <w:r w:rsidRPr="00B32D4B">
        <w:rPr>
          <w:i/>
          <w:iCs/>
          <w:color w:val="1F3864" w:themeColor="accent1" w:themeShade="80"/>
          <w:sz w:val="24"/>
          <w:szCs w:val="24"/>
          <w:lang w:val="da-DK"/>
        </w:rPr>
        <w:t>aldringsprocessen</w:t>
      </w:r>
    </w:p>
    <w:p w14:paraId="3188FAF1" w14:textId="2F53ACFE" w:rsidR="009B13D3" w:rsidRPr="00B32D4B" w:rsidRDefault="009B13D3" w:rsidP="008B4F03">
      <w:pPr>
        <w:pStyle w:val="Listeafsnit"/>
        <w:numPr>
          <w:ilvl w:val="0"/>
          <w:numId w:val="32"/>
        </w:numPr>
        <w:jc w:val="both"/>
        <w:rPr>
          <w:i/>
          <w:iCs/>
          <w:color w:val="1F3864" w:themeColor="accent1" w:themeShade="80"/>
          <w:sz w:val="24"/>
          <w:szCs w:val="24"/>
          <w:lang w:val="da-DK"/>
        </w:rPr>
      </w:pPr>
      <w:r w:rsidRPr="00B32D4B">
        <w:rPr>
          <w:i/>
          <w:iCs/>
          <w:color w:val="1F3864" w:themeColor="accent1" w:themeShade="80"/>
          <w:sz w:val="24"/>
          <w:szCs w:val="24"/>
          <w:lang w:val="da-DK"/>
        </w:rPr>
        <w:t>en gammel person</w:t>
      </w:r>
    </w:p>
    <w:p w14:paraId="6F0FC617" w14:textId="444B4C0E" w:rsidR="009B13D3" w:rsidRPr="001A6BED" w:rsidRDefault="009B13D3" w:rsidP="009B13D3">
      <w:pPr>
        <w:jc w:val="both"/>
        <w:rPr>
          <w:color w:val="1F3864" w:themeColor="accent1" w:themeShade="80"/>
          <w:sz w:val="24"/>
          <w:szCs w:val="24"/>
          <w:lang w:val="da-DK"/>
        </w:rPr>
      </w:pPr>
      <w:r w:rsidRPr="001A6BED">
        <w:rPr>
          <w:color w:val="1F3864" w:themeColor="accent1" w:themeShade="80"/>
          <w:sz w:val="24"/>
          <w:szCs w:val="24"/>
          <w:lang w:val="da-DK"/>
        </w:rPr>
        <w:t xml:space="preserve">i mange tilfælde beskriver en person, der er kendetegnet </w:t>
      </w:r>
      <w:r w:rsidR="00B32D4B">
        <w:rPr>
          <w:color w:val="1F3864" w:themeColor="accent1" w:themeShade="80"/>
          <w:sz w:val="24"/>
          <w:szCs w:val="24"/>
          <w:lang w:val="da-DK"/>
        </w:rPr>
        <w:t xml:space="preserve">af </w:t>
      </w:r>
      <w:r w:rsidRPr="001A6BED">
        <w:rPr>
          <w:color w:val="1F3864" w:themeColor="accent1" w:themeShade="80"/>
          <w:sz w:val="24"/>
          <w:szCs w:val="24"/>
          <w:lang w:val="da-DK"/>
        </w:rPr>
        <w:t xml:space="preserve">forkerte antagelser. Mange børn bruger en stok, hvis de foregiver at være en gammel person, selvom det er svært at finde en person </w:t>
      </w:r>
      <w:r w:rsidR="00B32D4B">
        <w:rPr>
          <w:color w:val="1F3864" w:themeColor="accent1" w:themeShade="80"/>
          <w:sz w:val="24"/>
          <w:szCs w:val="24"/>
          <w:lang w:val="da-DK"/>
        </w:rPr>
        <w:t xml:space="preserve">under </w:t>
      </w:r>
      <w:r w:rsidRPr="001A6BED">
        <w:rPr>
          <w:color w:val="1F3864" w:themeColor="accent1" w:themeShade="80"/>
          <w:sz w:val="24"/>
          <w:szCs w:val="24"/>
          <w:lang w:val="da-DK"/>
        </w:rPr>
        <w:t>80</w:t>
      </w:r>
      <w:r w:rsidR="00B32D4B">
        <w:rPr>
          <w:color w:val="1F3864" w:themeColor="accent1" w:themeShade="80"/>
          <w:sz w:val="24"/>
          <w:szCs w:val="24"/>
          <w:lang w:val="da-DK"/>
        </w:rPr>
        <w:t xml:space="preserve"> år</w:t>
      </w:r>
      <w:r w:rsidRPr="001A6BED">
        <w:rPr>
          <w:color w:val="1F3864" w:themeColor="accent1" w:themeShade="80"/>
          <w:sz w:val="24"/>
          <w:szCs w:val="24"/>
          <w:lang w:val="da-DK"/>
        </w:rPr>
        <w:t xml:space="preserve">, der bruger en stok. Mange vil efterligne en person, der ikke kan huske godt, selvom det er et mindretal, der står over for denne udfordring </w:t>
      </w:r>
      <w:r w:rsidR="00CB7B32">
        <w:rPr>
          <w:color w:val="1F3864" w:themeColor="accent1" w:themeShade="80"/>
          <w:sz w:val="24"/>
          <w:szCs w:val="24"/>
          <w:lang w:val="da-DK"/>
        </w:rPr>
        <w:t xml:space="preserve">osv. </w:t>
      </w:r>
    </w:p>
    <w:p w14:paraId="4B2F58B1" w14:textId="77777777" w:rsidR="009B13D3" w:rsidRPr="001A6BED" w:rsidRDefault="009B13D3" w:rsidP="009B13D3">
      <w:pPr>
        <w:jc w:val="both"/>
        <w:rPr>
          <w:color w:val="1F3864" w:themeColor="accent1" w:themeShade="80"/>
          <w:sz w:val="24"/>
          <w:szCs w:val="24"/>
          <w:lang w:val="da-DK"/>
        </w:rPr>
      </w:pPr>
      <w:r w:rsidRPr="001A6BED">
        <w:rPr>
          <w:color w:val="1F3864" w:themeColor="accent1" w:themeShade="80"/>
          <w:sz w:val="24"/>
          <w:szCs w:val="24"/>
          <w:lang w:val="da-DK"/>
        </w:rPr>
        <w:t>Vi må spørge, hvad virkningen af ​​denne tankegang og forståelse blandt omgivelserne betyder for os alle og især for seniorgruppen. Udvikler det en negativ eller positiv forventning til de kommende år?</w:t>
      </w:r>
    </w:p>
    <w:p w14:paraId="726A4D59" w14:textId="73D32628" w:rsidR="009B13D3" w:rsidRPr="001A6BED" w:rsidRDefault="009B13D3" w:rsidP="009B13D3">
      <w:pPr>
        <w:jc w:val="both"/>
        <w:rPr>
          <w:color w:val="1F3864" w:themeColor="accent1" w:themeShade="80"/>
          <w:sz w:val="24"/>
          <w:szCs w:val="24"/>
          <w:lang w:val="da-DK"/>
        </w:rPr>
      </w:pPr>
      <w:r w:rsidRPr="001A6BED">
        <w:rPr>
          <w:color w:val="1F3864" w:themeColor="accent1" w:themeShade="80"/>
          <w:sz w:val="24"/>
          <w:szCs w:val="24"/>
          <w:lang w:val="da-DK"/>
        </w:rPr>
        <w:t>Det kan overvejes af kommuner</w:t>
      </w:r>
      <w:r w:rsidR="00E14289">
        <w:rPr>
          <w:color w:val="1F3864" w:themeColor="accent1" w:themeShade="80"/>
          <w:sz w:val="24"/>
          <w:szCs w:val="24"/>
          <w:lang w:val="da-DK"/>
        </w:rPr>
        <w:t>ne</w:t>
      </w:r>
      <w:r w:rsidRPr="001A6BED">
        <w:rPr>
          <w:color w:val="1F3864" w:themeColor="accent1" w:themeShade="80"/>
          <w:sz w:val="24"/>
          <w:szCs w:val="24"/>
          <w:lang w:val="da-DK"/>
        </w:rPr>
        <w:t>, grundskoler</w:t>
      </w:r>
      <w:r w:rsidR="00E14289">
        <w:rPr>
          <w:color w:val="1F3864" w:themeColor="accent1" w:themeShade="80"/>
          <w:sz w:val="24"/>
          <w:szCs w:val="24"/>
          <w:lang w:val="da-DK"/>
        </w:rPr>
        <w:t>ne</w:t>
      </w:r>
      <w:r w:rsidRPr="001A6BED">
        <w:rPr>
          <w:color w:val="1F3864" w:themeColor="accent1" w:themeShade="80"/>
          <w:sz w:val="24"/>
          <w:szCs w:val="24"/>
          <w:lang w:val="da-DK"/>
        </w:rPr>
        <w:t xml:space="preserve"> og ungdomsuddannelser</w:t>
      </w:r>
      <w:r w:rsidR="00E14289">
        <w:rPr>
          <w:color w:val="1F3864" w:themeColor="accent1" w:themeShade="80"/>
          <w:sz w:val="24"/>
          <w:szCs w:val="24"/>
          <w:lang w:val="da-DK"/>
        </w:rPr>
        <w:t>ne</w:t>
      </w:r>
      <w:r w:rsidRPr="001A6BED">
        <w:rPr>
          <w:color w:val="1F3864" w:themeColor="accent1" w:themeShade="80"/>
          <w:sz w:val="24"/>
          <w:szCs w:val="24"/>
          <w:lang w:val="da-DK"/>
        </w:rPr>
        <w:t xml:space="preserve"> udvikle</w:t>
      </w:r>
      <w:r w:rsidR="00B32D4B">
        <w:rPr>
          <w:color w:val="1F3864" w:themeColor="accent1" w:themeShade="80"/>
          <w:sz w:val="24"/>
          <w:szCs w:val="24"/>
          <w:lang w:val="da-DK"/>
        </w:rPr>
        <w:t>r</w:t>
      </w:r>
      <w:r w:rsidRPr="001A6BED">
        <w:rPr>
          <w:color w:val="1F3864" w:themeColor="accent1" w:themeShade="80"/>
          <w:sz w:val="24"/>
          <w:szCs w:val="24"/>
          <w:lang w:val="da-DK"/>
        </w:rPr>
        <w:t xml:space="preserve"> en plan for et temakursus</w:t>
      </w:r>
      <w:r w:rsidR="00B32D4B">
        <w:rPr>
          <w:color w:val="1F3864" w:themeColor="accent1" w:themeShade="80"/>
          <w:sz w:val="24"/>
          <w:szCs w:val="24"/>
          <w:lang w:val="da-DK"/>
        </w:rPr>
        <w:t>,</w:t>
      </w:r>
      <w:r w:rsidRPr="001A6BED">
        <w:rPr>
          <w:color w:val="1F3864" w:themeColor="accent1" w:themeShade="80"/>
          <w:sz w:val="24"/>
          <w:szCs w:val="24"/>
          <w:lang w:val="da-DK"/>
        </w:rPr>
        <w:t xml:space="preserve"> </w:t>
      </w:r>
      <w:r w:rsidR="00E14289">
        <w:rPr>
          <w:color w:val="1F3864" w:themeColor="accent1" w:themeShade="80"/>
          <w:sz w:val="24"/>
          <w:szCs w:val="24"/>
          <w:lang w:val="da-DK"/>
        </w:rPr>
        <w:t xml:space="preserve">der varer </w:t>
      </w:r>
      <w:r w:rsidR="004560D5">
        <w:rPr>
          <w:color w:val="1F3864" w:themeColor="accent1" w:themeShade="80"/>
          <w:sz w:val="24"/>
          <w:szCs w:val="24"/>
          <w:lang w:val="da-DK"/>
        </w:rPr>
        <w:t xml:space="preserve">en </w:t>
      </w:r>
      <w:r w:rsidR="00E14289">
        <w:rPr>
          <w:color w:val="1F3864" w:themeColor="accent1" w:themeShade="80"/>
          <w:sz w:val="24"/>
          <w:szCs w:val="24"/>
          <w:lang w:val="da-DK"/>
        </w:rPr>
        <w:t xml:space="preserve">halv til hel dag, med fokus på aldringsprocessen. </w:t>
      </w:r>
      <w:r w:rsidRPr="001A6BED">
        <w:rPr>
          <w:color w:val="1F3864" w:themeColor="accent1" w:themeShade="80"/>
          <w:sz w:val="24"/>
          <w:szCs w:val="24"/>
          <w:lang w:val="da-DK"/>
        </w:rPr>
        <w:t xml:space="preserve"> </w:t>
      </w:r>
    </w:p>
    <w:p w14:paraId="7326415F" w14:textId="066BBA28" w:rsidR="006C39C6" w:rsidRPr="001A6BED" w:rsidRDefault="009B13D3" w:rsidP="009B13D3">
      <w:pPr>
        <w:jc w:val="both"/>
        <w:rPr>
          <w:color w:val="1F3864" w:themeColor="accent1" w:themeShade="80"/>
          <w:sz w:val="24"/>
          <w:szCs w:val="24"/>
          <w:lang w:val="da-DK"/>
        </w:rPr>
      </w:pPr>
      <w:r w:rsidRPr="001A6BED">
        <w:rPr>
          <w:color w:val="1F3864" w:themeColor="accent1" w:themeShade="80"/>
          <w:sz w:val="24"/>
          <w:szCs w:val="24"/>
          <w:lang w:val="da-DK"/>
        </w:rPr>
        <w:t xml:space="preserve">Børn og unge er generelt gode ambassadører, når det gælder </w:t>
      </w:r>
      <w:r w:rsidR="004560D5">
        <w:rPr>
          <w:color w:val="1F3864" w:themeColor="accent1" w:themeShade="80"/>
          <w:sz w:val="24"/>
          <w:szCs w:val="24"/>
          <w:lang w:val="da-DK"/>
        </w:rPr>
        <w:t xml:space="preserve">om </w:t>
      </w:r>
      <w:r w:rsidRPr="001A6BED">
        <w:rPr>
          <w:color w:val="1F3864" w:themeColor="accent1" w:themeShade="80"/>
          <w:sz w:val="24"/>
          <w:szCs w:val="24"/>
          <w:lang w:val="da-DK"/>
        </w:rPr>
        <w:t>at bringe ny viden ind i familie</w:t>
      </w:r>
      <w:r w:rsidR="004560D5">
        <w:rPr>
          <w:color w:val="1F3864" w:themeColor="accent1" w:themeShade="80"/>
          <w:sz w:val="24"/>
          <w:szCs w:val="24"/>
          <w:lang w:val="da-DK"/>
        </w:rPr>
        <w:t>n.</w:t>
      </w:r>
      <w:r w:rsidRPr="001A6BED">
        <w:rPr>
          <w:color w:val="1F3864" w:themeColor="accent1" w:themeShade="80"/>
          <w:sz w:val="24"/>
          <w:szCs w:val="24"/>
          <w:lang w:val="da-DK"/>
        </w:rPr>
        <w:t xml:space="preserve"> De vil sandsynligvis også være i stand til at få en ny forståelse og tilgang til, hvordan familier </w:t>
      </w:r>
      <w:r w:rsidR="0037226F">
        <w:rPr>
          <w:color w:val="1F3864" w:themeColor="accent1" w:themeShade="80"/>
          <w:sz w:val="24"/>
          <w:szCs w:val="24"/>
          <w:lang w:val="da-DK"/>
        </w:rPr>
        <w:t xml:space="preserve">kan </w:t>
      </w:r>
      <w:r w:rsidRPr="001A6BED">
        <w:rPr>
          <w:color w:val="1F3864" w:themeColor="accent1" w:themeShade="80"/>
          <w:sz w:val="24"/>
          <w:szCs w:val="24"/>
          <w:lang w:val="da-DK"/>
        </w:rPr>
        <w:t>opmuntre deres ældre medlemmer</w:t>
      </w:r>
      <w:r w:rsidR="0037226F">
        <w:rPr>
          <w:color w:val="1F3864" w:themeColor="accent1" w:themeShade="80"/>
          <w:sz w:val="24"/>
          <w:szCs w:val="24"/>
          <w:lang w:val="da-DK"/>
        </w:rPr>
        <w:t xml:space="preserve"> til at </w:t>
      </w:r>
      <w:r w:rsidR="006F308C">
        <w:rPr>
          <w:color w:val="1F3864" w:themeColor="accent1" w:themeShade="80"/>
          <w:sz w:val="24"/>
          <w:szCs w:val="24"/>
          <w:lang w:val="da-DK"/>
        </w:rPr>
        <w:t>være bedre forberedt</w:t>
      </w:r>
      <w:r w:rsidR="00B32D4B">
        <w:rPr>
          <w:color w:val="1F3864" w:themeColor="accent1" w:themeShade="80"/>
          <w:sz w:val="24"/>
          <w:szCs w:val="24"/>
          <w:lang w:val="da-DK"/>
        </w:rPr>
        <w:t>e</w:t>
      </w:r>
      <w:r w:rsidR="006F308C">
        <w:rPr>
          <w:color w:val="1F3864" w:themeColor="accent1" w:themeShade="80"/>
          <w:sz w:val="24"/>
          <w:szCs w:val="24"/>
          <w:lang w:val="da-DK"/>
        </w:rPr>
        <w:t xml:space="preserve"> på fremtiden</w:t>
      </w:r>
      <w:r w:rsidRPr="001A6BED">
        <w:rPr>
          <w:color w:val="1F3864" w:themeColor="accent1" w:themeShade="80"/>
          <w:sz w:val="24"/>
          <w:szCs w:val="24"/>
          <w:lang w:val="da-DK"/>
        </w:rPr>
        <w:t>.</w:t>
      </w:r>
    </w:p>
    <w:p w14:paraId="1DA6C509" w14:textId="0B7F5FB7" w:rsidR="009B13D3" w:rsidRPr="001A6BED" w:rsidRDefault="009B13D3" w:rsidP="009B13D3">
      <w:pPr>
        <w:jc w:val="both"/>
        <w:rPr>
          <w:color w:val="1F3864" w:themeColor="accent1" w:themeShade="80"/>
          <w:sz w:val="24"/>
          <w:szCs w:val="24"/>
          <w:lang w:val="da-DK"/>
        </w:rPr>
      </w:pPr>
      <w:r w:rsidRPr="001A6BED">
        <w:rPr>
          <w:color w:val="1F3864" w:themeColor="accent1" w:themeShade="80"/>
          <w:sz w:val="24"/>
          <w:szCs w:val="24"/>
          <w:lang w:val="da-DK"/>
        </w:rPr>
        <w:t xml:space="preserve">Formålet med temadage </w:t>
      </w:r>
      <w:r w:rsidR="00B32D4B">
        <w:rPr>
          <w:color w:val="1F3864" w:themeColor="accent1" w:themeShade="80"/>
          <w:sz w:val="24"/>
          <w:szCs w:val="24"/>
          <w:lang w:val="da-DK"/>
        </w:rPr>
        <w:t xml:space="preserve">er </w:t>
      </w:r>
      <w:r w:rsidRPr="001A6BED">
        <w:rPr>
          <w:color w:val="1F3864" w:themeColor="accent1" w:themeShade="80"/>
          <w:sz w:val="24"/>
          <w:szCs w:val="24"/>
          <w:lang w:val="da-DK"/>
        </w:rPr>
        <w:t xml:space="preserve">at diskutere </w:t>
      </w:r>
      <w:r w:rsidR="00B32D4B">
        <w:rPr>
          <w:color w:val="1F3864" w:themeColor="accent1" w:themeShade="80"/>
          <w:sz w:val="24"/>
          <w:szCs w:val="24"/>
          <w:lang w:val="da-DK"/>
        </w:rPr>
        <w:t xml:space="preserve">følgende </w:t>
      </w:r>
      <w:r w:rsidRPr="001A6BED">
        <w:rPr>
          <w:color w:val="1F3864" w:themeColor="accent1" w:themeShade="80"/>
          <w:sz w:val="24"/>
          <w:szCs w:val="24"/>
          <w:lang w:val="da-DK"/>
        </w:rPr>
        <w:t>med elever og unge</w:t>
      </w:r>
      <w:r w:rsidR="00B32D4B">
        <w:rPr>
          <w:color w:val="1F3864" w:themeColor="accent1" w:themeShade="80"/>
          <w:sz w:val="24"/>
          <w:szCs w:val="24"/>
          <w:lang w:val="da-DK"/>
        </w:rPr>
        <w:t>:</w:t>
      </w:r>
    </w:p>
    <w:p w14:paraId="21E1B6EC" w14:textId="1393AB8C" w:rsidR="009B13D3" w:rsidRPr="001A6BED" w:rsidRDefault="009B13D3" w:rsidP="008B4F03">
      <w:pPr>
        <w:pStyle w:val="Listeafsnit"/>
        <w:numPr>
          <w:ilvl w:val="0"/>
          <w:numId w:val="32"/>
        </w:numPr>
        <w:jc w:val="both"/>
        <w:rPr>
          <w:color w:val="1F3864" w:themeColor="accent1" w:themeShade="80"/>
          <w:sz w:val="24"/>
          <w:szCs w:val="24"/>
          <w:lang w:val="da-DK"/>
        </w:rPr>
      </w:pPr>
      <w:r w:rsidRPr="001A6BED">
        <w:rPr>
          <w:color w:val="1F3864" w:themeColor="accent1" w:themeShade="80"/>
          <w:sz w:val="24"/>
          <w:szCs w:val="24"/>
          <w:lang w:val="da-DK"/>
        </w:rPr>
        <w:t>Hv</w:t>
      </w:r>
      <w:r w:rsidR="00B32D4B">
        <w:rPr>
          <w:color w:val="1F3864" w:themeColor="accent1" w:themeShade="80"/>
          <w:sz w:val="24"/>
          <w:szCs w:val="24"/>
          <w:lang w:val="da-DK"/>
        </w:rPr>
        <w:t xml:space="preserve">ad </w:t>
      </w:r>
      <w:r w:rsidRPr="001A6BED">
        <w:rPr>
          <w:color w:val="1F3864" w:themeColor="accent1" w:themeShade="80"/>
          <w:sz w:val="24"/>
          <w:szCs w:val="24"/>
          <w:lang w:val="da-DK"/>
        </w:rPr>
        <w:t>tænke</w:t>
      </w:r>
      <w:r w:rsidR="00B32D4B">
        <w:rPr>
          <w:color w:val="1F3864" w:themeColor="accent1" w:themeShade="80"/>
          <w:sz w:val="24"/>
          <w:szCs w:val="24"/>
          <w:lang w:val="da-DK"/>
        </w:rPr>
        <w:t>r</w:t>
      </w:r>
      <w:r w:rsidRPr="001A6BED">
        <w:rPr>
          <w:color w:val="1F3864" w:themeColor="accent1" w:themeShade="80"/>
          <w:sz w:val="24"/>
          <w:szCs w:val="24"/>
          <w:lang w:val="da-DK"/>
        </w:rPr>
        <w:t xml:space="preserve"> </w:t>
      </w:r>
      <w:r w:rsidR="00B32D4B">
        <w:rPr>
          <w:color w:val="1F3864" w:themeColor="accent1" w:themeShade="80"/>
          <w:sz w:val="24"/>
          <w:szCs w:val="24"/>
          <w:lang w:val="da-DK"/>
        </w:rPr>
        <w:t xml:space="preserve">vi om </w:t>
      </w:r>
      <w:r w:rsidRPr="001A6BED">
        <w:rPr>
          <w:color w:val="1F3864" w:themeColor="accent1" w:themeShade="80"/>
          <w:sz w:val="24"/>
          <w:szCs w:val="24"/>
          <w:lang w:val="da-DK"/>
        </w:rPr>
        <w:t>at være gam</w:t>
      </w:r>
      <w:r w:rsidR="006F308C">
        <w:rPr>
          <w:color w:val="1F3864" w:themeColor="accent1" w:themeShade="80"/>
          <w:sz w:val="24"/>
          <w:szCs w:val="24"/>
          <w:lang w:val="da-DK"/>
        </w:rPr>
        <w:t>mel</w:t>
      </w:r>
      <w:r w:rsidRPr="001A6BED">
        <w:rPr>
          <w:color w:val="1F3864" w:themeColor="accent1" w:themeShade="80"/>
          <w:sz w:val="24"/>
          <w:szCs w:val="24"/>
          <w:lang w:val="da-DK"/>
        </w:rPr>
        <w:t>?</w:t>
      </w:r>
    </w:p>
    <w:p w14:paraId="6B334E9A" w14:textId="5B423DDE" w:rsidR="009B13D3" w:rsidRPr="001A6BED" w:rsidRDefault="009B13D3" w:rsidP="008B4F03">
      <w:pPr>
        <w:pStyle w:val="Listeafsnit"/>
        <w:numPr>
          <w:ilvl w:val="0"/>
          <w:numId w:val="32"/>
        </w:numPr>
        <w:jc w:val="both"/>
        <w:rPr>
          <w:color w:val="1F3864" w:themeColor="accent1" w:themeShade="80"/>
          <w:sz w:val="24"/>
          <w:szCs w:val="24"/>
          <w:lang w:val="da-DK"/>
        </w:rPr>
      </w:pPr>
      <w:r w:rsidRPr="001A6BED">
        <w:rPr>
          <w:color w:val="1F3864" w:themeColor="accent1" w:themeShade="80"/>
          <w:sz w:val="24"/>
          <w:szCs w:val="24"/>
          <w:lang w:val="da-DK"/>
        </w:rPr>
        <w:t>Hvad forbinder vi med at blive gamle?</w:t>
      </w:r>
    </w:p>
    <w:p w14:paraId="2A5B661A" w14:textId="2328CF5C" w:rsidR="009B13D3" w:rsidRPr="001A6BED" w:rsidRDefault="009B13D3" w:rsidP="008B4F03">
      <w:pPr>
        <w:pStyle w:val="Listeafsnit"/>
        <w:numPr>
          <w:ilvl w:val="0"/>
          <w:numId w:val="32"/>
        </w:numPr>
        <w:jc w:val="both"/>
        <w:rPr>
          <w:color w:val="1F3864" w:themeColor="accent1" w:themeShade="80"/>
          <w:sz w:val="24"/>
          <w:szCs w:val="24"/>
          <w:lang w:val="da-DK"/>
        </w:rPr>
      </w:pPr>
      <w:r w:rsidRPr="001A6BED">
        <w:rPr>
          <w:color w:val="1F3864" w:themeColor="accent1" w:themeShade="80"/>
          <w:sz w:val="24"/>
          <w:szCs w:val="24"/>
          <w:lang w:val="da-DK"/>
        </w:rPr>
        <w:t xml:space="preserve">Hvorfor tænker vi, </w:t>
      </w:r>
      <w:r w:rsidR="006F308C">
        <w:rPr>
          <w:color w:val="1F3864" w:themeColor="accent1" w:themeShade="80"/>
          <w:sz w:val="24"/>
          <w:szCs w:val="24"/>
          <w:lang w:val="da-DK"/>
        </w:rPr>
        <w:t>som</w:t>
      </w:r>
      <w:r w:rsidRPr="001A6BED">
        <w:rPr>
          <w:color w:val="1F3864" w:themeColor="accent1" w:themeShade="80"/>
          <w:sz w:val="24"/>
          <w:szCs w:val="24"/>
          <w:lang w:val="da-DK"/>
        </w:rPr>
        <w:t xml:space="preserve"> vi gør </w:t>
      </w:r>
      <w:r w:rsidR="006F308C">
        <w:rPr>
          <w:color w:val="1F3864" w:themeColor="accent1" w:themeShade="80"/>
          <w:sz w:val="24"/>
          <w:szCs w:val="24"/>
          <w:lang w:val="da-DK"/>
        </w:rPr>
        <w:t>om</w:t>
      </w:r>
      <w:r w:rsidRPr="001A6BED">
        <w:rPr>
          <w:color w:val="1F3864" w:themeColor="accent1" w:themeShade="80"/>
          <w:sz w:val="24"/>
          <w:szCs w:val="24"/>
          <w:lang w:val="da-DK"/>
        </w:rPr>
        <w:t xml:space="preserve"> ældre mennesker og aldringsprocessen? Hvorfor tænker ældre</w:t>
      </w:r>
      <w:r w:rsidR="00B32D4B">
        <w:rPr>
          <w:color w:val="1F3864" w:themeColor="accent1" w:themeShade="80"/>
          <w:sz w:val="24"/>
          <w:szCs w:val="24"/>
          <w:lang w:val="da-DK"/>
        </w:rPr>
        <w:t>,</w:t>
      </w:r>
      <w:r w:rsidRPr="001A6BED">
        <w:rPr>
          <w:color w:val="1F3864" w:themeColor="accent1" w:themeShade="80"/>
          <w:sz w:val="24"/>
          <w:szCs w:val="24"/>
          <w:lang w:val="da-DK"/>
        </w:rPr>
        <w:t xml:space="preserve"> som de gør?</w:t>
      </w:r>
    </w:p>
    <w:p w14:paraId="0F68CC8A" w14:textId="201AC4F6" w:rsidR="009B13D3" w:rsidRPr="001A6BED" w:rsidRDefault="009B13D3" w:rsidP="008B4F03">
      <w:pPr>
        <w:pStyle w:val="Listeafsnit"/>
        <w:numPr>
          <w:ilvl w:val="0"/>
          <w:numId w:val="32"/>
        </w:numPr>
        <w:jc w:val="both"/>
        <w:rPr>
          <w:color w:val="1F3864" w:themeColor="accent1" w:themeShade="80"/>
          <w:sz w:val="24"/>
          <w:szCs w:val="24"/>
          <w:lang w:val="da-DK"/>
        </w:rPr>
      </w:pPr>
      <w:r w:rsidRPr="001A6BED">
        <w:rPr>
          <w:color w:val="1F3864" w:themeColor="accent1" w:themeShade="80"/>
          <w:sz w:val="24"/>
          <w:szCs w:val="24"/>
          <w:lang w:val="da-DK"/>
        </w:rPr>
        <w:t>Præsentation og diskussioner af fakta - tilpasset de forskellige aldersgruppe</w:t>
      </w:r>
      <w:r w:rsidR="006F308C">
        <w:rPr>
          <w:color w:val="1F3864" w:themeColor="accent1" w:themeShade="80"/>
          <w:sz w:val="24"/>
          <w:szCs w:val="24"/>
          <w:lang w:val="da-DK"/>
        </w:rPr>
        <w:t>r</w:t>
      </w:r>
      <w:r w:rsidRPr="001A6BED">
        <w:rPr>
          <w:color w:val="1F3864" w:themeColor="accent1" w:themeShade="80"/>
          <w:sz w:val="24"/>
          <w:szCs w:val="24"/>
          <w:lang w:val="da-DK"/>
        </w:rPr>
        <w:t>.</w:t>
      </w:r>
    </w:p>
    <w:p w14:paraId="427B7C7C" w14:textId="7EDE8FF5" w:rsidR="009B13D3" w:rsidRPr="001A6BED" w:rsidRDefault="009B13D3" w:rsidP="008B4F03">
      <w:pPr>
        <w:pStyle w:val="Listeafsnit"/>
        <w:numPr>
          <w:ilvl w:val="0"/>
          <w:numId w:val="32"/>
        </w:numPr>
        <w:jc w:val="both"/>
        <w:rPr>
          <w:color w:val="1F3864" w:themeColor="accent1" w:themeShade="80"/>
          <w:sz w:val="24"/>
          <w:szCs w:val="24"/>
          <w:lang w:val="da-DK"/>
        </w:rPr>
      </w:pPr>
      <w:r w:rsidRPr="001A6BED">
        <w:rPr>
          <w:color w:val="1F3864" w:themeColor="accent1" w:themeShade="80"/>
          <w:sz w:val="24"/>
          <w:szCs w:val="24"/>
          <w:lang w:val="da-DK"/>
        </w:rPr>
        <w:t xml:space="preserve">Præsentation, diskussion og refleksion </w:t>
      </w:r>
      <w:r w:rsidR="006F308C">
        <w:rPr>
          <w:color w:val="1F3864" w:themeColor="accent1" w:themeShade="80"/>
          <w:sz w:val="24"/>
          <w:szCs w:val="24"/>
          <w:lang w:val="da-DK"/>
        </w:rPr>
        <w:t xml:space="preserve">over </w:t>
      </w:r>
      <w:r w:rsidRPr="001A6BED">
        <w:rPr>
          <w:color w:val="1F3864" w:themeColor="accent1" w:themeShade="80"/>
          <w:sz w:val="24"/>
          <w:szCs w:val="24"/>
          <w:lang w:val="da-DK"/>
        </w:rPr>
        <w:t>god fysisk sundhed baseret på eksempler.</w:t>
      </w:r>
    </w:p>
    <w:p w14:paraId="16637D49" w14:textId="0552E3C2" w:rsidR="009B13D3" w:rsidRPr="001A6BED" w:rsidRDefault="009B13D3" w:rsidP="009B13D3">
      <w:pPr>
        <w:jc w:val="both"/>
        <w:rPr>
          <w:color w:val="1F3864" w:themeColor="accent1" w:themeShade="80"/>
          <w:sz w:val="24"/>
          <w:szCs w:val="24"/>
          <w:lang w:val="da-DK"/>
        </w:rPr>
      </w:pPr>
      <w:r w:rsidRPr="001A6BED">
        <w:rPr>
          <w:color w:val="1F3864" w:themeColor="accent1" w:themeShade="80"/>
          <w:sz w:val="24"/>
          <w:szCs w:val="24"/>
          <w:lang w:val="da-DK"/>
        </w:rPr>
        <w:t>De</w:t>
      </w:r>
      <w:r w:rsidR="00B32D4B">
        <w:rPr>
          <w:color w:val="1F3864" w:themeColor="accent1" w:themeShade="80"/>
          <w:sz w:val="24"/>
          <w:szCs w:val="24"/>
          <w:lang w:val="da-DK"/>
        </w:rPr>
        <w:t>r</w:t>
      </w:r>
      <w:r w:rsidRPr="001A6BED">
        <w:rPr>
          <w:color w:val="1F3864" w:themeColor="accent1" w:themeShade="80"/>
          <w:sz w:val="24"/>
          <w:szCs w:val="24"/>
          <w:lang w:val="da-DK"/>
        </w:rPr>
        <w:t xml:space="preserve"> kan være en hjemmeopgave</w:t>
      </w:r>
      <w:r w:rsidR="00B32D4B">
        <w:rPr>
          <w:color w:val="1F3864" w:themeColor="accent1" w:themeShade="80"/>
          <w:sz w:val="24"/>
          <w:szCs w:val="24"/>
          <w:lang w:val="da-DK"/>
        </w:rPr>
        <w:t>:</w:t>
      </w:r>
    </w:p>
    <w:p w14:paraId="01CA2401" w14:textId="5B2044D5" w:rsidR="009B13D3" w:rsidRPr="001A6BED" w:rsidRDefault="00B32D4B" w:rsidP="008B4F03">
      <w:pPr>
        <w:pStyle w:val="Listeafsnit"/>
        <w:numPr>
          <w:ilvl w:val="0"/>
          <w:numId w:val="32"/>
        </w:numPr>
        <w:jc w:val="both"/>
        <w:rPr>
          <w:color w:val="1F3864" w:themeColor="accent1" w:themeShade="80"/>
          <w:sz w:val="24"/>
          <w:szCs w:val="24"/>
          <w:lang w:val="da-DK"/>
        </w:rPr>
      </w:pPr>
      <w:r>
        <w:rPr>
          <w:color w:val="1F3864" w:themeColor="accent1" w:themeShade="80"/>
          <w:sz w:val="24"/>
          <w:szCs w:val="24"/>
          <w:lang w:val="da-DK"/>
        </w:rPr>
        <w:t xml:space="preserve">At </w:t>
      </w:r>
      <w:r w:rsidR="009B13D3" w:rsidRPr="001A6BED">
        <w:rPr>
          <w:color w:val="1F3864" w:themeColor="accent1" w:themeShade="80"/>
          <w:sz w:val="24"/>
          <w:szCs w:val="24"/>
          <w:lang w:val="da-DK"/>
        </w:rPr>
        <w:t xml:space="preserve">børnene </w:t>
      </w:r>
      <w:r>
        <w:rPr>
          <w:color w:val="1F3864" w:themeColor="accent1" w:themeShade="80"/>
          <w:sz w:val="24"/>
          <w:szCs w:val="24"/>
          <w:lang w:val="da-DK"/>
        </w:rPr>
        <w:t>ud</w:t>
      </w:r>
      <w:r w:rsidR="004B70A3">
        <w:rPr>
          <w:color w:val="1F3864" w:themeColor="accent1" w:themeShade="80"/>
          <w:sz w:val="24"/>
          <w:szCs w:val="24"/>
          <w:lang w:val="da-DK"/>
        </w:rPr>
        <w:t xml:space="preserve"> </w:t>
      </w:r>
      <w:r>
        <w:rPr>
          <w:color w:val="1F3864" w:themeColor="accent1" w:themeShade="80"/>
          <w:sz w:val="24"/>
          <w:szCs w:val="24"/>
          <w:lang w:val="da-DK"/>
        </w:rPr>
        <w:t xml:space="preserve">fra det </w:t>
      </w:r>
      <w:r w:rsidR="009B13D3" w:rsidRPr="001A6BED">
        <w:rPr>
          <w:color w:val="1F3864" w:themeColor="accent1" w:themeShade="80"/>
          <w:sz w:val="24"/>
          <w:szCs w:val="24"/>
          <w:lang w:val="da-DK"/>
        </w:rPr>
        <w:t xml:space="preserve">videnskabelige materiale </w:t>
      </w:r>
      <w:r>
        <w:rPr>
          <w:color w:val="1F3864" w:themeColor="accent1" w:themeShade="80"/>
          <w:sz w:val="24"/>
          <w:szCs w:val="24"/>
          <w:lang w:val="da-DK"/>
        </w:rPr>
        <w:t xml:space="preserve">skal </w:t>
      </w:r>
      <w:r w:rsidR="009B13D3" w:rsidRPr="001A6BED">
        <w:rPr>
          <w:color w:val="1F3864" w:themeColor="accent1" w:themeShade="80"/>
          <w:sz w:val="24"/>
          <w:szCs w:val="24"/>
          <w:lang w:val="da-DK"/>
        </w:rPr>
        <w:t>gå hjem og forklare de videnskabelige resultater for deres forældre.</w:t>
      </w:r>
    </w:p>
    <w:p w14:paraId="42D3DC9B" w14:textId="0F842230" w:rsidR="009B13D3" w:rsidRPr="001A6BED" w:rsidRDefault="0016592B" w:rsidP="008B4F03">
      <w:pPr>
        <w:pStyle w:val="Listeafsnit"/>
        <w:numPr>
          <w:ilvl w:val="0"/>
          <w:numId w:val="32"/>
        </w:numPr>
        <w:jc w:val="both"/>
        <w:rPr>
          <w:color w:val="1F3864" w:themeColor="accent1" w:themeShade="80"/>
          <w:sz w:val="24"/>
          <w:szCs w:val="24"/>
          <w:lang w:val="da-DK"/>
        </w:rPr>
      </w:pPr>
      <w:r>
        <w:rPr>
          <w:color w:val="1F3864" w:themeColor="accent1" w:themeShade="80"/>
          <w:sz w:val="24"/>
          <w:szCs w:val="24"/>
          <w:lang w:val="da-DK"/>
        </w:rPr>
        <w:t>At e</w:t>
      </w:r>
      <w:r w:rsidR="009B13D3" w:rsidRPr="001A6BED">
        <w:rPr>
          <w:color w:val="1F3864" w:themeColor="accent1" w:themeShade="80"/>
          <w:sz w:val="24"/>
          <w:szCs w:val="24"/>
          <w:lang w:val="da-DK"/>
        </w:rPr>
        <w:t>leverne</w:t>
      </w:r>
      <w:r>
        <w:rPr>
          <w:color w:val="1F3864" w:themeColor="accent1" w:themeShade="80"/>
          <w:sz w:val="24"/>
          <w:szCs w:val="24"/>
          <w:lang w:val="da-DK"/>
        </w:rPr>
        <w:t xml:space="preserve"> ud</w:t>
      </w:r>
      <w:r w:rsidR="004B70A3">
        <w:rPr>
          <w:color w:val="1F3864" w:themeColor="accent1" w:themeShade="80"/>
          <w:sz w:val="24"/>
          <w:szCs w:val="24"/>
          <w:lang w:val="da-DK"/>
        </w:rPr>
        <w:t xml:space="preserve"> </w:t>
      </w:r>
      <w:r>
        <w:rPr>
          <w:color w:val="1F3864" w:themeColor="accent1" w:themeShade="80"/>
          <w:sz w:val="24"/>
          <w:szCs w:val="24"/>
          <w:lang w:val="da-DK"/>
        </w:rPr>
        <w:t xml:space="preserve">fra et spørgeskema med rigtige og forkerte svar </w:t>
      </w:r>
      <w:r w:rsidR="009B13D3" w:rsidRPr="001A6BED">
        <w:rPr>
          <w:color w:val="1F3864" w:themeColor="accent1" w:themeShade="80"/>
          <w:sz w:val="24"/>
          <w:szCs w:val="24"/>
          <w:lang w:val="da-DK"/>
        </w:rPr>
        <w:t>gå</w:t>
      </w:r>
      <w:r>
        <w:rPr>
          <w:color w:val="1F3864" w:themeColor="accent1" w:themeShade="80"/>
          <w:sz w:val="24"/>
          <w:szCs w:val="24"/>
          <w:lang w:val="da-DK"/>
        </w:rPr>
        <w:t>r</w:t>
      </w:r>
      <w:r w:rsidR="009B13D3" w:rsidRPr="001A6BED">
        <w:rPr>
          <w:color w:val="1F3864" w:themeColor="accent1" w:themeShade="80"/>
          <w:sz w:val="24"/>
          <w:szCs w:val="24"/>
          <w:lang w:val="da-DK"/>
        </w:rPr>
        <w:t xml:space="preserve"> hjem og løse spørgeskemaet sammen med forældre og / eller bedsteforældre</w:t>
      </w:r>
    </w:p>
    <w:p w14:paraId="54C30086" w14:textId="47BCC61B" w:rsidR="009B13D3" w:rsidRPr="001A6BED" w:rsidRDefault="0016592B" w:rsidP="008B4F03">
      <w:pPr>
        <w:pStyle w:val="Listeafsnit"/>
        <w:numPr>
          <w:ilvl w:val="1"/>
          <w:numId w:val="17"/>
        </w:numPr>
        <w:jc w:val="both"/>
        <w:rPr>
          <w:color w:val="1F3864" w:themeColor="accent1" w:themeShade="80"/>
          <w:sz w:val="24"/>
          <w:szCs w:val="24"/>
          <w:lang w:val="da-DK"/>
        </w:rPr>
      </w:pPr>
      <w:r>
        <w:rPr>
          <w:color w:val="1F3864" w:themeColor="accent1" w:themeShade="80"/>
          <w:sz w:val="24"/>
          <w:szCs w:val="24"/>
          <w:lang w:val="da-DK"/>
        </w:rPr>
        <w:t>R</w:t>
      </w:r>
      <w:r w:rsidR="009B13D3" w:rsidRPr="001A6BED">
        <w:rPr>
          <w:color w:val="1F3864" w:themeColor="accent1" w:themeShade="80"/>
          <w:sz w:val="24"/>
          <w:szCs w:val="24"/>
          <w:lang w:val="da-DK"/>
        </w:rPr>
        <w:t>esultate</w:t>
      </w:r>
      <w:r>
        <w:rPr>
          <w:color w:val="1F3864" w:themeColor="accent1" w:themeShade="80"/>
          <w:sz w:val="24"/>
          <w:szCs w:val="24"/>
          <w:lang w:val="da-DK"/>
        </w:rPr>
        <w:t xml:space="preserve">rne samles, der laves </w:t>
      </w:r>
      <w:r w:rsidR="009B13D3" w:rsidRPr="001A6BED">
        <w:rPr>
          <w:color w:val="1F3864" w:themeColor="accent1" w:themeShade="80"/>
          <w:sz w:val="24"/>
          <w:szCs w:val="24"/>
          <w:lang w:val="da-DK"/>
        </w:rPr>
        <w:t>en statistik over klassens resultat</w:t>
      </w:r>
      <w:r>
        <w:rPr>
          <w:color w:val="1F3864" w:themeColor="accent1" w:themeShade="80"/>
          <w:sz w:val="24"/>
          <w:szCs w:val="24"/>
          <w:lang w:val="da-DK"/>
        </w:rPr>
        <w:t>, som børnene</w:t>
      </w:r>
      <w:r w:rsidR="009B13D3" w:rsidRPr="001A6BED">
        <w:rPr>
          <w:color w:val="1F3864" w:themeColor="accent1" w:themeShade="80"/>
          <w:sz w:val="24"/>
          <w:szCs w:val="24"/>
          <w:lang w:val="da-DK"/>
        </w:rPr>
        <w:t xml:space="preserve"> </w:t>
      </w:r>
      <w:r>
        <w:rPr>
          <w:color w:val="1F3864" w:themeColor="accent1" w:themeShade="80"/>
          <w:sz w:val="24"/>
          <w:szCs w:val="24"/>
          <w:lang w:val="da-DK"/>
        </w:rPr>
        <w:t xml:space="preserve">forelægger </w:t>
      </w:r>
      <w:r w:rsidR="009B13D3" w:rsidRPr="001A6BED">
        <w:rPr>
          <w:color w:val="1F3864" w:themeColor="accent1" w:themeShade="80"/>
          <w:sz w:val="24"/>
          <w:szCs w:val="24"/>
          <w:lang w:val="da-DK"/>
        </w:rPr>
        <w:t xml:space="preserve">deres bedsteforældre </w:t>
      </w:r>
      <w:r w:rsidR="004560D5">
        <w:rPr>
          <w:color w:val="1F3864" w:themeColor="accent1" w:themeShade="80"/>
          <w:sz w:val="24"/>
          <w:szCs w:val="24"/>
          <w:lang w:val="da-DK"/>
        </w:rPr>
        <w:t>til</w:t>
      </w:r>
      <w:r w:rsidR="009B13D3" w:rsidRPr="001A6BED">
        <w:rPr>
          <w:color w:val="1F3864" w:themeColor="accent1" w:themeShade="80"/>
          <w:sz w:val="24"/>
          <w:szCs w:val="24"/>
          <w:lang w:val="da-DK"/>
        </w:rPr>
        <w:t xml:space="preserve"> en fortsat samtale. </w:t>
      </w:r>
      <w:r>
        <w:rPr>
          <w:color w:val="1F3864" w:themeColor="accent1" w:themeShade="80"/>
          <w:sz w:val="24"/>
          <w:szCs w:val="24"/>
          <w:lang w:val="da-DK"/>
        </w:rPr>
        <w:t xml:space="preserve">Svarede de </w:t>
      </w:r>
      <w:r w:rsidR="009B13D3" w:rsidRPr="001A6BED">
        <w:rPr>
          <w:color w:val="1F3864" w:themeColor="accent1" w:themeShade="80"/>
          <w:sz w:val="24"/>
          <w:szCs w:val="24"/>
          <w:lang w:val="da-DK"/>
        </w:rPr>
        <w:t>rigtig</w:t>
      </w:r>
      <w:r>
        <w:rPr>
          <w:color w:val="1F3864" w:themeColor="accent1" w:themeShade="80"/>
          <w:sz w:val="24"/>
          <w:szCs w:val="24"/>
          <w:lang w:val="da-DK"/>
        </w:rPr>
        <w:t>t</w:t>
      </w:r>
      <w:r w:rsidR="009B13D3" w:rsidRPr="001A6BED">
        <w:rPr>
          <w:color w:val="1F3864" w:themeColor="accent1" w:themeShade="80"/>
          <w:sz w:val="24"/>
          <w:szCs w:val="24"/>
          <w:lang w:val="da-DK"/>
        </w:rPr>
        <w:t xml:space="preserve"> eller forkert og hvorfor?</w:t>
      </w:r>
    </w:p>
    <w:p w14:paraId="57F7F9D5" w14:textId="68DFEB16" w:rsidR="009B13D3" w:rsidRPr="001A6BED" w:rsidRDefault="009B13D3" w:rsidP="008B4F03">
      <w:pPr>
        <w:pStyle w:val="Listeafsnit"/>
        <w:numPr>
          <w:ilvl w:val="0"/>
          <w:numId w:val="17"/>
        </w:numPr>
        <w:jc w:val="both"/>
        <w:rPr>
          <w:color w:val="1F3864" w:themeColor="accent1" w:themeShade="80"/>
          <w:sz w:val="24"/>
          <w:szCs w:val="24"/>
          <w:lang w:val="da-DK"/>
        </w:rPr>
      </w:pPr>
      <w:r w:rsidRPr="001A6BED">
        <w:rPr>
          <w:color w:val="1F3864" w:themeColor="accent1" w:themeShade="80"/>
          <w:sz w:val="24"/>
          <w:szCs w:val="24"/>
          <w:lang w:val="da-DK"/>
        </w:rPr>
        <w:t>At børnene skal gå hjem og lave et interview med deres bedsteforældre</w:t>
      </w:r>
      <w:r w:rsidR="0016592B">
        <w:rPr>
          <w:color w:val="1F3864" w:themeColor="accent1" w:themeShade="80"/>
          <w:sz w:val="24"/>
          <w:szCs w:val="24"/>
          <w:lang w:val="da-DK"/>
        </w:rPr>
        <w:t xml:space="preserve"> </w:t>
      </w:r>
      <w:r w:rsidRPr="001A6BED">
        <w:rPr>
          <w:color w:val="1F3864" w:themeColor="accent1" w:themeShade="80"/>
          <w:sz w:val="24"/>
          <w:szCs w:val="24"/>
          <w:lang w:val="da-DK"/>
        </w:rPr>
        <w:t>om deres fysiske aktivitetsniveau.</w:t>
      </w:r>
    </w:p>
    <w:p w14:paraId="5F384275" w14:textId="6563DB4D" w:rsidR="009B13D3" w:rsidRPr="001A6BED" w:rsidRDefault="0032345D" w:rsidP="008B4F03">
      <w:pPr>
        <w:pStyle w:val="Listeafsnit"/>
        <w:numPr>
          <w:ilvl w:val="1"/>
          <w:numId w:val="17"/>
        </w:numPr>
        <w:jc w:val="both"/>
        <w:rPr>
          <w:color w:val="1F3864" w:themeColor="accent1" w:themeShade="80"/>
          <w:sz w:val="24"/>
          <w:szCs w:val="24"/>
          <w:lang w:val="da-DK"/>
        </w:rPr>
      </w:pPr>
      <w:r>
        <w:rPr>
          <w:color w:val="1F3864" w:themeColor="accent1" w:themeShade="80"/>
          <w:sz w:val="24"/>
          <w:szCs w:val="24"/>
          <w:lang w:val="da-DK"/>
        </w:rPr>
        <w:t>L</w:t>
      </w:r>
      <w:r w:rsidR="009B13D3" w:rsidRPr="001A6BED">
        <w:rPr>
          <w:color w:val="1F3864" w:themeColor="accent1" w:themeShade="80"/>
          <w:sz w:val="24"/>
          <w:szCs w:val="24"/>
          <w:lang w:val="da-DK"/>
        </w:rPr>
        <w:t>av en statistik</w:t>
      </w:r>
      <w:r>
        <w:rPr>
          <w:color w:val="1F3864" w:themeColor="accent1" w:themeShade="80"/>
          <w:sz w:val="24"/>
          <w:szCs w:val="24"/>
          <w:lang w:val="da-DK"/>
        </w:rPr>
        <w:t xml:space="preserve"> over resultaterne. </w:t>
      </w:r>
      <w:r w:rsidR="000713C3">
        <w:rPr>
          <w:color w:val="1F3864" w:themeColor="accent1" w:themeShade="80"/>
          <w:sz w:val="24"/>
          <w:szCs w:val="24"/>
          <w:lang w:val="da-DK"/>
        </w:rPr>
        <w:t>Giv</w:t>
      </w:r>
      <w:r w:rsidR="009B13D3" w:rsidRPr="001A6BED">
        <w:rPr>
          <w:color w:val="1F3864" w:themeColor="accent1" w:themeShade="80"/>
          <w:sz w:val="24"/>
          <w:szCs w:val="24"/>
          <w:lang w:val="da-DK"/>
        </w:rPr>
        <w:t xml:space="preserve"> resultatet til forældre og bedsteforældre for yderligere samtale.</w:t>
      </w:r>
    </w:p>
    <w:p w14:paraId="0C5A79CB" w14:textId="77777777" w:rsidR="009B13D3" w:rsidRPr="001A6BED" w:rsidRDefault="009B13D3" w:rsidP="009B13D3">
      <w:pPr>
        <w:jc w:val="both"/>
        <w:rPr>
          <w:color w:val="1F3864" w:themeColor="accent1" w:themeShade="80"/>
          <w:sz w:val="24"/>
          <w:szCs w:val="24"/>
          <w:lang w:val="da-DK"/>
        </w:rPr>
      </w:pPr>
      <w:r w:rsidRPr="001A6BED">
        <w:rPr>
          <w:color w:val="1F3864" w:themeColor="accent1" w:themeShade="80"/>
          <w:sz w:val="24"/>
          <w:szCs w:val="24"/>
          <w:lang w:val="da-DK"/>
        </w:rPr>
        <w:t>Alle disse forslag og emner kan let tilpasses forskellige aldersgrupper.</w:t>
      </w:r>
    </w:p>
    <w:p w14:paraId="05FF1AD2" w14:textId="4B49519B" w:rsidR="009B13D3" w:rsidRPr="001A6BED" w:rsidRDefault="009B13D3" w:rsidP="009B13D3">
      <w:pPr>
        <w:jc w:val="both"/>
        <w:rPr>
          <w:color w:val="1F3864" w:themeColor="accent1" w:themeShade="80"/>
          <w:sz w:val="24"/>
          <w:szCs w:val="24"/>
          <w:lang w:val="da-DK"/>
        </w:rPr>
      </w:pPr>
      <w:r w:rsidRPr="001A6BED">
        <w:rPr>
          <w:color w:val="1F3864" w:themeColor="accent1" w:themeShade="80"/>
          <w:sz w:val="24"/>
          <w:szCs w:val="24"/>
          <w:lang w:val="da-DK"/>
        </w:rPr>
        <w:t>For at sikre kvaliteten af temadage og for at overvinde den udfordring, at vi ikke kan være sikre på, at alle lærere har en opdateret tilgang og forståelse af aldring, bør det overvejes</w:t>
      </w:r>
      <w:r w:rsidR="0016592B">
        <w:rPr>
          <w:color w:val="1F3864" w:themeColor="accent1" w:themeShade="80"/>
          <w:sz w:val="24"/>
          <w:szCs w:val="24"/>
          <w:lang w:val="da-DK"/>
        </w:rPr>
        <w:t>:</w:t>
      </w:r>
    </w:p>
    <w:p w14:paraId="26B49500" w14:textId="65437152" w:rsidR="006C39C6" w:rsidRPr="001A6BED" w:rsidRDefault="009B13D3" w:rsidP="009B13D3">
      <w:pPr>
        <w:pStyle w:val="Listeafsnit"/>
        <w:jc w:val="both"/>
        <w:rPr>
          <w:color w:val="1F3864" w:themeColor="accent1" w:themeShade="80"/>
          <w:sz w:val="24"/>
          <w:szCs w:val="24"/>
          <w:lang w:val="da-DK"/>
        </w:rPr>
      </w:pPr>
      <w:r w:rsidRPr="001A6BED">
        <w:rPr>
          <w:color w:val="1F3864" w:themeColor="accent1" w:themeShade="80"/>
          <w:sz w:val="24"/>
          <w:szCs w:val="24"/>
          <w:lang w:val="da-DK"/>
        </w:rPr>
        <w:t>• at en ekstern underviser</w:t>
      </w:r>
      <w:r w:rsidR="0016592B">
        <w:rPr>
          <w:color w:val="1F3864" w:themeColor="accent1" w:themeShade="80"/>
          <w:sz w:val="24"/>
          <w:szCs w:val="24"/>
          <w:lang w:val="da-DK"/>
        </w:rPr>
        <w:t xml:space="preserve"> udvikler et materiale </w:t>
      </w:r>
      <w:r w:rsidRPr="001A6BED">
        <w:rPr>
          <w:color w:val="1F3864" w:themeColor="accent1" w:themeShade="80"/>
          <w:sz w:val="24"/>
          <w:szCs w:val="24"/>
          <w:lang w:val="da-DK"/>
        </w:rPr>
        <w:t>til skolen.</w:t>
      </w:r>
    </w:p>
    <w:p w14:paraId="78C4E901" w14:textId="77777777" w:rsidR="006C39C6" w:rsidRPr="001A6BED" w:rsidRDefault="009B13D3" w:rsidP="006C39C6">
      <w:pPr>
        <w:pStyle w:val="Listeafsnit"/>
        <w:jc w:val="both"/>
        <w:rPr>
          <w:color w:val="1F3864" w:themeColor="accent1" w:themeShade="80"/>
          <w:sz w:val="24"/>
          <w:szCs w:val="24"/>
          <w:lang w:val="da-DK"/>
        </w:rPr>
      </w:pPr>
      <w:r w:rsidRPr="001A6BED">
        <w:rPr>
          <w:noProof/>
          <w:color w:val="1F3864" w:themeColor="accent1" w:themeShade="80"/>
          <w:sz w:val="24"/>
          <w:szCs w:val="24"/>
          <w:lang w:val="da-DK" w:eastAsia="da-DK"/>
        </w:rPr>
        <mc:AlternateContent>
          <mc:Choice Requires="wps">
            <w:drawing>
              <wp:anchor distT="0" distB="0" distL="114300" distR="114300" simplePos="0" relativeHeight="251660288" behindDoc="0" locked="0" layoutInCell="1" allowOverlap="1" wp14:anchorId="4615B2ED" wp14:editId="497E04A4">
                <wp:simplePos x="0" y="0"/>
                <wp:positionH relativeFrom="column">
                  <wp:posOffset>558165</wp:posOffset>
                </wp:positionH>
                <wp:positionV relativeFrom="paragraph">
                  <wp:posOffset>3175</wp:posOffset>
                </wp:positionV>
                <wp:extent cx="4640580" cy="1569720"/>
                <wp:effectExtent l="0" t="0" r="26670" b="11430"/>
                <wp:wrapNone/>
                <wp:docPr id="234" name="Rektangel 234"/>
                <wp:cNvGraphicFramePr/>
                <a:graphic xmlns:a="http://schemas.openxmlformats.org/drawingml/2006/main">
                  <a:graphicData uri="http://schemas.microsoft.com/office/word/2010/wordprocessingShape">
                    <wps:wsp>
                      <wps:cNvSpPr/>
                      <wps:spPr>
                        <a:xfrm>
                          <a:off x="0" y="0"/>
                          <a:ext cx="4640580" cy="1569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40898A" w14:textId="437A2F06" w:rsidR="004C613B" w:rsidRPr="0016592B" w:rsidRDefault="004C613B" w:rsidP="006C39C6">
                            <w:pPr>
                              <w:jc w:val="center"/>
                              <w:rPr>
                                <w:color w:val="FF0000"/>
                                <w:lang w:val="da-DK"/>
                              </w:rPr>
                            </w:pPr>
                            <w:r w:rsidRPr="0016592B">
                              <w:rPr>
                                <w:i/>
                                <w:color w:val="FF0000"/>
                                <w:sz w:val="24"/>
                                <w:szCs w:val="24"/>
                                <w:lang w:val="da-DK"/>
                              </w:rPr>
                              <w:t>En person, der har forbindelse til projektet, har fået at vide, at der er etableret en konkurrence med hans børn og børnebørn. Alle skal rapportere</w:t>
                            </w:r>
                            <w:r w:rsidR="00283414">
                              <w:rPr>
                                <w:i/>
                                <w:color w:val="FF0000"/>
                                <w:sz w:val="24"/>
                                <w:szCs w:val="24"/>
                                <w:lang w:val="da-DK"/>
                              </w:rPr>
                              <w:t xml:space="preserve"> </w:t>
                            </w:r>
                            <w:r w:rsidRPr="0016592B">
                              <w:rPr>
                                <w:i/>
                                <w:color w:val="FF0000"/>
                                <w:sz w:val="24"/>
                                <w:szCs w:val="24"/>
                                <w:lang w:val="da-DK"/>
                              </w:rPr>
                              <w:t>mindst 2 fysiske aktiviteter, der har gjort dem udmattede hver uge. Det skal være fysiske aktiviteter, som personen mener opbygger eller opretholder fysisk styrke.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15B2ED" id="Rektangel 234" o:spid="_x0000_s1036" style="position:absolute;left:0;text-align:left;margin-left:43.95pt;margin-top:.25pt;width:365.4pt;height:12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" fillcolor="white [3201]" strokecolor="#70ad47 [3209]" strokeweight="1pt">
                <v:textbox>
                  <w:txbxContent>
                    <w:p w14:paraId="5840898A" w14:textId="437A2F06" w:rsidR="004C613B" w:rsidRPr="0016592B" w:rsidRDefault="004C613B" w:rsidP="006C39C6">
                      <w:pPr>
                        <w:jc w:val="center"/>
                        <w:rPr>
                          <w:color w:val="FF0000"/>
                          <w:lang w:val="da-DK"/>
                        </w:rPr>
                      </w:pPr>
                      <w:r w:rsidRPr="0016592B">
                        <w:rPr>
                          <w:i/>
                          <w:color w:val="FF0000"/>
                          <w:sz w:val="24"/>
                          <w:szCs w:val="24"/>
                          <w:lang w:val="da-DK"/>
                        </w:rPr>
                        <w:t>En person, der har forbindelse til projektet, har fået at vide, at der er etableret en konkurrence med hans børn og børnebørn. Alle skal rapportere</w:t>
                      </w:r>
                      <w:r w:rsidR="00283414">
                        <w:rPr>
                          <w:i/>
                          <w:color w:val="FF0000"/>
                          <w:sz w:val="24"/>
                          <w:szCs w:val="24"/>
                          <w:lang w:val="da-DK"/>
                        </w:rPr>
                        <w:t xml:space="preserve"> </w:t>
                      </w:r>
                      <w:r w:rsidRPr="0016592B">
                        <w:rPr>
                          <w:i/>
                          <w:color w:val="FF0000"/>
                          <w:sz w:val="24"/>
                          <w:szCs w:val="24"/>
                          <w:lang w:val="da-DK"/>
                        </w:rPr>
                        <w:t>mindst 2 fysiske aktiviteter, der har gjort dem udmattede hver uge. Det skal være fysiske aktiviteter, som personen mener opbygger eller opretholder fysisk styrke.</w:t>
                      </w:r>
                    </w:p>
                  </w:txbxContent>
                </v:textbox>
              </v:rect>
            </w:pict>
          </mc:Fallback>
        </mc:AlternateContent>
      </w:r>
    </w:p>
    <w:p w14:paraId="3EE95F68" w14:textId="77777777" w:rsidR="006C39C6" w:rsidRPr="001A6BED" w:rsidRDefault="006C39C6" w:rsidP="006C39C6">
      <w:pPr>
        <w:jc w:val="both"/>
        <w:rPr>
          <w:color w:val="1F3864" w:themeColor="accent1" w:themeShade="80"/>
          <w:sz w:val="24"/>
          <w:szCs w:val="24"/>
          <w:lang w:val="da-DK"/>
        </w:rPr>
      </w:pPr>
    </w:p>
    <w:p w14:paraId="19FDDE51" w14:textId="77777777" w:rsidR="006C39C6" w:rsidRPr="001A6BED" w:rsidRDefault="006C39C6" w:rsidP="006C39C6">
      <w:pPr>
        <w:jc w:val="both"/>
        <w:rPr>
          <w:color w:val="1F3864" w:themeColor="accent1" w:themeShade="80"/>
          <w:sz w:val="24"/>
          <w:szCs w:val="24"/>
          <w:lang w:val="da-DK"/>
        </w:rPr>
      </w:pPr>
    </w:p>
    <w:p w14:paraId="3B46927B" w14:textId="77777777" w:rsidR="006C39C6" w:rsidRPr="001A6BED" w:rsidRDefault="006C39C6" w:rsidP="006C39C6">
      <w:pPr>
        <w:rPr>
          <w:lang w:val="da-DK"/>
        </w:rPr>
      </w:pPr>
    </w:p>
    <w:p w14:paraId="1D6E5659" w14:textId="77777777" w:rsidR="009B13D3" w:rsidRPr="001A6BED" w:rsidRDefault="009B13D3" w:rsidP="006C39C6">
      <w:pPr>
        <w:rPr>
          <w:lang w:val="da-DK"/>
        </w:rPr>
      </w:pPr>
    </w:p>
    <w:p w14:paraId="2CF349C2" w14:textId="68EA78E7" w:rsidR="009B13D3" w:rsidRPr="00FD08F0" w:rsidRDefault="009B13D3" w:rsidP="006C39C6">
      <w:pPr>
        <w:rPr>
          <w:sz w:val="24"/>
          <w:szCs w:val="24"/>
          <w:lang w:val="da-DK"/>
        </w:rPr>
      </w:pPr>
      <w:r w:rsidRPr="00FD08F0">
        <w:rPr>
          <w:sz w:val="24"/>
          <w:szCs w:val="24"/>
          <w:lang w:val="da-DK"/>
        </w:rPr>
        <w:t>Da der mangler fysiske aktiviteter i de fleste familier</w:t>
      </w:r>
      <w:r w:rsidR="00FD08F0" w:rsidRPr="00FD08F0">
        <w:rPr>
          <w:sz w:val="24"/>
          <w:szCs w:val="24"/>
          <w:lang w:val="da-DK"/>
        </w:rPr>
        <w:t>,</w:t>
      </w:r>
      <w:r w:rsidRPr="00FD08F0">
        <w:rPr>
          <w:sz w:val="24"/>
          <w:szCs w:val="24"/>
          <w:lang w:val="da-DK"/>
        </w:rPr>
        <w:t xml:space="preserve"> </w:t>
      </w:r>
      <w:r w:rsidR="00FD08F0" w:rsidRPr="00FD08F0">
        <w:rPr>
          <w:sz w:val="24"/>
          <w:szCs w:val="24"/>
          <w:lang w:val="da-DK"/>
        </w:rPr>
        <w:t xml:space="preserve">er det godt for alle, at der </w:t>
      </w:r>
      <w:r w:rsidRPr="00FD08F0">
        <w:rPr>
          <w:sz w:val="24"/>
          <w:szCs w:val="24"/>
          <w:lang w:val="da-DK"/>
        </w:rPr>
        <w:t>skabe</w:t>
      </w:r>
      <w:r w:rsidR="00FD08F0" w:rsidRPr="00FD08F0">
        <w:rPr>
          <w:sz w:val="24"/>
          <w:szCs w:val="24"/>
          <w:lang w:val="da-DK"/>
        </w:rPr>
        <w:t xml:space="preserve">s </w:t>
      </w:r>
      <w:r w:rsidRPr="00FD08F0">
        <w:rPr>
          <w:sz w:val="24"/>
          <w:szCs w:val="24"/>
          <w:lang w:val="da-DK"/>
        </w:rPr>
        <w:t xml:space="preserve">opmærksomhed </w:t>
      </w:r>
      <w:r w:rsidR="00FD08F0" w:rsidRPr="00FD08F0">
        <w:rPr>
          <w:sz w:val="24"/>
          <w:szCs w:val="24"/>
          <w:lang w:val="da-DK"/>
        </w:rPr>
        <w:t xml:space="preserve">omkring </w:t>
      </w:r>
      <w:r w:rsidRPr="00FD08F0">
        <w:rPr>
          <w:sz w:val="24"/>
          <w:szCs w:val="24"/>
          <w:lang w:val="da-DK"/>
        </w:rPr>
        <w:t>og</w:t>
      </w:r>
      <w:r w:rsidR="00FD08F0">
        <w:rPr>
          <w:sz w:val="24"/>
          <w:szCs w:val="24"/>
          <w:lang w:val="da-DK"/>
        </w:rPr>
        <w:t xml:space="preserve"> dermed</w:t>
      </w:r>
      <w:r w:rsidRPr="00FD08F0">
        <w:rPr>
          <w:sz w:val="24"/>
          <w:szCs w:val="24"/>
          <w:lang w:val="da-DK"/>
        </w:rPr>
        <w:t xml:space="preserve"> langsomt implementere</w:t>
      </w:r>
      <w:r w:rsidR="00FD08F0" w:rsidRPr="00FD08F0">
        <w:rPr>
          <w:sz w:val="24"/>
          <w:szCs w:val="24"/>
          <w:lang w:val="da-DK"/>
        </w:rPr>
        <w:t>s</w:t>
      </w:r>
      <w:r w:rsidRPr="00FD08F0">
        <w:rPr>
          <w:sz w:val="24"/>
          <w:szCs w:val="24"/>
          <w:lang w:val="da-DK"/>
        </w:rPr>
        <w:t xml:space="preserve"> en ny forståelse af, hvordan man opretholder og udvikler fysiske kompetencer. Det bliver et samtaleemne.</w:t>
      </w:r>
    </w:p>
    <w:p w14:paraId="0C615E83" w14:textId="77777777" w:rsidR="00E80305" w:rsidRPr="001A6BED" w:rsidRDefault="00E80305" w:rsidP="006C39C6">
      <w:pPr>
        <w:rPr>
          <w:lang w:val="da-DK"/>
        </w:rPr>
      </w:pPr>
    </w:p>
    <w:p w14:paraId="0E738290" w14:textId="500A0195" w:rsidR="006C39C6" w:rsidRPr="001A6BED" w:rsidRDefault="006C39C6" w:rsidP="006C39C6">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ind w:left="-851"/>
        <w:outlineLvl w:val="1"/>
        <w:rPr>
          <w:caps/>
          <w:color w:val="1F3864" w:themeColor="accent1" w:themeShade="80"/>
          <w:spacing w:val="15"/>
          <w:sz w:val="36"/>
          <w:szCs w:val="36"/>
          <w:lang w:val="da-DK"/>
        </w:rPr>
      </w:pPr>
      <w:bookmarkStart w:id="21" w:name="_Toc17186970"/>
      <w:r w:rsidRPr="001A6BED">
        <w:rPr>
          <w:caps/>
          <w:color w:val="1F3864" w:themeColor="accent1" w:themeShade="80"/>
          <w:spacing w:val="15"/>
          <w:sz w:val="36"/>
          <w:szCs w:val="36"/>
          <w:lang w:val="da-DK"/>
        </w:rPr>
        <w:t>5.9 Immigrant senior</w:t>
      </w:r>
      <w:bookmarkEnd w:id="21"/>
      <w:r w:rsidR="00995BEA">
        <w:rPr>
          <w:caps/>
          <w:color w:val="1F3864" w:themeColor="accent1" w:themeShade="80"/>
          <w:spacing w:val="15"/>
          <w:sz w:val="36"/>
          <w:szCs w:val="36"/>
          <w:lang w:val="da-DK"/>
        </w:rPr>
        <w:t>er</w:t>
      </w:r>
    </w:p>
    <w:p w14:paraId="00647FEB" w14:textId="346070C3" w:rsidR="00D23B8B" w:rsidRPr="003F1311" w:rsidRDefault="00D23B8B" w:rsidP="00D23B8B">
      <w:pPr>
        <w:rPr>
          <w:sz w:val="24"/>
          <w:szCs w:val="24"/>
          <w:lang w:val="da-DK"/>
        </w:rPr>
      </w:pPr>
      <w:r w:rsidRPr="003F1311">
        <w:rPr>
          <w:sz w:val="24"/>
          <w:szCs w:val="24"/>
          <w:lang w:val="da-DK"/>
        </w:rPr>
        <w:t xml:space="preserve">Ældre immigranter er </w:t>
      </w:r>
      <w:r w:rsidR="007C5091">
        <w:rPr>
          <w:sz w:val="24"/>
          <w:szCs w:val="24"/>
          <w:lang w:val="da-DK"/>
        </w:rPr>
        <w:t>oftere</w:t>
      </w:r>
      <w:r w:rsidRPr="003F1311">
        <w:rPr>
          <w:sz w:val="24"/>
          <w:szCs w:val="24"/>
          <w:lang w:val="da-DK"/>
        </w:rPr>
        <w:t xml:space="preserve"> i en sårbar socioøkonomisk situation, og deres villighed til at betale for denne form for uddannelse </w:t>
      </w:r>
      <w:r w:rsidR="004B1E9E">
        <w:rPr>
          <w:sz w:val="24"/>
          <w:szCs w:val="24"/>
          <w:lang w:val="da-DK"/>
        </w:rPr>
        <w:t>er</w:t>
      </w:r>
      <w:r w:rsidRPr="003F1311">
        <w:rPr>
          <w:sz w:val="24"/>
          <w:szCs w:val="24"/>
          <w:lang w:val="da-DK"/>
        </w:rPr>
        <w:t xml:space="preserve"> en udfordring. Bevidstheden og viden om betydningen af ​​forebyggende foranstaltninger er ikke på samme niveau som </w:t>
      </w:r>
      <w:r w:rsidR="00827037">
        <w:rPr>
          <w:sz w:val="24"/>
          <w:szCs w:val="24"/>
          <w:lang w:val="da-DK"/>
        </w:rPr>
        <w:t xml:space="preserve">hos resten af ældregruppen. </w:t>
      </w:r>
    </w:p>
    <w:p w14:paraId="2A8C174A" w14:textId="67F73BA6" w:rsidR="00D23B8B" w:rsidRPr="003F1311" w:rsidRDefault="00D23B8B" w:rsidP="00D23B8B">
      <w:pPr>
        <w:rPr>
          <w:sz w:val="24"/>
          <w:szCs w:val="24"/>
          <w:lang w:val="da-DK"/>
        </w:rPr>
      </w:pPr>
      <w:r w:rsidRPr="003F1311">
        <w:rPr>
          <w:sz w:val="24"/>
          <w:szCs w:val="24"/>
          <w:lang w:val="da-DK"/>
        </w:rPr>
        <w:t xml:space="preserve">Familiebåndene er meget stærke i mange indvandrerfamilier, og yngre familiemedlemmer har en </w:t>
      </w:r>
      <w:r w:rsidR="005B0497">
        <w:rPr>
          <w:sz w:val="24"/>
          <w:szCs w:val="24"/>
          <w:lang w:val="da-DK"/>
        </w:rPr>
        <w:t>stor</w:t>
      </w:r>
      <w:r w:rsidRPr="003F1311">
        <w:rPr>
          <w:sz w:val="24"/>
          <w:szCs w:val="24"/>
          <w:lang w:val="da-DK"/>
        </w:rPr>
        <w:t xml:space="preserve"> hengivenhed for de ældre i familierne. Vi mener, at </w:t>
      </w:r>
      <w:r w:rsidR="005B0497">
        <w:rPr>
          <w:sz w:val="24"/>
          <w:szCs w:val="24"/>
          <w:lang w:val="da-DK"/>
        </w:rPr>
        <w:t>de tidligere nævnte refleksioner over at inddrage pårørende</w:t>
      </w:r>
      <w:r w:rsidRPr="003F1311">
        <w:rPr>
          <w:sz w:val="24"/>
          <w:szCs w:val="24"/>
          <w:lang w:val="da-DK"/>
        </w:rPr>
        <w:t>, kan være nøglen til at komme ind i denne gruppe af ældre borgere.</w:t>
      </w:r>
    </w:p>
    <w:p w14:paraId="5B663F35" w14:textId="7F007D37" w:rsidR="00D23B8B" w:rsidRPr="003F1311" w:rsidRDefault="00D23B8B" w:rsidP="00D23B8B">
      <w:pPr>
        <w:rPr>
          <w:sz w:val="24"/>
          <w:szCs w:val="24"/>
          <w:lang w:val="da-DK"/>
        </w:rPr>
      </w:pPr>
      <w:r w:rsidRPr="003F1311">
        <w:rPr>
          <w:sz w:val="24"/>
          <w:szCs w:val="24"/>
          <w:lang w:val="da-DK"/>
        </w:rPr>
        <w:t>En anden mulighed for at nå indvandr</w:t>
      </w:r>
      <w:r w:rsidR="005B0497">
        <w:rPr>
          <w:sz w:val="24"/>
          <w:szCs w:val="24"/>
          <w:lang w:val="da-DK"/>
        </w:rPr>
        <w:t>er-</w:t>
      </w:r>
      <w:r w:rsidRPr="003F1311">
        <w:rPr>
          <w:sz w:val="24"/>
          <w:szCs w:val="24"/>
          <w:lang w:val="da-DK"/>
        </w:rPr>
        <w:t xml:space="preserve">seniorer er samarbejde med lokale </w:t>
      </w:r>
      <w:r w:rsidR="005B0497">
        <w:rPr>
          <w:sz w:val="24"/>
          <w:szCs w:val="24"/>
          <w:lang w:val="da-DK"/>
        </w:rPr>
        <w:t>indvandrer-</w:t>
      </w:r>
      <w:r w:rsidRPr="003F1311">
        <w:rPr>
          <w:sz w:val="24"/>
          <w:szCs w:val="24"/>
          <w:lang w:val="da-DK"/>
        </w:rPr>
        <w:t>foreninger. De fleste immigrantgrupper har lokale foreninger og klubber. Mange foreninger vil have evnen og sandsynligvis vilje</w:t>
      </w:r>
      <w:r w:rsidR="00663B30">
        <w:rPr>
          <w:sz w:val="24"/>
          <w:szCs w:val="24"/>
          <w:lang w:val="da-DK"/>
        </w:rPr>
        <w:t>n</w:t>
      </w:r>
      <w:r w:rsidRPr="003F1311">
        <w:rPr>
          <w:sz w:val="24"/>
          <w:szCs w:val="24"/>
          <w:lang w:val="da-DK"/>
        </w:rPr>
        <w:t xml:space="preserve"> til at betale </w:t>
      </w:r>
      <w:r w:rsidR="005B0497">
        <w:rPr>
          <w:sz w:val="24"/>
          <w:szCs w:val="24"/>
          <w:lang w:val="da-DK"/>
        </w:rPr>
        <w:t xml:space="preserve">for at </w:t>
      </w:r>
      <w:r w:rsidRPr="003F1311">
        <w:rPr>
          <w:sz w:val="24"/>
          <w:szCs w:val="24"/>
          <w:lang w:val="da-DK"/>
        </w:rPr>
        <w:t>deres ældre medlemmer</w:t>
      </w:r>
      <w:r w:rsidR="005B0497">
        <w:rPr>
          <w:sz w:val="24"/>
          <w:szCs w:val="24"/>
          <w:lang w:val="da-DK"/>
        </w:rPr>
        <w:t>s deltagelse i</w:t>
      </w:r>
      <w:r w:rsidRPr="003F1311">
        <w:rPr>
          <w:sz w:val="24"/>
          <w:szCs w:val="24"/>
          <w:lang w:val="da-DK"/>
        </w:rPr>
        <w:t xml:space="preserve"> et seniorkursus, hvis de er velinformerede om perspektiverne.</w:t>
      </w:r>
    </w:p>
    <w:p w14:paraId="7C93CDDC" w14:textId="0791FD76" w:rsidR="00D23B8B" w:rsidRPr="003F1311" w:rsidRDefault="00D23B8B" w:rsidP="00D23B8B">
      <w:pPr>
        <w:rPr>
          <w:sz w:val="24"/>
          <w:szCs w:val="24"/>
          <w:lang w:val="da-DK"/>
        </w:rPr>
      </w:pPr>
      <w:r w:rsidRPr="003F1311">
        <w:rPr>
          <w:sz w:val="24"/>
          <w:szCs w:val="24"/>
          <w:lang w:val="da-DK"/>
        </w:rPr>
        <w:t xml:space="preserve">De danske </w:t>
      </w:r>
      <w:r w:rsidR="005B0497">
        <w:rPr>
          <w:sz w:val="24"/>
          <w:szCs w:val="24"/>
          <w:lang w:val="da-DK"/>
        </w:rPr>
        <w:t>B</w:t>
      </w:r>
      <w:r w:rsidR="00FD08F0">
        <w:rPr>
          <w:sz w:val="24"/>
          <w:szCs w:val="24"/>
          <w:lang w:val="da-DK"/>
        </w:rPr>
        <w:t>E</w:t>
      </w:r>
      <w:r w:rsidR="005B0497">
        <w:rPr>
          <w:sz w:val="24"/>
          <w:szCs w:val="24"/>
          <w:lang w:val="da-DK"/>
        </w:rPr>
        <w:t>prese</w:t>
      </w:r>
      <w:r w:rsidRPr="003F1311">
        <w:rPr>
          <w:sz w:val="24"/>
          <w:szCs w:val="24"/>
          <w:lang w:val="da-DK"/>
        </w:rPr>
        <w:t xml:space="preserve">L-partnere samarbejdede med det tyrkiske kulturforbund i Aarhus og planlagde og gennemførte et 3 timers introduktionsprogram til </w:t>
      </w:r>
      <w:r w:rsidR="005B0497">
        <w:rPr>
          <w:sz w:val="24"/>
          <w:szCs w:val="24"/>
          <w:lang w:val="da-DK"/>
        </w:rPr>
        <w:t>B</w:t>
      </w:r>
      <w:r w:rsidR="00FD08F0">
        <w:rPr>
          <w:sz w:val="24"/>
          <w:szCs w:val="24"/>
          <w:lang w:val="da-DK"/>
        </w:rPr>
        <w:t>E</w:t>
      </w:r>
      <w:r w:rsidR="005B0497">
        <w:rPr>
          <w:sz w:val="24"/>
          <w:szCs w:val="24"/>
          <w:lang w:val="da-DK"/>
        </w:rPr>
        <w:t>prese</w:t>
      </w:r>
      <w:r w:rsidRPr="003F1311">
        <w:rPr>
          <w:sz w:val="24"/>
          <w:szCs w:val="24"/>
          <w:lang w:val="da-DK"/>
        </w:rPr>
        <w:t xml:space="preserve">L-kurset på det tyrkiske kulturcenter. </w:t>
      </w:r>
      <w:r w:rsidR="005B0497">
        <w:rPr>
          <w:sz w:val="24"/>
          <w:szCs w:val="24"/>
          <w:lang w:val="da-DK"/>
        </w:rPr>
        <w:t>D</w:t>
      </w:r>
      <w:r w:rsidRPr="003F1311">
        <w:rPr>
          <w:sz w:val="24"/>
          <w:szCs w:val="24"/>
          <w:lang w:val="da-DK"/>
        </w:rPr>
        <w:t>er var interesse</w:t>
      </w:r>
      <w:r w:rsidR="005B0497">
        <w:rPr>
          <w:sz w:val="24"/>
          <w:szCs w:val="24"/>
          <w:lang w:val="da-DK"/>
        </w:rPr>
        <w:t xml:space="preserve"> for kurset og </w:t>
      </w:r>
      <w:r w:rsidRPr="003F1311">
        <w:rPr>
          <w:sz w:val="24"/>
          <w:szCs w:val="24"/>
          <w:lang w:val="da-DK"/>
        </w:rPr>
        <w:t xml:space="preserve">20 mænd og 7 </w:t>
      </w:r>
      <w:r w:rsidR="00537F01">
        <w:rPr>
          <w:sz w:val="24"/>
          <w:szCs w:val="24"/>
          <w:lang w:val="da-DK"/>
        </w:rPr>
        <w:t>kvinder</w:t>
      </w:r>
      <w:r w:rsidRPr="003F1311">
        <w:rPr>
          <w:sz w:val="24"/>
          <w:szCs w:val="24"/>
          <w:lang w:val="da-DK"/>
        </w:rPr>
        <w:t xml:space="preserve"> deltog </w:t>
      </w:r>
      <w:r w:rsidR="00FD08F0" w:rsidRPr="003F1311">
        <w:rPr>
          <w:sz w:val="24"/>
          <w:szCs w:val="24"/>
          <w:lang w:val="da-DK"/>
        </w:rPr>
        <w:t>i 3</w:t>
      </w:r>
      <w:r w:rsidRPr="003F1311">
        <w:rPr>
          <w:sz w:val="24"/>
          <w:szCs w:val="24"/>
          <w:lang w:val="da-DK"/>
        </w:rPr>
        <w:t xml:space="preserve">-timers introduktion og svarede, at de fandt informationen meget interessant. Efter at have spurgt gruppen, om de ønsker at deltage i </w:t>
      </w:r>
      <w:r w:rsidR="00537F01">
        <w:rPr>
          <w:sz w:val="24"/>
          <w:szCs w:val="24"/>
          <w:lang w:val="da-DK"/>
        </w:rPr>
        <w:t>kurset</w:t>
      </w:r>
      <w:r w:rsidRPr="003F1311">
        <w:rPr>
          <w:sz w:val="24"/>
          <w:szCs w:val="24"/>
          <w:lang w:val="da-DK"/>
        </w:rPr>
        <w:t>, svarede flere deltagere</w:t>
      </w:r>
      <w:r w:rsidR="005B0497">
        <w:rPr>
          <w:sz w:val="24"/>
          <w:szCs w:val="24"/>
          <w:lang w:val="da-DK"/>
        </w:rPr>
        <w:t>:</w:t>
      </w:r>
      <w:r w:rsidRPr="003F1311">
        <w:rPr>
          <w:sz w:val="24"/>
          <w:szCs w:val="24"/>
          <w:lang w:val="da-DK"/>
        </w:rPr>
        <w:t xml:space="preserve"> “ja, men </w:t>
      </w:r>
      <w:r w:rsidR="005B0497">
        <w:rPr>
          <w:sz w:val="24"/>
          <w:szCs w:val="24"/>
          <w:lang w:val="da-DK"/>
        </w:rPr>
        <w:t xml:space="preserve">ikke </w:t>
      </w:r>
      <w:r w:rsidRPr="003F1311">
        <w:rPr>
          <w:sz w:val="24"/>
          <w:szCs w:val="24"/>
          <w:lang w:val="da-DK"/>
        </w:rPr>
        <w:t>om sommeren, fo</w:t>
      </w:r>
      <w:r w:rsidR="005B0497">
        <w:rPr>
          <w:sz w:val="24"/>
          <w:szCs w:val="24"/>
          <w:lang w:val="da-DK"/>
        </w:rPr>
        <w:t>r</w:t>
      </w:r>
      <w:r w:rsidRPr="003F1311">
        <w:rPr>
          <w:sz w:val="24"/>
          <w:szCs w:val="24"/>
          <w:lang w:val="da-DK"/>
        </w:rPr>
        <w:t xml:space="preserve"> vi</w:t>
      </w:r>
      <w:r w:rsidR="005B0497">
        <w:rPr>
          <w:sz w:val="24"/>
          <w:szCs w:val="24"/>
          <w:lang w:val="da-DK"/>
        </w:rPr>
        <w:t xml:space="preserve"> er</w:t>
      </w:r>
      <w:r w:rsidRPr="003F1311">
        <w:rPr>
          <w:sz w:val="24"/>
          <w:szCs w:val="24"/>
          <w:lang w:val="da-DK"/>
        </w:rPr>
        <w:t xml:space="preserve"> ikke </w:t>
      </w:r>
      <w:r w:rsidR="00537F01">
        <w:rPr>
          <w:sz w:val="24"/>
          <w:szCs w:val="24"/>
          <w:lang w:val="da-DK"/>
        </w:rPr>
        <w:t xml:space="preserve">i Danmark. Det </w:t>
      </w:r>
      <w:r w:rsidR="005B0497">
        <w:rPr>
          <w:sz w:val="24"/>
          <w:szCs w:val="24"/>
          <w:lang w:val="da-DK"/>
        </w:rPr>
        <w:t xml:space="preserve">skal </w:t>
      </w:r>
      <w:r w:rsidR="00537F01">
        <w:rPr>
          <w:sz w:val="24"/>
          <w:szCs w:val="24"/>
          <w:lang w:val="da-DK"/>
        </w:rPr>
        <w:t>være om vinteren, hvor vi har tid til det.</w:t>
      </w:r>
      <w:r w:rsidRPr="003F1311">
        <w:rPr>
          <w:sz w:val="24"/>
          <w:szCs w:val="24"/>
          <w:lang w:val="da-DK"/>
        </w:rPr>
        <w:t xml:space="preserve">”. </w:t>
      </w:r>
      <w:r w:rsidR="005B0497">
        <w:rPr>
          <w:sz w:val="24"/>
          <w:szCs w:val="24"/>
          <w:lang w:val="da-DK"/>
        </w:rPr>
        <w:t>D</w:t>
      </w:r>
      <w:r w:rsidRPr="003F1311">
        <w:rPr>
          <w:sz w:val="24"/>
          <w:szCs w:val="24"/>
          <w:lang w:val="da-DK"/>
        </w:rPr>
        <w:t xml:space="preserve">et blev også </w:t>
      </w:r>
      <w:r w:rsidR="005B0497">
        <w:rPr>
          <w:sz w:val="24"/>
          <w:szCs w:val="24"/>
          <w:lang w:val="da-DK"/>
        </w:rPr>
        <w:t>påpeget</w:t>
      </w:r>
      <w:r w:rsidRPr="003F1311">
        <w:rPr>
          <w:sz w:val="24"/>
          <w:szCs w:val="24"/>
          <w:lang w:val="da-DK"/>
        </w:rPr>
        <w:t xml:space="preserve">, at </w:t>
      </w:r>
      <w:r w:rsidR="00537F01">
        <w:rPr>
          <w:sz w:val="24"/>
          <w:szCs w:val="24"/>
          <w:lang w:val="da-DK"/>
        </w:rPr>
        <w:t>de ikke var villige til at betale for kurset</w:t>
      </w:r>
      <w:r w:rsidRPr="003F1311">
        <w:rPr>
          <w:sz w:val="24"/>
          <w:szCs w:val="24"/>
          <w:lang w:val="da-DK"/>
        </w:rPr>
        <w:t>.</w:t>
      </w:r>
    </w:p>
    <w:p w14:paraId="4D4D698E" w14:textId="4D8C1A33" w:rsidR="00D23B8B" w:rsidRPr="003F1311" w:rsidRDefault="00D23B8B" w:rsidP="00D23B8B">
      <w:pPr>
        <w:rPr>
          <w:sz w:val="24"/>
          <w:szCs w:val="24"/>
          <w:lang w:val="da-DK"/>
        </w:rPr>
      </w:pPr>
      <w:r w:rsidRPr="003F1311">
        <w:rPr>
          <w:sz w:val="24"/>
          <w:szCs w:val="24"/>
          <w:lang w:val="da-DK"/>
        </w:rPr>
        <w:t xml:space="preserve">To </w:t>
      </w:r>
      <w:r w:rsidR="00E03AF0">
        <w:rPr>
          <w:sz w:val="24"/>
          <w:szCs w:val="24"/>
          <w:lang w:val="da-DK"/>
        </w:rPr>
        <w:t>forhold</w:t>
      </w:r>
      <w:r w:rsidRPr="003F1311">
        <w:rPr>
          <w:sz w:val="24"/>
          <w:szCs w:val="24"/>
          <w:lang w:val="da-DK"/>
        </w:rPr>
        <w:t xml:space="preserve"> blev </w:t>
      </w:r>
      <w:r w:rsidR="00663B30">
        <w:rPr>
          <w:sz w:val="24"/>
          <w:szCs w:val="24"/>
          <w:lang w:val="da-DK"/>
        </w:rPr>
        <w:t>tydelig</w:t>
      </w:r>
      <w:r w:rsidR="00E03AF0">
        <w:rPr>
          <w:sz w:val="24"/>
          <w:szCs w:val="24"/>
          <w:lang w:val="da-DK"/>
        </w:rPr>
        <w:t>e</w:t>
      </w:r>
      <w:r w:rsidRPr="003F1311">
        <w:rPr>
          <w:sz w:val="24"/>
          <w:szCs w:val="24"/>
          <w:lang w:val="da-DK"/>
        </w:rPr>
        <w:t xml:space="preserve"> under denne testpræsentation</w:t>
      </w:r>
      <w:r w:rsidR="00E03AF0">
        <w:rPr>
          <w:sz w:val="24"/>
          <w:szCs w:val="24"/>
          <w:lang w:val="da-DK"/>
        </w:rPr>
        <w:t>:</w:t>
      </w:r>
    </w:p>
    <w:p w14:paraId="3944F7C9" w14:textId="74DE97B7" w:rsidR="00D23B8B" w:rsidRPr="00E03AF0" w:rsidRDefault="00D23B8B" w:rsidP="00E03AF0">
      <w:pPr>
        <w:pStyle w:val="Listeafsnit"/>
        <w:numPr>
          <w:ilvl w:val="0"/>
          <w:numId w:val="35"/>
        </w:numPr>
        <w:rPr>
          <w:sz w:val="24"/>
          <w:szCs w:val="24"/>
          <w:lang w:val="da-DK"/>
        </w:rPr>
      </w:pPr>
      <w:r w:rsidRPr="003F1311">
        <w:rPr>
          <w:sz w:val="24"/>
          <w:szCs w:val="24"/>
          <w:lang w:val="da-DK"/>
        </w:rPr>
        <w:t>Standardmaterialet fremstillet af B</w:t>
      </w:r>
      <w:r w:rsidR="00FD08F0">
        <w:rPr>
          <w:sz w:val="24"/>
          <w:szCs w:val="24"/>
          <w:lang w:val="da-DK"/>
        </w:rPr>
        <w:t>E</w:t>
      </w:r>
      <w:r w:rsidR="00E03AF0">
        <w:rPr>
          <w:sz w:val="24"/>
          <w:szCs w:val="24"/>
          <w:lang w:val="da-DK"/>
        </w:rPr>
        <w:t>prese</w:t>
      </w:r>
      <w:r w:rsidRPr="003F1311">
        <w:rPr>
          <w:sz w:val="24"/>
          <w:szCs w:val="24"/>
          <w:lang w:val="da-DK"/>
        </w:rPr>
        <w:t xml:space="preserve">L-projektet skal tilpasses denne målgruppe. Nogle af disse seniorer har en meget kort uddannelsesmæssig baggrund (nogle </w:t>
      </w:r>
      <w:r w:rsidR="00537F01">
        <w:rPr>
          <w:sz w:val="24"/>
          <w:szCs w:val="24"/>
          <w:lang w:val="da-DK"/>
        </w:rPr>
        <w:t>har</w:t>
      </w:r>
      <w:r w:rsidRPr="003F1311">
        <w:rPr>
          <w:sz w:val="24"/>
          <w:szCs w:val="24"/>
          <w:lang w:val="da-DK"/>
        </w:rPr>
        <w:t xml:space="preserve"> kun få år i folkeskolen i deres hjemland - nogle er analfabeter), hvilket betyder</w:t>
      </w:r>
      <w:r w:rsidR="00E03AF0">
        <w:rPr>
          <w:sz w:val="24"/>
          <w:szCs w:val="24"/>
          <w:lang w:val="da-DK"/>
        </w:rPr>
        <w:t xml:space="preserve"> a</w:t>
      </w:r>
      <w:r w:rsidRPr="00E03AF0">
        <w:rPr>
          <w:sz w:val="24"/>
          <w:szCs w:val="24"/>
          <w:lang w:val="da-DK"/>
        </w:rPr>
        <w:t xml:space="preserve">t </w:t>
      </w:r>
      <w:r w:rsidR="006A4814" w:rsidRPr="00E03AF0">
        <w:rPr>
          <w:sz w:val="24"/>
          <w:szCs w:val="24"/>
          <w:lang w:val="da-DK"/>
        </w:rPr>
        <w:t xml:space="preserve">det ikke </w:t>
      </w:r>
      <w:r w:rsidR="00E03AF0">
        <w:rPr>
          <w:sz w:val="24"/>
          <w:szCs w:val="24"/>
          <w:lang w:val="da-DK"/>
        </w:rPr>
        <w:t xml:space="preserve">er muligt </w:t>
      </w:r>
      <w:r w:rsidR="006A4814" w:rsidRPr="00E03AF0">
        <w:rPr>
          <w:sz w:val="24"/>
          <w:szCs w:val="24"/>
          <w:lang w:val="da-DK"/>
        </w:rPr>
        <w:t xml:space="preserve">at </w:t>
      </w:r>
      <w:r w:rsidRPr="00E03AF0">
        <w:rPr>
          <w:sz w:val="24"/>
          <w:szCs w:val="24"/>
          <w:lang w:val="da-DK"/>
        </w:rPr>
        <w:t>præsentere statistikke</w:t>
      </w:r>
      <w:r w:rsidR="00E03AF0">
        <w:rPr>
          <w:sz w:val="24"/>
          <w:szCs w:val="24"/>
          <w:lang w:val="da-DK"/>
        </w:rPr>
        <w:t>r mv på traditionel vis</w:t>
      </w:r>
    </w:p>
    <w:p w14:paraId="25E2A087" w14:textId="6019A2F1" w:rsidR="00D23B8B" w:rsidRPr="003F1311" w:rsidRDefault="00E03AF0" w:rsidP="008B4F03">
      <w:pPr>
        <w:pStyle w:val="Listeafsnit"/>
        <w:numPr>
          <w:ilvl w:val="2"/>
          <w:numId w:val="35"/>
        </w:numPr>
        <w:rPr>
          <w:sz w:val="24"/>
          <w:szCs w:val="24"/>
          <w:lang w:val="da-DK"/>
        </w:rPr>
      </w:pPr>
      <w:r>
        <w:rPr>
          <w:sz w:val="24"/>
          <w:szCs w:val="24"/>
          <w:lang w:val="da-DK"/>
        </w:rPr>
        <w:t xml:space="preserve">Denne målgruppe overfører ikke </w:t>
      </w:r>
      <w:r w:rsidR="00D23B8B" w:rsidRPr="003F1311">
        <w:rPr>
          <w:sz w:val="24"/>
          <w:szCs w:val="24"/>
          <w:lang w:val="da-DK"/>
        </w:rPr>
        <w:t>viden og information</w:t>
      </w:r>
      <w:r>
        <w:rPr>
          <w:sz w:val="24"/>
          <w:szCs w:val="24"/>
          <w:lang w:val="da-DK"/>
        </w:rPr>
        <w:t xml:space="preserve"> automatisk som det ses i andre målgrupper</w:t>
      </w:r>
    </w:p>
    <w:p w14:paraId="023531F7" w14:textId="2223B120" w:rsidR="00D23B8B" w:rsidRPr="003F1311" w:rsidRDefault="00D23B8B" w:rsidP="008B4F03">
      <w:pPr>
        <w:pStyle w:val="Listeafsnit"/>
        <w:numPr>
          <w:ilvl w:val="2"/>
          <w:numId w:val="35"/>
        </w:numPr>
        <w:rPr>
          <w:sz w:val="24"/>
          <w:szCs w:val="24"/>
          <w:lang w:val="da-DK"/>
        </w:rPr>
      </w:pPr>
      <w:r w:rsidRPr="003F1311">
        <w:rPr>
          <w:sz w:val="24"/>
          <w:szCs w:val="24"/>
          <w:lang w:val="da-DK"/>
        </w:rPr>
        <w:t>Mange er ikke trænet til at se på</w:t>
      </w:r>
      <w:r w:rsidR="00E03AF0">
        <w:rPr>
          <w:sz w:val="24"/>
          <w:szCs w:val="24"/>
          <w:lang w:val="da-DK"/>
        </w:rPr>
        <w:t xml:space="preserve"> og forstå</w:t>
      </w:r>
      <w:r w:rsidRPr="003F1311">
        <w:rPr>
          <w:sz w:val="24"/>
          <w:szCs w:val="24"/>
          <w:lang w:val="da-DK"/>
        </w:rPr>
        <w:t xml:space="preserve"> </w:t>
      </w:r>
      <w:r w:rsidR="00A469C4">
        <w:rPr>
          <w:sz w:val="24"/>
          <w:szCs w:val="24"/>
          <w:lang w:val="da-DK"/>
        </w:rPr>
        <w:t>PowerPoints</w:t>
      </w:r>
      <w:r w:rsidRPr="003F1311">
        <w:rPr>
          <w:sz w:val="24"/>
          <w:szCs w:val="24"/>
          <w:lang w:val="da-DK"/>
        </w:rPr>
        <w:t xml:space="preserve"> og modeller. </w:t>
      </w:r>
      <w:r w:rsidR="00E03AF0">
        <w:rPr>
          <w:sz w:val="24"/>
          <w:szCs w:val="24"/>
          <w:lang w:val="da-DK"/>
        </w:rPr>
        <w:t>I</w:t>
      </w:r>
      <w:r w:rsidRPr="003F1311">
        <w:rPr>
          <w:sz w:val="24"/>
          <w:szCs w:val="24"/>
          <w:lang w:val="da-DK"/>
        </w:rPr>
        <w:t xml:space="preserve">llustrerede historier fungerer </w:t>
      </w:r>
      <w:r w:rsidR="00E03AF0">
        <w:rPr>
          <w:sz w:val="24"/>
          <w:szCs w:val="24"/>
          <w:lang w:val="da-DK"/>
        </w:rPr>
        <w:t xml:space="preserve">derfor </w:t>
      </w:r>
      <w:r w:rsidRPr="003F1311">
        <w:rPr>
          <w:sz w:val="24"/>
          <w:szCs w:val="24"/>
          <w:lang w:val="da-DK"/>
        </w:rPr>
        <w:t>bedre.</w:t>
      </w:r>
    </w:p>
    <w:p w14:paraId="4DCA78D1" w14:textId="650CA9C6" w:rsidR="00D23B8B" w:rsidRPr="003F1311" w:rsidRDefault="00E03AF0" w:rsidP="008B4F03">
      <w:pPr>
        <w:pStyle w:val="Listeafsnit"/>
        <w:numPr>
          <w:ilvl w:val="0"/>
          <w:numId w:val="35"/>
        </w:numPr>
        <w:rPr>
          <w:sz w:val="24"/>
          <w:szCs w:val="24"/>
          <w:lang w:val="da-DK"/>
        </w:rPr>
      </w:pPr>
      <w:r>
        <w:rPr>
          <w:sz w:val="24"/>
          <w:szCs w:val="24"/>
          <w:lang w:val="da-DK"/>
        </w:rPr>
        <w:t>I</w:t>
      </w:r>
      <w:r w:rsidR="00D23B8B" w:rsidRPr="003F1311">
        <w:rPr>
          <w:sz w:val="24"/>
          <w:szCs w:val="24"/>
          <w:lang w:val="da-DK"/>
        </w:rPr>
        <w:t xml:space="preserve"> testprogrammet brugte vi tolke. Det er en mulighed, men det er ikke den bedste løsning. Mange </w:t>
      </w:r>
      <w:r w:rsidR="00663B30">
        <w:rPr>
          <w:sz w:val="24"/>
          <w:szCs w:val="24"/>
          <w:lang w:val="da-DK"/>
        </w:rPr>
        <w:t xml:space="preserve">ældre </w:t>
      </w:r>
      <w:r w:rsidR="00D23B8B" w:rsidRPr="003F1311">
        <w:rPr>
          <w:sz w:val="24"/>
          <w:szCs w:val="24"/>
          <w:lang w:val="da-DK"/>
        </w:rPr>
        <w:t>indvandrer forstår</w:t>
      </w:r>
      <w:r>
        <w:rPr>
          <w:sz w:val="24"/>
          <w:szCs w:val="24"/>
          <w:lang w:val="da-DK"/>
        </w:rPr>
        <w:t xml:space="preserve"> imidlertid</w:t>
      </w:r>
      <w:r w:rsidR="00D23B8B" w:rsidRPr="003F1311">
        <w:rPr>
          <w:sz w:val="24"/>
          <w:szCs w:val="24"/>
          <w:lang w:val="da-DK"/>
        </w:rPr>
        <w:t xml:space="preserve"> ikke</w:t>
      </w:r>
      <w:r w:rsidR="00C41F9B">
        <w:rPr>
          <w:sz w:val="24"/>
          <w:szCs w:val="24"/>
          <w:lang w:val="da-DK"/>
        </w:rPr>
        <w:t xml:space="preserve"> </w:t>
      </w:r>
      <w:r>
        <w:rPr>
          <w:sz w:val="24"/>
          <w:szCs w:val="24"/>
          <w:lang w:val="da-DK"/>
        </w:rPr>
        <w:t>national</w:t>
      </w:r>
      <w:r w:rsidR="00025C89">
        <w:rPr>
          <w:sz w:val="24"/>
          <w:szCs w:val="24"/>
          <w:lang w:val="da-DK"/>
        </w:rPr>
        <w:t>sprog</w:t>
      </w:r>
      <w:r>
        <w:rPr>
          <w:sz w:val="24"/>
          <w:szCs w:val="24"/>
          <w:lang w:val="da-DK"/>
        </w:rPr>
        <w:t>et</w:t>
      </w:r>
      <w:r w:rsidR="00D23B8B" w:rsidRPr="003F1311">
        <w:rPr>
          <w:sz w:val="24"/>
          <w:szCs w:val="24"/>
          <w:lang w:val="da-DK"/>
        </w:rPr>
        <w:t xml:space="preserve">, selv </w:t>
      </w:r>
      <w:r>
        <w:rPr>
          <w:sz w:val="24"/>
          <w:szCs w:val="24"/>
          <w:lang w:val="da-DK"/>
        </w:rPr>
        <w:t xml:space="preserve">om </w:t>
      </w:r>
      <w:r w:rsidR="00025C89">
        <w:rPr>
          <w:sz w:val="24"/>
          <w:szCs w:val="24"/>
          <w:lang w:val="da-DK"/>
        </w:rPr>
        <w:t xml:space="preserve">de har boet </w:t>
      </w:r>
      <w:r>
        <w:rPr>
          <w:sz w:val="24"/>
          <w:szCs w:val="24"/>
          <w:lang w:val="da-DK"/>
        </w:rPr>
        <w:t>i landet</w:t>
      </w:r>
      <w:r w:rsidR="00025C89">
        <w:rPr>
          <w:sz w:val="24"/>
          <w:szCs w:val="24"/>
          <w:lang w:val="da-DK"/>
        </w:rPr>
        <w:t xml:space="preserve"> i flere år. </w:t>
      </w:r>
      <w:r w:rsidR="00D23B8B" w:rsidRPr="003F1311">
        <w:rPr>
          <w:sz w:val="24"/>
          <w:szCs w:val="24"/>
          <w:lang w:val="da-DK"/>
        </w:rPr>
        <w:t xml:space="preserve">De </w:t>
      </w:r>
      <w:r w:rsidR="00025C89">
        <w:rPr>
          <w:sz w:val="24"/>
          <w:szCs w:val="24"/>
          <w:lang w:val="da-DK"/>
        </w:rPr>
        <w:t>har især svært ved at forstå det</w:t>
      </w:r>
      <w:r w:rsidR="00D23B8B" w:rsidRPr="003F1311">
        <w:rPr>
          <w:sz w:val="24"/>
          <w:szCs w:val="24"/>
          <w:lang w:val="da-DK"/>
        </w:rPr>
        <w:t>, når indholdet handler om ukendte problemer. Brug</w:t>
      </w:r>
      <w:r w:rsidR="00025C89">
        <w:rPr>
          <w:sz w:val="24"/>
          <w:szCs w:val="24"/>
          <w:lang w:val="da-DK"/>
        </w:rPr>
        <w:t>en</w:t>
      </w:r>
      <w:r w:rsidR="00D23B8B" w:rsidRPr="003F1311">
        <w:rPr>
          <w:sz w:val="24"/>
          <w:szCs w:val="24"/>
          <w:lang w:val="da-DK"/>
        </w:rPr>
        <w:t xml:space="preserve"> af tolke bremser præsentationer. Vi mener, at den bedste løsning er at </w:t>
      </w:r>
      <w:r>
        <w:rPr>
          <w:sz w:val="24"/>
          <w:szCs w:val="24"/>
          <w:lang w:val="da-DK"/>
        </w:rPr>
        <w:t xml:space="preserve">involvere </w:t>
      </w:r>
      <w:r w:rsidR="00D23B8B" w:rsidRPr="003F1311">
        <w:rPr>
          <w:sz w:val="24"/>
          <w:szCs w:val="24"/>
          <w:lang w:val="da-DK"/>
        </w:rPr>
        <w:t>en sundhedsuddannet person, der taler de ældre</w:t>
      </w:r>
      <w:r w:rsidR="00663B30">
        <w:rPr>
          <w:sz w:val="24"/>
          <w:szCs w:val="24"/>
          <w:lang w:val="da-DK"/>
        </w:rPr>
        <w:t xml:space="preserve">s </w:t>
      </w:r>
      <w:r w:rsidR="00D23B8B" w:rsidRPr="003F1311">
        <w:rPr>
          <w:sz w:val="24"/>
          <w:szCs w:val="24"/>
          <w:lang w:val="da-DK"/>
        </w:rPr>
        <w:t>modersmål.</w:t>
      </w:r>
    </w:p>
    <w:p w14:paraId="6B89CA95" w14:textId="5FB733D9" w:rsidR="006C39C6" w:rsidRPr="003F1311" w:rsidRDefault="00D23B8B" w:rsidP="006C39C6">
      <w:pPr>
        <w:rPr>
          <w:sz w:val="24"/>
          <w:szCs w:val="24"/>
          <w:lang w:val="da-DK"/>
        </w:rPr>
      </w:pPr>
      <w:r w:rsidRPr="003F1311">
        <w:rPr>
          <w:sz w:val="24"/>
          <w:szCs w:val="24"/>
          <w:lang w:val="da-DK"/>
        </w:rPr>
        <w:t xml:space="preserve">Hvis vi </w:t>
      </w:r>
      <w:r w:rsidR="00E03AF0">
        <w:rPr>
          <w:sz w:val="24"/>
          <w:szCs w:val="24"/>
          <w:lang w:val="da-DK"/>
        </w:rPr>
        <w:t>tror</w:t>
      </w:r>
      <w:r w:rsidRPr="003F1311">
        <w:rPr>
          <w:sz w:val="24"/>
          <w:szCs w:val="24"/>
          <w:lang w:val="da-DK"/>
        </w:rPr>
        <w:t xml:space="preserve">, at de ældre immigranter vil deltage i kurserne, har vi </w:t>
      </w:r>
      <w:r w:rsidR="00E96C4F">
        <w:rPr>
          <w:sz w:val="24"/>
          <w:szCs w:val="24"/>
          <w:lang w:val="da-DK"/>
        </w:rPr>
        <w:t>en</w:t>
      </w:r>
      <w:r w:rsidRPr="003F1311">
        <w:rPr>
          <w:sz w:val="24"/>
          <w:szCs w:val="24"/>
          <w:lang w:val="da-DK"/>
        </w:rPr>
        <w:t xml:space="preserve"> </w:t>
      </w:r>
      <w:r w:rsidR="00E03AF0">
        <w:rPr>
          <w:sz w:val="24"/>
          <w:szCs w:val="24"/>
          <w:lang w:val="da-DK"/>
        </w:rPr>
        <w:t xml:space="preserve">god </w:t>
      </w:r>
      <w:r w:rsidRPr="003F1311">
        <w:rPr>
          <w:sz w:val="24"/>
          <w:szCs w:val="24"/>
          <w:lang w:val="da-DK"/>
        </w:rPr>
        <w:t xml:space="preserve">grund til at etablere et initiativ med et lokalt kulturcenter eller </w:t>
      </w:r>
      <w:r w:rsidR="00E96C4F">
        <w:rPr>
          <w:sz w:val="24"/>
          <w:szCs w:val="24"/>
          <w:lang w:val="da-DK"/>
        </w:rPr>
        <w:t xml:space="preserve">en </w:t>
      </w:r>
      <w:r w:rsidRPr="003F1311">
        <w:rPr>
          <w:sz w:val="24"/>
          <w:szCs w:val="24"/>
          <w:lang w:val="da-DK"/>
        </w:rPr>
        <w:t>religiøs institution. Mange immigrantseniorer vil aldrig bruge træningsfaciliteter</w:t>
      </w:r>
      <w:r w:rsidR="004E0184">
        <w:rPr>
          <w:sz w:val="24"/>
          <w:szCs w:val="24"/>
          <w:lang w:val="da-DK"/>
        </w:rPr>
        <w:t>ne</w:t>
      </w:r>
      <w:r w:rsidRPr="003F1311">
        <w:rPr>
          <w:sz w:val="24"/>
          <w:szCs w:val="24"/>
          <w:lang w:val="da-DK"/>
        </w:rPr>
        <w:t xml:space="preserve"> i de</w:t>
      </w:r>
      <w:r w:rsidR="004E0184">
        <w:rPr>
          <w:sz w:val="24"/>
          <w:szCs w:val="24"/>
          <w:lang w:val="da-DK"/>
        </w:rPr>
        <w:t>res</w:t>
      </w:r>
      <w:r w:rsidRPr="003F1311">
        <w:rPr>
          <w:sz w:val="24"/>
          <w:szCs w:val="24"/>
          <w:lang w:val="da-DK"/>
        </w:rPr>
        <w:t xml:space="preserve"> lokale område. Hvis ambitionen er at overtale indvandrere til at tage sig bedre af sig selv,</w:t>
      </w:r>
      <w:r w:rsidR="009737EC">
        <w:rPr>
          <w:sz w:val="24"/>
          <w:szCs w:val="24"/>
          <w:lang w:val="da-DK"/>
        </w:rPr>
        <w:t xml:space="preserve"> må det derfor</w:t>
      </w:r>
      <w:r w:rsidRPr="003F1311">
        <w:rPr>
          <w:sz w:val="24"/>
          <w:szCs w:val="24"/>
          <w:lang w:val="da-DK"/>
        </w:rPr>
        <w:t xml:space="preserve"> finde sted i </w:t>
      </w:r>
      <w:r w:rsidR="009737EC">
        <w:rPr>
          <w:sz w:val="24"/>
          <w:szCs w:val="24"/>
          <w:lang w:val="da-DK"/>
        </w:rPr>
        <w:t xml:space="preserve">trygge rammer med velkendte </w:t>
      </w:r>
      <w:r w:rsidRPr="003F1311">
        <w:rPr>
          <w:sz w:val="24"/>
          <w:szCs w:val="24"/>
          <w:lang w:val="da-DK"/>
        </w:rPr>
        <w:t>fysiske faciliteter</w:t>
      </w:r>
      <w:r w:rsidR="009737EC">
        <w:rPr>
          <w:sz w:val="24"/>
          <w:szCs w:val="24"/>
          <w:lang w:val="da-DK"/>
        </w:rPr>
        <w:t xml:space="preserve"> og mennesker.  </w:t>
      </w:r>
      <w:r w:rsidR="006C39C6" w:rsidRPr="003F1311">
        <w:rPr>
          <w:sz w:val="24"/>
          <w:szCs w:val="24"/>
          <w:lang w:val="da-DK"/>
        </w:rPr>
        <w:t xml:space="preserve"> </w:t>
      </w:r>
    </w:p>
    <w:p w14:paraId="202DB31D" w14:textId="6172CFB5" w:rsidR="006C39C6" w:rsidRPr="003F1311" w:rsidRDefault="006C39C6" w:rsidP="00E80305">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ind w:left="-851"/>
        <w:outlineLvl w:val="1"/>
        <w:rPr>
          <w:caps/>
          <w:spacing w:val="15"/>
          <w:sz w:val="36"/>
          <w:szCs w:val="36"/>
          <w:lang w:val="da-DK"/>
        </w:rPr>
      </w:pPr>
      <w:bookmarkStart w:id="22" w:name="_Toc17186971"/>
      <w:r w:rsidRPr="003F1311">
        <w:rPr>
          <w:caps/>
          <w:spacing w:val="15"/>
          <w:sz w:val="36"/>
          <w:szCs w:val="36"/>
          <w:lang w:val="da-DK"/>
        </w:rPr>
        <w:t>5.10 Tv</w:t>
      </w:r>
      <w:r w:rsidR="00605125">
        <w:rPr>
          <w:caps/>
          <w:spacing w:val="15"/>
          <w:sz w:val="36"/>
          <w:szCs w:val="36"/>
          <w:lang w:val="da-DK"/>
        </w:rPr>
        <w:t>-</w:t>
      </w:r>
      <w:r w:rsidRPr="003F1311">
        <w:rPr>
          <w:caps/>
          <w:spacing w:val="15"/>
          <w:sz w:val="36"/>
          <w:szCs w:val="36"/>
          <w:lang w:val="da-DK"/>
        </w:rPr>
        <w:t>program</w:t>
      </w:r>
      <w:bookmarkEnd w:id="22"/>
    </w:p>
    <w:p w14:paraId="143D121D" w14:textId="1327E596" w:rsidR="00D23B8B" w:rsidRPr="00663B30" w:rsidRDefault="00C6270E" w:rsidP="00D23B8B">
      <w:pPr>
        <w:jc w:val="both"/>
        <w:rPr>
          <w:sz w:val="22"/>
          <w:szCs w:val="22"/>
          <w:lang w:val="da-DK"/>
        </w:rPr>
      </w:pPr>
      <w:r>
        <w:rPr>
          <w:sz w:val="22"/>
          <w:szCs w:val="22"/>
          <w:lang w:val="da-DK"/>
        </w:rPr>
        <w:t>D</w:t>
      </w:r>
      <w:r w:rsidR="00D23B8B" w:rsidRPr="00663B30">
        <w:rPr>
          <w:sz w:val="22"/>
          <w:szCs w:val="22"/>
          <w:lang w:val="da-DK"/>
        </w:rPr>
        <w:t xml:space="preserve">et kan være centralt for nogle interessenter og myndigheder at overtale en national eller </w:t>
      </w:r>
      <w:r w:rsidRPr="00663B30">
        <w:rPr>
          <w:sz w:val="22"/>
          <w:szCs w:val="22"/>
          <w:lang w:val="da-DK"/>
        </w:rPr>
        <w:t>lokal-tv</w:t>
      </w:r>
      <w:r w:rsidR="00D23B8B" w:rsidRPr="00663B30">
        <w:rPr>
          <w:sz w:val="22"/>
          <w:szCs w:val="22"/>
          <w:lang w:val="da-DK"/>
        </w:rPr>
        <w:t xml:space="preserve">-station til at producere et </w:t>
      </w:r>
      <w:r w:rsidR="004E56ED" w:rsidRPr="00663B30">
        <w:rPr>
          <w:sz w:val="22"/>
          <w:szCs w:val="22"/>
          <w:lang w:val="da-DK"/>
        </w:rPr>
        <w:t>program til ældre borgere</w:t>
      </w:r>
      <w:r w:rsidR="00D23B8B" w:rsidRPr="00663B30">
        <w:rPr>
          <w:sz w:val="22"/>
          <w:szCs w:val="22"/>
          <w:lang w:val="da-DK"/>
        </w:rPr>
        <w:t>.</w:t>
      </w:r>
    </w:p>
    <w:p w14:paraId="05ECAD51" w14:textId="7C9F5D17" w:rsidR="00D23B8B" w:rsidRPr="00663B30" w:rsidRDefault="00D23B8B" w:rsidP="00D23B8B">
      <w:pPr>
        <w:jc w:val="both"/>
        <w:rPr>
          <w:sz w:val="22"/>
          <w:szCs w:val="22"/>
          <w:lang w:val="da-DK"/>
        </w:rPr>
      </w:pPr>
      <w:r w:rsidRPr="00663B30">
        <w:rPr>
          <w:sz w:val="22"/>
          <w:szCs w:val="22"/>
          <w:lang w:val="da-DK"/>
        </w:rPr>
        <w:t>Et program</w:t>
      </w:r>
      <w:r w:rsidR="00C6270E">
        <w:rPr>
          <w:sz w:val="22"/>
          <w:szCs w:val="22"/>
          <w:lang w:val="da-DK"/>
        </w:rPr>
        <w:t>,</w:t>
      </w:r>
      <w:r w:rsidRPr="00663B30">
        <w:rPr>
          <w:sz w:val="22"/>
          <w:szCs w:val="22"/>
          <w:lang w:val="da-DK"/>
        </w:rPr>
        <w:t xml:space="preserve"> der er målrettet ældre, vil potentielt have en målgruppe på op til 20% af befolkningen.</w:t>
      </w:r>
    </w:p>
    <w:p w14:paraId="63C1BA8A" w14:textId="061128C7" w:rsidR="00D23B8B" w:rsidRPr="00663B30" w:rsidRDefault="00676215" w:rsidP="00D23B8B">
      <w:pPr>
        <w:jc w:val="both"/>
        <w:rPr>
          <w:sz w:val="22"/>
          <w:szCs w:val="22"/>
          <w:lang w:val="da-DK"/>
        </w:rPr>
      </w:pPr>
      <w:r w:rsidRPr="00663B30">
        <w:rPr>
          <w:sz w:val="22"/>
          <w:szCs w:val="22"/>
          <w:lang w:val="da-DK"/>
        </w:rPr>
        <w:t xml:space="preserve">Udsendelser </w:t>
      </w:r>
      <w:r w:rsidR="00D23B8B" w:rsidRPr="00663B30">
        <w:rPr>
          <w:sz w:val="22"/>
          <w:szCs w:val="22"/>
          <w:lang w:val="da-DK"/>
        </w:rPr>
        <w:t>der indeholder</w:t>
      </w:r>
    </w:p>
    <w:p w14:paraId="1A1E303A" w14:textId="2C0705BF" w:rsidR="00D23B8B" w:rsidRPr="00663B30" w:rsidRDefault="00676215" w:rsidP="008B4F03">
      <w:pPr>
        <w:pStyle w:val="Listeafsnit"/>
        <w:numPr>
          <w:ilvl w:val="0"/>
          <w:numId w:val="32"/>
        </w:numPr>
        <w:jc w:val="both"/>
        <w:rPr>
          <w:sz w:val="22"/>
          <w:szCs w:val="22"/>
          <w:lang w:val="da-DK"/>
        </w:rPr>
      </w:pPr>
      <w:r w:rsidRPr="00663B30">
        <w:rPr>
          <w:sz w:val="22"/>
          <w:szCs w:val="22"/>
          <w:lang w:val="da-DK"/>
        </w:rPr>
        <w:t>program</w:t>
      </w:r>
      <w:r w:rsidR="0001506F" w:rsidRPr="00663B30">
        <w:rPr>
          <w:sz w:val="22"/>
          <w:szCs w:val="22"/>
          <w:lang w:val="da-DK"/>
        </w:rPr>
        <w:t>mer</w:t>
      </w:r>
      <w:r w:rsidR="00D23B8B" w:rsidRPr="00663B30">
        <w:rPr>
          <w:sz w:val="22"/>
          <w:szCs w:val="22"/>
          <w:lang w:val="da-DK"/>
        </w:rPr>
        <w:t xml:space="preserve">, der viser </w:t>
      </w:r>
      <w:r w:rsidR="00C6270E">
        <w:rPr>
          <w:sz w:val="22"/>
          <w:szCs w:val="22"/>
          <w:lang w:val="da-DK"/>
        </w:rPr>
        <w:t xml:space="preserve">seniorers </w:t>
      </w:r>
      <w:r w:rsidR="00FD08F0">
        <w:rPr>
          <w:sz w:val="22"/>
          <w:szCs w:val="22"/>
          <w:lang w:val="da-DK"/>
        </w:rPr>
        <w:t xml:space="preserve">hverdag </w:t>
      </w:r>
      <w:r w:rsidR="00FD08F0" w:rsidRPr="00663B30">
        <w:rPr>
          <w:sz w:val="22"/>
          <w:szCs w:val="22"/>
          <w:lang w:val="da-DK"/>
        </w:rPr>
        <w:t>-</w:t>
      </w:r>
      <w:r w:rsidR="00D23B8B" w:rsidRPr="00663B30">
        <w:rPr>
          <w:sz w:val="22"/>
          <w:szCs w:val="22"/>
          <w:lang w:val="da-DK"/>
        </w:rPr>
        <w:t xml:space="preserve"> inklusiv</w:t>
      </w:r>
      <w:r w:rsidR="0001506F" w:rsidRPr="00663B30">
        <w:rPr>
          <w:sz w:val="22"/>
          <w:szCs w:val="22"/>
          <w:lang w:val="da-DK"/>
        </w:rPr>
        <w:t>e</w:t>
      </w:r>
      <w:r w:rsidR="00D23B8B" w:rsidRPr="00663B30">
        <w:rPr>
          <w:sz w:val="22"/>
          <w:szCs w:val="22"/>
          <w:lang w:val="da-DK"/>
        </w:rPr>
        <w:t xml:space="preserve"> interviews med seniorer.</w:t>
      </w:r>
    </w:p>
    <w:p w14:paraId="132CF0B9" w14:textId="2282520E" w:rsidR="00D23B8B" w:rsidRPr="00663B30" w:rsidRDefault="00D23B8B" w:rsidP="008B4F03">
      <w:pPr>
        <w:pStyle w:val="Listeafsnit"/>
        <w:numPr>
          <w:ilvl w:val="0"/>
          <w:numId w:val="32"/>
        </w:numPr>
        <w:jc w:val="both"/>
        <w:rPr>
          <w:sz w:val="22"/>
          <w:szCs w:val="22"/>
          <w:lang w:val="da-DK"/>
        </w:rPr>
      </w:pPr>
      <w:r w:rsidRPr="00663B30">
        <w:rPr>
          <w:sz w:val="22"/>
          <w:szCs w:val="22"/>
          <w:lang w:val="da-DK"/>
        </w:rPr>
        <w:t>interviews med kendte mennesker af interesse.</w:t>
      </w:r>
    </w:p>
    <w:p w14:paraId="3E1B9FE8" w14:textId="4E61B542" w:rsidR="00D23B8B" w:rsidRPr="00663B30" w:rsidRDefault="00D23B8B" w:rsidP="008B4F03">
      <w:pPr>
        <w:pStyle w:val="Listeafsnit"/>
        <w:numPr>
          <w:ilvl w:val="0"/>
          <w:numId w:val="32"/>
        </w:numPr>
        <w:jc w:val="both"/>
        <w:rPr>
          <w:sz w:val="22"/>
          <w:szCs w:val="22"/>
          <w:lang w:val="da-DK"/>
        </w:rPr>
      </w:pPr>
      <w:r w:rsidRPr="00663B30">
        <w:rPr>
          <w:sz w:val="22"/>
          <w:szCs w:val="22"/>
          <w:lang w:val="da-DK"/>
        </w:rPr>
        <w:t>interview med</w:t>
      </w:r>
      <w:r w:rsidR="00B06144" w:rsidRPr="00663B30">
        <w:rPr>
          <w:sz w:val="22"/>
          <w:szCs w:val="22"/>
          <w:lang w:val="da-DK"/>
        </w:rPr>
        <w:t xml:space="preserve"> mennesker</w:t>
      </w:r>
      <w:r w:rsidR="00C6270E">
        <w:rPr>
          <w:sz w:val="22"/>
          <w:szCs w:val="22"/>
          <w:lang w:val="da-DK"/>
        </w:rPr>
        <w:t>,</w:t>
      </w:r>
      <w:r w:rsidR="00B06144" w:rsidRPr="00663B30">
        <w:rPr>
          <w:sz w:val="22"/>
          <w:szCs w:val="22"/>
          <w:lang w:val="da-DK"/>
        </w:rPr>
        <w:t xml:space="preserve"> der ikke er kendte, men har en særlig interesse </w:t>
      </w:r>
    </w:p>
    <w:p w14:paraId="44D251AF" w14:textId="25F36B9D" w:rsidR="00D23B8B" w:rsidRPr="00663B30" w:rsidRDefault="00662B1B" w:rsidP="008B4F03">
      <w:pPr>
        <w:pStyle w:val="Listeafsnit"/>
        <w:numPr>
          <w:ilvl w:val="0"/>
          <w:numId w:val="32"/>
        </w:numPr>
        <w:jc w:val="both"/>
        <w:rPr>
          <w:sz w:val="22"/>
          <w:szCs w:val="22"/>
          <w:lang w:val="da-DK"/>
        </w:rPr>
      </w:pPr>
      <w:r w:rsidRPr="00663B30">
        <w:rPr>
          <w:sz w:val="22"/>
          <w:szCs w:val="22"/>
          <w:lang w:val="da-DK"/>
        </w:rPr>
        <w:t>programmer</w:t>
      </w:r>
      <w:r w:rsidR="00D23B8B" w:rsidRPr="00663B30">
        <w:rPr>
          <w:sz w:val="22"/>
          <w:szCs w:val="22"/>
          <w:lang w:val="da-DK"/>
        </w:rPr>
        <w:t xml:space="preserve"> der besøger og viser forskellige aktivitetstilbud til seniorer </w:t>
      </w:r>
      <w:r w:rsidRPr="00663B30">
        <w:rPr>
          <w:sz w:val="22"/>
          <w:szCs w:val="22"/>
          <w:lang w:val="da-DK"/>
        </w:rPr>
        <w:t>–</w:t>
      </w:r>
      <w:r w:rsidR="00D23B8B" w:rsidRPr="00663B30">
        <w:rPr>
          <w:sz w:val="22"/>
          <w:szCs w:val="22"/>
          <w:lang w:val="da-DK"/>
        </w:rPr>
        <w:t xml:space="preserve"> interview</w:t>
      </w:r>
      <w:r w:rsidRPr="00663B30">
        <w:rPr>
          <w:sz w:val="22"/>
          <w:szCs w:val="22"/>
          <w:lang w:val="da-DK"/>
        </w:rPr>
        <w:t xml:space="preserve">s med </w:t>
      </w:r>
      <w:r w:rsidR="00D23B8B" w:rsidRPr="00663B30">
        <w:rPr>
          <w:sz w:val="22"/>
          <w:szCs w:val="22"/>
          <w:lang w:val="da-DK"/>
        </w:rPr>
        <w:t>deltager</w:t>
      </w:r>
      <w:r w:rsidR="003B2F81" w:rsidRPr="00663B30">
        <w:rPr>
          <w:sz w:val="22"/>
          <w:szCs w:val="22"/>
          <w:lang w:val="da-DK"/>
        </w:rPr>
        <w:t>n</w:t>
      </w:r>
      <w:r w:rsidR="00D23B8B" w:rsidRPr="00663B30">
        <w:rPr>
          <w:sz w:val="22"/>
          <w:szCs w:val="22"/>
          <w:lang w:val="da-DK"/>
        </w:rPr>
        <w:t>e.</w:t>
      </w:r>
    </w:p>
    <w:p w14:paraId="53948E93" w14:textId="77777777" w:rsidR="00D23B8B" w:rsidRPr="00663B30" w:rsidRDefault="00D23B8B" w:rsidP="00D23B8B">
      <w:pPr>
        <w:jc w:val="both"/>
        <w:rPr>
          <w:sz w:val="22"/>
          <w:szCs w:val="22"/>
          <w:lang w:val="da-DK"/>
        </w:rPr>
      </w:pPr>
      <w:r w:rsidRPr="00663B30">
        <w:rPr>
          <w:sz w:val="22"/>
          <w:szCs w:val="22"/>
          <w:lang w:val="da-DK"/>
        </w:rPr>
        <w:t>Og især</w:t>
      </w:r>
    </w:p>
    <w:p w14:paraId="052E7BBE" w14:textId="4FC0EA6A" w:rsidR="00D23B8B" w:rsidRPr="00663B30" w:rsidRDefault="00662B1B" w:rsidP="008B4F03">
      <w:pPr>
        <w:pStyle w:val="Listeafsnit"/>
        <w:numPr>
          <w:ilvl w:val="0"/>
          <w:numId w:val="32"/>
        </w:numPr>
        <w:jc w:val="both"/>
        <w:rPr>
          <w:sz w:val="22"/>
          <w:szCs w:val="22"/>
          <w:lang w:val="da-DK"/>
        </w:rPr>
      </w:pPr>
      <w:r w:rsidRPr="00663B30">
        <w:rPr>
          <w:sz w:val="22"/>
          <w:szCs w:val="22"/>
          <w:lang w:val="da-DK"/>
        </w:rPr>
        <w:t>programmer</w:t>
      </w:r>
      <w:r w:rsidR="00D23B8B" w:rsidRPr="00663B30">
        <w:rPr>
          <w:sz w:val="22"/>
          <w:szCs w:val="22"/>
          <w:lang w:val="da-DK"/>
        </w:rPr>
        <w:t>, hvor fakta om alle aspekter</w:t>
      </w:r>
      <w:r w:rsidR="00C6270E">
        <w:rPr>
          <w:sz w:val="22"/>
          <w:szCs w:val="22"/>
          <w:lang w:val="da-DK"/>
        </w:rPr>
        <w:t xml:space="preserve"> af aldring</w:t>
      </w:r>
      <w:r w:rsidR="00D23B8B" w:rsidRPr="00663B30">
        <w:rPr>
          <w:sz w:val="22"/>
          <w:szCs w:val="22"/>
          <w:lang w:val="da-DK"/>
        </w:rPr>
        <w:t xml:space="preserve"> præsenteres, diskuteres og gives perspektiv.</w:t>
      </w:r>
    </w:p>
    <w:p w14:paraId="634DCF6F" w14:textId="4ED10848" w:rsidR="00D23B8B" w:rsidRPr="00663B30" w:rsidRDefault="000805BC" w:rsidP="008B4F03">
      <w:pPr>
        <w:pStyle w:val="Listeafsnit"/>
        <w:numPr>
          <w:ilvl w:val="0"/>
          <w:numId w:val="32"/>
        </w:numPr>
        <w:jc w:val="both"/>
        <w:rPr>
          <w:sz w:val="22"/>
          <w:szCs w:val="22"/>
          <w:lang w:val="da-DK"/>
        </w:rPr>
      </w:pPr>
      <w:r w:rsidRPr="00663B30">
        <w:rPr>
          <w:sz w:val="22"/>
          <w:szCs w:val="22"/>
          <w:lang w:val="da-DK"/>
        </w:rPr>
        <w:t>programmer</w:t>
      </w:r>
      <w:r w:rsidR="00D23B8B" w:rsidRPr="00663B30">
        <w:rPr>
          <w:sz w:val="22"/>
          <w:szCs w:val="22"/>
          <w:lang w:val="da-DK"/>
        </w:rPr>
        <w:t>, hvor myter præsenteres, diskuteres og elimineres.</w:t>
      </w:r>
    </w:p>
    <w:p w14:paraId="3B1BC3FE" w14:textId="36EDB5F5" w:rsidR="00D23B8B" w:rsidRPr="00663B30" w:rsidRDefault="000805BC" w:rsidP="008B4F03">
      <w:pPr>
        <w:pStyle w:val="Listeafsnit"/>
        <w:numPr>
          <w:ilvl w:val="0"/>
          <w:numId w:val="32"/>
        </w:numPr>
        <w:jc w:val="both"/>
        <w:rPr>
          <w:sz w:val="22"/>
          <w:szCs w:val="22"/>
          <w:lang w:val="da-DK"/>
        </w:rPr>
      </w:pPr>
      <w:r w:rsidRPr="00663B30">
        <w:rPr>
          <w:sz w:val="22"/>
          <w:szCs w:val="22"/>
          <w:lang w:val="da-DK"/>
        </w:rPr>
        <w:t>programmer</w:t>
      </w:r>
      <w:r w:rsidR="00D23B8B" w:rsidRPr="00663B30">
        <w:rPr>
          <w:sz w:val="22"/>
          <w:szCs w:val="22"/>
          <w:lang w:val="da-DK"/>
        </w:rPr>
        <w:t>, hvor forskellige fysiske aspekter forklares og aktiviteter til opretholdelse eller udvikling af fysiske kompetencer præsenteres.</w:t>
      </w:r>
    </w:p>
    <w:p w14:paraId="333ACBFA" w14:textId="586A3C7D" w:rsidR="00D23B8B" w:rsidRPr="00663B30" w:rsidRDefault="002611B3" w:rsidP="008B4F03">
      <w:pPr>
        <w:pStyle w:val="Listeafsnit"/>
        <w:numPr>
          <w:ilvl w:val="0"/>
          <w:numId w:val="32"/>
        </w:numPr>
        <w:jc w:val="both"/>
        <w:rPr>
          <w:sz w:val="22"/>
          <w:szCs w:val="22"/>
          <w:lang w:val="da-DK"/>
        </w:rPr>
      </w:pPr>
      <w:r w:rsidRPr="00663B30">
        <w:rPr>
          <w:sz w:val="22"/>
          <w:szCs w:val="22"/>
          <w:lang w:val="da-DK"/>
        </w:rPr>
        <w:t>programmer</w:t>
      </w:r>
      <w:r w:rsidR="00D23B8B" w:rsidRPr="00663B30">
        <w:rPr>
          <w:sz w:val="22"/>
          <w:szCs w:val="22"/>
          <w:lang w:val="da-DK"/>
        </w:rPr>
        <w:t>, hvor forskellige mentale aspekter forklares og aktiviteter til opretholdelse eller udvikling af mentale kompetencer præsenteres.</w:t>
      </w:r>
    </w:p>
    <w:p w14:paraId="71B01474" w14:textId="31FB8057" w:rsidR="00D23B8B" w:rsidRPr="00663B30" w:rsidRDefault="00D23B8B" w:rsidP="00D23B8B">
      <w:pPr>
        <w:jc w:val="both"/>
        <w:rPr>
          <w:color w:val="1F3864" w:themeColor="accent1" w:themeShade="80"/>
          <w:sz w:val="22"/>
          <w:szCs w:val="22"/>
          <w:lang w:val="da-DK"/>
        </w:rPr>
      </w:pPr>
      <w:r w:rsidRPr="00663B30">
        <w:rPr>
          <w:color w:val="1F3864" w:themeColor="accent1" w:themeShade="80"/>
          <w:sz w:val="22"/>
          <w:szCs w:val="22"/>
          <w:lang w:val="da-DK"/>
        </w:rPr>
        <w:t>Ser man på forskellige tv-</w:t>
      </w:r>
      <w:r w:rsidR="00C6270E">
        <w:rPr>
          <w:color w:val="1F3864" w:themeColor="accent1" w:themeShade="80"/>
          <w:sz w:val="22"/>
          <w:szCs w:val="22"/>
          <w:lang w:val="da-DK"/>
        </w:rPr>
        <w:t>flader</w:t>
      </w:r>
      <w:r w:rsidRPr="00663B30">
        <w:rPr>
          <w:color w:val="1F3864" w:themeColor="accent1" w:themeShade="80"/>
          <w:sz w:val="22"/>
          <w:szCs w:val="22"/>
          <w:lang w:val="da-DK"/>
        </w:rPr>
        <w:t xml:space="preserve"> er der </w:t>
      </w:r>
      <w:r w:rsidR="00700C25" w:rsidRPr="00663B30">
        <w:rPr>
          <w:color w:val="1F3864" w:themeColor="accent1" w:themeShade="80"/>
          <w:sz w:val="22"/>
          <w:szCs w:val="22"/>
          <w:lang w:val="da-DK"/>
        </w:rPr>
        <w:t>mange</w:t>
      </w:r>
      <w:r w:rsidR="00C6270E">
        <w:rPr>
          <w:color w:val="1F3864" w:themeColor="accent1" w:themeShade="80"/>
          <w:sz w:val="22"/>
          <w:szCs w:val="22"/>
          <w:lang w:val="da-DK"/>
        </w:rPr>
        <w:t xml:space="preserve"> programmer,</w:t>
      </w:r>
      <w:r w:rsidRPr="00663B30">
        <w:rPr>
          <w:color w:val="1F3864" w:themeColor="accent1" w:themeShade="80"/>
          <w:sz w:val="22"/>
          <w:szCs w:val="22"/>
          <w:lang w:val="da-DK"/>
        </w:rPr>
        <w:t xml:space="preserve"> der er målrettet </w:t>
      </w:r>
      <w:r w:rsidR="00700C25" w:rsidRPr="00663B30">
        <w:rPr>
          <w:color w:val="1F3864" w:themeColor="accent1" w:themeShade="80"/>
          <w:sz w:val="22"/>
          <w:szCs w:val="22"/>
          <w:lang w:val="da-DK"/>
        </w:rPr>
        <w:t>unge</w:t>
      </w:r>
      <w:r w:rsidRPr="00663B30">
        <w:rPr>
          <w:color w:val="1F3864" w:themeColor="accent1" w:themeShade="80"/>
          <w:sz w:val="22"/>
          <w:szCs w:val="22"/>
          <w:lang w:val="da-DK"/>
        </w:rPr>
        <w:t>. Hvorfor er der ikke det samme antal programmer, der er målrettet seniorer? Er det fordi de, der laver programmer</w:t>
      </w:r>
      <w:r w:rsidR="00700C25" w:rsidRPr="00663B30">
        <w:rPr>
          <w:color w:val="1F3864" w:themeColor="accent1" w:themeShade="80"/>
          <w:sz w:val="22"/>
          <w:szCs w:val="22"/>
          <w:lang w:val="da-DK"/>
        </w:rPr>
        <w:t>ne</w:t>
      </w:r>
      <w:r w:rsidRPr="00663B30">
        <w:rPr>
          <w:color w:val="1F3864" w:themeColor="accent1" w:themeShade="80"/>
          <w:sz w:val="22"/>
          <w:szCs w:val="22"/>
          <w:lang w:val="da-DK"/>
        </w:rPr>
        <w:t xml:space="preserve">, er </w:t>
      </w:r>
      <w:r w:rsidR="00E757F3" w:rsidRPr="00663B30">
        <w:rPr>
          <w:color w:val="1F3864" w:themeColor="accent1" w:themeShade="80"/>
          <w:sz w:val="22"/>
          <w:szCs w:val="22"/>
          <w:lang w:val="da-DK"/>
        </w:rPr>
        <w:t>unge</w:t>
      </w:r>
      <w:r w:rsidRPr="00663B30">
        <w:rPr>
          <w:color w:val="1F3864" w:themeColor="accent1" w:themeShade="80"/>
          <w:sz w:val="22"/>
          <w:szCs w:val="22"/>
          <w:lang w:val="da-DK"/>
        </w:rPr>
        <w:t>?</w:t>
      </w:r>
    </w:p>
    <w:p w14:paraId="0B0D8FCB" w14:textId="7EBE57D5" w:rsidR="00D23B8B" w:rsidRPr="00663B30" w:rsidRDefault="00D23B8B" w:rsidP="00D23B8B">
      <w:pPr>
        <w:jc w:val="both"/>
        <w:rPr>
          <w:color w:val="1F3864" w:themeColor="accent1" w:themeShade="80"/>
          <w:sz w:val="22"/>
          <w:szCs w:val="22"/>
          <w:lang w:val="da-DK"/>
        </w:rPr>
      </w:pPr>
      <w:r w:rsidRPr="00663B30">
        <w:rPr>
          <w:color w:val="1F3864" w:themeColor="accent1" w:themeShade="80"/>
          <w:sz w:val="22"/>
          <w:szCs w:val="22"/>
          <w:lang w:val="da-DK"/>
        </w:rPr>
        <w:t xml:space="preserve">Effekten vil være større, hvis der laves programmer på </w:t>
      </w:r>
      <w:r w:rsidR="00847CF0" w:rsidRPr="00663B30">
        <w:rPr>
          <w:color w:val="1F3864" w:themeColor="accent1" w:themeShade="80"/>
          <w:sz w:val="22"/>
          <w:szCs w:val="22"/>
          <w:lang w:val="da-DK"/>
        </w:rPr>
        <w:t>tv-</w:t>
      </w:r>
      <w:r w:rsidRPr="00663B30">
        <w:rPr>
          <w:color w:val="1F3864" w:themeColor="accent1" w:themeShade="80"/>
          <w:sz w:val="22"/>
          <w:szCs w:val="22"/>
          <w:lang w:val="da-DK"/>
        </w:rPr>
        <w:t>kanaler. Det er dog let og ikke så dyrt at lave tv på nettet. Det er muligt for regionale myndigheder, kommuner og forsikringsselskaber at opbygge deres eget netværk.</w:t>
      </w:r>
    </w:p>
    <w:p w14:paraId="225216B8" w14:textId="01229F98" w:rsidR="00D23B8B" w:rsidRPr="00663B30" w:rsidRDefault="00D23B8B" w:rsidP="00D23B8B">
      <w:pPr>
        <w:jc w:val="both"/>
        <w:rPr>
          <w:color w:val="1F3864" w:themeColor="accent1" w:themeShade="80"/>
          <w:sz w:val="22"/>
          <w:szCs w:val="22"/>
          <w:lang w:val="da-DK"/>
        </w:rPr>
      </w:pPr>
      <w:r w:rsidRPr="00663B30">
        <w:rPr>
          <w:color w:val="1F3864" w:themeColor="accent1" w:themeShade="80"/>
          <w:sz w:val="22"/>
          <w:szCs w:val="22"/>
          <w:lang w:val="da-DK"/>
        </w:rPr>
        <w:t>Alternativt kan være en frivillig seniorgruppeaktivitet i lokalområdet.</w:t>
      </w:r>
    </w:p>
    <w:p w14:paraId="423E5E9F" w14:textId="77777777" w:rsidR="006C39C6" w:rsidRPr="00663B30" w:rsidRDefault="006C39C6" w:rsidP="00D23B8B">
      <w:pPr>
        <w:jc w:val="both"/>
        <w:rPr>
          <w:color w:val="1F3864" w:themeColor="accent1" w:themeShade="80"/>
          <w:sz w:val="22"/>
          <w:szCs w:val="22"/>
          <w:lang w:val="da-DK"/>
        </w:rPr>
      </w:pPr>
    </w:p>
    <w:p w14:paraId="6DC0C211" w14:textId="77777777" w:rsidR="00D23B8B" w:rsidRPr="00663B30" w:rsidRDefault="00D23B8B" w:rsidP="00D23B8B">
      <w:pPr>
        <w:jc w:val="both"/>
        <w:rPr>
          <w:color w:val="1F3864" w:themeColor="accent1" w:themeShade="80"/>
          <w:sz w:val="22"/>
          <w:szCs w:val="22"/>
          <w:lang w:val="da-DK"/>
        </w:rPr>
      </w:pPr>
    </w:p>
    <w:p w14:paraId="16E1EAE2" w14:textId="77777777" w:rsidR="00D23B8B" w:rsidRPr="00663B30" w:rsidRDefault="00D23B8B" w:rsidP="00D23B8B">
      <w:pPr>
        <w:jc w:val="both"/>
        <w:rPr>
          <w:color w:val="1F3864" w:themeColor="accent1" w:themeShade="80"/>
          <w:sz w:val="22"/>
          <w:szCs w:val="22"/>
          <w:lang w:val="da-DK"/>
        </w:rPr>
      </w:pPr>
    </w:p>
    <w:p w14:paraId="73FC985F" w14:textId="77777777" w:rsidR="00D23B8B" w:rsidRPr="00663B30" w:rsidRDefault="00D23B8B" w:rsidP="00D23B8B">
      <w:pPr>
        <w:jc w:val="both"/>
        <w:rPr>
          <w:color w:val="1F3864" w:themeColor="accent1" w:themeShade="80"/>
          <w:sz w:val="22"/>
          <w:szCs w:val="22"/>
          <w:lang w:val="da-DK"/>
        </w:rPr>
      </w:pPr>
    </w:p>
    <w:p w14:paraId="3C6E5E29" w14:textId="77777777" w:rsidR="00D23B8B" w:rsidRPr="00663B30" w:rsidRDefault="00D23B8B" w:rsidP="00D23B8B">
      <w:pPr>
        <w:jc w:val="both"/>
        <w:rPr>
          <w:color w:val="1F3864" w:themeColor="accent1" w:themeShade="80"/>
          <w:sz w:val="22"/>
          <w:szCs w:val="22"/>
          <w:lang w:val="da-DK"/>
        </w:rPr>
      </w:pPr>
    </w:p>
    <w:p w14:paraId="711F293A" w14:textId="77777777" w:rsidR="00D23B8B" w:rsidRPr="00663B30" w:rsidRDefault="00D23B8B" w:rsidP="00D23B8B">
      <w:pPr>
        <w:jc w:val="both"/>
        <w:rPr>
          <w:color w:val="1F3864" w:themeColor="accent1" w:themeShade="80"/>
          <w:sz w:val="22"/>
          <w:szCs w:val="22"/>
          <w:lang w:val="da-DK"/>
        </w:rPr>
      </w:pPr>
    </w:p>
    <w:p w14:paraId="537D8A35" w14:textId="77777777" w:rsidR="00D23B8B" w:rsidRPr="00663B30" w:rsidRDefault="00D23B8B" w:rsidP="00D23B8B">
      <w:pPr>
        <w:jc w:val="both"/>
        <w:rPr>
          <w:color w:val="1F3864" w:themeColor="accent1" w:themeShade="80"/>
          <w:sz w:val="22"/>
          <w:szCs w:val="22"/>
          <w:lang w:val="da-DK"/>
        </w:rPr>
      </w:pPr>
    </w:p>
    <w:p w14:paraId="122C0213" w14:textId="77777777" w:rsidR="00D23B8B" w:rsidRPr="00663B30" w:rsidRDefault="00D23B8B" w:rsidP="00D23B8B">
      <w:pPr>
        <w:jc w:val="both"/>
        <w:rPr>
          <w:color w:val="1F3864" w:themeColor="accent1" w:themeShade="80"/>
          <w:sz w:val="22"/>
          <w:szCs w:val="22"/>
          <w:lang w:val="da-DK"/>
        </w:rPr>
      </w:pPr>
    </w:p>
    <w:p w14:paraId="3D585F2E" w14:textId="77777777" w:rsidR="00D23B8B" w:rsidRPr="00663B30" w:rsidRDefault="00D23B8B" w:rsidP="00D23B8B">
      <w:pPr>
        <w:jc w:val="both"/>
        <w:rPr>
          <w:color w:val="1F3864" w:themeColor="accent1" w:themeShade="80"/>
          <w:sz w:val="22"/>
          <w:szCs w:val="22"/>
          <w:lang w:val="da-DK"/>
        </w:rPr>
      </w:pPr>
    </w:p>
    <w:p w14:paraId="02483E1B" w14:textId="77777777" w:rsidR="00D23B8B" w:rsidRPr="00663B30" w:rsidRDefault="00D23B8B" w:rsidP="00D23B8B">
      <w:pPr>
        <w:jc w:val="both"/>
        <w:rPr>
          <w:color w:val="1F3864" w:themeColor="accent1" w:themeShade="80"/>
          <w:sz w:val="22"/>
          <w:szCs w:val="22"/>
          <w:lang w:val="da-DK"/>
        </w:rPr>
      </w:pPr>
    </w:p>
    <w:p w14:paraId="288355D8" w14:textId="77777777" w:rsidR="00D23B8B" w:rsidRPr="00663B30" w:rsidRDefault="00D23B8B" w:rsidP="00D23B8B">
      <w:pPr>
        <w:jc w:val="both"/>
        <w:rPr>
          <w:color w:val="1F3864" w:themeColor="accent1" w:themeShade="80"/>
          <w:sz w:val="22"/>
          <w:szCs w:val="22"/>
          <w:lang w:val="da-DK"/>
        </w:rPr>
      </w:pPr>
    </w:p>
    <w:p w14:paraId="5181169D" w14:textId="77777777" w:rsidR="00D23B8B" w:rsidRPr="00663B30" w:rsidRDefault="00D23B8B" w:rsidP="00D23B8B">
      <w:pPr>
        <w:jc w:val="both"/>
        <w:rPr>
          <w:color w:val="1F3864" w:themeColor="accent1" w:themeShade="80"/>
          <w:sz w:val="22"/>
          <w:szCs w:val="22"/>
          <w:lang w:val="da-DK"/>
        </w:rPr>
      </w:pPr>
    </w:p>
    <w:p w14:paraId="604D5907" w14:textId="673C7F89" w:rsidR="00D23B8B" w:rsidRPr="00663B30" w:rsidRDefault="00D23B8B" w:rsidP="00D23B8B">
      <w:pPr>
        <w:jc w:val="both"/>
        <w:rPr>
          <w:color w:val="1F3864" w:themeColor="accent1" w:themeShade="80"/>
          <w:sz w:val="22"/>
          <w:szCs w:val="22"/>
          <w:lang w:val="da-DK"/>
        </w:rPr>
      </w:pPr>
    </w:p>
    <w:p w14:paraId="16F5A009" w14:textId="77777777" w:rsidR="00520450" w:rsidRPr="00663B30" w:rsidRDefault="00520450" w:rsidP="00D23B8B">
      <w:pPr>
        <w:jc w:val="both"/>
        <w:rPr>
          <w:color w:val="1F3864" w:themeColor="accent1" w:themeShade="80"/>
          <w:sz w:val="22"/>
          <w:szCs w:val="22"/>
          <w:lang w:val="da-DK"/>
        </w:rPr>
      </w:pPr>
    </w:p>
    <w:p w14:paraId="125D5323" w14:textId="77777777" w:rsidR="00D23B8B" w:rsidRPr="00663B30" w:rsidRDefault="00D23B8B" w:rsidP="00D23B8B">
      <w:pPr>
        <w:jc w:val="both"/>
        <w:rPr>
          <w:color w:val="1F3864" w:themeColor="accent1" w:themeShade="80"/>
          <w:sz w:val="22"/>
          <w:szCs w:val="22"/>
          <w:lang w:val="da-DK"/>
        </w:rPr>
      </w:pPr>
    </w:p>
    <w:p w14:paraId="214B2748" w14:textId="77777777" w:rsidR="00D23B8B" w:rsidRPr="001A6BED" w:rsidRDefault="00D23B8B" w:rsidP="00D23B8B">
      <w:pPr>
        <w:jc w:val="both"/>
        <w:rPr>
          <w:color w:val="1F3864" w:themeColor="accent1" w:themeShade="80"/>
          <w:sz w:val="24"/>
          <w:szCs w:val="24"/>
          <w:lang w:val="da-DK"/>
        </w:rPr>
      </w:pPr>
    </w:p>
    <w:p w14:paraId="5B2EA628" w14:textId="769DC4BD" w:rsidR="006C39C6" w:rsidRPr="001A6BED" w:rsidRDefault="00520450" w:rsidP="006C39C6">
      <w:pPr>
        <w:pStyle w:val="Overskrift1"/>
        <w:numPr>
          <w:ilvl w:val="0"/>
          <w:numId w:val="1"/>
        </w:numPr>
        <w:rPr>
          <w:sz w:val="72"/>
          <w:szCs w:val="72"/>
          <w:lang w:val="da-DK"/>
        </w:rPr>
      </w:pPr>
      <w:r>
        <w:rPr>
          <w:sz w:val="72"/>
          <w:szCs w:val="72"/>
          <w:lang w:val="da-DK"/>
        </w:rPr>
        <w:t xml:space="preserve">Hvem er underviseren? </w:t>
      </w:r>
    </w:p>
    <w:p w14:paraId="27A944CB" w14:textId="77777777" w:rsidR="006C39C6" w:rsidRPr="001A6BED" w:rsidRDefault="006C39C6" w:rsidP="006C39C6">
      <w:pPr>
        <w:jc w:val="both"/>
        <w:rPr>
          <w:color w:val="1F3864" w:themeColor="accent1" w:themeShade="80"/>
          <w:sz w:val="24"/>
          <w:szCs w:val="24"/>
          <w:lang w:val="da-DK"/>
        </w:rPr>
      </w:pPr>
    </w:p>
    <w:p w14:paraId="23C0E7AE" w14:textId="77777777" w:rsidR="00D23B8B" w:rsidRPr="001A6BED" w:rsidRDefault="00D23B8B" w:rsidP="006C39C6">
      <w:pPr>
        <w:jc w:val="both"/>
        <w:rPr>
          <w:color w:val="1F3864" w:themeColor="accent1" w:themeShade="80"/>
          <w:sz w:val="24"/>
          <w:szCs w:val="24"/>
          <w:lang w:val="da-DK"/>
        </w:rPr>
      </w:pPr>
    </w:p>
    <w:p w14:paraId="3A84C013" w14:textId="77777777" w:rsidR="00D23B8B" w:rsidRPr="001A6BED" w:rsidRDefault="00D23B8B" w:rsidP="006C39C6">
      <w:pPr>
        <w:jc w:val="both"/>
        <w:rPr>
          <w:color w:val="1F3864" w:themeColor="accent1" w:themeShade="80"/>
          <w:sz w:val="24"/>
          <w:szCs w:val="24"/>
          <w:lang w:val="da-DK"/>
        </w:rPr>
      </w:pPr>
    </w:p>
    <w:p w14:paraId="11C965C8" w14:textId="77777777" w:rsidR="00D23B8B" w:rsidRPr="001A6BED" w:rsidRDefault="00D23B8B" w:rsidP="006C39C6">
      <w:pPr>
        <w:jc w:val="both"/>
        <w:rPr>
          <w:color w:val="1F3864" w:themeColor="accent1" w:themeShade="80"/>
          <w:sz w:val="24"/>
          <w:szCs w:val="24"/>
          <w:lang w:val="da-DK"/>
        </w:rPr>
      </w:pPr>
    </w:p>
    <w:p w14:paraId="76526B11" w14:textId="77777777" w:rsidR="00D23B8B" w:rsidRPr="001A6BED" w:rsidRDefault="00D23B8B" w:rsidP="006C39C6">
      <w:pPr>
        <w:jc w:val="both"/>
        <w:rPr>
          <w:color w:val="1F3864" w:themeColor="accent1" w:themeShade="80"/>
          <w:sz w:val="24"/>
          <w:szCs w:val="24"/>
          <w:lang w:val="da-DK"/>
        </w:rPr>
      </w:pPr>
    </w:p>
    <w:p w14:paraId="52E25AF8" w14:textId="77777777" w:rsidR="00D23B8B" w:rsidRPr="001A6BED" w:rsidRDefault="00D23B8B" w:rsidP="006C39C6">
      <w:pPr>
        <w:jc w:val="both"/>
        <w:rPr>
          <w:color w:val="1F3864" w:themeColor="accent1" w:themeShade="80"/>
          <w:sz w:val="24"/>
          <w:szCs w:val="24"/>
          <w:lang w:val="da-DK"/>
        </w:rPr>
      </w:pPr>
    </w:p>
    <w:p w14:paraId="50C8B63B" w14:textId="77777777" w:rsidR="00D23B8B" w:rsidRPr="001A6BED" w:rsidRDefault="00D23B8B" w:rsidP="006C39C6">
      <w:pPr>
        <w:jc w:val="both"/>
        <w:rPr>
          <w:color w:val="1F3864" w:themeColor="accent1" w:themeShade="80"/>
          <w:sz w:val="24"/>
          <w:szCs w:val="24"/>
          <w:lang w:val="da-DK"/>
        </w:rPr>
      </w:pPr>
    </w:p>
    <w:p w14:paraId="3F03E2FB" w14:textId="77777777" w:rsidR="00D23B8B" w:rsidRPr="001A6BED" w:rsidRDefault="00D23B8B" w:rsidP="006C39C6">
      <w:pPr>
        <w:jc w:val="both"/>
        <w:rPr>
          <w:color w:val="1F3864" w:themeColor="accent1" w:themeShade="80"/>
          <w:sz w:val="24"/>
          <w:szCs w:val="24"/>
          <w:lang w:val="da-DK"/>
        </w:rPr>
      </w:pPr>
    </w:p>
    <w:p w14:paraId="13278018" w14:textId="77777777" w:rsidR="00D23B8B" w:rsidRPr="001A6BED" w:rsidRDefault="00D23B8B" w:rsidP="006C39C6">
      <w:pPr>
        <w:jc w:val="both"/>
        <w:rPr>
          <w:color w:val="1F3864" w:themeColor="accent1" w:themeShade="80"/>
          <w:sz w:val="24"/>
          <w:szCs w:val="24"/>
          <w:lang w:val="da-DK"/>
        </w:rPr>
      </w:pPr>
    </w:p>
    <w:p w14:paraId="6D69C214" w14:textId="77777777" w:rsidR="00D23B8B" w:rsidRPr="001A6BED" w:rsidRDefault="00D23B8B" w:rsidP="006C39C6">
      <w:pPr>
        <w:jc w:val="both"/>
        <w:rPr>
          <w:color w:val="1F3864" w:themeColor="accent1" w:themeShade="80"/>
          <w:sz w:val="24"/>
          <w:szCs w:val="24"/>
          <w:lang w:val="da-DK"/>
        </w:rPr>
      </w:pPr>
    </w:p>
    <w:p w14:paraId="0D475D4C" w14:textId="77777777" w:rsidR="00D23B8B" w:rsidRPr="001A6BED" w:rsidRDefault="00D23B8B" w:rsidP="006C39C6">
      <w:pPr>
        <w:jc w:val="both"/>
        <w:rPr>
          <w:color w:val="1F3864" w:themeColor="accent1" w:themeShade="80"/>
          <w:sz w:val="24"/>
          <w:szCs w:val="24"/>
          <w:lang w:val="da-DK"/>
        </w:rPr>
      </w:pPr>
    </w:p>
    <w:p w14:paraId="05D2F2F9" w14:textId="77777777" w:rsidR="00D23B8B" w:rsidRPr="001A6BED" w:rsidRDefault="00D23B8B" w:rsidP="006C39C6">
      <w:pPr>
        <w:jc w:val="both"/>
        <w:rPr>
          <w:color w:val="1F3864" w:themeColor="accent1" w:themeShade="80"/>
          <w:sz w:val="24"/>
          <w:szCs w:val="24"/>
          <w:lang w:val="da-DK"/>
        </w:rPr>
      </w:pPr>
    </w:p>
    <w:p w14:paraId="08BFDD14" w14:textId="77777777" w:rsidR="00D23B8B" w:rsidRPr="001A6BED" w:rsidRDefault="00D23B8B" w:rsidP="006C39C6">
      <w:pPr>
        <w:jc w:val="both"/>
        <w:rPr>
          <w:color w:val="1F3864" w:themeColor="accent1" w:themeShade="80"/>
          <w:sz w:val="24"/>
          <w:szCs w:val="24"/>
          <w:lang w:val="da-DK"/>
        </w:rPr>
      </w:pPr>
    </w:p>
    <w:p w14:paraId="4390F898" w14:textId="77777777" w:rsidR="00D23B8B" w:rsidRPr="001A6BED" w:rsidRDefault="00D23B8B" w:rsidP="006C39C6">
      <w:pPr>
        <w:jc w:val="both"/>
        <w:rPr>
          <w:color w:val="1F3864" w:themeColor="accent1" w:themeShade="80"/>
          <w:sz w:val="24"/>
          <w:szCs w:val="24"/>
          <w:lang w:val="da-DK"/>
        </w:rPr>
      </w:pPr>
    </w:p>
    <w:p w14:paraId="2B9DBF21" w14:textId="77777777" w:rsidR="00D23B8B" w:rsidRPr="001A6BED" w:rsidRDefault="00D23B8B" w:rsidP="006C39C6">
      <w:pPr>
        <w:jc w:val="both"/>
        <w:rPr>
          <w:color w:val="1F3864" w:themeColor="accent1" w:themeShade="80"/>
          <w:sz w:val="24"/>
          <w:szCs w:val="24"/>
          <w:lang w:val="da-DK"/>
        </w:rPr>
      </w:pPr>
    </w:p>
    <w:p w14:paraId="5DBA1BA5" w14:textId="77777777" w:rsidR="00D23B8B" w:rsidRPr="001A6BED" w:rsidRDefault="00D23B8B" w:rsidP="006C39C6">
      <w:pPr>
        <w:jc w:val="both"/>
        <w:rPr>
          <w:color w:val="1F3864" w:themeColor="accent1" w:themeShade="80"/>
          <w:sz w:val="24"/>
          <w:szCs w:val="24"/>
          <w:lang w:val="da-DK"/>
        </w:rPr>
      </w:pPr>
    </w:p>
    <w:p w14:paraId="47C36DCB" w14:textId="77777777" w:rsidR="00D23B8B" w:rsidRPr="001A6BED" w:rsidRDefault="00D23B8B" w:rsidP="006C39C6">
      <w:pPr>
        <w:jc w:val="both"/>
        <w:rPr>
          <w:color w:val="1F3864" w:themeColor="accent1" w:themeShade="80"/>
          <w:sz w:val="24"/>
          <w:szCs w:val="24"/>
          <w:lang w:val="da-DK"/>
        </w:rPr>
      </w:pPr>
    </w:p>
    <w:p w14:paraId="2F57F152" w14:textId="77777777" w:rsidR="00D23B8B" w:rsidRPr="001A6BED" w:rsidRDefault="00D23B8B" w:rsidP="006C39C6">
      <w:pPr>
        <w:jc w:val="both"/>
        <w:rPr>
          <w:color w:val="1F3864" w:themeColor="accent1" w:themeShade="80"/>
          <w:sz w:val="24"/>
          <w:szCs w:val="24"/>
          <w:lang w:val="da-DK"/>
        </w:rPr>
      </w:pPr>
    </w:p>
    <w:p w14:paraId="5BD191D5" w14:textId="77777777" w:rsidR="00D23B8B" w:rsidRPr="001A6BED" w:rsidRDefault="00D23B8B" w:rsidP="006C39C6">
      <w:pPr>
        <w:jc w:val="both"/>
        <w:rPr>
          <w:color w:val="1F3864" w:themeColor="accent1" w:themeShade="80"/>
          <w:sz w:val="24"/>
          <w:szCs w:val="24"/>
          <w:lang w:val="da-DK"/>
        </w:rPr>
      </w:pPr>
    </w:p>
    <w:p w14:paraId="4CFC847B" w14:textId="212AF2F7" w:rsidR="00D23B8B" w:rsidRDefault="00D23B8B" w:rsidP="006C39C6">
      <w:pPr>
        <w:jc w:val="both"/>
        <w:rPr>
          <w:color w:val="1F3864" w:themeColor="accent1" w:themeShade="80"/>
          <w:sz w:val="24"/>
          <w:szCs w:val="24"/>
          <w:lang w:val="da-DK"/>
        </w:rPr>
      </w:pPr>
    </w:p>
    <w:p w14:paraId="07B7A4CE" w14:textId="77777777" w:rsidR="00520450" w:rsidRPr="001A6BED" w:rsidRDefault="00520450" w:rsidP="006C39C6">
      <w:pPr>
        <w:jc w:val="both"/>
        <w:rPr>
          <w:color w:val="1F3864" w:themeColor="accent1" w:themeShade="80"/>
          <w:sz w:val="24"/>
          <w:szCs w:val="24"/>
          <w:lang w:val="da-DK"/>
        </w:rPr>
      </w:pPr>
    </w:p>
    <w:p w14:paraId="0E734B83" w14:textId="19A93053" w:rsidR="006C39C6" w:rsidRPr="001A6BED" w:rsidRDefault="006C39C6" w:rsidP="006C39C6">
      <w:pPr>
        <w:pStyle w:val="Overskrift2"/>
        <w:ind w:left="-709"/>
        <w:rPr>
          <w:color w:val="1F3864" w:themeColor="accent1" w:themeShade="80"/>
          <w:sz w:val="36"/>
          <w:szCs w:val="36"/>
          <w:lang w:val="da-DK"/>
        </w:rPr>
      </w:pPr>
      <w:bookmarkStart w:id="23" w:name="_Toc17186973"/>
      <w:r w:rsidRPr="001A6BED">
        <w:rPr>
          <w:color w:val="1F3864" w:themeColor="accent1" w:themeShade="80"/>
          <w:sz w:val="36"/>
          <w:szCs w:val="36"/>
          <w:lang w:val="da-DK"/>
        </w:rPr>
        <w:t xml:space="preserve">6.1         </w:t>
      </w:r>
      <w:r w:rsidR="00513549">
        <w:rPr>
          <w:color w:val="1F3864" w:themeColor="accent1" w:themeShade="80"/>
          <w:sz w:val="36"/>
          <w:szCs w:val="36"/>
          <w:lang w:val="da-DK"/>
        </w:rPr>
        <w:t>underviser</w:t>
      </w:r>
      <w:r w:rsidR="00D23B8B" w:rsidRPr="001A6BED">
        <w:rPr>
          <w:color w:val="1F3864" w:themeColor="accent1" w:themeShade="80"/>
          <w:sz w:val="36"/>
          <w:szCs w:val="36"/>
          <w:lang w:val="da-DK"/>
        </w:rPr>
        <w:t>PROFILER</w:t>
      </w:r>
      <w:bookmarkEnd w:id="23"/>
    </w:p>
    <w:p w14:paraId="7824987C" w14:textId="77777777" w:rsidR="006C39C6" w:rsidRPr="001A6BED" w:rsidRDefault="006C39C6" w:rsidP="006C39C6">
      <w:pPr>
        <w:jc w:val="both"/>
        <w:rPr>
          <w:color w:val="1F3864" w:themeColor="accent1" w:themeShade="80"/>
          <w:sz w:val="24"/>
          <w:szCs w:val="24"/>
          <w:lang w:val="da-DK"/>
        </w:rPr>
      </w:pPr>
    </w:p>
    <w:p w14:paraId="2F471194" w14:textId="0AAF8E16" w:rsidR="00042E6B" w:rsidRDefault="00513549" w:rsidP="00D23B8B">
      <w:pPr>
        <w:rPr>
          <w:sz w:val="22"/>
          <w:szCs w:val="22"/>
          <w:lang w:val="da-DK"/>
        </w:rPr>
      </w:pPr>
      <w:r>
        <w:rPr>
          <w:sz w:val="22"/>
          <w:szCs w:val="22"/>
          <w:lang w:val="da-DK"/>
        </w:rPr>
        <w:t>Det er nærliggende at tænke, at den</w:t>
      </w:r>
      <w:r w:rsidR="00D23B8B" w:rsidRPr="00663B30">
        <w:rPr>
          <w:sz w:val="22"/>
          <w:szCs w:val="22"/>
          <w:lang w:val="da-DK"/>
        </w:rPr>
        <w:t xml:space="preserve"> mest naturlige underviser</w:t>
      </w:r>
      <w:r>
        <w:rPr>
          <w:sz w:val="22"/>
          <w:szCs w:val="22"/>
          <w:lang w:val="da-DK"/>
        </w:rPr>
        <w:t xml:space="preserve"> på et kursus i seniorsundhedsfremme </w:t>
      </w:r>
      <w:r w:rsidRPr="00663B30">
        <w:rPr>
          <w:sz w:val="22"/>
          <w:szCs w:val="22"/>
          <w:lang w:val="da-DK"/>
        </w:rPr>
        <w:t>er</w:t>
      </w:r>
      <w:r w:rsidR="00D23B8B" w:rsidRPr="00663B30">
        <w:rPr>
          <w:sz w:val="22"/>
          <w:szCs w:val="22"/>
          <w:lang w:val="da-DK"/>
        </w:rPr>
        <w:t xml:space="preserve"> en sundhedsuddannet person. </w:t>
      </w:r>
    </w:p>
    <w:p w14:paraId="7C2FE532" w14:textId="5F749B27" w:rsidR="00513549" w:rsidRDefault="00513549" w:rsidP="00D23B8B">
      <w:pPr>
        <w:rPr>
          <w:sz w:val="22"/>
          <w:szCs w:val="22"/>
          <w:lang w:val="da-DK"/>
        </w:rPr>
      </w:pPr>
      <w:r>
        <w:rPr>
          <w:sz w:val="22"/>
          <w:szCs w:val="22"/>
          <w:lang w:val="da-DK"/>
        </w:rPr>
        <w:t>At vælge en</w:t>
      </w:r>
      <w:r w:rsidR="00D23B8B" w:rsidRPr="00663B30">
        <w:rPr>
          <w:sz w:val="22"/>
          <w:szCs w:val="22"/>
          <w:lang w:val="da-DK"/>
        </w:rPr>
        <w:t xml:space="preserve"> sundhedsuddannet</w:t>
      </w:r>
      <w:r>
        <w:rPr>
          <w:sz w:val="22"/>
          <w:szCs w:val="22"/>
          <w:lang w:val="da-DK"/>
        </w:rPr>
        <w:t xml:space="preserve"> person som</w:t>
      </w:r>
      <w:r w:rsidR="00D23B8B" w:rsidRPr="00663B30">
        <w:rPr>
          <w:sz w:val="22"/>
          <w:szCs w:val="22"/>
          <w:lang w:val="da-DK"/>
        </w:rPr>
        <w:t xml:space="preserve"> </w:t>
      </w:r>
      <w:r w:rsidR="00181342" w:rsidRPr="00663B30">
        <w:rPr>
          <w:sz w:val="22"/>
          <w:szCs w:val="22"/>
          <w:lang w:val="da-DK"/>
        </w:rPr>
        <w:t>underviser</w:t>
      </w:r>
      <w:r w:rsidR="00D23B8B" w:rsidRPr="00663B30">
        <w:rPr>
          <w:sz w:val="22"/>
          <w:szCs w:val="22"/>
          <w:lang w:val="da-DK"/>
        </w:rPr>
        <w:t xml:space="preserve"> vil gøre det muligt</w:t>
      </w:r>
      <w:r>
        <w:rPr>
          <w:sz w:val="22"/>
          <w:szCs w:val="22"/>
          <w:lang w:val="da-DK"/>
        </w:rPr>
        <w:t>,</w:t>
      </w:r>
      <w:r w:rsidR="00D23B8B" w:rsidRPr="00663B30">
        <w:rPr>
          <w:sz w:val="22"/>
          <w:szCs w:val="22"/>
          <w:lang w:val="da-DK"/>
        </w:rPr>
        <w:t xml:space="preserve"> at </w:t>
      </w:r>
      <w:r>
        <w:rPr>
          <w:sz w:val="22"/>
          <w:szCs w:val="22"/>
          <w:lang w:val="da-DK"/>
        </w:rPr>
        <w:t>en operatør vil kunne starte på at udbyde og gennemføre kurser,</w:t>
      </w:r>
      <w:r w:rsidR="00D23B8B" w:rsidRPr="00663B30">
        <w:rPr>
          <w:sz w:val="22"/>
          <w:szCs w:val="22"/>
          <w:lang w:val="da-DK"/>
        </w:rPr>
        <w:t xml:space="preserve"> </w:t>
      </w:r>
      <w:r w:rsidR="00181342" w:rsidRPr="00663B30">
        <w:rPr>
          <w:sz w:val="22"/>
          <w:szCs w:val="22"/>
          <w:lang w:val="da-DK"/>
        </w:rPr>
        <w:t xml:space="preserve">inklusiv </w:t>
      </w:r>
      <w:r w:rsidR="00042E6B">
        <w:rPr>
          <w:sz w:val="22"/>
          <w:szCs w:val="22"/>
          <w:lang w:val="da-DK"/>
        </w:rPr>
        <w:t xml:space="preserve">tilbyde og gennemføre </w:t>
      </w:r>
      <w:r w:rsidR="00181342" w:rsidRPr="00663B30">
        <w:rPr>
          <w:sz w:val="22"/>
          <w:szCs w:val="22"/>
          <w:lang w:val="da-DK"/>
        </w:rPr>
        <w:t>de fysiske test</w:t>
      </w:r>
      <w:r w:rsidR="000A0EF1" w:rsidRPr="00663B30">
        <w:rPr>
          <w:sz w:val="22"/>
          <w:szCs w:val="22"/>
          <w:lang w:val="da-DK"/>
        </w:rPr>
        <w:t xml:space="preserve"> hver</w:t>
      </w:r>
      <w:r w:rsidR="00D23B8B" w:rsidRPr="00663B30">
        <w:rPr>
          <w:sz w:val="22"/>
          <w:szCs w:val="22"/>
          <w:lang w:val="da-DK"/>
        </w:rPr>
        <w:t xml:space="preserve"> 4. til 8. måned </w:t>
      </w:r>
      <w:r>
        <w:rPr>
          <w:sz w:val="22"/>
          <w:szCs w:val="22"/>
          <w:lang w:val="da-DK"/>
        </w:rPr>
        <w:t xml:space="preserve">mere eller mindre </w:t>
      </w:r>
      <w:r w:rsidR="00D23B8B" w:rsidRPr="00663B30">
        <w:rPr>
          <w:sz w:val="22"/>
          <w:szCs w:val="22"/>
          <w:lang w:val="da-DK"/>
        </w:rPr>
        <w:t>øjeblikke</w:t>
      </w:r>
      <w:r w:rsidR="000A0EF1" w:rsidRPr="00663B30">
        <w:rPr>
          <w:sz w:val="22"/>
          <w:szCs w:val="22"/>
          <w:lang w:val="da-DK"/>
        </w:rPr>
        <w:t>ligt</w:t>
      </w:r>
      <w:r w:rsidR="00D23B8B" w:rsidRPr="00663B30">
        <w:rPr>
          <w:sz w:val="22"/>
          <w:szCs w:val="22"/>
          <w:lang w:val="da-DK"/>
        </w:rPr>
        <w:t xml:space="preserve">. </w:t>
      </w:r>
    </w:p>
    <w:p w14:paraId="5FF65956" w14:textId="5F99E51A" w:rsidR="00042E6B" w:rsidRDefault="00D23B8B" w:rsidP="00D23B8B">
      <w:pPr>
        <w:rPr>
          <w:sz w:val="22"/>
          <w:szCs w:val="22"/>
          <w:lang w:val="da-DK"/>
        </w:rPr>
      </w:pPr>
      <w:r w:rsidRPr="00663B30">
        <w:rPr>
          <w:sz w:val="22"/>
          <w:szCs w:val="22"/>
          <w:lang w:val="da-DK"/>
        </w:rPr>
        <w:t>Brug</w:t>
      </w:r>
      <w:r w:rsidR="000A0EF1" w:rsidRPr="00663B30">
        <w:rPr>
          <w:sz w:val="22"/>
          <w:szCs w:val="22"/>
          <w:lang w:val="da-DK"/>
        </w:rPr>
        <w:t>en</w:t>
      </w:r>
      <w:r w:rsidRPr="00663B30">
        <w:rPr>
          <w:sz w:val="22"/>
          <w:szCs w:val="22"/>
          <w:lang w:val="da-DK"/>
        </w:rPr>
        <w:t xml:space="preserve"> af en sundhedsuddannet person vil </w:t>
      </w:r>
      <w:r w:rsidR="00042E6B">
        <w:rPr>
          <w:sz w:val="22"/>
          <w:szCs w:val="22"/>
          <w:lang w:val="da-DK"/>
        </w:rPr>
        <w:t xml:space="preserve">tillige </w:t>
      </w:r>
      <w:r w:rsidRPr="00663B30">
        <w:rPr>
          <w:sz w:val="22"/>
          <w:szCs w:val="22"/>
          <w:lang w:val="da-DK"/>
        </w:rPr>
        <w:t>garantere</w:t>
      </w:r>
      <w:r w:rsidR="00341902">
        <w:rPr>
          <w:sz w:val="22"/>
          <w:szCs w:val="22"/>
          <w:lang w:val="da-DK"/>
        </w:rPr>
        <w:t>,</w:t>
      </w:r>
      <w:r w:rsidR="00042E6B">
        <w:rPr>
          <w:sz w:val="22"/>
          <w:szCs w:val="22"/>
          <w:lang w:val="da-DK"/>
        </w:rPr>
        <w:t xml:space="preserve"> at underviseren i højere grad end en ikke sundhedsuddannet underviser</w:t>
      </w:r>
      <w:r w:rsidR="00341902">
        <w:rPr>
          <w:sz w:val="22"/>
          <w:szCs w:val="22"/>
          <w:lang w:val="da-DK"/>
        </w:rPr>
        <w:t xml:space="preserve"> </w:t>
      </w:r>
      <w:r w:rsidR="00042E6B">
        <w:rPr>
          <w:sz w:val="22"/>
          <w:szCs w:val="22"/>
          <w:lang w:val="da-DK"/>
        </w:rPr>
        <w:t>ville kunne svare på spørgsmål</w:t>
      </w:r>
      <w:r w:rsidR="00341902">
        <w:rPr>
          <w:sz w:val="22"/>
          <w:szCs w:val="22"/>
          <w:lang w:val="da-DK"/>
        </w:rPr>
        <w:t>,</w:t>
      </w:r>
      <w:r w:rsidR="00042E6B">
        <w:rPr>
          <w:sz w:val="22"/>
          <w:szCs w:val="22"/>
          <w:lang w:val="da-DK"/>
        </w:rPr>
        <w:t xml:space="preserve"> som ligger uden for det fastsatte pensum. Det vil af nogen opfattes som en styrke for kurserne, men indebærer risiko for at kurserne bliver afledt fra </w:t>
      </w:r>
      <w:r w:rsidR="0016592B">
        <w:rPr>
          <w:sz w:val="22"/>
          <w:szCs w:val="22"/>
          <w:lang w:val="da-DK"/>
        </w:rPr>
        <w:t>det oprindelige fokusområde</w:t>
      </w:r>
      <w:r w:rsidR="00042E6B">
        <w:rPr>
          <w:sz w:val="22"/>
          <w:szCs w:val="22"/>
          <w:lang w:val="da-DK"/>
        </w:rPr>
        <w:t>.</w:t>
      </w:r>
    </w:p>
    <w:p w14:paraId="5DBF6A11" w14:textId="18A36E23" w:rsidR="00042E6B" w:rsidRDefault="00D23B8B" w:rsidP="00D23B8B">
      <w:pPr>
        <w:rPr>
          <w:sz w:val="22"/>
          <w:szCs w:val="22"/>
          <w:lang w:val="da-DK"/>
        </w:rPr>
      </w:pPr>
      <w:r w:rsidRPr="00663B30">
        <w:rPr>
          <w:sz w:val="22"/>
          <w:szCs w:val="22"/>
          <w:lang w:val="da-DK"/>
        </w:rPr>
        <w:t>At vælg</w:t>
      </w:r>
      <w:r w:rsidR="00042E6B">
        <w:rPr>
          <w:sz w:val="22"/>
          <w:szCs w:val="22"/>
          <w:lang w:val="da-DK"/>
        </w:rPr>
        <w:t>e en sundhedsuddannet person vil i forhold til alternativer bidrage til at gøre kurserne dyrere og dermed påvir</w:t>
      </w:r>
      <w:r w:rsidRPr="00663B30">
        <w:rPr>
          <w:sz w:val="22"/>
          <w:szCs w:val="22"/>
          <w:lang w:val="da-DK"/>
        </w:rPr>
        <w:t>ke det endelige gebyr, seniorerne skal betale.</w:t>
      </w:r>
      <w:r w:rsidR="00042E6B">
        <w:rPr>
          <w:sz w:val="22"/>
          <w:szCs w:val="22"/>
          <w:lang w:val="da-DK"/>
        </w:rPr>
        <w:t xml:space="preserve"> Prisen betyder utvivlsomt noget for mange seniorers villighed til at tilmelde sig disse kurser, især i starten</w:t>
      </w:r>
      <w:r w:rsidR="00341902">
        <w:rPr>
          <w:sz w:val="22"/>
          <w:szCs w:val="22"/>
          <w:lang w:val="da-DK"/>
        </w:rPr>
        <w:t xml:space="preserve"> </w:t>
      </w:r>
      <w:r w:rsidR="00341902" w:rsidRPr="00D61AD8">
        <w:rPr>
          <w:color w:val="FF0000"/>
          <w:sz w:val="22"/>
          <w:szCs w:val="22"/>
          <w:lang w:val="da-DK"/>
        </w:rPr>
        <w:t>(se side</w:t>
      </w:r>
    </w:p>
    <w:p w14:paraId="4E9E2207" w14:textId="77777777" w:rsidR="00042E6B" w:rsidRDefault="00042E6B" w:rsidP="00D23B8B">
      <w:pPr>
        <w:rPr>
          <w:sz w:val="22"/>
          <w:szCs w:val="22"/>
          <w:lang w:val="da-DK"/>
        </w:rPr>
      </w:pPr>
    </w:p>
    <w:p w14:paraId="3E9D0DB9" w14:textId="090B32FF" w:rsidR="00042E6B" w:rsidRDefault="00042E6B" w:rsidP="00D23B8B">
      <w:pPr>
        <w:rPr>
          <w:sz w:val="22"/>
          <w:szCs w:val="22"/>
          <w:lang w:val="da-DK"/>
        </w:rPr>
      </w:pPr>
      <w:r>
        <w:rPr>
          <w:sz w:val="22"/>
          <w:szCs w:val="22"/>
          <w:lang w:val="da-DK"/>
        </w:rPr>
        <w:t>Vi mener</w:t>
      </w:r>
      <w:r w:rsidR="00D23B8B" w:rsidRPr="00663B30">
        <w:rPr>
          <w:sz w:val="22"/>
          <w:szCs w:val="22"/>
          <w:lang w:val="da-DK"/>
        </w:rPr>
        <w:t xml:space="preserve">, det er vigtigt at være opmærksom på </w:t>
      </w:r>
      <w:r w:rsidR="007A2484">
        <w:rPr>
          <w:sz w:val="22"/>
          <w:szCs w:val="22"/>
          <w:lang w:val="da-DK"/>
        </w:rPr>
        <w:t>p</w:t>
      </w:r>
      <w:r w:rsidR="00D23B8B" w:rsidRPr="00663B30">
        <w:rPr>
          <w:sz w:val="22"/>
          <w:szCs w:val="22"/>
          <w:lang w:val="da-DK"/>
        </w:rPr>
        <w:t xml:space="preserve">eer to </w:t>
      </w:r>
      <w:r w:rsidR="007A2484">
        <w:rPr>
          <w:sz w:val="22"/>
          <w:szCs w:val="22"/>
          <w:lang w:val="da-DK"/>
        </w:rPr>
        <w:t>p</w:t>
      </w:r>
      <w:r w:rsidR="00D23B8B" w:rsidRPr="00663B30">
        <w:rPr>
          <w:sz w:val="22"/>
          <w:szCs w:val="22"/>
          <w:lang w:val="da-DK"/>
        </w:rPr>
        <w:t>eer-effekt</w:t>
      </w:r>
      <w:r w:rsidR="007A2484">
        <w:rPr>
          <w:sz w:val="22"/>
          <w:szCs w:val="22"/>
          <w:lang w:val="da-DK"/>
        </w:rPr>
        <w:t>en</w:t>
      </w:r>
      <w:r w:rsidR="00D61AD8">
        <w:rPr>
          <w:sz w:val="22"/>
          <w:szCs w:val="22"/>
          <w:lang w:val="da-DK"/>
        </w:rPr>
        <w:t>,</w:t>
      </w:r>
      <w:r>
        <w:rPr>
          <w:sz w:val="22"/>
          <w:szCs w:val="22"/>
          <w:lang w:val="da-DK"/>
        </w:rPr>
        <w:t xml:space="preserve"> der </w:t>
      </w:r>
      <w:r w:rsidR="00D61AD8">
        <w:rPr>
          <w:sz w:val="22"/>
          <w:szCs w:val="22"/>
          <w:lang w:val="da-DK"/>
        </w:rPr>
        <w:t>er veldokumenteret.</w:t>
      </w:r>
      <w:r>
        <w:rPr>
          <w:sz w:val="22"/>
          <w:szCs w:val="22"/>
          <w:lang w:val="da-DK"/>
        </w:rPr>
        <w:t xml:space="preserve"> </w:t>
      </w:r>
    </w:p>
    <w:p w14:paraId="0913F39E" w14:textId="24C99EDD" w:rsidR="00D61AD8" w:rsidRDefault="00D23B8B" w:rsidP="00D23B8B">
      <w:pPr>
        <w:rPr>
          <w:sz w:val="22"/>
          <w:szCs w:val="22"/>
          <w:lang w:val="da-DK"/>
        </w:rPr>
      </w:pPr>
      <w:r w:rsidRPr="00663B30">
        <w:rPr>
          <w:sz w:val="22"/>
          <w:szCs w:val="22"/>
          <w:lang w:val="da-DK"/>
        </w:rPr>
        <w:t xml:space="preserve">Det er </w:t>
      </w:r>
      <w:r w:rsidR="00042E6B">
        <w:rPr>
          <w:sz w:val="22"/>
          <w:szCs w:val="22"/>
          <w:lang w:val="da-DK"/>
        </w:rPr>
        <w:t>vores erfaring fra projektet</w:t>
      </w:r>
      <w:r w:rsidR="00D61AD8">
        <w:rPr>
          <w:sz w:val="22"/>
          <w:szCs w:val="22"/>
          <w:lang w:val="da-DK"/>
        </w:rPr>
        <w:t>,</w:t>
      </w:r>
      <w:r w:rsidR="00042E6B">
        <w:rPr>
          <w:sz w:val="22"/>
          <w:szCs w:val="22"/>
          <w:lang w:val="da-DK"/>
        </w:rPr>
        <w:t xml:space="preserve"> at det er </w:t>
      </w:r>
      <w:r w:rsidRPr="00663B30">
        <w:rPr>
          <w:sz w:val="22"/>
          <w:szCs w:val="22"/>
          <w:lang w:val="da-DK"/>
        </w:rPr>
        <w:t>mere overbevisende og</w:t>
      </w:r>
      <w:r w:rsidR="00042E6B">
        <w:rPr>
          <w:sz w:val="22"/>
          <w:szCs w:val="22"/>
          <w:lang w:val="da-DK"/>
        </w:rPr>
        <w:t xml:space="preserve"> skaber en større effekt for senior kursisterne</w:t>
      </w:r>
      <w:r w:rsidRPr="00663B30">
        <w:rPr>
          <w:sz w:val="22"/>
          <w:szCs w:val="22"/>
          <w:lang w:val="da-DK"/>
        </w:rPr>
        <w:t>, hvis underviser</w:t>
      </w:r>
      <w:r w:rsidR="00F44D06" w:rsidRPr="00663B30">
        <w:rPr>
          <w:sz w:val="22"/>
          <w:szCs w:val="22"/>
          <w:lang w:val="da-DK"/>
        </w:rPr>
        <w:t>eren</w:t>
      </w:r>
      <w:r w:rsidR="00042E6B">
        <w:rPr>
          <w:sz w:val="22"/>
          <w:szCs w:val="22"/>
          <w:lang w:val="da-DK"/>
        </w:rPr>
        <w:t xml:space="preserve"> har en alder, der gør det muligt for underviseren at tale om "vi", i forhold til </w:t>
      </w:r>
      <w:r w:rsidRPr="00663B30">
        <w:rPr>
          <w:sz w:val="22"/>
          <w:szCs w:val="22"/>
          <w:lang w:val="da-DK"/>
        </w:rPr>
        <w:t xml:space="preserve">en ung </w:t>
      </w:r>
      <w:r w:rsidR="00F44D06" w:rsidRPr="00663B30">
        <w:rPr>
          <w:sz w:val="22"/>
          <w:szCs w:val="22"/>
          <w:lang w:val="da-DK"/>
        </w:rPr>
        <w:t>underviser</w:t>
      </w:r>
      <w:r w:rsidRPr="00663B30">
        <w:rPr>
          <w:sz w:val="22"/>
          <w:szCs w:val="22"/>
          <w:lang w:val="da-DK"/>
        </w:rPr>
        <w:t>, der</w:t>
      </w:r>
      <w:r w:rsidR="00042E6B">
        <w:rPr>
          <w:sz w:val="22"/>
          <w:szCs w:val="22"/>
          <w:lang w:val="da-DK"/>
        </w:rPr>
        <w:t xml:space="preserve"> står og</w:t>
      </w:r>
      <w:r w:rsidRPr="00663B30">
        <w:rPr>
          <w:sz w:val="22"/>
          <w:szCs w:val="22"/>
          <w:lang w:val="da-DK"/>
        </w:rPr>
        <w:t xml:space="preserve"> fortæll</w:t>
      </w:r>
      <w:r w:rsidR="00D61AD8">
        <w:rPr>
          <w:sz w:val="22"/>
          <w:szCs w:val="22"/>
          <w:lang w:val="da-DK"/>
        </w:rPr>
        <w:t xml:space="preserve">er </w:t>
      </w:r>
      <w:r w:rsidR="007A2484">
        <w:rPr>
          <w:sz w:val="22"/>
          <w:szCs w:val="22"/>
          <w:lang w:val="da-DK"/>
        </w:rPr>
        <w:t xml:space="preserve">”de” </w:t>
      </w:r>
      <w:r w:rsidR="00D61AD8">
        <w:rPr>
          <w:sz w:val="22"/>
          <w:szCs w:val="22"/>
          <w:lang w:val="da-DK"/>
        </w:rPr>
        <w:t>ældre, hvad de bør gøre.</w:t>
      </w:r>
      <w:r w:rsidRPr="00663B30">
        <w:rPr>
          <w:sz w:val="22"/>
          <w:szCs w:val="22"/>
          <w:lang w:val="da-DK"/>
        </w:rPr>
        <w:t xml:space="preserve"> </w:t>
      </w:r>
    </w:p>
    <w:p w14:paraId="63C6C2D8" w14:textId="75494DB7" w:rsidR="00D23B8B" w:rsidRPr="00663B30" w:rsidRDefault="00D61AD8" w:rsidP="00D23B8B">
      <w:pPr>
        <w:rPr>
          <w:sz w:val="22"/>
          <w:szCs w:val="22"/>
          <w:lang w:val="da-DK"/>
        </w:rPr>
      </w:pPr>
      <w:r>
        <w:rPr>
          <w:sz w:val="22"/>
          <w:szCs w:val="22"/>
          <w:lang w:val="da-DK"/>
        </w:rPr>
        <w:t xml:space="preserve">Dilemmaet </w:t>
      </w:r>
      <w:r w:rsidR="00D23B8B" w:rsidRPr="00663B30">
        <w:rPr>
          <w:sz w:val="22"/>
          <w:szCs w:val="22"/>
          <w:lang w:val="da-DK"/>
        </w:rPr>
        <w:t xml:space="preserve">er, at en ældre sundhedsuddannet person sandsynligvis </w:t>
      </w:r>
      <w:r>
        <w:rPr>
          <w:sz w:val="22"/>
          <w:szCs w:val="22"/>
          <w:lang w:val="da-DK"/>
        </w:rPr>
        <w:t xml:space="preserve">skal have </w:t>
      </w:r>
      <w:r w:rsidR="00D23B8B" w:rsidRPr="00663B30">
        <w:rPr>
          <w:sz w:val="22"/>
          <w:szCs w:val="22"/>
          <w:lang w:val="da-DK"/>
        </w:rPr>
        <w:t>en højere løn.</w:t>
      </w:r>
    </w:p>
    <w:p w14:paraId="5B2DC3C4" w14:textId="1F85FF22" w:rsidR="00D23B8B" w:rsidRPr="00663B30" w:rsidRDefault="00D23B8B" w:rsidP="00D23B8B">
      <w:pPr>
        <w:rPr>
          <w:sz w:val="22"/>
          <w:szCs w:val="22"/>
          <w:lang w:val="da-DK"/>
        </w:rPr>
      </w:pPr>
      <w:r w:rsidRPr="00663B30">
        <w:rPr>
          <w:sz w:val="22"/>
          <w:szCs w:val="22"/>
          <w:lang w:val="da-DK"/>
        </w:rPr>
        <w:t xml:space="preserve">Hvis prisen er den vigtigste faktor, når man sigter mod at nå så mange som muligt, kan det også være en mulighed at starte et samarbejde med lokale eller regionale sundhedsuddannelsesinstitutioner. </w:t>
      </w:r>
      <w:r w:rsidR="00D61AD8">
        <w:rPr>
          <w:sz w:val="22"/>
          <w:szCs w:val="22"/>
          <w:lang w:val="da-DK"/>
        </w:rPr>
        <w:t xml:space="preserve">Underviserjobbet </w:t>
      </w:r>
      <w:r w:rsidRPr="00663B30">
        <w:rPr>
          <w:sz w:val="22"/>
          <w:szCs w:val="22"/>
          <w:lang w:val="da-DK"/>
        </w:rPr>
        <w:t>kunne enten organiseres som en integreret del af uddannelse</w:t>
      </w:r>
      <w:r w:rsidR="00D61AD8">
        <w:rPr>
          <w:sz w:val="22"/>
          <w:szCs w:val="22"/>
          <w:lang w:val="da-DK"/>
        </w:rPr>
        <w:t>n</w:t>
      </w:r>
      <w:r w:rsidRPr="00663B30">
        <w:rPr>
          <w:sz w:val="22"/>
          <w:szCs w:val="22"/>
          <w:lang w:val="da-DK"/>
        </w:rPr>
        <w:t xml:space="preserve"> eller som et </w:t>
      </w:r>
      <w:r w:rsidR="00D61AD8">
        <w:rPr>
          <w:sz w:val="22"/>
          <w:szCs w:val="22"/>
          <w:lang w:val="da-DK"/>
        </w:rPr>
        <w:t xml:space="preserve">relevant </w:t>
      </w:r>
      <w:r w:rsidR="00CB520A" w:rsidRPr="00663B30">
        <w:rPr>
          <w:sz w:val="22"/>
          <w:szCs w:val="22"/>
          <w:lang w:val="da-DK"/>
        </w:rPr>
        <w:t>studiejob</w:t>
      </w:r>
      <w:r w:rsidRPr="00663B30">
        <w:rPr>
          <w:sz w:val="22"/>
          <w:szCs w:val="22"/>
          <w:lang w:val="da-DK"/>
        </w:rPr>
        <w:t xml:space="preserve"> for sundhedsstuderende. Stud</w:t>
      </w:r>
      <w:r w:rsidR="00D61AD8">
        <w:rPr>
          <w:sz w:val="22"/>
          <w:szCs w:val="22"/>
          <w:lang w:val="da-DK"/>
        </w:rPr>
        <w:t>iejob</w:t>
      </w:r>
      <w:r w:rsidRPr="00663B30">
        <w:rPr>
          <w:sz w:val="22"/>
          <w:szCs w:val="22"/>
          <w:lang w:val="da-DK"/>
        </w:rPr>
        <w:t xml:space="preserve"> </w:t>
      </w:r>
      <w:r w:rsidR="00D61AD8">
        <w:rPr>
          <w:sz w:val="22"/>
          <w:szCs w:val="22"/>
          <w:lang w:val="da-DK"/>
        </w:rPr>
        <w:t>er</w:t>
      </w:r>
      <w:r w:rsidRPr="00663B30">
        <w:rPr>
          <w:sz w:val="22"/>
          <w:szCs w:val="22"/>
          <w:lang w:val="da-DK"/>
        </w:rPr>
        <w:t xml:space="preserve"> ofte timebaseret </w:t>
      </w:r>
      <w:r w:rsidR="00D61AD8">
        <w:rPr>
          <w:sz w:val="22"/>
          <w:szCs w:val="22"/>
          <w:lang w:val="da-DK"/>
        </w:rPr>
        <w:t xml:space="preserve">og </w:t>
      </w:r>
      <w:r w:rsidRPr="00663B30">
        <w:rPr>
          <w:sz w:val="22"/>
          <w:szCs w:val="22"/>
          <w:lang w:val="da-DK"/>
        </w:rPr>
        <w:t>til en lav</w:t>
      </w:r>
      <w:r w:rsidR="00D61AD8">
        <w:rPr>
          <w:sz w:val="22"/>
          <w:szCs w:val="22"/>
          <w:lang w:val="da-DK"/>
        </w:rPr>
        <w:t>ere</w:t>
      </w:r>
      <w:r w:rsidRPr="00663B30">
        <w:rPr>
          <w:sz w:val="22"/>
          <w:szCs w:val="22"/>
          <w:lang w:val="da-DK"/>
        </w:rPr>
        <w:t xml:space="preserve"> løn. Denne model giver billigere kurser og er samtidig god træning for de studerende.</w:t>
      </w:r>
    </w:p>
    <w:p w14:paraId="05BC143E" w14:textId="62A6FEAF" w:rsidR="00D23B8B" w:rsidRPr="00663B30" w:rsidRDefault="00AC4883" w:rsidP="00D23B8B">
      <w:pPr>
        <w:rPr>
          <w:sz w:val="22"/>
          <w:szCs w:val="22"/>
          <w:lang w:val="da-DK"/>
        </w:rPr>
      </w:pPr>
      <w:r>
        <w:rPr>
          <w:sz w:val="22"/>
          <w:szCs w:val="22"/>
          <w:lang w:val="da-DK"/>
        </w:rPr>
        <w:t xml:space="preserve">En anden </w:t>
      </w:r>
      <w:r w:rsidR="00D23B8B" w:rsidRPr="00663B30">
        <w:rPr>
          <w:sz w:val="22"/>
          <w:szCs w:val="22"/>
          <w:lang w:val="da-DK"/>
        </w:rPr>
        <w:t xml:space="preserve">mulighed </w:t>
      </w:r>
      <w:r>
        <w:rPr>
          <w:sz w:val="22"/>
          <w:szCs w:val="22"/>
          <w:lang w:val="da-DK"/>
        </w:rPr>
        <w:t xml:space="preserve">er at anvende </w:t>
      </w:r>
      <w:r w:rsidR="00D23B8B" w:rsidRPr="00663B30">
        <w:rPr>
          <w:sz w:val="22"/>
          <w:szCs w:val="22"/>
          <w:lang w:val="da-DK"/>
        </w:rPr>
        <w:t xml:space="preserve">pensionerede sundhedsuddannede </w:t>
      </w:r>
      <w:r>
        <w:rPr>
          <w:sz w:val="22"/>
          <w:szCs w:val="22"/>
          <w:lang w:val="da-DK"/>
        </w:rPr>
        <w:t>fagpersoner som undervisere</w:t>
      </w:r>
      <w:r w:rsidR="00D23B8B" w:rsidRPr="00663B30">
        <w:rPr>
          <w:sz w:val="22"/>
          <w:szCs w:val="22"/>
          <w:lang w:val="da-DK"/>
        </w:rPr>
        <w:t>. De</w:t>
      </w:r>
      <w:r>
        <w:rPr>
          <w:sz w:val="22"/>
          <w:szCs w:val="22"/>
          <w:lang w:val="da-DK"/>
        </w:rPr>
        <w:t xml:space="preserve"> har </w:t>
      </w:r>
      <w:r w:rsidR="00D23B8B" w:rsidRPr="00663B30">
        <w:rPr>
          <w:sz w:val="22"/>
          <w:szCs w:val="22"/>
          <w:lang w:val="da-DK"/>
        </w:rPr>
        <w:t xml:space="preserve">den alder, der kræves for </w:t>
      </w:r>
      <w:r w:rsidR="007A2484">
        <w:rPr>
          <w:sz w:val="22"/>
          <w:szCs w:val="22"/>
          <w:lang w:val="da-DK"/>
        </w:rPr>
        <w:t>p</w:t>
      </w:r>
      <w:r w:rsidR="00D23B8B" w:rsidRPr="00663B30">
        <w:rPr>
          <w:sz w:val="22"/>
          <w:szCs w:val="22"/>
          <w:lang w:val="da-DK"/>
        </w:rPr>
        <w:t xml:space="preserve">eer to </w:t>
      </w:r>
      <w:r w:rsidR="007A2484">
        <w:rPr>
          <w:sz w:val="22"/>
          <w:szCs w:val="22"/>
          <w:lang w:val="da-DK"/>
        </w:rPr>
        <w:t>p</w:t>
      </w:r>
      <w:r w:rsidR="00D23B8B" w:rsidRPr="00663B30">
        <w:rPr>
          <w:sz w:val="22"/>
          <w:szCs w:val="22"/>
          <w:lang w:val="da-DK"/>
        </w:rPr>
        <w:t>eer-effekten</w:t>
      </w:r>
      <w:r>
        <w:rPr>
          <w:sz w:val="22"/>
          <w:szCs w:val="22"/>
          <w:lang w:val="da-DK"/>
        </w:rPr>
        <w:t>,</w:t>
      </w:r>
      <w:r w:rsidR="00D23B8B" w:rsidRPr="00663B30">
        <w:rPr>
          <w:sz w:val="22"/>
          <w:szCs w:val="22"/>
          <w:lang w:val="da-DK"/>
        </w:rPr>
        <w:t xml:space="preserve"> og </w:t>
      </w:r>
      <w:r>
        <w:rPr>
          <w:sz w:val="22"/>
          <w:szCs w:val="22"/>
          <w:lang w:val="da-DK"/>
        </w:rPr>
        <w:t xml:space="preserve">der </w:t>
      </w:r>
      <w:r w:rsidR="00D23B8B" w:rsidRPr="00663B30">
        <w:rPr>
          <w:sz w:val="22"/>
          <w:szCs w:val="22"/>
          <w:lang w:val="da-DK"/>
        </w:rPr>
        <w:t>vil ofte være</w:t>
      </w:r>
      <w:r>
        <w:rPr>
          <w:sz w:val="22"/>
          <w:szCs w:val="22"/>
          <w:lang w:val="da-DK"/>
        </w:rPr>
        <w:t xml:space="preserve"> mulighed for </w:t>
      </w:r>
      <w:r w:rsidRPr="00663B30">
        <w:rPr>
          <w:sz w:val="22"/>
          <w:szCs w:val="22"/>
          <w:lang w:val="da-DK"/>
        </w:rPr>
        <w:t>timebaseret</w:t>
      </w:r>
      <w:r w:rsidR="00D23B8B" w:rsidRPr="00663B30">
        <w:rPr>
          <w:sz w:val="22"/>
          <w:szCs w:val="22"/>
          <w:lang w:val="da-DK"/>
        </w:rPr>
        <w:t xml:space="preserve"> betaling. Timebetaling reducerer omkostningerne </w:t>
      </w:r>
      <w:r>
        <w:rPr>
          <w:sz w:val="22"/>
          <w:szCs w:val="22"/>
          <w:lang w:val="da-DK"/>
        </w:rPr>
        <w:t>ved</w:t>
      </w:r>
      <w:r w:rsidR="00D23B8B" w:rsidRPr="00663B30">
        <w:rPr>
          <w:sz w:val="22"/>
          <w:szCs w:val="22"/>
          <w:lang w:val="da-DK"/>
        </w:rPr>
        <w:t xml:space="preserve"> et kursus. For pensionerede sundhedsuddannede</w:t>
      </w:r>
      <w:r>
        <w:rPr>
          <w:sz w:val="22"/>
          <w:szCs w:val="22"/>
          <w:lang w:val="da-DK"/>
        </w:rPr>
        <w:t xml:space="preserve"> fagfolk </w:t>
      </w:r>
      <w:r w:rsidR="00D23B8B" w:rsidRPr="00663B30">
        <w:rPr>
          <w:sz w:val="22"/>
          <w:szCs w:val="22"/>
          <w:lang w:val="da-DK"/>
        </w:rPr>
        <w:t>kan det være en mulighed at tjene lidt, og mange pensionister kan lide at bruge deres kompetencer.</w:t>
      </w:r>
    </w:p>
    <w:p w14:paraId="1B61406E" w14:textId="552979B6" w:rsidR="00D23B8B" w:rsidRPr="00663B30" w:rsidRDefault="00D23B8B" w:rsidP="00D23B8B">
      <w:pPr>
        <w:rPr>
          <w:sz w:val="22"/>
          <w:szCs w:val="22"/>
          <w:lang w:val="da-DK"/>
        </w:rPr>
      </w:pPr>
      <w:r w:rsidRPr="00663B30">
        <w:rPr>
          <w:sz w:val="22"/>
          <w:szCs w:val="22"/>
          <w:lang w:val="da-DK"/>
        </w:rPr>
        <w:t>Som en del af implementeringen af ​​B</w:t>
      </w:r>
      <w:r w:rsidR="007A2484">
        <w:rPr>
          <w:sz w:val="22"/>
          <w:szCs w:val="22"/>
          <w:lang w:val="da-DK"/>
        </w:rPr>
        <w:t>E</w:t>
      </w:r>
      <w:r w:rsidR="00AC4883">
        <w:rPr>
          <w:sz w:val="22"/>
          <w:szCs w:val="22"/>
          <w:lang w:val="da-DK"/>
        </w:rPr>
        <w:t>prese</w:t>
      </w:r>
      <w:r w:rsidRPr="00663B30">
        <w:rPr>
          <w:sz w:val="22"/>
          <w:szCs w:val="22"/>
          <w:lang w:val="da-DK"/>
        </w:rPr>
        <w:t>L-kurset blev forskellige modeller brugt. Nogle af B</w:t>
      </w:r>
      <w:r w:rsidR="007A2484">
        <w:rPr>
          <w:sz w:val="22"/>
          <w:szCs w:val="22"/>
          <w:lang w:val="da-DK"/>
        </w:rPr>
        <w:t>E</w:t>
      </w:r>
      <w:r w:rsidR="00AC4883">
        <w:rPr>
          <w:sz w:val="22"/>
          <w:szCs w:val="22"/>
          <w:lang w:val="da-DK"/>
        </w:rPr>
        <w:t>prese</w:t>
      </w:r>
      <w:r w:rsidRPr="00663B30">
        <w:rPr>
          <w:sz w:val="22"/>
          <w:szCs w:val="22"/>
          <w:lang w:val="da-DK"/>
        </w:rPr>
        <w:t>L-partnerne identificerede seniorer</w:t>
      </w:r>
      <w:r w:rsidR="00AC4883">
        <w:rPr>
          <w:sz w:val="22"/>
          <w:szCs w:val="22"/>
          <w:lang w:val="da-DK"/>
        </w:rPr>
        <w:t>,</w:t>
      </w:r>
      <w:r w:rsidRPr="00663B30">
        <w:rPr>
          <w:sz w:val="22"/>
          <w:szCs w:val="22"/>
          <w:lang w:val="da-DK"/>
        </w:rPr>
        <w:t xml:space="preserve"> </w:t>
      </w:r>
      <w:r w:rsidR="00FC16B6" w:rsidRPr="00663B30">
        <w:rPr>
          <w:sz w:val="22"/>
          <w:szCs w:val="22"/>
          <w:lang w:val="da-DK"/>
        </w:rPr>
        <w:t xml:space="preserve">der </w:t>
      </w:r>
      <w:r w:rsidR="00AC4883">
        <w:rPr>
          <w:sz w:val="22"/>
          <w:szCs w:val="22"/>
          <w:lang w:val="da-DK"/>
        </w:rPr>
        <w:t>viste</w:t>
      </w:r>
      <w:r w:rsidRPr="00663B30">
        <w:rPr>
          <w:sz w:val="22"/>
          <w:szCs w:val="22"/>
          <w:lang w:val="da-DK"/>
        </w:rPr>
        <w:t xml:space="preserve"> interesse for at blive undervisere. De fleste var ikke sundhed</w:t>
      </w:r>
      <w:r w:rsidR="00AC4883">
        <w:rPr>
          <w:sz w:val="22"/>
          <w:szCs w:val="22"/>
          <w:lang w:val="da-DK"/>
        </w:rPr>
        <w:t>suddannede</w:t>
      </w:r>
      <w:r w:rsidRPr="00663B30">
        <w:rPr>
          <w:sz w:val="22"/>
          <w:szCs w:val="22"/>
          <w:lang w:val="da-DK"/>
        </w:rPr>
        <w:t xml:space="preserve">. Disse seniorer blev trænet til at </w:t>
      </w:r>
      <w:r w:rsidR="00AC4883">
        <w:rPr>
          <w:sz w:val="22"/>
          <w:szCs w:val="22"/>
          <w:lang w:val="da-DK"/>
        </w:rPr>
        <w:t>forestå</w:t>
      </w:r>
      <w:r w:rsidRPr="00663B30">
        <w:rPr>
          <w:sz w:val="22"/>
          <w:szCs w:val="22"/>
          <w:lang w:val="da-DK"/>
        </w:rPr>
        <w:t xml:space="preserve"> enten et eller flere moduler og de tilhørende prøver. Det har været en succes at etablere en gruppe af seniorer til at </w:t>
      </w:r>
      <w:r w:rsidR="00AC4883">
        <w:rPr>
          <w:sz w:val="22"/>
          <w:szCs w:val="22"/>
          <w:lang w:val="da-DK"/>
        </w:rPr>
        <w:t>forestå</w:t>
      </w:r>
      <w:r w:rsidRPr="00663B30">
        <w:rPr>
          <w:sz w:val="22"/>
          <w:szCs w:val="22"/>
          <w:lang w:val="da-DK"/>
        </w:rPr>
        <w:t xml:space="preserve"> kurserne som et team. Det gør det lettere for flere seniorer at </w:t>
      </w:r>
      <w:r w:rsidR="00AC4883">
        <w:rPr>
          <w:sz w:val="22"/>
          <w:szCs w:val="22"/>
          <w:lang w:val="da-DK"/>
        </w:rPr>
        <w:t xml:space="preserve">påtage sig </w:t>
      </w:r>
      <w:r w:rsidRPr="00663B30">
        <w:rPr>
          <w:sz w:val="22"/>
          <w:szCs w:val="22"/>
          <w:lang w:val="da-DK"/>
        </w:rPr>
        <w:t>underviser</w:t>
      </w:r>
      <w:r w:rsidR="00AC4883">
        <w:rPr>
          <w:sz w:val="22"/>
          <w:szCs w:val="22"/>
          <w:lang w:val="da-DK"/>
        </w:rPr>
        <w:t>opgaven</w:t>
      </w:r>
      <w:r w:rsidRPr="00663B30">
        <w:rPr>
          <w:sz w:val="22"/>
          <w:szCs w:val="22"/>
          <w:lang w:val="da-DK"/>
        </w:rPr>
        <w:t>, når de kun behøver at fokusere på få moduler.</w:t>
      </w:r>
    </w:p>
    <w:p w14:paraId="7CF16E62" w14:textId="37DB5850" w:rsidR="00D23B8B" w:rsidRPr="00AC4883" w:rsidRDefault="00D23B8B" w:rsidP="00D23B8B">
      <w:pPr>
        <w:rPr>
          <w:color w:val="FF0000"/>
          <w:sz w:val="22"/>
          <w:szCs w:val="22"/>
          <w:lang w:val="da-DK"/>
        </w:rPr>
      </w:pPr>
      <w:r w:rsidRPr="00663B30">
        <w:rPr>
          <w:sz w:val="22"/>
          <w:szCs w:val="22"/>
          <w:lang w:val="da-DK"/>
        </w:rPr>
        <w:t>B</w:t>
      </w:r>
      <w:r w:rsidR="00AC4883">
        <w:rPr>
          <w:sz w:val="22"/>
          <w:szCs w:val="22"/>
          <w:lang w:val="da-DK"/>
        </w:rPr>
        <w:t>eprese</w:t>
      </w:r>
      <w:r w:rsidRPr="00663B30">
        <w:rPr>
          <w:sz w:val="22"/>
          <w:szCs w:val="22"/>
          <w:lang w:val="da-DK"/>
        </w:rPr>
        <w:t xml:space="preserve">L-projektet </w:t>
      </w:r>
      <w:r w:rsidR="007A2484">
        <w:rPr>
          <w:sz w:val="22"/>
          <w:szCs w:val="22"/>
          <w:lang w:val="da-DK"/>
        </w:rPr>
        <w:t>ha</w:t>
      </w:r>
      <w:r w:rsidRPr="00663B30">
        <w:rPr>
          <w:sz w:val="22"/>
          <w:szCs w:val="22"/>
          <w:lang w:val="da-DK"/>
        </w:rPr>
        <w:t>r udviklet</w:t>
      </w:r>
      <w:r w:rsidR="007A2484">
        <w:rPr>
          <w:sz w:val="22"/>
          <w:szCs w:val="22"/>
          <w:lang w:val="da-DK"/>
        </w:rPr>
        <w:t xml:space="preserve"> følgende</w:t>
      </w:r>
      <w:r w:rsidRPr="00663B30">
        <w:rPr>
          <w:sz w:val="22"/>
          <w:szCs w:val="22"/>
          <w:lang w:val="da-DK"/>
        </w:rPr>
        <w:t xml:space="preserve"> til at forberede undervisere og sikre den nødvendige kvalitet af </w:t>
      </w:r>
      <w:r w:rsidR="007A2484">
        <w:rPr>
          <w:sz w:val="22"/>
          <w:szCs w:val="22"/>
          <w:lang w:val="da-DK"/>
        </w:rPr>
        <w:t>s</w:t>
      </w:r>
      <w:r w:rsidRPr="007A2484">
        <w:rPr>
          <w:sz w:val="22"/>
          <w:szCs w:val="22"/>
          <w:lang w:val="da-DK"/>
        </w:rPr>
        <w:t>eniorsundhed</w:t>
      </w:r>
      <w:r w:rsidR="007A2484">
        <w:rPr>
          <w:sz w:val="22"/>
          <w:szCs w:val="22"/>
          <w:lang w:val="da-DK"/>
        </w:rPr>
        <w:t>skurserne</w:t>
      </w:r>
    </w:p>
    <w:p w14:paraId="5524AF2B" w14:textId="20F2DA6F" w:rsidR="00D23B8B" w:rsidRPr="007A2484" w:rsidRDefault="00D23B8B" w:rsidP="008B4F03">
      <w:pPr>
        <w:pStyle w:val="Listeafsnit"/>
        <w:numPr>
          <w:ilvl w:val="0"/>
          <w:numId w:val="32"/>
        </w:numPr>
        <w:rPr>
          <w:sz w:val="22"/>
          <w:szCs w:val="22"/>
          <w:lang w:val="da-DK"/>
        </w:rPr>
      </w:pPr>
      <w:r w:rsidRPr="007A2484">
        <w:rPr>
          <w:sz w:val="22"/>
          <w:szCs w:val="22"/>
          <w:lang w:val="da-DK"/>
        </w:rPr>
        <w:t xml:space="preserve">En læseplan for </w:t>
      </w:r>
      <w:r w:rsidR="003775D0" w:rsidRPr="007A2484">
        <w:rPr>
          <w:sz w:val="22"/>
          <w:szCs w:val="22"/>
          <w:lang w:val="da-DK"/>
        </w:rPr>
        <w:t>seniorsundhedskurser</w:t>
      </w:r>
      <w:r w:rsidR="007A2484">
        <w:rPr>
          <w:sz w:val="22"/>
          <w:szCs w:val="22"/>
          <w:lang w:val="da-DK"/>
        </w:rPr>
        <w:t>ne</w:t>
      </w:r>
    </w:p>
    <w:p w14:paraId="7B60F157" w14:textId="777AA12A" w:rsidR="006C39C6" w:rsidRPr="007A2484" w:rsidRDefault="00D23B8B" w:rsidP="008B4F03">
      <w:pPr>
        <w:pStyle w:val="Listeafsnit"/>
        <w:numPr>
          <w:ilvl w:val="0"/>
          <w:numId w:val="32"/>
        </w:numPr>
        <w:rPr>
          <w:sz w:val="22"/>
          <w:szCs w:val="22"/>
          <w:lang w:val="da-DK"/>
        </w:rPr>
      </w:pPr>
      <w:r w:rsidRPr="007A2484">
        <w:rPr>
          <w:sz w:val="22"/>
          <w:szCs w:val="22"/>
          <w:lang w:val="da-DK"/>
        </w:rPr>
        <w:t xml:space="preserve">En læseplan for facilitatorerne af </w:t>
      </w:r>
      <w:r w:rsidR="002363A6" w:rsidRPr="007A2484">
        <w:rPr>
          <w:sz w:val="22"/>
          <w:szCs w:val="22"/>
          <w:lang w:val="da-DK"/>
        </w:rPr>
        <w:t>s</w:t>
      </w:r>
      <w:r w:rsidRPr="007A2484">
        <w:rPr>
          <w:sz w:val="22"/>
          <w:szCs w:val="22"/>
          <w:lang w:val="da-DK"/>
        </w:rPr>
        <w:t>eniorsundhed</w:t>
      </w:r>
      <w:r w:rsidR="002363A6" w:rsidRPr="007A2484">
        <w:rPr>
          <w:sz w:val="22"/>
          <w:szCs w:val="22"/>
          <w:lang w:val="da-DK"/>
        </w:rPr>
        <w:t>skurserne</w:t>
      </w:r>
      <w:r w:rsidRPr="007A2484">
        <w:rPr>
          <w:sz w:val="22"/>
          <w:szCs w:val="22"/>
          <w:lang w:val="da-DK"/>
        </w:rPr>
        <w:t>.</w:t>
      </w:r>
    </w:p>
    <w:p w14:paraId="511785F3" w14:textId="77777777" w:rsidR="006C39C6" w:rsidRPr="001A6BED" w:rsidRDefault="006C39C6" w:rsidP="006C39C6">
      <w:pPr>
        <w:spacing w:before="300" w:after="0"/>
        <w:jc w:val="both"/>
        <w:outlineLvl w:val="2"/>
        <w:rPr>
          <w:color w:val="1F3864" w:themeColor="accent1" w:themeShade="80"/>
          <w:sz w:val="24"/>
          <w:szCs w:val="24"/>
          <w:lang w:val="da-DK"/>
        </w:rPr>
      </w:pPr>
      <w:r w:rsidRPr="001A6BED">
        <w:rPr>
          <w:noProof/>
          <w:color w:val="1F3864" w:themeColor="accent1" w:themeShade="80"/>
          <w:sz w:val="24"/>
          <w:szCs w:val="24"/>
          <w:lang w:val="da-DK" w:eastAsia="da-DK"/>
        </w:rPr>
        <w:drawing>
          <wp:inline distT="0" distB="0" distL="0" distR="0" wp14:anchorId="0284D98E" wp14:editId="3D9AC51F">
            <wp:extent cx="5760720" cy="3833495"/>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enior-citizens.jpg"/>
                    <pic:cNvPicPr/>
                  </pic:nvPicPr>
                  <pic:blipFill>
                    <a:blip r:embed="rId27">
                      <a:extLst>
                        <a:ext uri="{28A0092B-C50C-407E-A947-70E740481C1C}">
                          <a14:useLocalDpi xmlns:a14="http://schemas.microsoft.com/office/drawing/2010/main" val="0"/>
                        </a:ext>
                      </a:extLst>
                    </a:blip>
                    <a:stretch>
                      <a:fillRect/>
                    </a:stretch>
                  </pic:blipFill>
                  <pic:spPr>
                    <a:xfrm>
                      <a:off x="0" y="0"/>
                      <a:ext cx="5760720" cy="3833495"/>
                    </a:xfrm>
                    <a:prstGeom prst="rect">
                      <a:avLst/>
                    </a:prstGeom>
                  </pic:spPr>
                </pic:pic>
              </a:graphicData>
            </a:graphic>
          </wp:inline>
        </w:drawing>
      </w:r>
    </w:p>
    <w:p w14:paraId="0E7A921F" w14:textId="77777777" w:rsidR="006C39C6" w:rsidRPr="001A6BED" w:rsidRDefault="006C39C6" w:rsidP="006C39C6">
      <w:pPr>
        <w:spacing w:before="300" w:after="0"/>
        <w:jc w:val="both"/>
        <w:outlineLvl w:val="2"/>
        <w:rPr>
          <w:color w:val="1F3864" w:themeColor="accent1" w:themeShade="80"/>
          <w:sz w:val="24"/>
          <w:szCs w:val="24"/>
          <w:lang w:val="da-DK"/>
        </w:rPr>
      </w:pPr>
    </w:p>
    <w:p w14:paraId="0F4476BF" w14:textId="77777777" w:rsidR="006C39C6" w:rsidRPr="001A6BED" w:rsidRDefault="006C39C6" w:rsidP="006C39C6">
      <w:pPr>
        <w:spacing w:before="300" w:after="0"/>
        <w:jc w:val="both"/>
        <w:outlineLvl w:val="2"/>
        <w:rPr>
          <w:color w:val="1F3864" w:themeColor="accent1" w:themeShade="80"/>
          <w:sz w:val="24"/>
          <w:szCs w:val="24"/>
          <w:lang w:val="da-DK"/>
        </w:rPr>
      </w:pPr>
      <w:r w:rsidRPr="001A6BED">
        <w:rPr>
          <w:noProof/>
          <w:color w:val="1F3864" w:themeColor="accent1" w:themeShade="80"/>
          <w:sz w:val="28"/>
          <w:szCs w:val="28"/>
          <w:lang w:val="da-DK" w:eastAsia="da-DK"/>
        </w:rPr>
        <w:drawing>
          <wp:inline distT="0" distB="0" distL="0" distR="0" wp14:anchorId="75891A5E" wp14:editId="27C56C68">
            <wp:extent cx="1944313" cy="442595"/>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2688" cy="455883"/>
                    </a:xfrm>
                    <a:prstGeom prst="rect">
                      <a:avLst/>
                    </a:prstGeom>
                    <a:noFill/>
                  </pic:spPr>
                </pic:pic>
              </a:graphicData>
            </a:graphic>
          </wp:inline>
        </w:drawing>
      </w:r>
      <w:r w:rsidRPr="001A6BED">
        <w:rPr>
          <w:noProof/>
          <w:color w:val="1F3864" w:themeColor="accent1" w:themeShade="80"/>
          <w:sz w:val="28"/>
          <w:szCs w:val="28"/>
          <w:lang w:val="da-DK" w:eastAsia="sl-SI"/>
        </w:rPr>
        <w:t xml:space="preserve">                                                                KA204-2017-012          </w:t>
      </w:r>
    </w:p>
    <w:p w14:paraId="508C3BCD" w14:textId="77777777" w:rsidR="006C39C6" w:rsidRPr="001A6BED" w:rsidRDefault="006C39C6" w:rsidP="006C39C6">
      <w:pPr>
        <w:spacing w:before="300" w:after="0"/>
        <w:jc w:val="both"/>
        <w:outlineLvl w:val="2"/>
        <w:rPr>
          <w:color w:val="1F3864" w:themeColor="accent1" w:themeShade="80"/>
          <w:sz w:val="24"/>
          <w:szCs w:val="24"/>
          <w:lang w:val="da-DK"/>
        </w:rPr>
      </w:pPr>
    </w:p>
    <w:p w14:paraId="2EDF0D14" w14:textId="4AB62034" w:rsidR="006C39C6" w:rsidRPr="001A6BED" w:rsidRDefault="006C39C6" w:rsidP="006C39C6">
      <w:pPr>
        <w:spacing w:before="300" w:after="0"/>
        <w:jc w:val="both"/>
        <w:outlineLvl w:val="2"/>
        <w:rPr>
          <w:color w:val="1F3864" w:themeColor="accent1" w:themeShade="80"/>
          <w:sz w:val="24"/>
          <w:szCs w:val="24"/>
          <w:lang w:val="da-DK"/>
        </w:rPr>
      </w:pPr>
      <w:r w:rsidRPr="001A6BED">
        <w:rPr>
          <w:color w:val="1F3864" w:themeColor="accent1" w:themeShade="80"/>
          <w:sz w:val="24"/>
          <w:szCs w:val="24"/>
          <w:lang w:val="da-DK"/>
        </w:rPr>
        <w:t>Proje</w:t>
      </w:r>
      <w:r w:rsidR="00341902">
        <w:rPr>
          <w:color w:val="1F3864" w:themeColor="accent1" w:themeShade="80"/>
          <w:sz w:val="24"/>
          <w:szCs w:val="24"/>
          <w:lang w:val="da-DK"/>
        </w:rPr>
        <w:t>k</w:t>
      </w:r>
      <w:r w:rsidRPr="001A6BED">
        <w:rPr>
          <w:color w:val="1F3864" w:themeColor="accent1" w:themeShade="80"/>
          <w:sz w:val="24"/>
          <w:szCs w:val="24"/>
          <w:lang w:val="da-DK"/>
        </w:rPr>
        <w:t>tpartner</w:t>
      </w:r>
      <w:r w:rsidR="00341902">
        <w:rPr>
          <w:color w:val="1F3864" w:themeColor="accent1" w:themeShade="80"/>
          <w:sz w:val="24"/>
          <w:szCs w:val="24"/>
          <w:lang w:val="da-DK"/>
        </w:rPr>
        <w:t>e</w:t>
      </w:r>
      <w:r w:rsidRPr="001A6BED">
        <w:rPr>
          <w:color w:val="1F3864" w:themeColor="accent1" w:themeShade="80"/>
          <w:sz w:val="24"/>
          <w:szCs w:val="24"/>
          <w:lang w:val="da-DK"/>
        </w:rPr>
        <w:t>:</w:t>
      </w:r>
    </w:p>
    <w:p w14:paraId="3E05776E" w14:textId="541DE363" w:rsidR="006C39C6" w:rsidRPr="00341902" w:rsidRDefault="006C39C6" w:rsidP="006C39C6">
      <w:pPr>
        <w:pStyle w:val="Listeafsnit"/>
        <w:numPr>
          <w:ilvl w:val="0"/>
          <w:numId w:val="2"/>
        </w:numPr>
        <w:spacing w:before="300" w:after="0"/>
        <w:jc w:val="both"/>
        <w:outlineLvl w:val="2"/>
        <w:rPr>
          <w:color w:val="1F3864" w:themeColor="accent1" w:themeShade="80"/>
          <w:sz w:val="24"/>
          <w:szCs w:val="24"/>
          <w:lang w:val="da-DK"/>
        </w:rPr>
      </w:pPr>
      <w:r w:rsidRPr="00341902">
        <w:rPr>
          <w:color w:val="1F3864" w:themeColor="accent1" w:themeShade="80"/>
          <w:sz w:val="24"/>
          <w:szCs w:val="24"/>
          <w:lang w:val="da-DK"/>
        </w:rPr>
        <w:t>SOSUAARHUS AARHUS SOCIAL</w:t>
      </w:r>
      <w:r w:rsidR="00341902" w:rsidRPr="00341902">
        <w:rPr>
          <w:color w:val="1F3864" w:themeColor="accent1" w:themeShade="80"/>
          <w:sz w:val="24"/>
          <w:szCs w:val="24"/>
          <w:lang w:val="da-DK"/>
        </w:rPr>
        <w:t>-</w:t>
      </w:r>
      <w:r w:rsidRPr="00341902">
        <w:rPr>
          <w:color w:val="1F3864" w:themeColor="accent1" w:themeShade="80"/>
          <w:sz w:val="24"/>
          <w:szCs w:val="24"/>
          <w:lang w:val="da-DK"/>
        </w:rPr>
        <w:t xml:space="preserve"> </w:t>
      </w:r>
      <w:r w:rsidR="00341902" w:rsidRPr="00341902">
        <w:rPr>
          <w:color w:val="1F3864" w:themeColor="accent1" w:themeShade="80"/>
          <w:sz w:val="24"/>
          <w:szCs w:val="24"/>
          <w:lang w:val="da-DK"/>
        </w:rPr>
        <w:t>OG SUNDHEDSSKOLE</w:t>
      </w:r>
      <w:r w:rsidRPr="00341902">
        <w:rPr>
          <w:color w:val="1F3864" w:themeColor="accent1" w:themeShade="80"/>
          <w:sz w:val="24"/>
          <w:szCs w:val="24"/>
          <w:lang w:val="da-DK"/>
        </w:rPr>
        <w:t xml:space="preserve"> (AARHUS -DENAMARK)</w:t>
      </w:r>
    </w:p>
    <w:p w14:paraId="72C39585" w14:textId="77777777" w:rsidR="006C39C6" w:rsidRPr="001A6BED" w:rsidRDefault="006C39C6" w:rsidP="006C39C6">
      <w:pPr>
        <w:pStyle w:val="Listeafsnit"/>
        <w:numPr>
          <w:ilvl w:val="0"/>
          <w:numId w:val="2"/>
        </w:numPr>
        <w:spacing w:before="300" w:after="0"/>
        <w:jc w:val="both"/>
        <w:outlineLvl w:val="2"/>
        <w:rPr>
          <w:color w:val="1F3864" w:themeColor="accent1" w:themeShade="80"/>
          <w:sz w:val="24"/>
          <w:szCs w:val="24"/>
          <w:lang w:val="da-DK"/>
        </w:rPr>
      </w:pPr>
      <w:r w:rsidRPr="001A6BED">
        <w:rPr>
          <w:color w:val="1F3864" w:themeColor="accent1" w:themeShade="80"/>
          <w:sz w:val="24"/>
          <w:szCs w:val="24"/>
          <w:lang w:val="da-DK"/>
        </w:rPr>
        <w:t>UNIWERSYTET JAGIELLONSKI  (KRAKOW - POLAND)</w:t>
      </w:r>
    </w:p>
    <w:p w14:paraId="544BF1FF" w14:textId="77777777" w:rsidR="006C39C6" w:rsidRPr="00AF3AC9" w:rsidRDefault="006C39C6" w:rsidP="006C39C6">
      <w:pPr>
        <w:pStyle w:val="Listeafsnit"/>
        <w:numPr>
          <w:ilvl w:val="0"/>
          <w:numId w:val="2"/>
        </w:numPr>
        <w:spacing w:before="300" w:after="0"/>
        <w:jc w:val="both"/>
        <w:outlineLvl w:val="2"/>
        <w:rPr>
          <w:color w:val="1F3864" w:themeColor="accent1" w:themeShade="80"/>
          <w:sz w:val="24"/>
          <w:szCs w:val="24"/>
          <w:lang w:val="it-IT"/>
        </w:rPr>
      </w:pPr>
      <w:r w:rsidRPr="00AF3AC9">
        <w:rPr>
          <w:color w:val="1F3864" w:themeColor="accent1" w:themeShade="80"/>
          <w:sz w:val="24"/>
          <w:szCs w:val="24"/>
          <w:lang w:val="it-IT"/>
        </w:rPr>
        <w:t>UNIVERSITÀ DELLE LIBERETÀ DEL FVG (UDINE – ITALY)</w:t>
      </w:r>
    </w:p>
    <w:p w14:paraId="008FA606" w14:textId="77777777" w:rsidR="006C39C6" w:rsidRPr="001A6BED" w:rsidRDefault="006C39C6" w:rsidP="006C39C6">
      <w:pPr>
        <w:pStyle w:val="Listeafsnit"/>
        <w:numPr>
          <w:ilvl w:val="0"/>
          <w:numId w:val="2"/>
        </w:numPr>
        <w:spacing w:before="300" w:after="0"/>
        <w:jc w:val="both"/>
        <w:outlineLvl w:val="2"/>
        <w:rPr>
          <w:color w:val="1F3864" w:themeColor="accent1" w:themeShade="80"/>
          <w:sz w:val="24"/>
          <w:szCs w:val="24"/>
          <w:lang w:val="da-DK"/>
        </w:rPr>
      </w:pPr>
      <w:r w:rsidRPr="001A6BED">
        <w:rPr>
          <w:color w:val="1F3864" w:themeColor="accent1" w:themeShade="80"/>
          <w:sz w:val="24"/>
          <w:szCs w:val="24"/>
          <w:lang w:val="da-DK"/>
        </w:rPr>
        <w:t>LJUDSKA UNIVERZA PTUJ (PTUJ – SLOVENIA)</w:t>
      </w:r>
    </w:p>
    <w:p w14:paraId="21E0D440" w14:textId="77777777" w:rsidR="006C39C6" w:rsidRPr="001A6BED" w:rsidRDefault="006C39C6" w:rsidP="006C39C6">
      <w:pPr>
        <w:pStyle w:val="Listeafsnit"/>
        <w:numPr>
          <w:ilvl w:val="0"/>
          <w:numId w:val="2"/>
        </w:numPr>
        <w:spacing w:before="300" w:after="0"/>
        <w:jc w:val="both"/>
        <w:outlineLvl w:val="2"/>
        <w:rPr>
          <w:color w:val="1F3864" w:themeColor="accent1" w:themeShade="80"/>
          <w:sz w:val="24"/>
          <w:szCs w:val="24"/>
          <w:lang w:val="da-DK"/>
        </w:rPr>
      </w:pPr>
      <w:r w:rsidRPr="001A6BED">
        <w:rPr>
          <w:color w:val="1F3864" w:themeColor="accent1" w:themeShade="80"/>
          <w:sz w:val="24"/>
          <w:szCs w:val="24"/>
          <w:lang w:val="da-DK"/>
        </w:rPr>
        <w:t>AOF SKANDERBORG AFTENSKOLE (SKANDERBORG – DENMARK)</w:t>
      </w:r>
    </w:p>
    <w:p w14:paraId="493B6B33" w14:textId="77777777" w:rsidR="006C39C6" w:rsidRPr="001A6BED" w:rsidRDefault="006C39C6" w:rsidP="006C39C6">
      <w:pPr>
        <w:spacing w:before="300" w:after="0"/>
        <w:jc w:val="both"/>
        <w:outlineLvl w:val="2"/>
        <w:rPr>
          <w:color w:val="1F3864" w:themeColor="accent1" w:themeShade="80"/>
          <w:sz w:val="24"/>
          <w:szCs w:val="24"/>
          <w:lang w:val="da-DK"/>
        </w:rPr>
      </w:pPr>
    </w:p>
    <w:p w14:paraId="078C619B" w14:textId="77777777" w:rsidR="006C39C6" w:rsidRPr="001A6BED" w:rsidRDefault="006C39C6" w:rsidP="006C39C6">
      <w:pPr>
        <w:spacing w:before="300" w:after="0"/>
        <w:jc w:val="both"/>
        <w:outlineLvl w:val="2"/>
        <w:rPr>
          <w:color w:val="1F3864" w:themeColor="accent1" w:themeShade="80"/>
          <w:sz w:val="24"/>
          <w:szCs w:val="24"/>
          <w:lang w:val="da-DK"/>
        </w:rPr>
      </w:pPr>
    </w:p>
    <w:p w14:paraId="2F89197A" w14:textId="77777777" w:rsidR="006C39C6" w:rsidRPr="002D05F8" w:rsidRDefault="006C39C6" w:rsidP="006C39C6">
      <w:pPr>
        <w:pStyle w:val="Disclamer"/>
        <w:rPr>
          <w:color w:val="1F3864" w:themeColor="accent1" w:themeShade="80"/>
          <w:lang w:val="en-US"/>
        </w:rPr>
      </w:pPr>
      <w:r w:rsidRPr="002D05F8">
        <w:rPr>
          <w:color w:val="1F3864" w:themeColor="accent1" w:themeShade="80"/>
          <w:lang w:val="en-US"/>
        </w:rPr>
        <w:t>This project has been funded with support from the European Commission. This publication [communication] re</w:t>
      </w:r>
      <w:r w:rsidRPr="001A6BED">
        <w:rPr>
          <w:color w:val="1F3864" w:themeColor="accent1" w:themeShade="80"/>
          <w:lang w:val="da-DK"/>
        </w:rPr>
        <w:t>ﬂ</w:t>
      </w:r>
      <w:r w:rsidRPr="002D05F8">
        <w:rPr>
          <w:color w:val="1F3864" w:themeColor="accent1" w:themeShade="80"/>
          <w:lang w:val="en-US"/>
        </w:rPr>
        <w:t>ects the views only of the author, and the Commission cannot be held responsible for any use which may be made of the information contained therein.</w:t>
      </w:r>
    </w:p>
    <w:p w14:paraId="39A33091" w14:textId="77777777" w:rsidR="006C39C6" w:rsidRPr="002D05F8" w:rsidRDefault="006C39C6" w:rsidP="006C39C6">
      <w:pPr>
        <w:rPr>
          <w:color w:val="1F3864" w:themeColor="accent1" w:themeShade="80"/>
          <w:sz w:val="24"/>
          <w:szCs w:val="24"/>
          <w:lang w:val="en-US"/>
        </w:rPr>
      </w:pPr>
    </w:p>
    <w:p w14:paraId="448AFCF2" w14:textId="77777777" w:rsidR="006C39C6" w:rsidRPr="002D05F8" w:rsidRDefault="006C39C6" w:rsidP="006C39C6">
      <w:pPr>
        <w:rPr>
          <w:color w:val="1F3864" w:themeColor="accent1" w:themeShade="80"/>
          <w:sz w:val="24"/>
          <w:szCs w:val="24"/>
          <w:lang w:val="en-US"/>
        </w:rPr>
      </w:pPr>
    </w:p>
    <w:p w14:paraId="2316BAB0" w14:textId="77777777" w:rsidR="006C39C6" w:rsidRPr="001A6BED" w:rsidRDefault="00D23B8B" w:rsidP="006C39C6">
      <w:pPr>
        <w:pStyle w:val="Overskrift1"/>
        <w:numPr>
          <w:ilvl w:val="0"/>
          <w:numId w:val="1"/>
        </w:numPr>
        <w:rPr>
          <w:sz w:val="72"/>
          <w:szCs w:val="72"/>
          <w:lang w:val="da-DK"/>
        </w:rPr>
      </w:pPr>
      <w:bookmarkStart w:id="24" w:name="_Toc17186976"/>
      <w:r w:rsidRPr="001A6BED">
        <w:rPr>
          <w:sz w:val="72"/>
          <w:szCs w:val="72"/>
          <w:lang w:val="da-DK"/>
        </w:rPr>
        <w:t>bilag</w:t>
      </w:r>
      <w:bookmarkEnd w:id="24"/>
      <w:r w:rsidR="006C39C6" w:rsidRPr="001A6BED">
        <w:rPr>
          <w:sz w:val="72"/>
          <w:szCs w:val="72"/>
          <w:lang w:val="da-DK"/>
        </w:rPr>
        <w:t xml:space="preserve"> </w:t>
      </w:r>
    </w:p>
    <w:p w14:paraId="3A04C58F" w14:textId="77777777" w:rsidR="006C39C6" w:rsidRPr="001A6BED" w:rsidRDefault="006C39C6" w:rsidP="006C39C6">
      <w:pPr>
        <w:rPr>
          <w:sz w:val="24"/>
          <w:szCs w:val="24"/>
          <w:lang w:val="da-DK"/>
        </w:rPr>
      </w:pPr>
    </w:p>
    <w:p w14:paraId="641BCDB2" w14:textId="77777777" w:rsidR="006C39C6" w:rsidRPr="001A6BED" w:rsidRDefault="006C39C6" w:rsidP="006C39C6">
      <w:pPr>
        <w:rPr>
          <w:sz w:val="24"/>
          <w:szCs w:val="24"/>
          <w:lang w:val="da-DK"/>
        </w:rPr>
      </w:pPr>
    </w:p>
    <w:p w14:paraId="19AF2233" w14:textId="77777777" w:rsidR="006C39C6" w:rsidRPr="001A6BED" w:rsidRDefault="006C39C6" w:rsidP="006C39C6">
      <w:pPr>
        <w:rPr>
          <w:sz w:val="24"/>
          <w:szCs w:val="24"/>
          <w:lang w:val="da-DK"/>
        </w:rPr>
      </w:pPr>
    </w:p>
    <w:p w14:paraId="6EBFADA8" w14:textId="77777777" w:rsidR="006C39C6" w:rsidRPr="001A6BED" w:rsidRDefault="006C39C6" w:rsidP="006C39C6">
      <w:pPr>
        <w:rPr>
          <w:sz w:val="24"/>
          <w:szCs w:val="24"/>
          <w:lang w:val="da-DK"/>
        </w:rPr>
      </w:pPr>
    </w:p>
    <w:p w14:paraId="4A75E989" w14:textId="77777777" w:rsidR="006C39C6" w:rsidRPr="001A6BED" w:rsidRDefault="006C39C6" w:rsidP="006C39C6">
      <w:pPr>
        <w:rPr>
          <w:sz w:val="24"/>
          <w:szCs w:val="24"/>
          <w:lang w:val="da-DK"/>
        </w:rPr>
      </w:pPr>
    </w:p>
    <w:p w14:paraId="288D0F01" w14:textId="77777777" w:rsidR="006C39C6" w:rsidRPr="001A6BED" w:rsidRDefault="006C39C6" w:rsidP="006C39C6">
      <w:pPr>
        <w:rPr>
          <w:sz w:val="24"/>
          <w:szCs w:val="24"/>
          <w:lang w:val="da-DK"/>
        </w:rPr>
      </w:pPr>
    </w:p>
    <w:p w14:paraId="468551DC" w14:textId="77777777" w:rsidR="006C39C6" w:rsidRPr="001A6BED" w:rsidRDefault="006C39C6" w:rsidP="006C39C6">
      <w:pPr>
        <w:rPr>
          <w:sz w:val="24"/>
          <w:szCs w:val="24"/>
          <w:lang w:val="da-DK"/>
        </w:rPr>
      </w:pPr>
    </w:p>
    <w:p w14:paraId="03A23D1E" w14:textId="77777777" w:rsidR="006C39C6" w:rsidRPr="001A6BED" w:rsidRDefault="006C39C6" w:rsidP="006C39C6">
      <w:pPr>
        <w:rPr>
          <w:sz w:val="24"/>
          <w:szCs w:val="24"/>
          <w:lang w:val="da-DK"/>
        </w:rPr>
      </w:pPr>
    </w:p>
    <w:p w14:paraId="020F535C" w14:textId="77777777" w:rsidR="006C39C6" w:rsidRPr="001A6BED" w:rsidRDefault="006C39C6" w:rsidP="006C39C6">
      <w:pPr>
        <w:rPr>
          <w:sz w:val="24"/>
          <w:szCs w:val="24"/>
          <w:lang w:val="da-DK"/>
        </w:rPr>
      </w:pPr>
    </w:p>
    <w:p w14:paraId="20FDB163" w14:textId="77777777" w:rsidR="006C39C6" w:rsidRPr="001A6BED" w:rsidRDefault="006C39C6" w:rsidP="006C39C6">
      <w:pPr>
        <w:rPr>
          <w:sz w:val="24"/>
          <w:szCs w:val="24"/>
          <w:lang w:val="da-DK"/>
        </w:rPr>
      </w:pPr>
    </w:p>
    <w:p w14:paraId="3F8AE8F3" w14:textId="77777777" w:rsidR="006C39C6" w:rsidRPr="001A6BED" w:rsidRDefault="006C39C6" w:rsidP="006C39C6">
      <w:pPr>
        <w:rPr>
          <w:sz w:val="24"/>
          <w:szCs w:val="24"/>
          <w:lang w:val="da-DK"/>
        </w:rPr>
      </w:pPr>
    </w:p>
    <w:p w14:paraId="4F1795C8" w14:textId="77777777" w:rsidR="006C39C6" w:rsidRPr="001A6BED" w:rsidRDefault="006C39C6" w:rsidP="006C39C6">
      <w:pPr>
        <w:rPr>
          <w:sz w:val="24"/>
          <w:szCs w:val="24"/>
          <w:lang w:val="da-DK"/>
        </w:rPr>
      </w:pPr>
    </w:p>
    <w:p w14:paraId="56D9FBE3" w14:textId="77777777" w:rsidR="006C39C6" w:rsidRPr="001A6BED" w:rsidRDefault="006C39C6" w:rsidP="006C39C6">
      <w:pPr>
        <w:rPr>
          <w:sz w:val="24"/>
          <w:szCs w:val="24"/>
          <w:lang w:val="da-DK"/>
        </w:rPr>
      </w:pPr>
    </w:p>
    <w:p w14:paraId="03A11254" w14:textId="77777777" w:rsidR="006C39C6" w:rsidRPr="001A6BED" w:rsidRDefault="006C39C6" w:rsidP="006C39C6">
      <w:pPr>
        <w:rPr>
          <w:sz w:val="24"/>
          <w:szCs w:val="24"/>
          <w:lang w:val="da-DK"/>
        </w:rPr>
      </w:pPr>
    </w:p>
    <w:p w14:paraId="5548D258" w14:textId="77777777" w:rsidR="006C39C6" w:rsidRPr="001A6BED" w:rsidRDefault="006C39C6" w:rsidP="006C39C6">
      <w:pPr>
        <w:rPr>
          <w:sz w:val="24"/>
          <w:szCs w:val="24"/>
          <w:lang w:val="da-DK"/>
        </w:rPr>
      </w:pPr>
    </w:p>
    <w:p w14:paraId="0BFC16F0" w14:textId="77777777" w:rsidR="00E80305" w:rsidRPr="001A6BED" w:rsidRDefault="00E80305" w:rsidP="006C39C6">
      <w:pPr>
        <w:rPr>
          <w:sz w:val="24"/>
          <w:szCs w:val="24"/>
          <w:lang w:val="da-DK"/>
        </w:rPr>
      </w:pPr>
    </w:p>
    <w:p w14:paraId="6108A79D" w14:textId="77777777" w:rsidR="006C39C6" w:rsidRPr="001A6BED" w:rsidRDefault="006C39C6" w:rsidP="006C39C6">
      <w:pPr>
        <w:rPr>
          <w:sz w:val="24"/>
          <w:szCs w:val="24"/>
          <w:lang w:val="da-DK"/>
        </w:rPr>
      </w:pPr>
    </w:p>
    <w:p w14:paraId="2413153E" w14:textId="6C0C937B" w:rsidR="00D147D1" w:rsidRPr="001A6BED" w:rsidRDefault="00D147D1" w:rsidP="00D147D1">
      <w:pPr>
        <w:rPr>
          <w:sz w:val="24"/>
          <w:szCs w:val="24"/>
          <w:lang w:val="da-DK"/>
        </w:rPr>
      </w:pPr>
      <w:r w:rsidRPr="001A6BED">
        <w:rPr>
          <w:sz w:val="24"/>
          <w:szCs w:val="24"/>
          <w:lang w:val="da-DK"/>
        </w:rPr>
        <w:t xml:space="preserve">Materialet er fordelt på 7 moduler i form af </w:t>
      </w:r>
      <w:r w:rsidR="002363A6">
        <w:rPr>
          <w:sz w:val="24"/>
          <w:szCs w:val="24"/>
          <w:lang w:val="da-DK"/>
        </w:rPr>
        <w:t>PowerPoints</w:t>
      </w:r>
      <w:r w:rsidRPr="001A6BED">
        <w:rPr>
          <w:sz w:val="24"/>
          <w:szCs w:val="24"/>
          <w:lang w:val="da-DK"/>
        </w:rPr>
        <w:t xml:space="preserve"> med tilhørende lærervejledninger.</w:t>
      </w:r>
    </w:p>
    <w:p w14:paraId="0B22B1E2" w14:textId="77777777" w:rsidR="00D147D1" w:rsidRPr="001A6BED" w:rsidRDefault="00D147D1" w:rsidP="00D147D1">
      <w:pPr>
        <w:rPr>
          <w:sz w:val="24"/>
          <w:szCs w:val="24"/>
          <w:lang w:val="da-DK"/>
        </w:rPr>
      </w:pPr>
      <w:r w:rsidRPr="001A6BED">
        <w:rPr>
          <w:noProof/>
          <w:lang w:val="da-DK" w:eastAsia="da-DK"/>
        </w:rPr>
        <mc:AlternateContent>
          <mc:Choice Requires="wps">
            <w:drawing>
              <wp:anchor distT="45720" distB="45720" distL="114300" distR="114300" simplePos="0" relativeHeight="251719680" behindDoc="0" locked="0" layoutInCell="1" allowOverlap="1" wp14:anchorId="59D0B681" wp14:editId="36F664C1">
                <wp:simplePos x="0" y="0"/>
                <wp:positionH relativeFrom="column">
                  <wp:posOffset>4315460</wp:posOffset>
                </wp:positionH>
                <wp:positionV relativeFrom="paragraph">
                  <wp:posOffset>14605</wp:posOffset>
                </wp:positionV>
                <wp:extent cx="1543050" cy="4500245"/>
                <wp:effectExtent l="0" t="0" r="0" b="0"/>
                <wp:wrapSquare wrapText="bothSides"/>
                <wp:docPr id="236" name="Tekstfelt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4500245"/>
                        </a:xfrm>
                        <a:prstGeom prst="rect">
                          <a:avLst/>
                        </a:prstGeom>
                        <a:solidFill>
                          <a:srgbClr val="FFFFFF"/>
                        </a:solidFill>
                        <a:ln w="9525">
                          <a:noFill/>
                          <a:miter lim="800000"/>
                          <a:headEnd/>
                          <a:tailEnd/>
                        </a:ln>
                      </wps:spPr>
                      <wps:txbx>
                        <w:txbxContent>
                          <w:p w14:paraId="663149B2" w14:textId="77777777" w:rsidR="004C613B" w:rsidRDefault="004C613B" w:rsidP="00D147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D0B681" id="Tekstfelt 236" o:spid="_x0000_s1037" type="#_x0000_t202" style="position:absolute;margin-left:339.8pt;margin-top:1.15pt;width:121.5pt;height:354.3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" stroked="f">
                <v:textbox>
                  <w:txbxContent>
                    <w:p w14:paraId="663149B2" w14:textId="77777777" w:rsidR="004C613B" w:rsidRDefault="004C613B" w:rsidP="00D147D1"/>
                  </w:txbxContent>
                </v:textbox>
                <w10:wrap type="square"/>
              </v:shape>
            </w:pict>
          </mc:Fallback>
        </mc:AlternateContent>
      </w:r>
    </w:p>
    <w:p w14:paraId="0BE51EB0" w14:textId="7B28FED9" w:rsidR="00D147D1" w:rsidRPr="001A6BED" w:rsidRDefault="00D147D1" w:rsidP="008B4F03">
      <w:pPr>
        <w:pStyle w:val="Listeafsnit"/>
        <w:numPr>
          <w:ilvl w:val="0"/>
          <w:numId w:val="20"/>
        </w:numPr>
        <w:rPr>
          <w:sz w:val="24"/>
          <w:szCs w:val="24"/>
          <w:lang w:val="da-DK"/>
        </w:rPr>
      </w:pPr>
      <w:r w:rsidRPr="001A6BED">
        <w:rPr>
          <w:b/>
          <w:sz w:val="24"/>
          <w:szCs w:val="24"/>
          <w:u w:val="single"/>
          <w:lang w:val="da-DK"/>
        </w:rPr>
        <w:t>Modul 1</w:t>
      </w:r>
      <w:r w:rsidRPr="001A6BED">
        <w:rPr>
          <w:sz w:val="24"/>
          <w:szCs w:val="24"/>
          <w:lang w:val="da-DK"/>
        </w:rPr>
        <w:t xml:space="preserve">: </w:t>
      </w:r>
    </w:p>
    <w:p w14:paraId="6FD7046D" w14:textId="0284ABAA" w:rsidR="00D147D1" w:rsidRPr="001A6BED" w:rsidRDefault="00D147D1" w:rsidP="008B4F03">
      <w:pPr>
        <w:pStyle w:val="Listeafsnit"/>
        <w:numPr>
          <w:ilvl w:val="0"/>
          <w:numId w:val="21"/>
        </w:numPr>
        <w:rPr>
          <w:sz w:val="24"/>
          <w:szCs w:val="24"/>
          <w:lang w:val="da-DK"/>
        </w:rPr>
      </w:pPr>
      <w:r w:rsidRPr="001A6BED">
        <w:rPr>
          <w:sz w:val="24"/>
          <w:szCs w:val="24"/>
          <w:lang w:val="da-DK"/>
        </w:rPr>
        <w:t>Intro 1 + lære</w:t>
      </w:r>
      <w:r w:rsidR="00341902">
        <w:rPr>
          <w:sz w:val="24"/>
          <w:szCs w:val="24"/>
          <w:lang w:val="da-DK"/>
        </w:rPr>
        <w:t>r</w:t>
      </w:r>
      <w:r w:rsidRPr="001A6BED">
        <w:rPr>
          <w:sz w:val="24"/>
          <w:szCs w:val="24"/>
          <w:lang w:val="da-DK"/>
        </w:rPr>
        <w:t>vejledning.</w:t>
      </w:r>
    </w:p>
    <w:p w14:paraId="26D1B62C" w14:textId="36BA5BAB" w:rsidR="00D147D1" w:rsidRPr="001A6BED" w:rsidRDefault="00D147D1" w:rsidP="008B4F03">
      <w:pPr>
        <w:pStyle w:val="Listeafsnit"/>
        <w:numPr>
          <w:ilvl w:val="0"/>
          <w:numId w:val="21"/>
        </w:numPr>
        <w:rPr>
          <w:sz w:val="24"/>
          <w:szCs w:val="24"/>
          <w:lang w:val="da-DK"/>
        </w:rPr>
      </w:pPr>
      <w:r w:rsidRPr="001A6BED">
        <w:rPr>
          <w:sz w:val="24"/>
          <w:szCs w:val="24"/>
          <w:lang w:val="da-DK"/>
        </w:rPr>
        <w:t>Intro 2 + lære</w:t>
      </w:r>
      <w:r w:rsidR="00341902">
        <w:rPr>
          <w:sz w:val="24"/>
          <w:szCs w:val="24"/>
          <w:lang w:val="da-DK"/>
        </w:rPr>
        <w:t>r</w:t>
      </w:r>
      <w:r w:rsidRPr="001A6BED">
        <w:rPr>
          <w:sz w:val="24"/>
          <w:szCs w:val="24"/>
          <w:lang w:val="da-DK"/>
        </w:rPr>
        <w:t>vejledning.</w:t>
      </w:r>
    </w:p>
    <w:p w14:paraId="5646711A" w14:textId="77777777" w:rsidR="00D147D1" w:rsidRPr="001A6BED" w:rsidRDefault="00D147D1" w:rsidP="00D147D1">
      <w:pPr>
        <w:pStyle w:val="Listeafsnit"/>
        <w:ind w:left="1440"/>
        <w:rPr>
          <w:sz w:val="24"/>
          <w:szCs w:val="24"/>
          <w:lang w:val="da-DK"/>
        </w:rPr>
      </w:pPr>
    </w:p>
    <w:p w14:paraId="676DD859" w14:textId="77777777" w:rsidR="00D147D1" w:rsidRPr="001A6BED" w:rsidRDefault="00D147D1" w:rsidP="008B4F03">
      <w:pPr>
        <w:pStyle w:val="Listeafsnit"/>
        <w:numPr>
          <w:ilvl w:val="0"/>
          <w:numId w:val="20"/>
        </w:numPr>
        <w:rPr>
          <w:sz w:val="24"/>
          <w:szCs w:val="24"/>
          <w:lang w:val="da-DK"/>
        </w:rPr>
      </w:pPr>
      <w:r w:rsidRPr="001A6BED">
        <w:rPr>
          <w:b/>
          <w:sz w:val="24"/>
          <w:szCs w:val="24"/>
          <w:u w:val="single"/>
          <w:lang w:val="da-DK"/>
        </w:rPr>
        <w:t>Modul 2</w:t>
      </w:r>
      <w:r w:rsidRPr="001A6BED">
        <w:rPr>
          <w:sz w:val="24"/>
          <w:szCs w:val="24"/>
          <w:lang w:val="da-DK"/>
        </w:rPr>
        <w:t xml:space="preserve">: </w:t>
      </w:r>
    </w:p>
    <w:p w14:paraId="7C11A95E" w14:textId="265B90D5" w:rsidR="00D147D1" w:rsidRPr="001A6BED" w:rsidRDefault="00D147D1" w:rsidP="008B4F03">
      <w:pPr>
        <w:pStyle w:val="Listeafsnit"/>
        <w:numPr>
          <w:ilvl w:val="0"/>
          <w:numId w:val="22"/>
        </w:numPr>
        <w:rPr>
          <w:sz w:val="24"/>
          <w:szCs w:val="24"/>
          <w:lang w:val="da-DK"/>
        </w:rPr>
      </w:pPr>
      <w:r w:rsidRPr="001A6BED">
        <w:rPr>
          <w:noProof/>
          <w:lang w:val="da-DK" w:eastAsia="da-DK"/>
        </w:rPr>
        <w:drawing>
          <wp:anchor distT="0" distB="0" distL="114300" distR="114300" simplePos="0" relativeHeight="251720704" behindDoc="0" locked="0" layoutInCell="1" allowOverlap="1" wp14:anchorId="25841D8D" wp14:editId="586E711B">
            <wp:simplePos x="0" y="0"/>
            <wp:positionH relativeFrom="margin">
              <wp:posOffset>4398645</wp:posOffset>
            </wp:positionH>
            <wp:positionV relativeFrom="paragraph">
              <wp:posOffset>121920</wp:posOffset>
            </wp:positionV>
            <wp:extent cx="1363980" cy="1916430"/>
            <wp:effectExtent l="0" t="0" r="7620" b="762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4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63980" cy="1916430"/>
                    </a:xfrm>
                    <a:prstGeom prst="rect">
                      <a:avLst/>
                    </a:prstGeom>
                    <a:noFill/>
                  </pic:spPr>
                </pic:pic>
              </a:graphicData>
            </a:graphic>
            <wp14:sizeRelH relativeFrom="page">
              <wp14:pctWidth>0</wp14:pctWidth>
            </wp14:sizeRelH>
            <wp14:sizeRelV relativeFrom="page">
              <wp14:pctHeight>0</wp14:pctHeight>
            </wp14:sizeRelV>
          </wp:anchor>
        </w:drawing>
      </w:r>
      <w:r w:rsidRPr="001A6BED">
        <w:rPr>
          <w:sz w:val="24"/>
          <w:szCs w:val="24"/>
          <w:lang w:val="da-DK"/>
        </w:rPr>
        <w:t>Kondition og udholdenhed + lære</w:t>
      </w:r>
      <w:r w:rsidR="00341902">
        <w:rPr>
          <w:sz w:val="24"/>
          <w:szCs w:val="24"/>
          <w:lang w:val="da-DK"/>
        </w:rPr>
        <w:t>r</w:t>
      </w:r>
      <w:r w:rsidRPr="001A6BED">
        <w:rPr>
          <w:sz w:val="24"/>
          <w:szCs w:val="24"/>
          <w:lang w:val="da-DK"/>
        </w:rPr>
        <w:t>vejledning.</w:t>
      </w:r>
    </w:p>
    <w:p w14:paraId="4C9B6F96" w14:textId="77777777" w:rsidR="00D147D1" w:rsidRPr="001A6BED" w:rsidRDefault="00D147D1" w:rsidP="00D147D1">
      <w:pPr>
        <w:pStyle w:val="Listeafsnit"/>
        <w:rPr>
          <w:sz w:val="24"/>
          <w:szCs w:val="24"/>
          <w:lang w:val="da-DK"/>
        </w:rPr>
      </w:pPr>
    </w:p>
    <w:p w14:paraId="0214B1D3" w14:textId="77777777" w:rsidR="00D147D1" w:rsidRPr="001A6BED" w:rsidRDefault="00D147D1" w:rsidP="008B4F03">
      <w:pPr>
        <w:pStyle w:val="Listeafsnit"/>
        <w:numPr>
          <w:ilvl w:val="0"/>
          <w:numId w:val="20"/>
        </w:numPr>
        <w:spacing w:before="0" w:after="0"/>
        <w:rPr>
          <w:sz w:val="24"/>
          <w:szCs w:val="24"/>
          <w:lang w:val="da-DK"/>
        </w:rPr>
      </w:pPr>
      <w:r w:rsidRPr="001A6BED">
        <w:rPr>
          <w:b/>
          <w:sz w:val="24"/>
          <w:szCs w:val="24"/>
          <w:u w:val="single"/>
          <w:lang w:val="da-DK"/>
        </w:rPr>
        <w:t>Modul 3:</w:t>
      </w:r>
      <w:r w:rsidRPr="001A6BED">
        <w:rPr>
          <w:sz w:val="24"/>
          <w:szCs w:val="24"/>
          <w:lang w:val="da-DK"/>
        </w:rPr>
        <w:t xml:space="preserve"> </w:t>
      </w:r>
    </w:p>
    <w:p w14:paraId="6EF6A771" w14:textId="39FB8E08" w:rsidR="00D147D1" w:rsidRPr="001A6BED" w:rsidRDefault="00D147D1" w:rsidP="008B4F03">
      <w:pPr>
        <w:pStyle w:val="Listeafsnit"/>
        <w:numPr>
          <w:ilvl w:val="0"/>
          <w:numId w:val="22"/>
        </w:numPr>
        <w:spacing w:before="0" w:after="0"/>
        <w:rPr>
          <w:sz w:val="24"/>
          <w:szCs w:val="24"/>
          <w:lang w:val="da-DK"/>
        </w:rPr>
      </w:pPr>
      <w:r w:rsidRPr="001A6BED">
        <w:rPr>
          <w:sz w:val="24"/>
          <w:szCs w:val="24"/>
          <w:lang w:val="da-DK"/>
        </w:rPr>
        <w:t>Muskelstyrke i håndgreb og arme + lære</w:t>
      </w:r>
      <w:r w:rsidR="00341902">
        <w:rPr>
          <w:sz w:val="24"/>
          <w:szCs w:val="24"/>
          <w:lang w:val="da-DK"/>
        </w:rPr>
        <w:t>r</w:t>
      </w:r>
      <w:r w:rsidRPr="001A6BED">
        <w:rPr>
          <w:sz w:val="24"/>
          <w:szCs w:val="24"/>
          <w:lang w:val="da-DK"/>
        </w:rPr>
        <w:t>vejledning.</w:t>
      </w:r>
    </w:p>
    <w:p w14:paraId="07829850" w14:textId="77777777" w:rsidR="00D147D1" w:rsidRPr="001A6BED" w:rsidRDefault="00D147D1" w:rsidP="00D147D1">
      <w:pPr>
        <w:spacing w:before="0" w:after="0"/>
        <w:rPr>
          <w:sz w:val="24"/>
          <w:szCs w:val="24"/>
          <w:lang w:val="da-DK"/>
        </w:rPr>
      </w:pPr>
    </w:p>
    <w:p w14:paraId="3819DBA7" w14:textId="77777777" w:rsidR="00D147D1" w:rsidRPr="001A6BED" w:rsidRDefault="00D147D1" w:rsidP="008B4F03">
      <w:pPr>
        <w:pStyle w:val="Listeafsnit"/>
        <w:numPr>
          <w:ilvl w:val="0"/>
          <w:numId w:val="20"/>
        </w:numPr>
        <w:spacing w:before="0" w:after="0"/>
        <w:rPr>
          <w:sz w:val="24"/>
          <w:szCs w:val="24"/>
          <w:lang w:val="da-DK"/>
        </w:rPr>
      </w:pPr>
      <w:r w:rsidRPr="001A6BED">
        <w:rPr>
          <w:b/>
          <w:sz w:val="24"/>
          <w:szCs w:val="24"/>
          <w:u w:val="single"/>
          <w:lang w:val="da-DK"/>
        </w:rPr>
        <w:t>Modul 4:</w:t>
      </w:r>
      <w:r w:rsidRPr="001A6BED">
        <w:rPr>
          <w:sz w:val="24"/>
          <w:szCs w:val="24"/>
          <w:lang w:val="da-DK"/>
        </w:rPr>
        <w:t xml:space="preserve">  </w:t>
      </w:r>
    </w:p>
    <w:p w14:paraId="530C5E0C" w14:textId="3FA5FC7A" w:rsidR="00D147D1" w:rsidRPr="001A6BED" w:rsidRDefault="00D147D1" w:rsidP="008B4F03">
      <w:pPr>
        <w:pStyle w:val="Listeafsnit"/>
        <w:numPr>
          <w:ilvl w:val="0"/>
          <w:numId w:val="22"/>
        </w:numPr>
        <w:spacing w:before="0" w:after="0"/>
        <w:rPr>
          <w:sz w:val="24"/>
          <w:szCs w:val="24"/>
          <w:lang w:val="da-DK"/>
        </w:rPr>
      </w:pPr>
      <w:r w:rsidRPr="001A6BED">
        <w:rPr>
          <w:sz w:val="24"/>
          <w:szCs w:val="24"/>
          <w:lang w:val="da-DK"/>
        </w:rPr>
        <w:t>Muskelstyrke i lårets muskler + lære</w:t>
      </w:r>
      <w:r w:rsidR="00341902">
        <w:rPr>
          <w:sz w:val="24"/>
          <w:szCs w:val="24"/>
          <w:lang w:val="da-DK"/>
        </w:rPr>
        <w:t>r</w:t>
      </w:r>
      <w:r w:rsidRPr="001A6BED">
        <w:rPr>
          <w:sz w:val="24"/>
          <w:szCs w:val="24"/>
          <w:lang w:val="da-DK"/>
        </w:rPr>
        <w:t>vejledning.</w:t>
      </w:r>
    </w:p>
    <w:p w14:paraId="1C80DE09" w14:textId="77777777" w:rsidR="00D147D1" w:rsidRPr="001A6BED" w:rsidRDefault="00D147D1" w:rsidP="00D147D1">
      <w:pPr>
        <w:pStyle w:val="Listeafsnit"/>
        <w:rPr>
          <w:sz w:val="24"/>
          <w:szCs w:val="24"/>
          <w:lang w:val="da-DK"/>
        </w:rPr>
      </w:pPr>
    </w:p>
    <w:p w14:paraId="16D2B36C" w14:textId="77777777" w:rsidR="00D147D1" w:rsidRPr="001A6BED" w:rsidRDefault="00D147D1" w:rsidP="008B4F03">
      <w:pPr>
        <w:pStyle w:val="Listeafsnit"/>
        <w:numPr>
          <w:ilvl w:val="0"/>
          <w:numId w:val="20"/>
        </w:numPr>
        <w:spacing w:before="0" w:after="0"/>
        <w:rPr>
          <w:sz w:val="24"/>
          <w:szCs w:val="24"/>
          <w:lang w:val="da-DK"/>
        </w:rPr>
      </w:pPr>
      <w:r w:rsidRPr="001A6BED">
        <w:rPr>
          <w:b/>
          <w:sz w:val="24"/>
          <w:szCs w:val="24"/>
          <w:u w:val="single"/>
          <w:lang w:val="da-DK"/>
        </w:rPr>
        <w:t>Modul 5</w:t>
      </w:r>
      <w:r w:rsidRPr="001A6BED">
        <w:rPr>
          <w:sz w:val="24"/>
          <w:szCs w:val="24"/>
          <w:lang w:val="da-DK"/>
        </w:rPr>
        <w:t>:</w:t>
      </w:r>
    </w:p>
    <w:p w14:paraId="2C39F9E5" w14:textId="5DD3A996" w:rsidR="00D147D1" w:rsidRPr="001A6BED" w:rsidRDefault="00D147D1" w:rsidP="008B4F03">
      <w:pPr>
        <w:pStyle w:val="Listeafsnit"/>
        <w:numPr>
          <w:ilvl w:val="0"/>
          <w:numId w:val="22"/>
        </w:numPr>
        <w:spacing w:before="0" w:after="0"/>
        <w:rPr>
          <w:sz w:val="24"/>
          <w:szCs w:val="24"/>
          <w:lang w:val="da-DK"/>
        </w:rPr>
      </w:pPr>
      <w:r w:rsidRPr="001A6BED">
        <w:rPr>
          <w:sz w:val="24"/>
          <w:szCs w:val="24"/>
          <w:lang w:val="da-DK"/>
        </w:rPr>
        <w:t>Balance + lære</w:t>
      </w:r>
      <w:r w:rsidR="00341902">
        <w:rPr>
          <w:sz w:val="24"/>
          <w:szCs w:val="24"/>
          <w:lang w:val="da-DK"/>
        </w:rPr>
        <w:t>r</w:t>
      </w:r>
      <w:r w:rsidRPr="001A6BED">
        <w:rPr>
          <w:sz w:val="24"/>
          <w:szCs w:val="24"/>
          <w:lang w:val="da-DK"/>
        </w:rPr>
        <w:t>vejledning.</w:t>
      </w:r>
    </w:p>
    <w:p w14:paraId="4734A0DB" w14:textId="77777777" w:rsidR="00D147D1" w:rsidRPr="001A6BED" w:rsidRDefault="00D147D1" w:rsidP="00D147D1">
      <w:pPr>
        <w:spacing w:before="0" w:after="0"/>
        <w:rPr>
          <w:sz w:val="24"/>
          <w:szCs w:val="24"/>
          <w:lang w:val="da-DK"/>
        </w:rPr>
      </w:pPr>
    </w:p>
    <w:p w14:paraId="490BC328" w14:textId="77777777" w:rsidR="00D147D1" w:rsidRPr="001A6BED" w:rsidRDefault="00D147D1" w:rsidP="008B4F03">
      <w:pPr>
        <w:pStyle w:val="Listeafsnit"/>
        <w:numPr>
          <w:ilvl w:val="0"/>
          <w:numId w:val="20"/>
        </w:numPr>
        <w:spacing w:before="0" w:after="0"/>
        <w:rPr>
          <w:sz w:val="24"/>
          <w:szCs w:val="24"/>
          <w:lang w:val="da-DK"/>
        </w:rPr>
      </w:pPr>
      <w:r w:rsidRPr="001A6BED">
        <w:rPr>
          <w:b/>
          <w:sz w:val="24"/>
          <w:szCs w:val="24"/>
          <w:u w:val="single"/>
          <w:lang w:val="da-DK"/>
        </w:rPr>
        <w:t>Modul 6:</w:t>
      </w:r>
      <w:r w:rsidRPr="001A6BED">
        <w:rPr>
          <w:sz w:val="24"/>
          <w:szCs w:val="24"/>
          <w:lang w:val="da-DK"/>
        </w:rPr>
        <w:t xml:space="preserve"> </w:t>
      </w:r>
    </w:p>
    <w:p w14:paraId="634AA7F3" w14:textId="3F6C54BC" w:rsidR="00D147D1" w:rsidRPr="001A6BED" w:rsidRDefault="00D147D1" w:rsidP="008B4F03">
      <w:pPr>
        <w:pStyle w:val="Listeafsnit"/>
        <w:numPr>
          <w:ilvl w:val="0"/>
          <w:numId w:val="22"/>
        </w:numPr>
        <w:spacing w:before="0" w:after="0"/>
        <w:rPr>
          <w:sz w:val="24"/>
          <w:szCs w:val="24"/>
          <w:lang w:val="da-DK"/>
        </w:rPr>
      </w:pPr>
      <w:r w:rsidRPr="001A6BED">
        <w:rPr>
          <w:sz w:val="24"/>
          <w:szCs w:val="24"/>
          <w:lang w:val="da-DK"/>
        </w:rPr>
        <w:t>Blodtryk + lære</w:t>
      </w:r>
      <w:r w:rsidR="00341902">
        <w:rPr>
          <w:sz w:val="24"/>
          <w:szCs w:val="24"/>
          <w:lang w:val="da-DK"/>
        </w:rPr>
        <w:t>r</w:t>
      </w:r>
      <w:r w:rsidRPr="001A6BED">
        <w:rPr>
          <w:sz w:val="24"/>
          <w:szCs w:val="24"/>
          <w:lang w:val="da-DK"/>
        </w:rPr>
        <w:t>vejledning.</w:t>
      </w:r>
    </w:p>
    <w:p w14:paraId="421A0DFD" w14:textId="77777777" w:rsidR="00D147D1" w:rsidRPr="001A6BED" w:rsidRDefault="00D147D1" w:rsidP="00D147D1">
      <w:pPr>
        <w:pStyle w:val="Listeafsnit"/>
        <w:rPr>
          <w:sz w:val="24"/>
          <w:szCs w:val="24"/>
          <w:lang w:val="da-DK"/>
        </w:rPr>
      </w:pPr>
    </w:p>
    <w:p w14:paraId="7C976E49" w14:textId="77777777" w:rsidR="00D147D1" w:rsidRPr="001A6BED" w:rsidRDefault="00D147D1" w:rsidP="008B4F03">
      <w:pPr>
        <w:pStyle w:val="Listeafsnit"/>
        <w:numPr>
          <w:ilvl w:val="0"/>
          <w:numId w:val="20"/>
        </w:numPr>
        <w:rPr>
          <w:sz w:val="24"/>
          <w:szCs w:val="24"/>
          <w:lang w:val="da-DK"/>
        </w:rPr>
      </w:pPr>
      <w:r w:rsidRPr="001A6BED">
        <w:rPr>
          <w:b/>
          <w:sz w:val="24"/>
          <w:szCs w:val="24"/>
          <w:u w:val="single"/>
          <w:lang w:val="da-DK"/>
        </w:rPr>
        <w:t>Modul 7:</w:t>
      </w:r>
      <w:r w:rsidRPr="001A6BED">
        <w:rPr>
          <w:sz w:val="24"/>
          <w:szCs w:val="24"/>
          <w:lang w:val="da-DK"/>
        </w:rPr>
        <w:t xml:space="preserve"> </w:t>
      </w:r>
    </w:p>
    <w:p w14:paraId="586EDC61" w14:textId="1C1DD475" w:rsidR="00D147D1" w:rsidRPr="001A6BED" w:rsidRDefault="00D147D1" w:rsidP="008B4F03">
      <w:pPr>
        <w:pStyle w:val="Listeafsnit"/>
        <w:numPr>
          <w:ilvl w:val="0"/>
          <w:numId w:val="22"/>
        </w:numPr>
        <w:rPr>
          <w:sz w:val="24"/>
          <w:szCs w:val="24"/>
          <w:lang w:val="da-DK"/>
        </w:rPr>
      </w:pPr>
      <w:r w:rsidRPr="001A6BED">
        <w:rPr>
          <w:sz w:val="24"/>
          <w:szCs w:val="24"/>
          <w:lang w:val="da-DK"/>
        </w:rPr>
        <w:t>Kost, BMI, Fedtprocent og Hoftemål + lære</w:t>
      </w:r>
      <w:r w:rsidR="00341902">
        <w:rPr>
          <w:sz w:val="24"/>
          <w:szCs w:val="24"/>
          <w:lang w:val="da-DK"/>
        </w:rPr>
        <w:t>r</w:t>
      </w:r>
      <w:r w:rsidRPr="001A6BED">
        <w:rPr>
          <w:sz w:val="24"/>
          <w:szCs w:val="24"/>
          <w:lang w:val="da-DK"/>
        </w:rPr>
        <w:t>vejledning.</w:t>
      </w:r>
    </w:p>
    <w:p w14:paraId="30096ACD" w14:textId="77777777" w:rsidR="00D147D1" w:rsidRPr="001A6BED" w:rsidRDefault="00D147D1" w:rsidP="00D147D1">
      <w:pPr>
        <w:rPr>
          <w:sz w:val="24"/>
          <w:szCs w:val="24"/>
          <w:lang w:val="da-DK"/>
        </w:rPr>
      </w:pPr>
    </w:p>
    <w:p w14:paraId="74531416" w14:textId="1B9509CF" w:rsidR="00D147D1" w:rsidRPr="001A6BED" w:rsidRDefault="005F7E1D" w:rsidP="008B4F03">
      <w:pPr>
        <w:pStyle w:val="Listeafsnit"/>
        <w:numPr>
          <w:ilvl w:val="0"/>
          <w:numId w:val="23"/>
        </w:numPr>
        <w:rPr>
          <w:sz w:val="24"/>
          <w:szCs w:val="24"/>
          <w:lang w:val="da-DK"/>
        </w:rPr>
      </w:pPr>
      <w:r w:rsidRPr="001A6BED">
        <w:rPr>
          <w:sz w:val="24"/>
          <w:szCs w:val="24"/>
          <w:lang w:val="da-DK"/>
        </w:rPr>
        <w:t>Interaktive</w:t>
      </w:r>
      <w:r w:rsidR="00D147D1" w:rsidRPr="001A6BED">
        <w:rPr>
          <w:sz w:val="24"/>
          <w:szCs w:val="24"/>
          <w:lang w:val="da-DK"/>
        </w:rPr>
        <w:t xml:space="preserve"> seniorsundhedsprofil</w:t>
      </w:r>
      <w:r w:rsidR="00D67D5D">
        <w:rPr>
          <w:sz w:val="24"/>
          <w:szCs w:val="24"/>
          <w:lang w:val="da-DK"/>
        </w:rPr>
        <w:t>er</w:t>
      </w:r>
      <w:r w:rsidR="00D147D1" w:rsidRPr="001A6BED">
        <w:rPr>
          <w:sz w:val="24"/>
          <w:szCs w:val="24"/>
          <w:lang w:val="da-DK"/>
        </w:rPr>
        <w:t xml:space="preserve"> til opsamling af senior</w:t>
      </w:r>
      <w:r>
        <w:rPr>
          <w:sz w:val="24"/>
          <w:szCs w:val="24"/>
          <w:lang w:val="da-DK"/>
        </w:rPr>
        <w:t>er</w:t>
      </w:r>
      <w:r w:rsidR="00D147D1" w:rsidRPr="001A6BED">
        <w:rPr>
          <w:sz w:val="24"/>
          <w:szCs w:val="24"/>
          <w:lang w:val="da-DK"/>
        </w:rPr>
        <w:t>nes testresultater. Profilen kan udskrives til senior</w:t>
      </w:r>
      <w:r w:rsidR="00341902">
        <w:rPr>
          <w:sz w:val="24"/>
          <w:szCs w:val="24"/>
          <w:lang w:val="da-DK"/>
        </w:rPr>
        <w:t>erne</w:t>
      </w:r>
      <w:r w:rsidR="00D147D1" w:rsidRPr="001A6BED">
        <w:rPr>
          <w:sz w:val="24"/>
          <w:szCs w:val="24"/>
          <w:lang w:val="da-DK"/>
        </w:rPr>
        <w:t>.</w:t>
      </w:r>
    </w:p>
    <w:p w14:paraId="32367320" w14:textId="2741D01E" w:rsidR="00D147D1" w:rsidRPr="001A6BED" w:rsidRDefault="00D147D1" w:rsidP="008B4F03">
      <w:pPr>
        <w:pStyle w:val="Listeafsnit"/>
        <w:numPr>
          <w:ilvl w:val="0"/>
          <w:numId w:val="23"/>
        </w:numPr>
        <w:rPr>
          <w:sz w:val="24"/>
          <w:szCs w:val="24"/>
          <w:lang w:val="da-DK"/>
        </w:rPr>
      </w:pPr>
      <w:r w:rsidRPr="001A6BED">
        <w:rPr>
          <w:sz w:val="24"/>
          <w:szCs w:val="24"/>
          <w:lang w:val="da-DK"/>
        </w:rPr>
        <w:t>En kalorietæller/beregner.</w:t>
      </w:r>
    </w:p>
    <w:p w14:paraId="6DEB5216" w14:textId="22D9DC9A" w:rsidR="00D147D1" w:rsidRPr="001A6BED" w:rsidRDefault="00D147D1" w:rsidP="008B4F03">
      <w:pPr>
        <w:pStyle w:val="Listeafsnit"/>
        <w:numPr>
          <w:ilvl w:val="0"/>
          <w:numId w:val="23"/>
        </w:numPr>
        <w:rPr>
          <w:sz w:val="24"/>
          <w:szCs w:val="24"/>
          <w:lang w:val="da-DK"/>
        </w:rPr>
      </w:pPr>
      <w:r w:rsidRPr="001A6BED">
        <w:rPr>
          <w:sz w:val="24"/>
          <w:szCs w:val="24"/>
          <w:lang w:val="da-DK"/>
        </w:rPr>
        <w:t>En proteintæller/beregner.</w:t>
      </w:r>
    </w:p>
    <w:p w14:paraId="77B9106C" w14:textId="77777777" w:rsidR="006C39C6" w:rsidRPr="001A6BED" w:rsidRDefault="006C39C6" w:rsidP="006C39C6">
      <w:pPr>
        <w:rPr>
          <w:sz w:val="24"/>
          <w:szCs w:val="24"/>
          <w:lang w:val="da-DK"/>
        </w:rPr>
      </w:pPr>
    </w:p>
    <w:p w14:paraId="11B7F7F2" w14:textId="71DB8B68" w:rsidR="0079019D" w:rsidRPr="001A6BED" w:rsidRDefault="0079019D">
      <w:pPr>
        <w:rPr>
          <w:lang w:val="da-DK"/>
        </w:rPr>
      </w:pPr>
    </w:p>
    <w:sectPr w:rsidR="0079019D" w:rsidRPr="001A6BED" w:rsidSect="006C39C6">
      <w:footerReference w:type="default" r:id="rId29"/>
      <w:pgSz w:w="11906" w:h="16838"/>
      <w:pgMar w:top="1418" w:right="1418" w:bottom="1418" w:left="1418" w:header="709" w:footer="709" w:gutter="0"/>
      <w:pgBorders w:offsetFrom="page">
        <w:top w:val="thinThickMediumGap" w:sz="24" w:space="24" w:color="2F5496" w:themeColor="accent1" w:themeShade="BF"/>
        <w:left w:val="thinThickMediumGap" w:sz="24" w:space="24" w:color="2F5496" w:themeColor="accent1" w:themeShade="BF"/>
        <w:bottom w:val="thickThinMediumGap" w:sz="24" w:space="24" w:color="2F5496" w:themeColor="accent1" w:themeShade="BF"/>
        <w:right w:val="thickThinMediumGap" w:sz="24" w:space="24" w:color="2F5496" w:themeColor="accent1" w:themeShade="BF"/>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B64822" w14:textId="77777777" w:rsidR="007D355B" w:rsidRDefault="007D355B">
      <w:pPr>
        <w:spacing w:before="0" w:after="0" w:line="240" w:lineRule="auto"/>
      </w:pPr>
      <w:r>
        <w:separator/>
      </w:r>
    </w:p>
  </w:endnote>
  <w:endnote w:type="continuationSeparator" w:id="0">
    <w:p w14:paraId="23D28BC9" w14:textId="77777777" w:rsidR="007D355B" w:rsidRDefault="007D355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1506318"/>
      <w:docPartObj>
        <w:docPartGallery w:val="Page Numbers (Bottom of Page)"/>
        <w:docPartUnique/>
      </w:docPartObj>
    </w:sdtPr>
    <w:sdtEndPr/>
    <w:sdtContent>
      <w:p w14:paraId="31DAF6F2" w14:textId="48803C46" w:rsidR="004C613B" w:rsidRDefault="004C613B">
        <w:pPr>
          <w:pStyle w:val="Sidefod"/>
          <w:jc w:val="right"/>
        </w:pPr>
        <w:r>
          <w:fldChar w:fldCharType="begin"/>
        </w:r>
        <w:r>
          <w:instrText>PAGE   \* MERGEFORMAT</w:instrText>
        </w:r>
        <w:r>
          <w:fldChar w:fldCharType="separate"/>
        </w:r>
        <w:r w:rsidR="00AF3AC9">
          <w:rPr>
            <w:noProof/>
          </w:rPr>
          <w:t>2</w:t>
        </w:r>
        <w:r>
          <w:fldChar w:fldCharType="end"/>
        </w:r>
      </w:p>
    </w:sdtContent>
  </w:sdt>
  <w:p w14:paraId="38407FE0" w14:textId="77777777" w:rsidR="004C613B" w:rsidRDefault="004C613B">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7977080"/>
      <w:docPartObj>
        <w:docPartGallery w:val="Page Numbers (Bottom of Page)"/>
        <w:docPartUnique/>
      </w:docPartObj>
    </w:sdtPr>
    <w:sdtEndPr/>
    <w:sdtContent>
      <w:p w14:paraId="47F34E9E" w14:textId="224A15CE" w:rsidR="004C613B" w:rsidRDefault="004C613B">
        <w:pPr>
          <w:pStyle w:val="Sidefod"/>
          <w:jc w:val="right"/>
        </w:pPr>
        <w:r>
          <w:fldChar w:fldCharType="begin"/>
        </w:r>
        <w:r>
          <w:instrText>PAGE   \* MERGEFORMAT</w:instrText>
        </w:r>
        <w:r>
          <w:fldChar w:fldCharType="separate"/>
        </w:r>
        <w:r w:rsidR="00AF3AC9">
          <w:rPr>
            <w:noProof/>
          </w:rPr>
          <w:t>20</w:t>
        </w:r>
        <w:r>
          <w:fldChar w:fldCharType="end"/>
        </w:r>
      </w:p>
    </w:sdtContent>
  </w:sdt>
  <w:p w14:paraId="5C1BCE66" w14:textId="77777777" w:rsidR="004C613B" w:rsidRDefault="004C613B">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2EE939" w14:textId="77777777" w:rsidR="007D355B" w:rsidRDefault="007D355B">
      <w:pPr>
        <w:spacing w:before="0" w:after="0" w:line="240" w:lineRule="auto"/>
      </w:pPr>
      <w:r>
        <w:separator/>
      </w:r>
    </w:p>
  </w:footnote>
  <w:footnote w:type="continuationSeparator" w:id="0">
    <w:p w14:paraId="7DA4E808" w14:textId="77777777" w:rsidR="007D355B" w:rsidRDefault="007D355B">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2666D0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EA2"/>
      </v:shape>
    </w:pict>
  </w:numPicBullet>
  <w:abstractNum w:abstractNumId="0" w15:restartNumberingAfterBreak="0">
    <w:nsid w:val="06FE79A4"/>
    <w:multiLevelType w:val="hybridMultilevel"/>
    <w:tmpl w:val="55AE4B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9F7018A"/>
    <w:multiLevelType w:val="hybridMultilevel"/>
    <w:tmpl w:val="72465748"/>
    <w:lvl w:ilvl="0" w:tplc="04060007">
      <w:start w:val="1"/>
      <w:numFmt w:val="bullet"/>
      <w:lvlText w:val=""/>
      <w:lvlPicBulletId w:val="0"/>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 w15:restartNumberingAfterBreak="0">
    <w:nsid w:val="0C392316"/>
    <w:multiLevelType w:val="hybridMultilevel"/>
    <w:tmpl w:val="011E15DE"/>
    <w:lvl w:ilvl="0" w:tplc="3356E874">
      <w:numFmt w:val="bullet"/>
      <w:lvlText w:val="•"/>
      <w:lvlJc w:val="left"/>
      <w:pPr>
        <w:ind w:left="720" w:hanging="360"/>
      </w:pPr>
      <w:rPr>
        <w:rFonts w:ascii="Corbel" w:eastAsia="Times New Roman" w:hAnsi="Corbel"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42344AE"/>
    <w:multiLevelType w:val="hybridMultilevel"/>
    <w:tmpl w:val="19A8966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5A46D6C"/>
    <w:multiLevelType w:val="hybridMultilevel"/>
    <w:tmpl w:val="16B0C576"/>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5" w15:restartNumberingAfterBreak="0">
    <w:nsid w:val="18F058C8"/>
    <w:multiLevelType w:val="hybridMultilevel"/>
    <w:tmpl w:val="8CCC137C"/>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6" w15:restartNumberingAfterBreak="0">
    <w:nsid w:val="1A40454B"/>
    <w:multiLevelType w:val="hybridMultilevel"/>
    <w:tmpl w:val="1E6EC0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B791AE5"/>
    <w:multiLevelType w:val="hybridMultilevel"/>
    <w:tmpl w:val="DFD6C1B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C0A5C14"/>
    <w:multiLevelType w:val="hybridMultilevel"/>
    <w:tmpl w:val="9A5E972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D446BDE"/>
    <w:multiLevelType w:val="hybridMultilevel"/>
    <w:tmpl w:val="D35AC47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1FE711FD"/>
    <w:multiLevelType w:val="hybridMultilevel"/>
    <w:tmpl w:val="99DE59AE"/>
    <w:lvl w:ilvl="0" w:tplc="04060007">
      <w:start w:val="1"/>
      <w:numFmt w:val="bullet"/>
      <w:lvlText w:val=""/>
      <w:lvlPicBulletId w:val="0"/>
      <w:lvlJc w:val="left"/>
      <w:pPr>
        <w:ind w:left="770" w:hanging="360"/>
      </w:pPr>
      <w:rPr>
        <w:rFonts w:ascii="Symbol" w:hAnsi="Symbol" w:hint="default"/>
      </w:rPr>
    </w:lvl>
    <w:lvl w:ilvl="1" w:tplc="04060003" w:tentative="1">
      <w:start w:val="1"/>
      <w:numFmt w:val="bullet"/>
      <w:lvlText w:val="o"/>
      <w:lvlJc w:val="left"/>
      <w:pPr>
        <w:ind w:left="1490" w:hanging="360"/>
      </w:pPr>
      <w:rPr>
        <w:rFonts w:ascii="Courier New" w:hAnsi="Courier New" w:cs="Courier New"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abstractNum w:abstractNumId="11" w15:restartNumberingAfterBreak="0">
    <w:nsid w:val="20575201"/>
    <w:multiLevelType w:val="hybridMultilevel"/>
    <w:tmpl w:val="7640D0F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35B16F6"/>
    <w:multiLevelType w:val="hybridMultilevel"/>
    <w:tmpl w:val="7CE00D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9F00A7B"/>
    <w:multiLevelType w:val="hybridMultilevel"/>
    <w:tmpl w:val="12A6C446"/>
    <w:lvl w:ilvl="0" w:tplc="D99E2520">
      <w:start w:val="2"/>
      <w:numFmt w:val="bullet"/>
      <w:lvlText w:val="•"/>
      <w:lvlJc w:val="left"/>
      <w:pPr>
        <w:ind w:left="720" w:hanging="360"/>
      </w:pPr>
      <w:rPr>
        <w:rFonts w:ascii="Calibri" w:eastAsiaTheme="minorEastAsia"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B5C2D3D"/>
    <w:multiLevelType w:val="hybridMultilevel"/>
    <w:tmpl w:val="91B69904"/>
    <w:lvl w:ilvl="0" w:tplc="0406000F">
      <w:start w:val="1"/>
      <w:numFmt w:val="decimal"/>
      <w:lvlText w:val="%1."/>
      <w:lvlJc w:val="left"/>
      <w:pPr>
        <w:ind w:left="768" w:hanging="360"/>
      </w:pPr>
    </w:lvl>
    <w:lvl w:ilvl="1" w:tplc="04060019" w:tentative="1">
      <w:start w:val="1"/>
      <w:numFmt w:val="lowerLetter"/>
      <w:lvlText w:val="%2."/>
      <w:lvlJc w:val="left"/>
      <w:pPr>
        <w:ind w:left="1488" w:hanging="360"/>
      </w:pPr>
    </w:lvl>
    <w:lvl w:ilvl="2" w:tplc="0406001B" w:tentative="1">
      <w:start w:val="1"/>
      <w:numFmt w:val="lowerRoman"/>
      <w:lvlText w:val="%3."/>
      <w:lvlJc w:val="right"/>
      <w:pPr>
        <w:ind w:left="2208" w:hanging="180"/>
      </w:pPr>
    </w:lvl>
    <w:lvl w:ilvl="3" w:tplc="0406000F" w:tentative="1">
      <w:start w:val="1"/>
      <w:numFmt w:val="decimal"/>
      <w:lvlText w:val="%4."/>
      <w:lvlJc w:val="left"/>
      <w:pPr>
        <w:ind w:left="2928" w:hanging="360"/>
      </w:pPr>
    </w:lvl>
    <w:lvl w:ilvl="4" w:tplc="04060019" w:tentative="1">
      <w:start w:val="1"/>
      <w:numFmt w:val="lowerLetter"/>
      <w:lvlText w:val="%5."/>
      <w:lvlJc w:val="left"/>
      <w:pPr>
        <w:ind w:left="3648" w:hanging="360"/>
      </w:pPr>
    </w:lvl>
    <w:lvl w:ilvl="5" w:tplc="0406001B" w:tentative="1">
      <w:start w:val="1"/>
      <w:numFmt w:val="lowerRoman"/>
      <w:lvlText w:val="%6."/>
      <w:lvlJc w:val="right"/>
      <w:pPr>
        <w:ind w:left="4368" w:hanging="180"/>
      </w:pPr>
    </w:lvl>
    <w:lvl w:ilvl="6" w:tplc="0406000F" w:tentative="1">
      <w:start w:val="1"/>
      <w:numFmt w:val="decimal"/>
      <w:lvlText w:val="%7."/>
      <w:lvlJc w:val="left"/>
      <w:pPr>
        <w:ind w:left="5088" w:hanging="360"/>
      </w:pPr>
    </w:lvl>
    <w:lvl w:ilvl="7" w:tplc="04060019" w:tentative="1">
      <w:start w:val="1"/>
      <w:numFmt w:val="lowerLetter"/>
      <w:lvlText w:val="%8."/>
      <w:lvlJc w:val="left"/>
      <w:pPr>
        <w:ind w:left="5808" w:hanging="360"/>
      </w:pPr>
    </w:lvl>
    <w:lvl w:ilvl="8" w:tplc="0406001B" w:tentative="1">
      <w:start w:val="1"/>
      <w:numFmt w:val="lowerRoman"/>
      <w:lvlText w:val="%9."/>
      <w:lvlJc w:val="right"/>
      <w:pPr>
        <w:ind w:left="6528" w:hanging="180"/>
      </w:pPr>
    </w:lvl>
  </w:abstractNum>
  <w:abstractNum w:abstractNumId="15" w15:restartNumberingAfterBreak="0">
    <w:nsid w:val="2C173016"/>
    <w:multiLevelType w:val="multilevel"/>
    <w:tmpl w:val="42F40450"/>
    <w:lvl w:ilvl="0">
      <w:start w:val="1"/>
      <w:numFmt w:val="decimal"/>
      <w:lvlText w:val="%1"/>
      <w:lvlJc w:val="left"/>
      <w:pPr>
        <w:ind w:left="585" w:hanging="585"/>
      </w:pPr>
      <w:rPr>
        <w:rFonts w:hint="default"/>
      </w:rPr>
    </w:lvl>
    <w:lvl w:ilvl="1">
      <w:start w:val="2"/>
      <w:numFmt w:val="decimal"/>
      <w:lvlText w:val="%1.%2"/>
      <w:lvlJc w:val="left"/>
      <w:pPr>
        <w:ind w:left="229" w:hanging="1080"/>
      </w:pPr>
      <w:rPr>
        <w:rFonts w:hint="default"/>
      </w:rPr>
    </w:lvl>
    <w:lvl w:ilvl="2">
      <w:start w:val="1"/>
      <w:numFmt w:val="decimal"/>
      <w:lvlText w:val="%1.%2.%3"/>
      <w:lvlJc w:val="left"/>
      <w:pPr>
        <w:ind w:left="-262" w:hanging="1440"/>
      </w:pPr>
      <w:rPr>
        <w:rFonts w:hint="default"/>
      </w:rPr>
    </w:lvl>
    <w:lvl w:ilvl="3">
      <w:start w:val="1"/>
      <w:numFmt w:val="decimal"/>
      <w:lvlText w:val="%1.%2.%3.%4"/>
      <w:lvlJc w:val="left"/>
      <w:pPr>
        <w:ind w:left="-753" w:hanging="1800"/>
      </w:pPr>
      <w:rPr>
        <w:rFonts w:hint="default"/>
      </w:rPr>
    </w:lvl>
    <w:lvl w:ilvl="4">
      <w:start w:val="1"/>
      <w:numFmt w:val="decimal"/>
      <w:lvlText w:val="%1.%2.%3.%4.%5"/>
      <w:lvlJc w:val="left"/>
      <w:pPr>
        <w:ind w:left="-1244" w:hanging="2160"/>
      </w:pPr>
      <w:rPr>
        <w:rFonts w:hint="default"/>
      </w:rPr>
    </w:lvl>
    <w:lvl w:ilvl="5">
      <w:start w:val="1"/>
      <w:numFmt w:val="decimal"/>
      <w:lvlText w:val="%1.%2.%3.%4.%5.%6"/>
      <w:lvlJc w:val="left"/>
      <w:pPr>
        <w:ind w:left="-1735" w:hanging="2520"/>
      </w:pPr>
      <w:rPr>
        <w:rFonts w:hint="default"/>
      </w:rPr>
    </w:lvl>
    <w:lvl w:ilvl="6">
      <w:start w:val="1"/>
      <w:numFmt w:val="decimal"/>
      <w:lvlText w:val="%1.%2.%3.%4.%5.%6.%7"/>
      <w:lvlJc w:val="left"/>
      <w:pPr>
        <w:ind w:left="-1866" w:hanging="3240"/>
      </w:pPr>
      <w:rPr>
        <w:rFonts w:hint="default"/>
      </w:rPr>
    </w:lvl>
    <w:lvl w:ilvl="7">
      <w:start w:val="1"/>
      <w:numFmt w:val="decimal"/>
      <w:lvlText w:val="%1.%2.%3.%4.%5.%6.%7.%8"/>
      <w:lvlJc w:val="left"/>
      <w:pPr>
        <w:ind w:left="-2357" w:hanging="3600"/>
      </w:pPr>
      <w:rPr>
        <w:rFonts w:hint="default"/>
      </w:rPr>
    </w:lvl>
    <w:lvl w:ilvl="8">
      <w:start w:val="1"/>
      <w:numFmt w:val="decimal"/>
      <w:lvlText w:val="%1.%2.%3.%4.%5.%6.%7.%8.%9"/>
      <w:lvlJc w:val="left"/>
      <w:pPr>
        <w:ind w:left="-2848" w:hanging="3960"/>
      </w:pPr>
      <w:rPr>
        <w:rFonts w:hint="default"/>
      </w:rPr>
    </w:lvl>
  </w:abstractNum>
  <w:abstractNum w:abstractNumId="16" w15:restartNumberingAfterBreak="0">
    <w:nsid w:val="2EDD1DB2"/>
    <w:multiLevelType w:val="hybridMultilevel"/>
    <w:tmpl w:val="A254D7A8"/>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333A7486"/>
    <w:multiLevelType w:val="hybridMultilevel"/>
    <w:tmpl w:val="B8A076CE"/>
    <w:lvl w:ilvl="0" w:tplc="04060007">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3D07FFB"/>
    <w:multiLevelType w:val="hybridMultilevel"/>
    <w:tmpl w:val="4E78CB30"/>
    <w:lvl w:ilvl="0" w:tplc="04060007">
      <w:start w:val="1"/>
      <w:numFmt w:val="bullet"/>
      <w:lvlText w:val=""/>
      <w:lvlPicBulletId w:val="0"/>
      <w:lvlJc w:val="left"/>
      <w:pPr>
        <w:ind w:left="770" w:hanging="360"/>
      </w:pPr>
      <w:rPr>
        <w:rFonts w:ascii="Symbol" w:hAnsi="Symbol" w:hint="default"/>
      </w:rPr>
    </w:lvl>
    <w:lvl w:ilvl="1" w:tplc="04060003">
      <w:start w:val="1"/>
      <w:numFmt w:val="bullet"/>
      <w:lvlText w:val="o"/>
      <w:lvlJc w:val="left"/>
      <w:pPr>
        <w:ind w:left="1490" w:hanging="360"/>
      </w:pPr>
      <w:rPr>
        <w:rFonts w:ascii="Courier New" w:hAnsi="Courier New" w:cs="Courier New"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abstractNum w:abstractNumId="19" w15:restartNumberingAfterBreak="0">
    <w:nsid w:val="34167951"/>
    <w:multiLevelType w:val="hybridMultilevel"/>
    <w:tmpl w:val="E442518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71B4086"/>
    <w:multiLevelType w:val="hybridMultilevel"/>
    <w:tmpl w:val="C14ACC88"/>
    <w:lvl w:ilvl="0" w:tplc="3356E874">
      <w:numFmt w:val="bullet"/>
      <w:lvlText w:val="•"/>
      <w:lvlJc w:val="left"/>
      <w:pPr>
        <w:ind w:left="720" w:hanging="360"/>
      </w:pPr>
      <w:rPr>
        <w:rFonts w:ascii="Corbel" w:eastAsia="Times New Roman" w:hAnsi="Corbel" w:cs="Times New Roman" w:hint="default"/>
      </w:rPr>
    </w:lvl>
    <w:lvl w:ilvl="1" w:tplc="3356E874">
      <w:numFmt w:val="bullet"/>
      <w:lvlText w:val="•"/>
      <w:lvlJc w:val="left"/>
      <w:pPr>
        <w:ind w:left="1440" w:hanging="360"/>
      </w:pPr>
      <w:rPr>
        <w:rFonts w:ascii="Corbel" w:eastAsia="Times New Roman" w:hAnsi="Corbel" w:cs="Times New Roman"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21F5549"/>
    <w:multiLevelType w:val="hybridMultilevel"/>
    <w:tmpl w:val="7938C9F6"/>
    <w:lvl w:ilvl="0" w:tplc="D99E2520">
      <w:start w:val="2"/>
      <w:numFmt w:val="bullet"/>
      <w:lvlText w:val="•"/>
      <w:lvlJc w:val="left"/>
      <w:pPr>
        <w:ind w:left="720" w:hanging="360"/>
      </w:pPr>
      <w:rPr>
        <w:rFonts w:ascii="Calibri" w:eastAsiaTheme="minorEastAsia"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48D2950"/>
    <w:multiLevelType w:val="hybridMultilevel"/>
    <w:tmpl w:val="296A1F92"/>
    <w:lvl w:ilvl="0" w:tplc="04060007">
      <w:start w:val="1"/>
      <w:numFmt w:val="bullet"/>
      <w:lvlText w:val=""/>
      <w:lvlPicBulletId w:val="0"/>
      <w:lvlJc w:val="left"/>
      <w:pPr>
        <w:ind w:left="770" w:hanging="360"/>
      </w:pPr>
      <w:rPr>
        <w:rFonts w:ascii="Symbol" w:hAnsi="Symbol" w:hint="default"/>
      </w:rPr>
    </w:lvl>
    <w:lvl w:ilvl="1" w:tplc="04060003" w:tentative="1">
      <w:start w:val="1"/>
      <w:numFmt w:val="bullet"/>
      <w:lvlText w:val="o"/>
      <w:lvlJc w:val="left"/>
      <w:pPr>
        <w:ind w:left="1490" w:hanging="360"/>
      </w:pPr>
      <w:rPr>
        <w:rFonts w:ascii="Courier New" w:hAnsi="Courier New" w:cs="Courier New"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abstractNum w:abstractNumId="23" w15:restartNumberingAfterBreak="0">
    <w:nsid w:val="46DA5F14"/>
    <w:multiLevelType w:val="hybridMultilevel"/>
    <w:tmpl w:val="BEE04CEA"/>
    <w:lvl w:ilvl="0" w:tplc="D99E2520">
      <w:numFmt w:val="bullet"/>
      <w:lvlText w:val="•"/>
      <w:lvlJc w:val="left"/>
      <w:pPr>
        <w:ind w:left="720" w:hanging="360"/>
      </w:pPr>
      <w:rPr>
        <w:rFonts w:ascii="Calibri" w:eastAsiaTheme="minorEastAsia"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4A223C92"/>
    <w:multiLevelType w:val="hybridMultilevel"/>
    <w:tmpl w:val="7C7AF824"/>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4BC75653"/>
    <w:multiLevelType w:val="hybridMultilevel"/>
    <w:tmpl w:val="6E845E70"/>
    <w:lvl w:ilvl="0" w:tplc="D99E2520">
      <w:numFmt w:val="bullet"/>
      <w:lvlText w:val="•"/>
      <w:lvlJc w:val="left"/>
      <w:pPr>
        <w:ind w:left="1080" w:hanging="360"/>
      </w:pPr>
      <w:rPr>
        <w:rFonts w:ascii="Calibri" w:eastAsiaTheme="minorEastAsia" w:hAnsi="Calibri" w:cs="Calibr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6" w15:restartNumberingAfterBreak="0">
    <w:nsid w:val="4D2D0D82"/>
    <w:multiLevelType w:val="hybridMultilevel"/>
    <w:tmpl w:val="A828A13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4E182E66"/>
    <w:multiLevelType w:val="hybridMultilevel"/>
    <w:tmpl w:val="83D854DE"/>
    <w:lvl w:ilvl="0" w:tplc="04060007">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578847BE"/>
    <w:multiLevelType w:val="hybridMultilevel"/>
    <w:tmpl w:val="1632CA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5AD5666A"/>
    <w:multiLevelType w:val="hybridMultilevel"/>
    <w:tmpl w:val="B358C8B8"/>
    <w:lvl w:ilvl="0" w:tplc="7116CD4C">
      <w:start w:val="2"/>
      <w:numFmt w:val="bullet"/>
      <w:lvlText w:val="-"/>
      <w:lvlJc w:val="left"/>
      <w:pPr>
        <w:ind w:left="720" w:hanging="360"/>
      </w:pPr>
      <w:rPr>
        <w:rFonts w:ascii="Calibri" w:eastAsiaTheme="minorEastAsia"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5C31083D"/>
    <w:multiLevelType w:val="hybridMultilevel"/>
    <w:tmpl w:val="40EE444C"/>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1" w15:restartNumberingAfterBreak="0">
    <w:nsid w:val="5D7821B2"/>
    <w:multiLevelType w:val="hybridMultilevel"/>
    <w:tmpl w:val="91E2FB7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603942A4"/>
    <w:multiLevelType w:val="hybridMultilevel"/>
    <w:tmpl w:val="300A4AA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689902FF"/>
    <w:multiLevelType w:val="hybridMultilevel"/>
    <w:tmpl w:val="247297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6BC47F01"/>
    <w:multiLevelType w:val="hybridMultilevel"/>
    <w:tmpl w:val="2C984DB6"/>
    <w:lvl w:ilvl="0" w:tplc="0406000F">
      <w:start w:val="1"/>
      <w:numFmt w:val="decimal"/>
      <w:lvlText w:val="%1."/>
      <w:lvlJc w:val="left"/>
      <w:pPr>
        <w:ind w:left="720" w:hanging="360"/>
      </w:pPr>
    </w:lvl>
    <w:lvl w:ilvl="1" w:tplc="0406000F">
      <w:start w:val="1"/>
      <w:numFmt w:val="decimal"/>
      <w:lvlText w:val="%2."/>
      <w:lvlJc w:val="left"/>
      <w:pPr>
        <w:ind w:left="1440" w:hanging="360"/>
      </w:pPr>
      <w:rPr>
        <w:rFonts w:hint="default"/>
      </w:r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6C1C3258"/>
    <w:multiLevelType w:val="hybridMultilevel"/>
    <w:tmpl w:val="266453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6D274530"/>
    <w:multiLevelType w:val="hybridMultilevel"/>
    <w:tmpl w:val="92AE8E2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6E657A7B"/>
    <w:multiLevelType w:val="multilevel"/>
    <w:tmpl w:val="633E9C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38" w15:restartNumberingAfterBreak="0">
    <w:nsid w:val="72027622"/>
    <w:multiLevelType w:val="hybridMultilevel"/>
    <w:tmpl w:val="B57260FE"/>
    <w:lvl w:ilvl="0" w:tplc="04060007">
      <w:start w:val="1"/>
      <w:numFmt w:val="bullet"/>
      <w:lvlText w:val=""/>
      <w:lvlPicBulletId w:val="0"/>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9" w15:restartNumberingAfterBreak="0">
    <w:nsid w:val="772A45EE"/>
    <w:multiLevelType w:val="hybridMultilevel"/>
    <w:tmpl w:val="50C28062"/>
    <w:lvl w:ilvl="0" w:tplc="906CF7F6">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40" w15:restartNumberingAfterBreak="0">
    <w:nsid w:val="7BC8729F"/>
    <w:multiLevelType w:val="hybridMultilevel"/>
    <w:tmpl w:val="6898F68C"/>
    <w:lvl w:ilvl="0" w:tplc="04060001">
      <w:start w:val="1"/>
      <w:numFmt w:val="bullet"/>
      <w:lvlText w:val=""/>
      <w:lvlJc w:val="left"/>
      <w:pPr>
        <w:ind w:left="720" w:hanging="360"/>
      </w:pPr>
      <w:rPr>
        <w:rFonts w:ascii="Symbol" w:hAnsi="Symbol" w:hint="default"/>
      </w:rPr>
    </w:lvl>
    <w:lvl w:ilvl="1" w:tplc="3356E874">
      <w:numFmt w:val="bullet"/>
      <w:lvlText w:val="•"/>
      <w:lvlJc w:val="left"/>
      <w:pPr>
        <w:ind w:left="1440" w:hanging="360"/>
      </w:pPr>
      <w:rPr>
        <w:rFonts w:ascii="Corbel" w:eastAsia="Times New Roman" w:hAnsi="Corbel" w:cs="Times New Roman" w:hint="default"/>
      </w:rPr>
    </w:lvl>
    <w:lvl w:ilvl="2" w:tplc="E2964530">
      <w:start w:val="2"/>
      <w:numFmt w:val="bullet"/>
      <w:lvlText w:val="-"/>
      <w:lvlJc w:val="left"/>
      <w:pPr>
        <w:ind w:left="2160" w:hanging="360"/>
      </w:pPr>
      <w:rPr>
        <w:rFonts w:ascii="Corbel" w:eastAsia="Times New Roman" w:hAnsi="Corbel" w:cs="Times New Roman"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7EA66954"/>
    <w:multiLevelType w:val="hybridMultilevel"/>
    <w:tmpl w:val="27DCA52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num w:numId="1">
    <w:abstractNumId w:val="37"/>
  </w:num>
  <w:num w:numId="2">
    <w:abstractNumId w:val="8"/>
  </w:num>
  <w:num w:numId="3">
    <w:abstractNumId w:val="15"/>
  </w:num>
  <w:num w:numId="4">
    <w:abstractNumId w:val="30"/>
  </w:num>
  <w:num w:numId="5">
    <w:abstractNumId w:val="26"/>
  </w:num>
  <w:num w:numId="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num>
  <w:num w:numId="9">
    <w:abstractNumId w:val="28"/>
  </w:num>
  <w:num w:numId="10">
    <w:abstractNumId w:val="40"/>
  </w:num>
  <w:num w:numId="11">
    <w:abstractNumId w:val="2"/>
  </w:num>
  <w:num w:numId="12">
    <w:abstractNumId w:val="9"/>
  </w:num>
  <w:num w:numId="13">
    <w:abstractNumId w:val="13"/>
  </w:num>
  <w:num w:numId="14">
    <w:abstractNumId w:val="12"/>
  </w:num>
  <w:num w:numId="15">
    <w:abstractNumId w:val="23"/>
  </w:num>
  <w:num w:numId="16">
    <w:abstractNumId w:val="25"/>
  </w:num>
  <w:num w:numId="17">
    <w:abstractNumId w:val="16"/>
  </w:num>
  <w:num w:numId="18">
    <w:abstractNumId w:val="35"/>
  </w:num>
  <w:num w:numId="19">
    <w:abstractNumId w:val="19"/>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num>
  <w:num w:numId="22">
    <w:abstractNumId w:val="5"/>
  </w:num>
  <w:num w:numId="23">
    <w:abstractNumId w:val="1"/>
  </w:num>
  <w:num w:numId="24">
    <w:abstractNumId w:val="31"/>
  </w:num>
  <w:num w:numId="25">
    <w:abstractNumId w:val="33"/>
  </w:num>
  <w:num w:numId="26">
    <w:abstractNumId w:val="29"/>
  </w:num>
  <w:num w:numId="27">
    <w:abstractNumId w:val="7"/>
  </w:num>
  <w:num w:numId="28">
    <w:abstractNumId w:val="36"/>
  </w:num>
  <w:num w:numId="29">
    <w:abstractNumId w:val="6"/>
  </w:num>
  <w:num w:numId="30">
    <w:abstractNumId w:val="4"/>
  </w:num>
  <w:num w:numId="31">
    <w:abstractNumId w:val="3"/>
  </w:num>
  <w:num w:numId="32">
    <w:abstractNumId w:val="21"/>
  </w:num>
  <w:num w:numId="33">
    <w:abstractNumId w:val="0"/>
  </w:num>
  <w:num w:numId="34">
    <w:abstractNumId w:val="34"/>
  </w:num>
  <w:num w:numId="35">
    <w:abstractNumId w:val="11"/>
  </w:num>
  <w:num w:numId="36">
    <w:abstractNumId w:val="39"/>
  </w:num>
  <w:num w:numId="37">
    <w:abstractNumId w:val="38"/>
  </w:num>
  <w:num w:numId="38">
    <w:abstractNumId w:val="18"/>
  </w:num>
  <w:num w:numId="39">
    <w:abstractNumId w:val="22"/>
  </w:num>
  <w:num w:numId="40">
    <w:abstractNumId w:val="17"/>
  </w:num>
  <w:num w:numId="41">
    <w:abstractNumId w:val="10"/>
  </w:num>
  <w:num w:numId="42">
    <w:abstractNumId w:val="27"/>
  </w:num>
  <w:num w:numId="43">
    <w:abstractNumId w:val="2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activeWritingStyle w:appName="MSWord" w:lang="da-DK" w:vendorID="64" w:dllVersion="131078" w:nlCheck="1" w:checkStyle="0"/>
  <w:activeWritingStyle w:appName="MSWord" w:lang="en-US" w:vendorID="64" w:dllVersion="131078" w:nlCheck="1" w:checkStyle="1"/>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9C6"/>
    <w:rsid w:val="00000BB4"/>
    <w:rsid w:val="0001506F"/>
    <w:rsid w:val="000157F2"/>
    <w:rsid w:val="00024AD6"/>
    <w:rsid w:val="00025C89"/>
    <w:rsid w:val="00026BB3"/>
    <w:rsid w:val="00027F7B"/>
    <w:rsid w:val="00033765"/>
    <w:rsid w:val="00041567"/>
    <w:rsid w:val="00042D5F"/>
    <w:rsid w:val="00042E6B"/>
    <w:rsid w:val="00047BD2"/>
    <w:rsid w:val="00051841"/>
    <w:rsid w:val="00053F6F"/>
    <w:rsid w:val="00066E2B"/>
    <w:rsid w:val="000713C3"/>
    <w:rsid w:val="000722CB"/>
    <w:rsid w:val="00075DBD"/>
    <w:rsid w:val="000805BC"/>
    <w:rsid w:val="00092307"/>
    <w:rsid w:val="00093368"/>
    <w:rsid w:val="00094775"/>
    <w:rsid w:val="000A0EF1"/>
    <w:rsid w:val="000A639F"/>
    <w:rsid w:val="000B0BD3"/>
    <w:rsid w:val="000B147C"/>
    <w:rsid w:val="000C06AF"/>
    <w:rsid w:val="000C2B34"/>
    <w:rsid w:val="000C66CD"/>
    <w:rsid w:val="000C68B7"/>
    <w:rsid w:val="000D193E"/>
    <w:rsid w:val="000E2AC9"/>
    <w:rsid w:val="000E2CE2"/>
    <w:rsid w:val="000E3E55"/>
    <w:rsid w:val="000E7688"/>
    <w:rsid w:val="00112366"/>
    <w:rsid w:val="00113978"/>
    <w:rsid w:val="00125F58"/>
    <w:rsid w:val="00126098"/>
    <w:rsid w:val="00131ECD"/>
    <w:rsid w:val="001331C7"/>
    <w:rsid w:val="001336DF"/>
    <w:rsid w:val="001344B6"/>
    <w:rsid w:val="00141EAF"/>
    <w:rsid w:val="0015036A"/>
    <w:rsid w:val="00151EE1"/>
    <w:rsid w:val="00153B4E"/>
    <w:rsid w:val="0016592B"/>
    <w:rsid w:val="00172ED3"/>
    <w:rsid w:val="00174AFB"/>
    <w:rsid w:val="0017689C"/>
    <w:rsid w:val="00176C04"/>
    <w:rsid w:val="00181342"/>
    <w:rsid w:val="001A16F5"/>
    <w:rsid w:val="001A57AC"/>
    <w:rsid w:val="001A670E"/>
    <w:rsid w:val="001A6BED"/>
    <w:rsid w:val="001B0160"/>
    <w:rsid w:val="001B2EC7"/>
    <w:rsid w:val="001B3B32"/>
    <w:rsid w:val="001B616D"/>
    <w:rsid w:val="001B6EB5"/>
    <w:rsid w:val="001C0A7E"/>
    <w:rsid w:val="001C0E1D"/>
    <w:rsid w:val="001C519F"/>
    <w:rsid w:val="001D111E"/>
    <w:rsid w:val="001D7B8C"/>
    <w:rsid w:val="001E23A6"/>
    <w:rsid w:val="001E33BF"/>
    <w:rsid w:val="001F0071"/>
    <w:rsid w:val="001F3D96"/>
    <w:rsid w:val="001F75E5"/>
    <w:rsid w:val="001F7CD6"/>
    <w:rsid w:val="00200094"/>
    <w:rsid w:val="002003A7"/>
    <w:rsid w:val="00206C37"/>
    <w:rsid w:val="0020752E"/>
    <w:rsid w:val="00217693"/>
    <w:rsid w:val="002218BD"/>
    <w:rsid w:val="00230273"/>
    <w:rsid w:val="00233A56"/>
    <w:rsid w:val="00234790"/>
    <w:rsid w:val="002363A6"/>
    <w:rsid w:val="00241377"/>
    <w:rsid w:val="00245B00"/>
    <w:rsid w:val="0024760D"/>
    <w:rsid w:val="00250F98"/>
    <w:rsid w:val="002611B3"/>
    <w:rsid w:val="00261B08"/>
    <w:rsid w:val="00267FA7"/>
    <w:rsid w:val="0028244A"/>
    <w:rsid w:val="00283414"/>
    <w:rsid w:val="0028364A"/>
    <w:rsid w:val="002921AF"/>
    <w:rsid w:val="00293C1C"/>
    <w:rsid w:val="0029475C"/>
    <w:rsid w:val="002A302F"/>
    <w:rsid w:val="002B1AAC"/>
    <w:rsid w:val="002B5800"/>
    <w:rsid w:val="002D0176"/>
    <w:rsid w:val="002D05F8"/>
    <w:rsid w:val="002D11FA"/>
    <w:rsid w:val="002D5ED4"/>
    <w:rsid w:val="002D6D33"/>
    <w:rsid w:val="002E2D1A"/>
    <w:rsid w:val="002E4167"/>
    <w:rsid w:val="002E7FE8"/>
    <w:rsid w:val="002F3CE1"/>
    <w:rsid w:val="00301720"/>
    <w:rsid w:val="00307D8A"/>
    <w:rsid w:val="00307D9E"/>
    <w:rsid w:val="00311E44"/>
    <w:rsid w:val="003149A2"/>
    <w:rsid w:val="0031506D"/>
    <w:rsid w:val="00315631"/>
    <w:rsid w:val="00316114"/>
    <w:rsid w:val="00320664"/>
    <w:rsid w:val="00322217"/>
    <w:rsid w:val="0032345D"/>
    <w:rsid w:val="003266E7"/>
    <w:rsid w:val="00327160"/>
    <w:rsid w:val="00331666"/>
    <w:rsid w:val="00334C9A"/>
    <w:rsid w:val="00335D8A"/>
    <w:rsid w:val="00341902"/>
    <w:rsid w:val="003456EB"/>
    <w:rsid w:val="00345F69"/>
    <w:rsid w:val="00346E9F"/>
    <w:rsid w:val="003531A1"/>
    <w:rsid w:val="003562F1"/>
    <w:rsid w:val="0037226F"/>
    <w:rsid w:val="00376D9B"/>
    <w:rsid w:val="003775D0"/>
    <w:rsid w:val="003829D3"/>
    <w:rsid w:val="00383752"/>
    <w:rsid w:val="00387518"/>
    <w:rsid w:val="00392226"/>
    <w:rsid w:val="003A0B14"/>
    <w:rsid w:val="003B2F81"/>
    <w:rsid w:val="003B5127"/>
    <w:rsid w:val="003C595B"/>
    <w:rsid w:val="003D159E"/>
    <w:rsid w:val="003D294A"/>
    <w:rsid w:val="003D553F"/>
    <w:rsid w:val="003D687F"/>
    <w:rsid w:val="003E36A6"/>
    <w:rsid w:val="003F1311"/>
    <w:rsid w:val="003F5080"/>
    <w:rsid w:val="003F7CDC"/>
    <w:rsid w:val="004017AE"/>
    <w:rsid w:val="00401F58"/>
    <w:rsid w:val="00401FC8"/>
    <w:rsid w:val="00414D48"/>
    <w:rsid w:val="00414E28"/>
    <w:rsid w:val="004172A8"/>
    <w:rsid w:val="00427D63"/>
    <w:rsid w:val="00431EED"/>
    <w:rsid w:val="00434914"/>
    <w:rsid w:val="00437DD8"/>
    <w:rsid w:val="00440D78"/>
    <w:rsid w:val="00441347"/>
    <w:rsid w:val="00441A05"/>
    <w:rsid w:val="0044377C"/>
    <w:rsid w:val="00446A08"/>
    <w:rsid w:val="00450F08"/>
    <w:rsid w:val="00452145"/>
    <w:rsid w:val="00453B40"/>
    <w:rsid w:val="00455A8D"/>
    <w:rsid w:val="004560D5"/>
    <w:rsid w:val="00460658"/>
    <w:rsid w:val="00473A33"/>
    <w:rsid w:val="0048076B"/>
    <w:rsid w:val="00485BDA"/>
    <w:rsid w:val="00485BDF"/>
    <w:rsid w:val="00492C66"/>
    <w:rsid w:val="00493799"/>
    <w:rsid w:val="004B1E9E"/>
    <w:rsid w:val="004B5F52"/>
    <w:rsid w:val="004B6BE9"/>
    <w:rsid w:val="004B70A3"/>
    <w:rsid w:val="004C613B"/>
    <w:rsid w:val="004C6287"/>
    <w:rsid w:val="004C6AE1"/>
    <w:rsid w:val="004D5512"/>
    <w:rsid w:val="004D56AA"/>
    <w:rsid w:val="004E0184"/>
    <w:rsid w:val="004E15CE"/>
    <w:rsid w:val="004E56ED"/>
    <w:rsid w:val="004E578A"/>
    <w:rsid w:val="004E6A66"/>
    <w:rsid w:val="004F3AC0"/>
    <w:rsid w:val="004F7FBD"/>
    <w:rsid w:val="00502925"/>
    <w:rsid w:val="00513549"/>
    <w:rsid w:val="0051667E"/>
    <w:rsid w:val="0051749F"/>
    <w:rsid w:val="005175AB"/>
    <w:rsid w:val="00520450"/>
    <w:rsid w:val="00530904"/>
    <w:rsid w:val="005334A5"/>
    <w:rsid w:val="00537F01"/>
    <w:rsid w:val="0054361E"/>
    <w:rsid w:val="00544481"/>
    <w:rsid w:val="005639BE"/>
    <w:rsid w:val="00564BEA"/>
    <w:rsid w:val="00570228"/>
    <w:rsid w:val="005750CE"/>
    <w:rsid w:val="005857CA"/>
    <w:rsid w:val="00590A07"/>
    <w:rsid w:val="00590F72"/>
    <w:rsid w:val="0059708B"/>
    <w:rsid w:val="005A4F68"/>
    <w:rsid w:val="005B0497"/>
    <w:rsid w:val="005B4B35"/>
    <w:rsid w:val="005D273A"/>
    <w:rsid w:val="005D44F3"/>
    <w:rsid w:val="005E20CD"/>
    <w:rsid w:val="005E2E07"/>
    <w:rsid w:val="005F16C0"/>
    <w:rsid w:val="005F7E1D"/>
    <w:rsid w:val="00605125"/>
    <w:rsid w:val="00613190"/>
    <w:rsid w:val="00627DEE"/>
    <w:rsid w:val="006316AC"/>
    <w:rsid w:val="00634A95"/>
    <w:rsid w:val="00643B12"/>
    <w:rsid w:val="00643DC0"/>
    <w:rsid w:val="00645797"/>
    <w:rsid w:val="00661441"/>
    <w:rsid w:val="00662B1B"/>
    <w:rsid w:val="00663B30"/>
    <w:rsid w:val="00664E77"/>
    <w:rsid w:val="0067355D"/>
    <w:rsid w:val="0067477A"/>
    <w:rsid w:val="00676215"/>
    <w:rsid w:val="006768D7"/>
    <w:rsid w:val="00676C0B"/>
    <w:rsid w:val="006839D7"/>
    <w:rsid w:val="00685807"/>
    <w:rsid w:val="00691A16"/>
    <w:rsid w:val="00692095"/>
    <w:rsid w:val="00694546"/>
    <w:rsid w:val="006A2441"/>
    <w:rsid w:val="006A2ABC"/>
    <w:rsid w:val="006A4814"/>
    <w:rsid w:val="006A48A9"/>
    <w:rsid w:val="006B07E7"/>
    <w:rsid w:val="006B2D9C"/>
    <w:rsid w:val="006B2EF6"/>
    <w:rsid w:val="006C065B"/>
    <w:rsid w:val="006C2712"/>
    <w:rsid w:val="006C39C6"/>
    <w:rsid w:val="006E218B"/>
    <w:rsid w:val="006E28D7"/>
    <w:rsid w:val="006F048A"/>
    <w:rsid w:val="006F1805"/>
    <w:rsid w:val="006F308C"/>
    <w:rsid w:val="006F7BCE"/>
    <w:rsid w:val="00700C25"/>
    <w:rsid w:val="007269C2"/>
    <w:rsid w:val="00732FE3"/>
    <w:rsid w:val="00743FB6"/>
    <w:rsid w:val="007452D3"/>
    <w:rsid w:val="00751FB5"/>
    <w:rsid w:val="00765152"/>
    <w:rsid w:val="00765F92"/>
    <w:rsid w:val="007840CF"/>
    <w:rsid w:val="0079019D"/>
    <w:rsid w:val="00790AC9"/>
    <w:rsid w:val="00793F36"/>
    <w:rsid w:val="007A0029"/>
    <w:rsid w:val="007A05AE"/>
    <w:rsid w:val="007A2484"/>
    <w:rsid w:val="007A40AC"/>
    <w:rsid w:val="007B6809"/>
    <w:rsid w:val="007C5091"/>
    <w:rsid w:val="007C6042"/>
    <w:rsid w:val="007D0FE6"/>
    <w:rsid w:val="007D2FBB"/>
    <w:rsid w:val="007D355B"/>
    <w:rsid w:val="007E2EA3"/>
    <w:rsid w:val="0080083B"/>
    <w:rsid w:val="00803263"/>
    <w:rsid w:val="0080413C"/>
    <w:rsid w:val="00807ECF"/>
    <w:rsid w:val="00810305"/>
    <w:rsid w:val="00810A4F"/>
    <w:rsid w:val="00814777"/>
    <w:rsid w:val="00816FA2"/>
    <w:rsid w:val="00822D3A"/>
    <w:rsid w:val="00823C90"/>
    <w:rsid w:val="00825753"/>
    <w:rsid w:val="00827037"/>
    <w:rsid w:val="00830215"/>
    <w:rsid w:val="00832C65"/>
    <w:rsid w:val="0083548F"/>
    <w:rsid w:val="008361C0"/>
    <w:rsid w:val="008379E8"/>
    <w:rsid w:val="00847CF0"/>
    <w:rsid w:val="00860B8E"/>
    <w:rsid w:val="0086798A"/>
    <w:rsid w:val="00870BB5"/>
    <w:rsid w:val="00877330"/>
    <w:rsid w:val="008838F0"/>
    <w:rsid w:val="008966AB"/>
    <w:rsid w:val="008B4F03"/>
    <w:rsid w:val="008B6A9F"/>
    <w:rsid w:val="008B723A"/>
    <w:rsid w:val="008B7E2D"/>
    <w:rsid w:val="008C4EF1"/>
    <w:rsid w:val="008D32F6"/>
    <w:rsid w:val="008D54E2"/>
    <w:rsid w:val="008E6849"/>
    <w:rsid w:val="008F47CE"/>
    <w:rsid w:val="008F48E0"/>
    <w:rsid w:val="008F604B"/>
    <w:rsid w:val="0093458B"/>
    <w:rsid w:val="00935BC8"/>
    <w:rsid w:val="00940ED7"/>
    <w:rsid w:val="009527A5"/>
    <w:rsid w:val="00952EF4"/>
    <w:rsid w:val="00955AF2"/>
    <w:rsid w:val="00957936"/>
    <w:rsid w:val="00962FA4"/>
    <w:rsid w:val="00967594"/>
    <w:rsid w:val="009737EC"/>
    <w:rsid w:val="00974C96"/>
    <w:rsid w:val="00980ABC"/>
    <w:rsid w:val="00995BEA"/>
    <w:rsid w:val="00996C2E"/>
    <w:rsid w:val="009A5DD0"/>
    <w:rsid w:val="009B13D3"/>
    <w:rsid w:val="009B75F0"/>
    <w:rsid w:val="009C0925"/>
    <w:rsid w:val="009C792D"/>
    <w:rsid w:val="009D2712"/>
    <w:rsid w:val="009D50D0"/>
    <w:rsid w:val="009E44AA"/>
    <w:rsid w:val="009E4C28"/>
    <w:rsid w:val="009E7BD6"/>
    <w:rsid w:val="009F5430"/>
    <w:rsid w:val="009F5EC6"/>
    <w:rsid w:val="009F7681"/>
    <w:rsid w:val="00A042EF"/>
    <w:rsid w:val="00A13811"/>
    <w:rsid w:val="00A24AF4"/>
    <w:rsid w:val="00A2518E"/>
    <w:rsid w:val="00A300E2"/>
    <w:rsid w:val="00A3106F"/>
    <w:rsid w:val="00A34193"/>
    <w:rsid w:val="00A373F7"/>
    <w:rsid w:val="00A44E7E"/>
    <w:rsid w:val="00A45169"/>
    <w:rsid w:val="00A46841"/>
    <w:rsid w:val="00A469C4"/>
    <w:rsid w:val="00A61535"/>
    <w:rsid w:val="00A6428E"/>
    <w:rsid w:val="00A67BB3"/>
    <w:rsid w:val="00A76DE4"/>
    <w:rsid w:val="00A9610F"/>
    <w:rsid w:val="00A961EB"/>
    <w:rsid w:val="00AA5588"/>
    <w:rsid w:val="00AB5DEB"/>
    <w:rsid w:val="00AC240B"/>
    <w:rsid w:val="00AC4883"/>
    <w:rsid w:val="00AD29DA"/>
    <w:rsid w:val="00AD2A99"/>
    <w:rsid w:val="00AD6817"/>
    <w:rsid w:val="00AE1231"/>
    <w:rsid w:val="00AE5690"/>
    <w:rsid w:val="00AE5A06"/>
    <w:rsid w:val="00AF06DC"/>
    <w:rsid w:val="00AF093E"/>
    <w:rsid w:val="00AF3AC9"/>
    <w:rsid w:val="00AF6681"/>
    <w:rsid w:val="00AF6FA9"/>
    <w:rsid w:val="00B00439"/>
    <w:rsid w:val="00B03408"/>
    <w:rsid w:val="00B05D0E"/>
    <w:rsid w:val="00B06144"/>
    <w:rsid w:val="00B06888"/>
    <w:rsid w:val="00B07A3D"/>
    <w:rsid w:val="00B10909"/>
    <w:rsid w:val="00B121DB"/>
    <w:rsid w:val="00B2072D"/>
    <w:rsid w:val="00B21B74"/>
    <w:rsid w:val="00B25CE2"/>
    <w:rsid w:val="00B32D4B"/>
    <w:rsid w:val="00B447D5"/>
    <w:rsid w:val="00B56F77"/>
    <w:rsid w:val="00B665D2"/>
    <w:rsid w:val="00B6706C"/>
    <w:rsid w:val="00B71AF4"/>
    <w:rsid w:val="00B933E9"/>
    <w:rsid w:val="00B957ED"/>
    <w:rsid w:val="00BA137B"/>
    <w:rsid w:val="00BA2229"/>
    <w:rsid w:val="00BB48C0"/>
    <w:rsid w:val="00BC50D1"/>
    <w:rsid w:val="00BD5FB1"/>
    <w:rsid w:val="00BE0604"/>
    <w:rsid w:val="00BE59C5"/>
    <w:rsid w:val="00BF5ED3"/>
    <w:rsid w:val="00C03B2C"/>
    <w:rsid w:val="00C10F99"/>
    <w:rsid w:val="00C23279"/>
    <w:rsid w:val="00C239F0"/>
    <w:rsid w:val="00C23DED"/>
    <w:rsid w:val="00C25EB5"/>
    <w:rsid w:val="00C26EEC"/>
    <w:rsid w:val="00C40F93"/>
    <w:rsid w:val="00C41F9B"/>
    <w:rsid w:val="00C52757"/>
    <w:rsid w:val="00C6270E"/>
    <w:rsid w:val="00C66C17"/>
    <w:rsid w:val="00C92345"/>
    <w:rsid w:val="00C95676"/>
    <w:rsid w:val="00C95812"/>
    <w:rsid w:val="00CB34F9"/>
    <w:rsid w:val="00CB45C3"/>
    <w:rsid w:val="00CB4727"/>
    <w:rsid w:val="00CB520A"/>
    <w:rsid w:val="00CB7B32"/>
    <w:rsid w:val="00CC6B15"/>
    <w:rsid w:val="00CE723E"/>
    <w:rsid w:val="00CF29BA"/>
    <w:rsid w:val="00D02BDA"/>
    <w:rsid w:val="00D03A24"/>
    <w:rsid w:val="00D12A9C"/>
    <w:rsid w:val="00D138AC"/>
    <w:rsid w:val="00D14323"/>
    <w:rsid w:val="00D147D1"/>
    <w:rsid w:val="00D21EF4"/>
    <w:rsid w:val="00D236FD"/>
    <w:rsid w:val="00D23B8B"/>
    <w:rsid w:val="00D275DB"/>
    <w:rsid w:val="00D324E3"/>
    <w:rsid w:val="00D34008"/>
    <w:rsid w:val="00D35C07"/>
    <w:rsid w:val="00D4079B"/>
    <w:rsid w:val="00D41A53"/>
    <w:rsid w:val="00D43F1A"/>
    <w:rsid w:val="00D46627"/>
    <w:rsid w:val="00D475DE"/>
    <w:rsid w:val="00D51707"/>
    <w:rsid w:val="00D61AD8"/>
    <w:rsid w:val="00D631E3"/>
    <w:rsid w:val="00D67205"/>
    <w:rsid w:val="00D67D5D"/>
    <w:rsid w:val="00D732ED"/>
    <w:rsid w:val="00D84B68"/>
    <w:rsid w:val="00D90E8D"/>
    <w:rsid w:val="00D9332F"/>
    <w:rsid w:val="00DA040F"/>
    <w:rsid w:val="00DA6C17"/>
    <w:rsid w:val="00DB2CB1"/>
    <w:rsid w:val="00DB3FD5"/>
    <w:rsid w:val="00DB50FA"/>
    <w:rsid w:val="00DB5998"/>
    <w:rsid w:val="00DD073E"/>
    <w:rsid w:val="00DD6973"/>
    <w:rsid w:val="00DE04C4"/>
    <w:rsid w:val="00DE3C58"/>
    <w:rsid w:val="00DE465B"/>
    <w:rsid w:val="00DE5FF2"/>
    <w:rsid w:val="00DF304F"/>
    <w:rsid w:val="00DF4E40"/>
    <w:rsid w:val="00E03AF0"/>
    <w:rsid w:val="00E044D5"/>
    <w:rsid w:val="00E14289"/>
    <w:rsid w:val="00E16F8C"/>
    <w:rsid w:val="00E20220"/>
    <w:rsid w:val="00E27C3B"/>
    <w:rsid w:val="00E34BD4"/>
    <w:rsid w:val="00E37C19"/>
    <w:rsid w:val="00E41683"/>
    <w:rsid w:val="00E50607"/>
    <w:rsid w:val="00E56EC2"/>
    <w:rsid w:val="00E6203B"/>
    <w:rsid w:val="00E624A3"/>
    <w:rsid w:val="00E64062"/>
    <w:rsid w:val="00E67BF5"/>
    <w:rsid w:val="00E71396"/>
    <w:rsid w:val="00E757F3"/>
    <w:rsid w:val="00E80305"/>
    <w:rsid w:val="00E830E6"/>
    <w:rsid w:val="00E8549A"/>
    <w:rsid w:val="00E906F7"/>
    <w:rsid w:val="00E949F6"/>
    <w:rsid w:val="00E94D53"/>
    <w:rsid w:val="00E96C4F"/>
    <w:rsid w:val="00EB2A23"/>
    <w:rsid w:val="00EB6B39"/>
    <w:rsid w:val="00EC0755"/>
    <w:rsid w:val="00EC6ABC"/>
    <w:rsid w:val="00ED288C"/>
    <w:rsid w:val="00ED4655"/>
    <w:rsid w:val="00EF5AE0"/>
    <w:rsid w:val="00F04D8E"/>
    <w:rsid w:val="00F10992"/>
    <w:rsid w:val="00F25A50"/>
    <w:rsid w:val="00F26A5F"/>
    <w:rsid w:val="00F322C5"/>
    <w:rsid w:val="00F37C1C"/>
    <w:rsid w:val="00F44D06"/>
    <w:rsid w:val="00F4748B"/>
    <w:rsid w:val="00F47FDC"/>
    <w:rsid w:val="00F511A9"/>
    <w:rsid w:val="00F52CEF"/>
    <w:rsid w:val="00F53EEE"/>
    <w:rsid w:val="00F54B90"/>
    <w:rsid w:val="00F661F2"/>
    <w:rsid w:val="00F7770F"/>
    <w:rsid w:val="00F80F36"/>
    <w:rsid w:val="00F82176"/>
    <w:rsid w:val="00F849BD"/>
    <w:rsid w:val="00F851A4"/>
    <w:rsid w:val="00F94ED1"/>
    <w:rsid w:val="00FA0A5F"/>
    <w:rsid w:val="00FA59F1"/>
    <w:rsid w:val="00FA5E37"/>
    <w:rsid w:val="00FA6782"/>
    <w:rsid w:val="00FA7063"/>
    <w:rsid w:val="00FB460C"/>
    <w:rsid w:val="00FB54CE"/>
    <w:rsid w:val="00FC16B6"/>
    <w:rsid w:val="00FC6A48"/>
    <w:rsid w:val="00FD0530"/>
    <w:rsid w:val="00FD08F0"/>
    <w:rsid w:val="00FD28F1"/>
    <w:rsid w:val="00FE2E9C"/>
    <w:rsid w:val="00FE2EE0"/>
    <w:rsid w:val="00FF16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E257AF2"/>
  <w15:chartTrackingRefBased/>
  <w15:docId w15:val="{D0F8EC5C-BFA8-4C4A-A1D7-2ADD06C36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da-DK" w:eastAsia="en-US" w:bidi="ar-SA"/>
      </w:rPr>
    </w:rPrDefault>
    <w:pPrDefault>
      <w:pPr>
        <w:spacing w:after="16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39C6"/>
    <w:pPr>
      <w:spacing w:before="100" w:after="200" w:line="276" w:lineRule="auto"/>
    </w:pPr>
    <w:rPr>
      <w:rFonts w:asciiTheme="minorHAnsi" w:eastAsiaTheme="minorEastAsia" w:hAnsiTheme="minorHAnsi"/>
      <w:sz w:val="20"/>
      <w:szCs w:val="20"/>
      <w:lang w:val="sl-SI"/>
    </w:rPr>
  </w:style>
  <w:style w:type="paragraph" w:styleId="Overskrift1">
    <w:name w:val="heading 1"/>
    <w:basedOn w:val="Normal"/>
    <w:next w:val="Normal"/>
    <w:link w:val="Overskrift1Tegn"/>
    <w:uiPriority w:val="9"/>
    <w:qFormat/>
    <w:rsid w:val="006C39C6"/>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Overskrift2">
    <w:name w:val="heading 2"/>
    <w:basedOn w:val="Normal"/>
    <w:next w:val="Normal"/>
    <w:link w:val="Overskrift2Tegn"/>
    <w:uiPriority w:val="9"/>
    <w:unhideWhenUsed/>
    <w:qFormat/>
    <w:rsid w:val="006C39C6"/>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Overskrift3">
    <w:name w:val="heading 3"/>
    <w:basedOn w:val="Normal"/>
    <w:next w:val="Normal"/>
    <w:link w:val="Overskrift3Tegn"/>
    <w:uiPriority w:val="9"/>
    <w:unhideWhenUsed/>
    <w:qFormat/>
    <w:rsid w:val="006C39C6"/>
    <w:pPr>
      <w:pBdr>
        <w:top w:val="single" w:sz="6" w:space="2" w:color="4472C4" w:themeColor="accent1"/>
      </w:pBdr>
      <w:spacing w:before="300" w:after="0"/>
      <w:outlineLvl w:val="2"/>
    </w:pPr>
    <w:rPr>
      <w:caps/>
      <w:color w:val="1F3763" w:themeColor="accent1" w:themeShade="7F"/>
      <w:spacing w:val="15"/>
    </w:rPr>
  </w:style>
  <w:style w:type="paragraph" w:styleId="Overskrift4">
    <w:name w:val="heading 4"/>
    <w:basedOn w:val="Normal"/>
    <w:next w:val="Normal"/>
    <w:link w:val="Overskrift4Tegn"/>
    <w:uiPriority w:val="9"/>
    <w:unhideWhenUsed/>
    <w:qFormat/>
    <w:rsid w:val="006C39C6"/>
    <w:pPr>
      <w:pBdr>
        <w:top w:val="dotted" w:sz="6" w:space="2" w:color="4472C4" w:themeColor="accent1"/>
      </w:pBdr>
      <w:spacing w:before="200" w:after="0"/>
      <w:outlineLvl w:val="3"/>
    </w:pPr>
    <w:rPr>
      <w:caps/>
      <w:color w:val="2F5496" w:themeColor="accent1" w:themeShade="BF"/>
      <w:spacing w:val="10"/>
    </w:rPr>
  </w:style>
  <w:style w:type="paragraph" w:styleId="Overskrift5">
    <w:name w:val="heading 5"/>
    <w:basedOn w:val="Normal"/>
    <w:next w:val="Normal"/>
    <w:link w:val="Overskrift5Tegn"/>
    <w:uiPriority w:val="9"/>
    <w:semiHidden/>
    <w:unhideWhenUsed/>
    <w:qFormat/>
    <w:rsid w:val="006C39C6"/>
    <w:pPr>
      <w:pBdr>
        <w:bottom w:val="single" w:sz="6" w:space="1" w:color="4472C4" w:themeColor="accent1"/>
      </w:pBdr>
      <w:spacing w:before="200" w:after="0"/>
      <w:outlineLvl w:val="4"/>
    </w:pPr>
    <w:rPr>
      <w:caps/>
      <w:color w:val="2F5496" w:themeColor="accent1" w:themeShade="BF"/>
      <w:spacing w:val="10"/>
    </w:rPr>
  </w:style>
  <w:style w:type="paragraph" w:styleId="Overskrift6">
    <w:name w:val="heading 6"/>
    <w:basedOn w:val="Normal"/>
    <w:next w:val="Normal"/>
    <w:link w:val="Overskrift6Tegn"/>
    <w:uiPriority w:val="9"/>
    <w:semiHidden/>
    <w:unhideWhenUsed/>
    <w:qFormat/>
    <w:rsid w:val="006C39C6"/>
    <w:pPr>
      <w:pBdr>
        <w:bottom w:val="dotted" w:sz="6" w:space="1" w:color="4472C4" w:themeColor="accent1"/>
      </w:pBdr>
      <w:spacing w:before="200" w:after="0"/>
      <w:outlineLvl w:val="5"/>
    </w:pPr>
    <w:rPr>
      <w:caps/>
      <w:color w:val="2F5496" w:themeColor="accent1" w:themeShade="BF"/>
      <w:spacing w:val="10"/>
    </w:rPr>
  </w:style>
  <w:style w:type="paragraph" w:styleId="Overskrift7">
    <w:name w:val="heading 7"/>
    <w:basedOn w:val="Normal"/>
    <w:next w:val="Normal"/>
    <w:link w:val="Overskrift7Tegn"/>
    <w:uiPriority w:val="9"/>
    <w:semiHidden/>
    <w:unhideWhenUsed/>
    <w:qFormat/>
    <w:rsid w:val="006C39C6"/>
    <w:pPr>
      <w:spacing w:before="200" w:after="0"/>
      <w:outlineLvl w:val="6"/>
    </w:pPr>
    <w:rPr>
      <w:caps/>
      <w:color w:val="2F5496" w:themeColor="accent1" w:themeShade="BF"/>
      <w:spacing w:val="10"/>
    </w:rPr>
  </w:style>
  <w:style w:type="paragraph" w:styleId="Overskrift8">
    <w:name w:val="heading 8"/>
    <w:basedOn w:val="Normal"/>
    <w:next w:val="Normal"/>
    <w:link w:val="Overskrift8Tegn"/>
    <w:uiPriority w:val="9"/>
    <w:semiHidden/>
    <w:unhideWhenUsed/>
    <w:qFormat/>
    <w:rsid w:val="006C39C6"/>
    <w:pPr>
      <w:spacing w:before="2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6C39C6"/>
    <w:pPr>
      <w:spacing w:before="200" w:after="0"/>
      <w:outlineLvl w:val="8"/>
    </w:pPr>
    <w:rPr>
      <w:i/>
      <w:iCs/>
      <w:caps/>
      <w:spacing w:val="10"/>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C39C6"/>
    <w:rPr>
      <w:rFonts w:asciiTheme="minorHAnsi" w:eastAsiaTheme="minorEastAsia" w:hAnsiTheme="minorHAnsi"/>
      <w:caps/>
      <w:color w:val="FFFFFF" w:themeColor="background1"/>
      <w:spacing w:val="15"/>
      <w:sz w:val="22"/>
      <w:shd w:val="clear" w:color="auto" w:fill="4472C4" w:themeFill="accent1"/>
      <w:lang w:val="sl-SI"/>
    </w:rPr>
  </w:style>
  <w:style w:type="character" w:customStyle="1" w:styleId="Overskrift2Tegn">
    <w:name w:val="Overskrift 2 Tegn"/>
    <w:basedOn w:val="Standardskrifttypeiafsnit"/>
    <w:link w:val="Overskrift2"/>
    <w:uiPriority w:val="9"/>
    <w:rsid w:val="006C39C6"/>
    <w:rPr>
      <w:rFonts w:asciiTheme="minorHAnsi" w:eastAsiaTheme="minorEastAsia" w:hAnsiTheme="minorHAnsi"/>
      <w:caps/>
      <w:spacing w:val="15"/>
      <w:sz w:val="20"/>
      <w:szCs w:val="20"/>
      <w:shd w:val="clear" w:color="auto" w:fill="D9E2F3" w:themeFill="accent1" w:themeFillTint="33"/>
      <w:lang w:val="sl-SI"/>
    </w:rPr>
  </w:style>
  <w:style w:type="character" w:customStyle="1" w:styleId="Overskrift3Tegn">
    <w:name w:val="Overskrift 3 Tegn"/>
    <w:basedOn w:val="Standardskrifttypeiafsnit"/>
    <w:link w:val="Overskrift3"/>
    <w:uiPriority w:val="9"/>
    <w:rsid w:val="006C39C6"/>
    <w:rPr>
      <w:rFonts w:asciiTheme="minorHAnsi" w:eastAsiaTheme="minorEastAsia" w:hAnsiTheme="minorHAnsi"/>
      <w:caps/>
      <w:color w:val="1F3763" w:themeColor="accent1" w:themeShade="7F"/>
      <w:spacing w:val="15"/>
      <w:sz w:val="20"/>
      <w:szCs w:val="20"/>
      <w:lang w:val="sl-SI"/>
    </w:rPr>
  </w:style>
  <w:style w:type="character" w:customStyle="1" w:styleId="Overskrift4Tegn">
    <w:name w:val="Overskrift 4 Tegn"/>
    <w:basedOn w:val="Standardskrifttypeiafsnit"/>
    <w:link w:val="Overskrift4"/>
    <w:uiPriority w:val="9"/>
    <w:rsid w:val="006C39C6"/>
    <w:rPr>
      <w:rFonts w:asciiTheme="minorHAnsi" w:eastAsiaTheme="minorEastAsia" w:hAnsiTheme="minorHAnsi"/>
      <w:caps/>
      <w:color w:val="2F5496" w:themeColor="accent1" w:themeShade="BF"/>
      <w:spacing w:val="10"/>
      <w:sz w:val="20"/>
      <w:szCs w:val="20"/>
      <w:lang w:val="sl-SI"/>
    </w:rPr>
  </w:style>
  <w:style w:type="character" w:customStyle="1" w:styleId="Overskrift5Tegn">
    <w:name w:val="Overskrift 5 Tegn"/>
    <w:basedOn w:val="Standardskrifttypeiafsnit"/>
    <w:link w:val="Overskrift5"/>
    <w:uiPriority w:val="9"/>
    <w:semiHidden/>
    <w:rsid w:val="006C39C6"/>
    <w:rPr>
      <w:rFonts w:asciiTheme="minorHAnsi" w:eastAsiaTheme="minorEastAsia" w:hAnsiTheme="minorHAnsi"/>
      <w:caps/>
      <w:color w:val="2F5496" w:themeColor="accent1" w:themeShade="BF"/>
      <w:spacing w:val="10"/>
      <w:sz w:val="20"/>
      <w:szCs w:val="20"/>
      <w:lang w:val="sl-SI"/>
    </w:rPr>
  </w:style>
  <w:style w:type="character" w:customStyle="1" w:styleId="Overskrift6Tegn">
    <w:name w:val="Overskrift 6 Tegn"/>
    <w:basedOn w:val="Standardskrifttypeiafsnit"/>
    <w:link w:val="Overskrift6"/>
    <w:uiPriority w:val="9"/>
    <w:semiHidden/>
    <w:rsid w:val="006C39C6"/>
    <w:rPr>
      <w:rFonts w:asciiTheme="minorHAnsi" w:eastAsiaTheme="minorEastAsia" w:hAnsiTheme="minorHAnsi"/>
      <w:caps/>
      <w:color w:val="2F5496" w:themeColor="accent1" w:themeShade="BF"/>
      <w:spacing w:val="10"/>
      <w:sz w:val="20"/>
      <w:szCs w:val="20"/>
      <w:lang w:val="sl-SI"/>
    </w:rPr>
  </w:style>
  <w:style w:type="character" w:customStyle="1" w:styleId="Overskrift7Tegn">
    <w:name w:val="Overskrift 7 Tegn"/>
    <w:basedOn w:val="Standardskrifttypeiafsnit"/>
    <w:link w:val="Overskrift7"/>
    <w:uiPriority w:val="9"/>
    <w:semiHidden/>
    <w:rsid w:val="006C39C6"/>
    <w:rPr>
      <w:rFonts w:asciiTheme="minorHAnsi" w:eastAsiaTheme="minorEastAsia" w:hAnsiTheme="minorHAnsi"/>
      <w:caps/>
      <w:color w:val="2F5496" w:themeColor="accent1" w:themeShade="BF"/>
      <w:spacing w:val="10"/>
      <w:sz w:val="20"/>
      <w:szCs w:val="20"/>
      <w:lang w:val="sl-SI"/>
    </w:rPr>
  </w:style>
  <w:style w:type="character" w:customStyle="1" w:styleId="Overskrift8Tegn">
    <w:name w:val="Overskrift 8 Tegn"/>
    <w:basedOn w:val="Standardskrifttypeiafsnit"/>
    <w:link w:val="Overskrift8"/>
    <w:uiPriority w:val="9"/>
    <w:semiHidden/>
    <w:rsid w:val="006C39C6"/>
    <w:rPr>
      <w:rFonts w:asciiTheme="minorHAnsi" w:eastAsiaTheme="minorEastAsia" w:hAnsiTheme="minorHAnsi"/>
      <w:caps/>
      <w:spacing w:val="10"/>
      <w:sz w:val="18"/>
      <w:szCs w:val="18"/>
      <w:lang w:val="sl-SI"/>
    </w:rPr>
  </w:style>
  <w:style w:type="character" w:customStyle="1" w:styleId="Overskrift9Tegn">
    <w:name w:val="Overskrift 9 Tegn"/>
    <w:basedOn w:val="Standardskrifttypeiafsnit"/>
    <w:link w:val="Overskrift9"/>
    <w:uiPriority w:val="9"/>
    <w:semiHidden/>
    <w:rsid w:val="006C39C6"/>
    <w:rPr>
      <w:rFonts w:asciiTheme="minorHAnsi" w:eastAsiaTheme="minorEastAsia" w:hAnsiTheme="minorHAnsi"/>
      <w:i/>
      <w:iCs/>
      <w:caps/>
      <w:spacing w:val="10"/>
      <w:sz w:val="18"/>
      <w:szCs w:val="18"/>
      <w:lang w:val="sl-SI"/>
    </w:rPr>
  </w:style>
  <w:style w:type="paragraph" w:styleId="Ingenafstand">
    <w:name w:val="No Spacing"/>
    <w:link w:val="IngenafstandTegn"/>
    <w:uiPriority w:val="1"/>
    <w:qFormat/>
    <w:rsid w:val="006C39C6"/>
    <w:pPr>
      <w:spacing w:before="100" w:after="0" w:line="240" w:lineRule="auto"/>
    </w:pPr>
    <w:rPr>
      <w:rFonts w:asciiTheme="minorHAnsi" w:eastAsiaTheme="minorEastAsia" w:hAnsiTheme="minorHAnsi"/>
      <w:sz w:val="20"/>
      <w:szCs w:val="20"/>
      <w:lang w:val="sl-SI"/>
    </w:rPr>
  </w:style>
  <w:style w:type="character" w:customStyle="1" w:styleId="IngenafstandTegn">
    <w:name w:val="Ingen afstand Tegn"/>
    <w:basedOn w:val="Standardskrifttypeiafsnit"/>
    <w:link w:val="Ingenafstand"/>
    <w:uiPriority w:val="1"/>
    <w:rsid w:val="006C39C6"/>
    <w:rPr>
      <w:rFonts w:asciiTheme="minorHAnsi" w:eastAsiaTheme="minorEastAsia" w:hAnsiTheme="minorHAnsi"/>
      <w:sz w:val="20"/>
      <w:szCs w:val="20"/>
      <w:lang w:val="sl-SI"/>
    </w:rPr>
  </w:style>
  <w:style w:type="paragraph" w:styleId="Billedtekst">
    <w:name w:val="caption"/>
    <w:basedOn w:val="Normal"/>
    <w:next w:val="Normal"/>
    <w:uiPriority w:val="35"/>
    <w:semiHidden/>
    <w:unhideWhenUsed/>
    <w:qFormat/>
    <w:rsid w:val="006C39C6"/>
    <w:rPr>
      <w:b/>
      <w:bCs/>
      <w:color w:val="2F5496" w:themeColor="accent1" w:themeShade="BF"/>
      <w:sz w:val="16"/>
      <w:szCs w:val="16"/>
    </w:rPr>
  </w:style>
  <w:style w:type="paragraph" w:styleId="Titel">
    <w:name w:val="Title"/>
    <w:basedOn w:val="Normal"/>
    <w:next w:val="Normal"/>
    <w:link w:val="TitelTegn"/>
    <w:uiPriority w:val="10"/>
    <w:qFormat/>
    <w:rsid w:val="006C39C6"/>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elTegn">
    <w:name w:val="Titel Tegn"/>
    <w:basedOn w:val="Standardskrifttypeiafsnit"/>
    <w:link w:val="Titel"/>
    <w:uiPriority w:val="10"/>
    <w:rsid w:val="006C39C6"/>
    <w:rPr>
      <w:rFonts w:asciiTheme="majorHAnsi" w:eastAsiaTheme="majorEastAsia" w:hAnsiTheme="majorHAnsi" w:cstheme="majorBidi"/>
      <w:caps/>
      <w:color w:val="4472C4" w:themeColor="accent1"/>
      <w:spacing w:val="10"/>
      <w:sz w:val="52"/>
      <w:szCs w:val="52"/>
      <w:lang w:val="sl-SI"/>
    </w:rPr>
  </w:style>
  <w:style w:type="paragraph" w:styleId="Undertitel">
    <w:name w:val="Subtitle"/>
    <w:basedOn w:val="Normal"/>
    <w:next w:val="Normal"/>
    <w:link w:val="UndertitelTegn"/>
    <w:uiPriority w:val="11"/>
    <w:qFormat/>
    <w:rsid w:val="006C39C6"/>
    <w:pPr>
      <w:spacing w:before="0" w:after="500" w:line="240" w:lineRule="auto"/>
    </w:pPr>
    <w:rPr>
      <w:caps/>
      <w:color w:val="595959" w:themeColor="text1" w:themeTint="A6"/>
      <w:spacing w:val="10"/>
      <w:sz w:val="21"/>
      <w:szCs w:val="21"/>
    </w:rPr>
  </w:style>
  <w:style w:type="character" w:customStyle="1" w:styleId="UndertitelTegn">
    <w:name w:val="Undertitel Tegn"/>
    <w:basedOn w:val="Standardskrifttypeiafsnit"/>
    <w:link w:val="Undertitel"/>
    <w:uiPriority w:val="11"/>
    <w:rsid w:val="006C39C6"/>
    <w:rPr>
      <w:rFonts w:asciiTheme="minorHAnsi" w:eastAsiaTheme="minorEastAsia" w:hAnsiTheme="minorHAnsi"/>
      <w:caps/>
      <w:color w:val="595959" w:themeColor="text1" w:themeTint="A6"/>
      <w:spacing w:val="10"/>
      <w:sz w:val="21"/>
      <w:szCs w:val="21"/>
      <w:lang w:val="sl-SI"/>
    </w:rPr>
  </w:style>
  <w:style w:type="character" w:styleId="Strk">
    <w:name w:val="Strong"/>
    <w:uiPriority w:val="22"/>
    <w:qFormat/>
    <w:rsid w:val="006C39C6"/>
    <w:rPr>
      <w:b/>
      <w:bCs/>
    </w:rPr>
  </w:style>
  <w:style w:type="character" w:styleId="Fremhv">
    <w:name w:val="Emphasis"/>
    <w:uiPriority w:val="20"/>
    <w:qFormat/>
    <w:rsid w:val="006C39C6"/>
    <w:rPr>
      <w:caps/>
      <w:color w:val="1F3763" w:themeColor="accent1" w:themeShade="7F"/>
      <w:spacing w:val="5"/>
    </w:rPr>
  </w:style>
  <w:style w:type="paragraph" w:styleId="Citat">
    <w:name w:val="Quote"/>
    <w:basedOn w:val="Normal"/>
    <w:next w:val="Normal"/>
    <w:link w:val="CitatTegn"/>
    <w:uiPriority w:val="29"/>
    <w:qFormat/>
    <w:rsid w:val="006C39C6"/>
    <w:rPr>
      <w:i/>
      <w:iCs/>
      <w:sz w:val="24"/>
      <w:szCs w:val="24"/>
    </w:rPr>
  </w:style>
  <w:style w:type="character" w:customStyle="1" w:styleId="CitatTegn">
    <w:name w:val="Citat Tegn"/>
    <w:basedOn w:val="Standardskrifttypeiafsnit"/>
    <w:link w:val="Citat"/>
    <w:uiPriority w:val="29"/>
    <w:rsid w:val="006C39C6"/>
    <w:rPr>
      <w:rFonts w:asciiTheme="minorHAnsi" w:eastAsiaTheme="minorEastAsia" w:hAnsiTheme="minorHAnsi"/>
      <w:i/>
      <w:iCs/>
      <w:szCs w:val="24"/>
      <w:lang w:val="sl-SI"/>
    </w:rPr>
  </w:style>
  <w:style w:type="paragraph" w:styleId="Strktcitat">
    <w:name w:val="Intense Quote"/>
    <w:basedOn w:val="Normal"/>
    <w:next w:val="Normal"/>
    <w:link w:val="StrktcitatTegn"/>
    <w:uiPriority w:val="30"/>
    <w:qFormat/>
    <w:rsid w:val="006C39C6"/>
    <w:pPr>
      <w:spacing w:before="240" w:after="240" w:line="240" w:lineRule="auto"/>
      <w:ind w:left="1080" w:right="1080"/>
      <w:jc w:val="center"/>
    </w:pPr>
    <w:rPr>
      <w:color w:val="4472C4" w:themeColor="accent1"/>
      <w:sz w:val="24"/>
      <w:szCs w:val="24"/>
    </w:rPr>
  </w:style>
  <w:style w:type="character" w:customStyle="1" w:styleId="StrktcitatTegn">
    <w:name w:val="Stærkt citat Tegn"/>
    <w:basedOn w:val="Standardskrifttypeiafsnit"/>
    <w:link w:val="Strktcitat"/>
    <w:uiPriority w:val="30"/>
    <w:rsid w:val="006C39C6"/>
    <w:rPr>
      <w:rFonts w:asciiTheme="minorHAnsi" w:eastAsiaTheme="minorEastAsia" w:hAnsiTheme="minorHAnsi"/>
      <w:color w:val="4472C4" w:themeColor="accent1"/>
      <w:szCs w:val="24"/>
      <w:lang w:val="sl-SI"/>
    </w:rPr>
  </w:style>
  <w:style w:type="character" w:styleId="Svagfremhvning">
    <w:name w:val="Subtle Emphasis"/>
    <w:uiPriority w:val="19"/>
    <w:qFormat/>
    <w:rsid w:val="006C39C6"/>
    <w:rPr>
      <w:i/>
      <w:iCs/>
      <w:color w:val="1F3763" w:themeColor="accent1" w:themeShade="7F"/>
    </w:rPr>
  </w:style>
  <w:style w:type="character" w:styleId="Kraftigfremhvning">
    <w:name w:val="Intense Emphasis"/>
    <w:uiPriority w:val="21"/>
    <w:qFormat/>
    <w:rsid w:val="006C39C6"/>
    <w:rPr>
      <w:b/>
      <w:bCs/>
      <w:caps/>
      <w:color w:val="1F3763" w:themeColor="accent1" w:themeShade="7F"/>
      <w:spacing w:val="10"/>
    </w:rPr>
  </w:style>
  <w:style w:type="character" w:styleId="Svaghenvisning">
    <w:name w:val="Subtle Reference"/>
    <w:uiPriority w:val="31"/>
    <w:qFormat/>
    <w:rsid w:val="006C39C6"/>
    <w:rPr>
      <w:b/>
      <w:bCs/>
      <w:color w:val="4472C4" w:themeColor="accent1"/>
    </w:rPr>
  </w:style>
  <w:style w:type="character" w:styleId="Kraftighenvisning">
    <w:name w:val="Intense Reference"/>
    <w:uiPriority w:val="32"/>
    <w:qFormat/>
    <w:rsid w:val="006C39C6"/>
    <w:rPr>
      <w:b/>
      <w:bCs/>
      <w:i/>
      <w:iCs/>
      <w:caps/>
      <w:color w:val="4472C4" w:themeColor="accent1"/>
    </w:rPr>
  </w:style>
  <w:style w:type="character" w:styleId="Bogenstitel">
    <w:name w:val="Book Title"/>
    <w:uiPriority w:val="33"/>
    <w:qFormat/>
    <w:rsid w:val="006C39C6"/>
    <w:rPr>
      <w:b/>
      <w:bCs/>
      <w:i/>
      <w:iCs/>
      <w:spacing w:val="0"/>
    </w:rPr>
  </w:style>
  <w:style w:type="paragraph" w:styleId="Overskrift">
    <w:name w:val="TOC Heading"/>
    <w:basedOn w:val="Overskrift1"/>
    <w:next w:val="Normal"/>
    <w:uiPriority w:val="39"/>
    <w:semiHidden/>
    <w:unhideWhenUsed/>
    <w:qFormat/>
    <w:rsid w:val="006C39C6"/>
    <w:pPr>
      <w:outlineLvl w:val="9"/>
    </w:pPr>
  </w:style>
  <w:style w:type="paragraph" w:styleId="Listeafsnit">
    <w:name w:val="List Paragraph"/>
    <w:basedOn w:val="Normal"/>
    <w:uiPriority w:val="34"/>
    <w:qFormat/>
    <w:rsid w:val="006C39C6"/>
    <w:pPr>
      <w:ind w:left="720"/>
      <w:contextualSpacing/>
    </w:pPr>
  </w:style>
  <w:style w:type="paragraph" w:styleId="Sidehoved">
    <w:name w:val="header"/>
    <w:basedOn w:val="Normal"/>
    <w:link w:val="SidehovedTegn"/>
    <w:uiPriority w:val="99"/>
    <w:unhideWhenUsed/>
    <w:rsid w:val="006C39C6"/>
    <w:pPr>
      <w:tabs>
        <w:tab w:val="center" w:pos="4536"/>
        <w:tab w:val="right" w:pos="9072"/>
      </w:tabs>
      <w:spacing w:before="0" w:after="0" w:line="240" w:lineRule="auto"/>
    </w:pPr>
  </w:style>
  <w:style w:type="character" w:customStyle="1" w:styleId="SidehovedTegn">
    <w:name w:val="Sidehoved Tegn"/>
    <w:basedOn w:val="Standardskrifttypeiafsnit"/>
    <w:link w:val="Sidehoved"/>
    <w:uiPriority w:val="99"/>
    <w:rsid w:val="006C39C6"/>
    <w:rPr>
      <w:rFonts w:asciiTheme="minorHAnsi" w:eastAsiaTheme="minorEastAsia" w:hAnsiTheme="minorHAnsi"/>
      <w:sz w:val="20"/>
      <w:szCs w:val="20"/>
      <w:lang w:val="sl-SI"/>
    </w:rPr>
  </w:style>
  <w:style w:type="paragraph" w:styleId="Sidefod">
    <w:name w:val="footer"/>
    <w:basedOn w:val="Normal"/>
    <w:link w:val="SidefodTegn"/>
    <w:uiPriority w:val="99"/>
    <w:unhideWhenUsed/>
    <w:rsid w:val="006C39C6"/>
    <w:pPr>
      <w:tabs>
        <w:tab w:val="center" w:pos="4536"/>
        <w:tab w:val="right" w:pos="9072"/>
      </w:tabs>
      <w:spacing w:before="0" w:after="0" w:line="240" w:lineRule="auto"/>
    </w:pPr>
  </w:style>
  <w:style w:type="character" w:customStyle="1" w:styleId="SidefodTegn">
    <w:name w:val="Sidefod Tegn"/>
    <w:basedOn w:val="Standardskrifttypeiafsnit"/>
    <w:link w:val="Sidefod"/>
    <w:uiPriority w:val="99"/>
    <w:rsid w:val="006C39C6"/>
    <w:rPr>
      <w:rFonts w:asciiTheme="minorHAnsi" w:eastAsiaTheme="minorEastAsia" w:hAnsiTheme="minorHAnsi"/>
      <w:sz w:val="20"/>
      <w:szCs w:val="20"/>
      <w:lang w:val="sl-SI"/>
    </w:rPr>
  </w:style>
  <w:style w:type="paragraph" w:styleId="Indholdsfortegnelse2">
    <w:name w:val="toc 2"/>
    <w:basedOn w:val="Normal"/>
    <w:next w:val="Normal"/>
    <w:autoRedefine/>
    <w:uiPriority w:val="39"/>
    <w:unhideWhenUsed/>
    <w:rsid w:val="006C39C6"/>
    <w:pPr>
      <w:spacing w:after="100"/>
      <w:ind w:left="200"/>
    </w:pPr>
  </w:style>
  <w:style w:type="paragraph" w:styleId="Indholdsfortegnelse1">
    <w:name w:val="toc 1"/>
    <w:basedOn w:val="Normal"/>
    <w:next w:val="Normal"/>
    <w:autoRedefine/>
    <w:uiPriority w:val="39"/>
    <w:unhideWhenUsed/>
    <w:rsid w:val="006C39C6"/>
    <w:pPr>
      <w:tabs>
        <w:tab w:val="left" w:pos="440"/>
        <w:tab w:val="right" w:leader="dot" w:pos="9062"/>
      </w:tabs>
      <w:spacing w:after="100"/>
    </w:pPr>
  </w:style>
  <w:style w:type="character" w:styleId="Hyperlink">
    <w:name w:val="Hyperlink"/>
    <w:basedOn w:val="Standardskrifttypeiafsnit"/>
    <w:uiPriority w:val="99"/>
    <w:unhideWhenUsed/>
    <w:rsid w:val="006C39C6"/>
    <w:rPr>
      <w:color w:val="0563C1" w:themeColor="hyperlink"/>
      <w:u w:val="single"/>
    </w:rPr>
  </w:style>
  <w:style w:type="table" w:styleId="Tabel-Gitter">
    <w:name w:val="Table Grid"/>
    <w:basedOn w:val="Tabel-Normal"/>
    <w:uiPriority w:val="39"/>
    <w:rsid w:val="006C39C6"/>
    <w:pPr>
      <w:spacing w:after="0" w:line="240" w:lineRule="auto"/>
    </w:pPr>
    <w:rPr>
      <w:rFonts w:asciiTheme="minorHAnsi" w:eastAsiaTheme="minorEastAsia" w:hAnsiTheme="minorHAnsi"/>
      <w:sz w:val="20"/>
      <w:szCs w:val="20"/>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dnotetekst">
    <w:name w:val="footnote text"/>
    <w:basedOn w:val="Normal"/>
    <w:link w:val="FodnotetekstTegn"/>
    <w:uiPriority w:val="99"/>
    <w:semiHidden/>
    <w:unhideWhenUsed/>
    <w:rsid w:val="006C39C6"/>
    <w:pPr>
      <w:spacing w:before="0" w:after="0" w:line="240" w:lineRule="auto"/>
    </w:pPr>
    <w:rPr>
      <w:lang w:eastAsia="sl-SI"/>
    </w:rPr>
  </w:style>
  <w:style w:type="character" w:customStyle="1" w:styleId="FodnotetekstTegn">
    <w:name w:val="Fodnotetekst Tegn"/>
    <w:basedOn w:val="Standardskrifttypeiafsnit"/>
    <w:link w:val="Fodnotetekst"/>
    <w:uiPriority w:val="99"/>
    <w:semiHidden/>
    <w:rsid w:val="006C39C6"/>
    <w:rPr>
      <w:rFonts w:asciiTheme="minorHAnsi" w:eastAsiaTheme="minorEastAsia" w:hAnsiTheme="minorHAnsi"/>
      <w:sz w:val="20"/>
      <w:szCs w:val="20"/>
      <w:lang w:val="sl-SI" w:eastAsia="sl-SI"/>
    </w:rPr>
  </w:style>
  <w:style w:type="character" w:styleId="Fodnotehenvisning">
    <w:name w:val="footnote reference"/>
    <w:basedOn w:val="Standardskrifttypeiafsnit"/>
    <w:uiPriority w:val="99"/>
    <w:semiHidden/>
    <w:unhideWhenUsed/>
    <w:rsid w:val="006C39C6"/>
    <w:rPr>
      <w:vertAlign w:val="superscript"/>
    </w:rPr>
  </w:style>
  <w:style w:type="paragraph" w:customStyle="1" w:styleId="Slog1">
    <w:name w:val="Slog1"/>
    <w:next w:val="Normal"/>
    <w:link w:val="Slog1Znak"/>
    <w:qFormat/>
    <w:rsid w:val="006C39C6"/>
    <w:pPr>
      <w:pBdr>
        <w:top w:val="single" w:sz="6" w:space="2" w:color="4472C4" w:themeColor="accent1"/>
      </w:pBdr>
      <w:spacing w:before="300" w:after="0" w:line="240" w:lineRule="auto"/>
      <w:jc w:val="both"/>
      <w:outlineLvl w:val="2"/>
    </w:pPr>
    <w:rPr>
      <w:rFonts w:asciiTheme="minorHAnsi" w:eastAsiaTheme="minorEastAsia" w:hAnsiTheme="minorHAnsi"/>
      <w:i/>
      <w:color w:val="1F3864" w:themeColor="accent1" w:themeShade="80"/>
      <w:sz w:val="32"/>
      <w:szCs w:val="32"/>
      <w:lang w:val="en-GB"/>
    </w:rPr>
  </w:style>
  <w:style w:type="paragraph" w:styleId="Markeringsbobletekst">
    <w:name w:val="Balloon Text"/>
    <w:basedOn w:val="Normal"/>
    <w:link w:val="MarkeringsbobletekstTegn"/>
    <w:uiPriority w:val="99"/>
    <w:semiHidden/>
    <w:unhideWhenUsed/>
    <w:rsid w:val="006C39C6"/>
    <w:pPr>
      <w:spacing w:before="0"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6C39C6"/>
    <w:rPr>
      <w:rFonts w:ascii="Segoe UI" w:eastAsiaTheme="minorEastAsia" w:hAnsi="Segoe UI" w:cs="Segoe UI"/>
      <w:sz w:val="18"/>
      <w:szCs w:val="18"/>
      <w:lang w:val="sl-SI"/>
    </w:rPr>
  </w:style>
  <w:style w:type="character" w:customStyle="1" w:styleId="Slog1Znak">
    <w:name w:val="Slog1 Znak"/>
    <w:basedOn w:val="Standardskrifttypeiafsnit"/>
    <w:link w:val="Slog1"/>
    <w:rsid w:val="006C39C6"/>
    <w:rPr>
      <w:rFonts w:asciiTheme="minorHAnsi" w:eastAsiaTheme="minorEastAsia" w:hAnsiTheme="minorHAnsi"/>
      <w:i/>
      <w:color w:val="1F3864" w:themeColor="accent1" w:themeShade="80"/>
      <w:sz w:val="32"/>
      <w:szCs w:val="32"/>
      <w:lang w:val="en-GB"/>
    </w:rPr>
  </w:style>
  <w:style w:type="paragraph" w:styleId="NormalWeb">
    <w:name w:val="Normal (Web)"/>
    <w:basedOn w:val="Normal"/>
    <w:uiPriority w:val="99"/>
    <w:semiHidden/>
    <w:unhideWhenUsed/>
    <w:rsid w:val="006C39C6"/>
    <w:pPr>
      <w:spacing w:beforeAutospacing="1" w:after="100" w:afterAutospacing="1" w:line="240" w:lineRule="auto"/>
    </w:pPr>
    <w:rPr>
      <w:rFonts w:ascii="Times New Roman" w:eastAsia="Times New Roman" w:hAnsi="Times New Roman" w:cs="Times New Roman"/>
      <w:sz w:val="24"/>
      <w:szCs w:val="24"/>
      <w:lang w:eastAsia="sl-SI"/>
    </w:rPr>
  </w:style>
  <w:style w:type="paragraph" w:customStyle="1" w:styleId="Disclamer">
    <w:name w:val="Disclamer"/>
    <w:basedOn w:val="Normal"/>
    <w:rsid w:val="006C39C6"/>
    <w:pPr>
      <w:autoSpaceDN w:val="0"/>
      <w:spacing w:before="0" w:after="140"/>
      <w:jc w:val="both"/>
      <w:textAlignment w:val="baseline"/>
    </w:pPr>
    <w:rPr>
      <w:rFonts w:ascii="Arial" w:eastAsia="Arial" w:hAnsi="Arial" w:cs="Arial"/>
      <w:i/>
      <w:iCs/>
      <w:color w:val="666666"/>
      <w:kern w:val="3"/>
      <w:lang w:val="de-DE"/>
    </w:rPr>
  </w:style>
  <w:style w:type="character" w:customStyle="1" w:styleId="tlid-translation">
    <w:name w:val="tlid-translation"/>
    <w:basedOn w:val="Standardskrifttypeiafsnit"/>
    <w:rsid w:val="006C39C6"/>
  </w:style>
  <w:style w:type="character" w:styleId="Kommentarhenvisning">
    <w:name w:val="annotation reference"/>
    <w:basedOn w:val="Standardskrifttypeiafsnit"/>
    <w:uiPriority w:val="99"/>
    <w:semiHidden/>
    <w:unhideWhenUsed/>
    <w:rsid w:val="006C39C6"/>
    <w:rPr>
      <w:sz w:val="16"/>
      <w:szCs w:val="16"/>
    </w:rPr>
  </w:style>
  <w:style w:type="paragraph" w:styleId="Kommentartekst">
    <w:name w:val="annotation text"/>
    <w:basedOn w:val="Normal"/>
    <w:link w:val="KommentartekstTegn"/>
    <w:uiPriority w:val="99"/>
    <w:semiHidden/>
    <w:unhideWhenUsed/>
    <w:rsid w:val="006C39C6"/>
    <w:pPr>
      <w:spacing w:line="240" w:lineRule="auto"/>
    </w:pPr>
  </w:style>
  <w:style w:type="character" w:customStyle="1" w:styleId="KommentartekstTegn">
    <w:name w:val="Kommentartekst Tegn"/>
    <w:basedOn w:val="Standardskrifttypeiafsnit"/>
    <w:link w:val="Kommentartekst"/>
    <w:uiPriority w:val="99"/>
    <w:semiHidden/>
    <w:rsid w:val="006C39C6"/>
    <w:rPr>
      <w:rFonts w:asciiTheme="minorHAnsi" w:eastAsiaTheme="minorEastAsia" w:hAnsiTheme="minorHAnsi"/>
      <w:sz w:val="20"/>
      <w:szCs w:val="20"/>
      <w:lang w:val="sl-SI"/>
    </w:rPr>
  </w:style>
  <w:style w:type="paragraph" w:styleId="Kommentaremne">
    <w:name w:val="annotation subject"/>
    <w:basedOn w:val="Kommentartekst"/>
    <w:next w:val="Kommentartekst"/>
    <w:link w:val="KommentaremneTegn"/>
    <w:uiPriority w:val="99"/>
    <w:semiHidden/>
    <w:unhideWhenUsed/>
    <w:rsid w:val="006C39C6"/>
    <w:rPr>
      <w:b/>
      <w:bCs/>
    </w:rPr>
  </w:style>
  <w:style w:type="character" w:customStyle="1" w:styleId="KommentaremneTegn">
    <w:name w:val="Kommentaremne Tegn"/>
    <w:basedOn w:val="KommentartekstTegn"/>
    <w:link w:val="Kommentaremne"/>
    <w:uiPriority w:val="99"/>
    <w:semiHidden/>
    <w:rsid w:val="006C39C6"/>
    <w:rPr>
      <w:rFonts w:asciiTheme="minorHAnsi" w:eastAsiaTheme="minorEastAsia" w:hAnsiTheme="minorHAnsi"/>
      <w:b/>
      <w:bCs/>
      <w:sz w:val="20"/>
      <w:szCs w:val="20"/>
      <w:lang w:val="sl-SI"/>
    </w:rPr>
  </w:style>
  <w:style w:type="table" w:customStyle="1" w:styleId="Tabel-Gitter1">
    <w:name w:val="Tabel - Gitter1"/>
    <w:basedOn w:val="Tabel-Normal"/>
    <w:next w:val="Tabel-Gitter"/>
    <w:uiPriority w:val="39"/>
    <w:rsid w:val="006C39C6"/>
    <w:pPr>
      <w:spacing w:after="0" w:line="240" w:lineRule="auto"/>
    </w:pPr>
    <w:rPr>
      <w:rFonts w:asciiTheme="minorHAnsi" w:eastAsia="Times New Roman" w:hAnsiTheme="minorHAnsi"/>
      <w:sz w:val="20"/>
      <w:szCs w:val="20"/>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019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jpeg"/><Relationship Id="rId12" Type="http://schemas.openxmlformats.org/officeDocument/2006/relationships/hyperlink" Target="http://www.google.dk/url?sa=i&amp;rct=j&amp;q=&amp;esrc=s&amp;source=images&amp;cd=&amp;cad=rja&amp;uact=8&amp;ved=&amp;url=http%3A%2F%2Fwww.thebluediamondgallery.com%2Fhandwriting%2Fa%2Fambition.html&amp;psig=AOvVaw0Dv2UOx00raccd6CmEC0_q&amp;ust=1573729130492562" TargetMode="External"/><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5.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67</Pages>
  <Words>15425</Words>
  <Characters>94099</Characters>
  <Application>Microsoft Office Word</Application>
  <DocSecurity>4</DocSecurity>
  <Lines>784</Lines>
  <Paragraphs>218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Thea Veber</dc:creator>
  <cp:keywords/>
  <dc:description/>
  <cp:lastModifiedBy>Niels Christian F Vestergaard (NCV | OJ)</cp:lastModifiedBy>
  <cp:revision>2</cp:revision>
  <dcterms:created xsi:type="dcterms:W3CDTF">2019-12-01T23:52:00Z</dcterms:created>
  <dcterms:modified xsi:type="dcterms:W3CDTF">2019-12-01T23:52:00Z</dcterms:modified>
</cp:coreProperties>
</file>